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4C6F" w:rsidRPr="00B86CB2" w:rsidRDefault="009E4C6F" w:rsidP="009E4C6F">
      <w:pPr>
        <w:pStyle w:val="Tytu"/>
        <w:pBdr>
          <w:top w:val="none" w:sz="0" w:space="0" w:color="auto"/>
          <w:left w:val="none" w:sz="0" w:space="0" w:color="auto"/>
          <w:bottom w:val="none" w:sz="0" w:space="0" w:color="auto"/>
          <w:right w:val="none" w:sz="0" w:space="0" w:color="auto"/>
          <w:bar w:val="none" w:sz="0" w:color="auto"/>
        </w:pBdr>
        <w:tabs>
          <w:tab w:val="right" w:pos="6663"/>
          <w:tab w:val="right" w:pos="9354"/>
        </w:tabs>
        <w:rPr>
          <w:b w:val="0"/>
          <w:bCs w:val="0"/>
          <w:color w:val="auto"/>
          <w:sz w:val="24"/>
          <w:szCs w:val="24"/>
        </w:rPr>
      </w:pPr>
      <w:r w:rsidRPr="00B86CB2">
        <w:rPr>
          <w:b w:val="0"/>
          <w:bCs w:val="0"/>
          <w:color w:val="auto"/>
          <w:sz w:val="24"/>
          <w:szCs w:val="24"/>
        </w:rPr>
        <w:t xml:space="preserve">                                                                         </w:t>
      </w:r>
      <w:r w:rsidR="00015435">
        <w:rPr>
          <w:b w:val="0"/>
          <w:bCs w:val="0"/>
          <w:color w:val="auto"/>
          <w:sz w:val="24"/>
          <w:szCs w:val="24"/>
        </w:rPr>
        <w:t xml:space="preserve">     </w:t>
      </w:r>
      <w:r w:rsidR="007A486A">
        <w:rPr>
          <w:b w:val="0"/>
          <w:bCs w:val="0"/>
          <w:color w:val="auto"/>
          <w:sz w:val="24"/>
          <w:szCs w:val="24"/>
        </w:rPr>
        <w:t xml:space="preserve">            Kat</w:t>
      </w:r>
      <w:r w:rsidR="000B6DE8">
        <w:rPr>
          <w:b w:val="0"/>
          <w:bCs w:val="0"/>
          <w:color w:val="auto"/>
          <w:sz w:val="24"/>
          <w:szCs w:val="24"/>
        </w:rPr>
        <w:t xml:space="preserve">owice, dnia </w:t>
      </w:r>
      <w:r w:rsidR="00D23F56">
        <w:rPr>
          <w:b w:val="0"/>
          <w:bCs w:val="0"/>
          <w:color w:val="auto"/>
          <w:sz w:val="24"/>
          <w:szCs w:val="24"/>
        </w:rPr>
        <w:t>24.04.2020</w:t>
      </w:r>
      <w:r w:rsidRPr="00B86CB2">
        <w:rPr>
          <w:b w:val="0"/>
          <w:bCs w:val="0"/>
          <w:color w:val="auto"/>
          <w:sz w:val="24"/>
          <w:szCs w:val="24"/>
        </w:rPr>
        <w:t xml:space="preserve"> r.</w:t>
      </w:r>
    </w:p>
    <w:p w:rsidR="009E4C6F" w:rsidRPr="00B86CB2" w:rsidRDefault="009E4C6F" w:rsidP="009E4C6F">
      <w:pPr>
        <w:pStyle w:val="Tytu"/>
        <w:pBdr>
          <w:top w:val="none" w:sz="0" w:space="0" w:color="auto"/>
          <w:left w:val="none" w:sz="0" w:space="0" w:color="auto"/>
          <w:bottom w:val="none" w:sz="0" w:space="0" w:color="auto"/>
          <w:right w:val="none" w:sz="0" w:space="0" w:color="auto"/>
          <w:bar w:val="none" w:sz="0" w:color="auto"/>
        </w:pBdr>
        <w:jc w:val="left"/>
        <w:rPr>
          <w:color w:val="auto"/>
          <w:sz w:val="24"/>
          <w:szCs w:val="24"/>
        </w:rPr>
      </w:pPr>
    </w:p>
    <w:p w:rsidR="009E4C6F" w:rsidRPr="00B86CB2" w:rsidRDefault="009E4C6F" w:rsidP="009E4C6F">
      <w:pPr>
        <w:pStyle w:val="Tytu"/>
        <w:pBdr>
          <w:top w:val="none" w:sz="0" w:space="0" w:color="auto"/>
          <w:left w:val="none" w:sz="0" w:space="0" w:color="auto"/>
          <w:bottom w:val="none" w:sz="0" w:space="0" w:color="auto"/>
          <w:right w:val="none" w:sz="0" w:space="0" w:color="auto"/>
          <w:bar w:val="none" w:sz="0" w:color="auto"/>
        </w:pBdr>
        <w:jc w:val="left"/>
        <w:rPr>
          <w:color w:val="auto"/>
          <w:sz w:val="24"/>
          <w:szCs w:val="24"/>
        </w:rPr>
      </w:pPr>
      <w:r w:rsidRPr="00B86CB2">
        <w:rPr>
          <w:color w:val="auto"/>
          <w:sz w:val="24"/>
          <w:szCs w:val="24"/>
        </w:rPr>
        <w:t>Z A T W I E R D Z A M:</w:t>
      </w:r>
    </w:p>
    <w:p w:rsidR="009E4C6F" w:rsidRPr="00B86CB2" w:rsidRDefault="00EA37C1" w:rsidP="009E4C6F">
      <w:pPr>
        <w:pStyle w:val="Tytu"/>
        <w:pBdr>
          <w:top w:val="none" w:sz="0" w:space="0" w:color="auto"/>
          <w:left w:val="none" w:sz="0" w:space="0" w:color="auto"/>
          <w:bottom w:val="none" w:sz="0" w:space="0" w:color="auto"/>
          <w:right w:val="none" w:sz="0" w:space="0" w:color="auto"/>
          <w:bar w:val="none" w:sz="0" w:color="auto"/>
        </w:pBdr>
        <w:jc w:val="left"/>
        <w:rPr>
          <w:color w:val="auto"/>
          <w:sz w:val="24"/>
          <w:szCs w:val="24"/>
        </w:rPr>
      </w:pPr>
      <w:r>
        <w:rPr>
          <w:color w:val="auto"/>
          <w:sz w:val="24"/>
          <w:szCs w:val="24"/>
        </w:rPr>
        <w:t>Dyrektor</w:t>
      </w:r>
    </w:p>
    <w:p w:rsidR="009E4C6F" w:rsidRPr="00B86CB2" w:rsidRDefault="009E4C6F" w:rsidP="009E4C6F">
      <w:pPr>
        <w:pStyle w:val="Tytu"/>
        <w:pBdr>
          <w:top w:val="none" w:sz="0" w:space="0" w:color="auto"/>
          <w:left w:val="none" w:sz="0" w:space="0" w:color="auto"/>
          <w:bottom w:val="none" w:sz="0" w:space="0" w:color="auto"/>
          <w:right w:val="none" w:sz="0" w:space="0" w:color="auto"/>
          <w:bar w:val="none" w:sz="0" w:color="auto"/>
        </w:pBdr>
        <w:jc w:val="left"/>
        <w:rPr>
          <w:color w:val="auto"/>
          <w:sz w:val="24"/>
          <w:szCs w:val="24"/>
        </w:rPr>
      </w:pPr>
      <w:r w:rsidRPr="00B86CB2">
        <w:rPr>
          <w:color w:val="auto"/>
          <w:sz w:val="24"/>
          <w:szCs w:val="24"/>
        </w:rPr>
        <w:t>lek. med. W</w:t>
      </w:r>
      <w:r w:rsidRPr="00B86CB2">
        <w:rPr>
          <w:rFonts w:hAnsi="Times New Roman"/>
          <w:color w:val="auto"/>
          <w:sz w:val="24"/>
          <w:szCs w:val="24"/>
        </w:rPr>
        <w:t>ł</w:t>
      </w:r>
      <w:r w:rsidRPr="00B86CB2">
        <w:rPr>
          <w:color w:val="auto"/>
          <w:sz w:val="24"/>
          <w:szCs w:val="24"/>
        </w:rPr>
        <w:t>odzimierz Migacz</w:t>
      </w:r>
    </w:p>
    <w:p w:rsidR="009E4C6F" w:rsidRPr="00B86CB2" w:rsidRDefault="009E4C6F" w:rsidP="009E4C6F">
      <w:pPr>
        <w:pStyle w:val="Tytu"/>
        <w:pBdr>
          <w:top w:val="none" w:sz="0" w:space="0" w:color="auto"/>
          <w:left w:val="none" w:sz="0" w:space="0" w:color="auto"/>
          <w:bottom w:val="none" w:sz="0" w:space="0" w:color="auto"/>
          <w:right w:val="none" w:sz="0" w:space="0" w:color="auto"/>
          <w:bar w:val="none" w:sz="0" w:color="auto"/>
        </w:pBdr>
        <w:jc w:val="left"/>
        <w:rPr>
          <w:b w:val="0"/>
          <w:bCs w:val="0"/>
          <w:color w:val="auto"/>
          <w:sz w:val="24"/>
          <w:szCs w:val="24"/>
        </w:rPr>
      </w:pPr>
    </w:p>
    <w:p w:rsidR="009E4C6F" w:rsidRPr="00B86CB2" w:rsidRDefault="009E4C6F" w:rsidP="009E4C6F">
      <w:pPr>
        <w:pStyle w:val="Tytu"/>
        <w:pBdr>
          <w:top w:val="none" w:sz="0" w:space="0" w:color="auto"/>
          <w:left w:val="none" w:sz="0" w:space="0" w:color="auto"/>
          <w:bottom w:val="none" w:sz="0" w:space="0" w:color="auto"/>
          <w:right w:val="none" w:sz="0" w:space="0" w:color="auto"/>
          <w:bar w:val="none" w:sz="0" w:color="auto"/>
        </w:pBdr>
        <w:jc w:val="left"/>
        <w:rPr>
          <w:b w:val="0"/>
          <w:bCs w:val="0"/>
          <w:color w:val="auto"/>
          <w:sz w:val="24"/>
          <w:szCs w:val="24"/>
        </w:rPr>
      </w:pPr>
      <w:r w:rsidRPr="00B86CB2">
        <w:rPr>
          <w:b w:val="0"/>
          <w:bCs w:val="0"/>
          <w:color w:val="auto"/>
          <w:sz w:val="24"/>
          <w:szCs w:val="24"/>
        </w:rPr>
        <w:t>.......................................................</w:t>
      </w:r>
    </w:p>
    <w:p w:rsidR="009E4C6F" w:rsidRPr="00B86CB2" w:rsidRDefault="009E4C6F" w:rsidP="00EA37C1">
      <w:pPr>
        <w:pStyle w:val="Tytu"/>
        <w:pBdr>
          <w:top w:val="none" w:sz="0" w:space="0" w:color="auto"/>
          <w:left w:val="none" w:sz="0" w:space="0" w:color="auto"/>
          <w:bottom w:val="none" w:sz="0" w:space="0" w:color="auto"/>
          <w:right w:val="none" w:sz="0" w:space="0" w:color="auto"/>
          <w:bar w:val="none" w:sz="0" w:color="auto"/>
        </w:pBdr>
        <w:tabs>
          <w:tab w:val="left" w:pos="1276"/>
        </w:tabs>
        <w:jc w:val="left"/>
        <w:rPr>
          <w:b w:val="0"/>
          <w:bCs w:val="0"/>
          <w:color w:val="auto"/>
          <w:sz w:val="24"/>
          <w:szCs w:val="24"/>
        </w:rPr>
      </w:pPr>
      <w:r w:rsidRPr="00B86CB2">
        <w:rPr>
          <w:b w:val="0"/>
          <w:bCs w:val="0"/>
          <w:color w:val="auto"/>
          <w:sz w:val="24"/>
          <w:szCs w:val="24"/>
        </w:rPr>
        <w:tab/>
        <w:t>(podpis)</w:t>
      </w:r>
    </w:p>
    <w:p w:rsidR="009E4C6F" w:rsidRPr="00B86CB2" w:rsidRDefault="00C4561D" w:rsidP="009E4C6F">
      <w:pPr>
        <w:pStyle w:val="Tytu"/>
        <w:pBdr>
          <w:top w:val="none" w:sz="0" w:space="0" w:color="auto"/>
          <w:left w:val="none" w:sz="0" w:space="0" w:color="auto"/>
          <w:bottom w:val="none" w:sz="0" w:space="0" w:color="auto"/>
          <w:right w:val="none" w:sz="0" w:space="0" w:color="auto"/>
          <w:bar w:val="none" w:sz="0" w:color="auto"/>
        </w:pBdr>
        <w:jc w:val="left"/>
        <w:rPr>
          <w:b w:val="0"/>
          <w:bCs w:val="0"/>
          <w:color w:val="auto"/>
          <w:sz w:val="24"/>
          <w:szCs w:val="24"/>
        </w:rPr>
      </w:pPr>
      <w:r w:rsidRPr="00B86CB2">
        <w:rPr>
          <w:b w:val="0"/>
          <w:bCs w:val="0"/>
          <w:color w:val="auto"/>
          <w:sz w:val="24"/>
          <w:szCs w:val="24"/>
        </w:rPr>
        <w:t xml:space="preserve">data zatwierdzenia: </w:t>
      </w:r>
      <w:r w:rsidR="00D23F56">
        <w:rPr>
          <w:b w:val="0"/>
          <w:bCs w:val="0"/>
          <w:color w:val="auto"/>
          <w:sz w:val="24"/>
          <w:szCs w:val="24"/>
        </w:rPr>
        <w:t xml:space="preserve"> 24.04.2020 </w:t>
      </w:r>
      <w:r w:rsidR="009E4C6F" w:rsidRPr="00B86CB2">
        <w:rPr>
          <w:b w:val="0"/>
          <w:bCs w:val="0"/>
          <w:color w:val="auto"/>
          <w:sz w:val="24"/>
          <w:szCs w:val="24"/>
        </w:rPr>
        <w:t>r.</w:t>
      </w:r>
    </w:p>
    <w:p w:rsidR="009E4C6F" w:rsidRPr="00B86CB2" w:rsidRDefault="009E4C6F" w:rsidP="009E4C6F">
      <w:pPr>
        <w:pStyle w:val="Tytu"/>
        <w:pBdr>
          <w:top w:val="none" w:sz="0" w:space="0" w:color="auto"/>
          <w:left w:val="none" w:sz="0" w:space="0" w:color="auto"/>
          <w:bottom w:val="none" w:sz="0" w:space="0" w:color="auto"/>
          <w:right w:val="none" w:sz="0" w:space="0" w:color="auto"/>
          <w:bar w:val="none" w:sz="0" w:color="auto"/>
        </w:pBdr>
        <w:jc w:val="both"/>
        <w:rPr>
          <w:color w:val="auto"/>
          <w:sz w:val="24"/>
          <w:szCs w:val="24"/>
        </w:rPr>
      </w:pPr>
    </w:p>
    <w:p w:rsidR="009E4C6F" w:rsidRPr="00B86CB2" w:rsidRDefault="009E4C6F" w:rsidP="009E4C6F">
      <w:pPr>
        <w:pStyle w:val="Tytu"/>
        <w:pBdr>
          <w:top w:val="none" w:sz="0" w:space="0" w:color="auto"/>
          <w:left w:val="none" w:sz="0" w:space="0" w:color="auto"/>
          <w:bottom w:val="none" w:sz="0" w:space="0" w:color="auto"/>
          <w:right w:val="none" w:sz="0" w:space="0" w:color="auto"/>
          <w:bar w:val="none" w:sz="0" w:color="auto"/>
        </w:pBdr>
        <w:jc w:val="both"/>
        <w:rPr>
          <w:color w:val="auto"/>
          <w:sz w:val="24"/>
          <w:szCs w:val="24"/>
        </w:rPr>
      </w:pPr>
      <w:r w:rsidRPr="00B86CB2">
        <w:rPr>
          <w:color w:val="auto"/>
          <w:sz w:val="24"/>
          <w:szCs w:val="24"/>
        </w:rPr>
        <w:t>oznac</w:t>
      </w:r>
      <w:r w:rsidR="00EC3FED">
        <w:rPr>
          <w:color w:val="auto"/>
          <w:sz w:val="24"/>
          <w:szCs w:val="24"/>
        </w:rPr>
        <w:t>zenie sprawy: K</w:t>
      </w:r>
      <w:r w:rsidR="00EA37C1">
        <w:rPr>
          <w:color w:val="auto"/>
          <w:sz w:val="24"/>
          <w:szCs w:val="24"/>
        </w:rPr>
        <w:t>.</w:t>
      </w:r>
      <w:r w:rsidR="00EC3FED">
        <w:rPr>
          <w:color w:val="auto"/>
          <w:sz w:val="24"/>
          <w:szCs w:val="24"/>
        </w:rPr>
        <w:t>C</w:t>
      </w:r>
      <w:r w:rsidR="00EA37C1">
        <w:rPr>
          <w:color w:val="auto"/>
          <w:sz w:val="24"/>
          <w:szCs w:val="24"/>
        </w:rPr>
        <w:t>.</w:t>
      </w:r>
      <w:r w:rsidR="00EC3FED">
        <w:rPr>
          <w:color w:val="auto"/>
          <w:sz w:val="24"/>
          <w:szCs w:val="24"/>
        </w:rPr>
        <w:t>O</w:t>
      </w:r>
      <w:r w:rsidR="00EA37C1">
        <w:rPr>
          <w:color w:val="auto"/>
          <w:sz w:val="24"/>
          <w:szCs w:val="24"/>
        </w:rPr>
        <w:t>.</w:t>
      </w:r>
      <w:r w:rsidR="00621A4A" w:rsidRPr="00B86CB2">
        <w:rPr>
          <w:color w:val="auto"/>
          <w:sz w:val="24"/>
          <w:szCs w:val="24"/>
        </w:rPr>
        <w:t xml:space="preserve"> /PN/</w:t>
      </w:r>
      <w:r w:rsidRPr="00B86CB2">
        <w:rPr>
          <w:color w:val="auto"/>
          <w:sz w:val="24"/>
          <w:szCs w:val="24"/>
        </w:rPr>
        <w:t xml:space="preserve"> </w:t>
      </w:r>
      <w:r w:rsidR="007A486A">
        <w:rPr>
          <w:color w:val="auto"/>
          <w:sz w:val="24"/>
          <w:szCs w:val="24"/>
        </w:rPr>
        <w:t xml:space="preserve"> </w:t>
      </w:r>
      <w:r w:rsidR="006C2E33">
        <w:rPr>
          <w:color w:val="auto"/>
          <w:sz w:val="24"/>
          <w:szCs w:val="24"/>
        </w:rPr>
        <w:t xml:space="preserve"> </w:t>
      </w:r>
      <w:r w:rsidR="00D23F56">
        <w:rPr>
          <w:color w:val="auto"/>
          <w:sz w:val="24"/>
          <w:szCs w:val="24"/>
        </w:rPr>
        <w:t>13</w:t>
      </w:r>
      <w:r w:rsidR="006C2E33">
        <w:rPr>
          <w:color w:val="auto"/>
          <w:sz w:val="24"/>
          <w:szCs w:val="24"/>
        </w:rPr>
        <w:t xml:space="preserve"> </w:t>
      </w:r>
      <w:r w:rsidR="007A486A">
        <w:rPr>
          <w:color w:val="auto"/>
          <w:sz w:val="24"/>
          <w:szCs w:val="24"/>
        </w:rPr>
        <w:t xml:space="preserve"> /20</w:t>
      </w:r>
      <w:r w:rsidR="004A1433">
        <w:rPr>
          <w:color w:val="auto"/>
          <w:sz w:val="24"/>
          <w:szCs w:val="24"/>
        </w:rPr>
        <w:t>20</w:t>
      </w:r>
    </w:p>
    <w:p w:rsidR="009E4C6F" w:rsidRPr="00B86CB2" w:rsidRDefault="009E4C6F" w:rsidP="009E4C6F">
      <w:pPr>
        <w:pStyle w:val="Tytu"/>
        <w:pBdr>
          <w:top w:val="none" w:sz="0" w:space="0" w:color="auto"/>
          <w:left w:val="none" w:sz="0" w:space="0" w:color="auto"/>
          <w:bottom w:val="none" w:sz="0" w:space="0" w:color="auto"/>
          <w:right w:val="none" w:sz="0" w:space="0" w:color="auto"/>
          <w:bar w:val="none" w:sz="0" w:color="auto"/>
        </w:pBdr>
        <w:rPr>
          <w:i/>
          <w:iCs/>
          <w:color w:val="auto"/>
          <w:sz w:val="24"/>
          <w:szCs w:val="24"/>
        </w:rPr>
      </w:pPr>
    </w:p>
    <w:p w:rsidR="009E4C6F" w:rsidRPr="00B86CB2" w:rsidRDefault="009E4C6F" w:rsidP="009E4C6F">
      <w:pPr>
        <w:pStyle w:val="Tytu"/>
        <w:pBdr>
          <w:top w:val="none" w:sz="0" w:space="0" w:color="auto"/>
          <w:left w:val="none" w:sz="0" w:space="0" w:color="auto"/>
          <w:bottom w:val="none" w:sz="0" w:space="0" w:color="auto"/>
          <w:right w:val="none" w:sz="0" w:space="0" w:color="auto"/>
          <w:bar w:val="none" w:sz="0" w:color="auto"/>
        </w:pBdr>
        <w:rPr>
          <w:i/>
          <w:iCs/>
          <w:color w:val="auto"/>
          <w:sz w:val="32"/>
          <w:szCs w:val="32"/>
        </w:rPr>
      </w:pPr>
      <w:r w:rsidRPr="00B86CB2">
        <w:rPr>
          <w:i/>
          <w:iCs/>
          <w:color w:val="auto"/>
          <w:sz w:val="32"/>
          <w:szCs w:val="32"/>
        </w:rPr>
        <w:t>Specyfikacja Istotnych Warunk</w:t>
      </w:r>
      <w:r w:rsidRPr="00B86CB2">
        <w:rPr>
          <w:rFonts w:ascii="Arial Unicode MS" w:hAnsi="Times New Roman"/>
          <w:i/>
          <w:iCs/>
          <w:color w:val="auto"/>
          <w:sz w:val="32"/>
          <w:szCs w:val="32"/>
        </w:rPr>
        <w:t>ó</w:t>
      </w:r>
      <w:r w:rsidRPr="00B86CB2">
        <w:rPr>
          <w:i/>
          <w:iCs/>
          <w:color w:val="auto"/>
          <w:sz w:val="32"/>
          <w:szCs w:val="32"/>
        </w:rPr>
        <w:t>w Zam</w:t>
      </w:r>
      <w:r w:rsidRPr="00B86CB2">
        <w:rPr>
          <w:rFonts w:ascii="Arial Unicode MS" w:hAnsi="Times New Roman"/>
          <w:i/>
          <w:iCs/>
          <w:color w:val="auto"/>
          <w:sz w:val="32"/>
          <w:szCs w:val="32"/>
        </w:rPr>
        <w:t>ó</w:t>
      </w:r>
      <w:r w:rsidRPr="00B86CB2">
        <w:rPr>
          <w:i/>
          <w:iCs/>
          <w:color w:val="auto"/>
          <w:sz w:val="32"/>
          <w:szCs w:val="32"/>
        </w:rPr>
        <w:t xml:space="preserve">wienia </w:t>
      </w:r>
    </w:p>
    <w:p w:rsidR="009E4C6F" w:rsidRPr="00EB78AC" w:rsidRDefault="009E4C6F" w:rsidP="00EB78AC">
      <w:pPr>
        <w:pBdr>
          <w:top w:val="none" w:sz="0" w:space="0" w:color="auto"/>
          <w:left w:val="none" w:sz="0" w:space="0" w:color="auto"/>
          <w:bottom w:val="none" w:sz="0" w:space="0" w:color="auto"/>
          <w:right w:val="none" w:sz="0" w:space="0" w:color="auto"/>
          <w:bar w:val="none" w:sz="0" w:color="auto"/>
        </w:pBdr>
        <w:jc w:val="center"/>
        <w:rPr>
          <w:rFonts w:eastAsia="Times New Roman" w:hAnsi="Arial Unicode MS"/>
          <w:b/>
          <w:bCs/>
          <w:u w:color="000000"/>
          <w:lang w:val="pl-PL" w:eastAsia="pl-PL"/>
        </w:rPr>
      </w:pPr>
      <w:r w:rsidRPr="00B86CB2">
        <w:rPr>
          <w:rFonts w:eastAsia="Times New Roman" w:hAnsi="Arial Unicode MS"/>
          <w:b/>
          <w:bCs/>
          <w:u w:color="000000"/>
          <w:lang w:val="pl-PL" w:eastAsia="pl-PL"/>
        </w:rPr>
        <w:t>zwana dalej SIWZ</w:t>
      </w:r>
    </w:p>
    <w:p w:rsidR="009E4C6F" w:rsidRPr="00B86CB2" w:rsidRDefault="009E4C6F" w:rsidP="009E4C6F">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rPr>
          <w:b/>
          <w:bCs/>
          <w:color w:val="auto"/>
          <w:u w:val="single"/>
        </w:rPr>
      </w:pPr>
      <w:r w:rsidRPr="00B86CB2">
        <w:rPr>
          <w:b/>
          <w:bCs/>
          <w:color w:val="auto"/>
          <w:u w:val="single"/>
        </w:rPr>
        <w:t>Zamawiaj</w:t>
      </w:r>
      <w:r w:rsidRPr="00B86CB2">
        <w:rPr>
          <w:rFonts w:hAnsi="Times New Roman"/>
          <w:b/>
          <w:bCs/>
          <w:color w:val="auto"/>
          <w:u w:val="single"/>
        </w:rPr>
        <w:t>ą</w:t>
      </w:r>
      <w:r w:rsidRPr="00B86CB2">
        <w:rPr>
          <w:b/>
          <w:bCs/>
          <w:color w:val="auto"/>
          <w:u w:val="single"/>
        </w:rPr>
        <w:t>cy</w:t>
      </w:r>
    </w:p>
    <w:p w:rsidR="00235793" w:rsidRDefault="00235793" w:rsidP="009E4C6F">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left"/>
        <w:rPr>
          <w:b/>
          <w:bCs/>
          <w:color w:val="auto"/>
        </w:rPr>
      </w:pPr>
      <w:r>
        <w:rPr>
          <w:b/>
          <w:bCs/>
          <w:color w:val="auto"/>
        </w:rPr>
        <w:t>Katowickie Centrum Onkologii</w:t>
      </w:r>
    </w:p>
    <w:p w:rsidR="009E4C6F" w:rsidRPr="00B86CB2" w:rsidRDefault="009E4C6F" w:rsidP="00737A59">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b/>
          <w:bCs/>
          <w:color w:val="auto"/>
        </w:rPr>
      </w:pPr>
      <w:r w:rsidRPr="00B86CB2">
        <w:rPr>
          <w:b/>
          <w:bCs/>
          <w:color w:val="auto"/>
        </w:rPr>
        <w:tab/>
      </w:r>
      <w:bookmarkStart w:id="0" w:name="zz1001"/>
      <w:r w:rsidRPr="00B86CB2">
        <w:rPr>
          <w:b/>
          <w:bCs/>
          <w:color w:val="auto"/>
        </w:rPr>
        <w:t xml:space="preserve"> </w:t>
      </w:r>
    </w:p>
    <w:bookmarkEnd w:id="0"/>
    <w:p w:rsidR="009E4C6F" w:rsidRPr="00B86CB2" w:rsidRDefault="009E4C6F" w:rsidP="009E4C6F">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left"/>
        <w:rPr>
          <w:color w:val="auto"/>
        </w:rPr>
      </w:pPr>
      <w:r w:rsidRPr="00B86CB2">
        <w:rPr>
          <w:color w:val="auto"/>
        </w:rPr>
        <w:t>Adres Zamawiaj</w:t>
      </w:r>
      <w:r w:rsidRPr="00B86CB2">
        <w:rPr>
          <w:rFonts w:hAnsi="Times New Roman"/>
          <w:color w:val="auto"/>
        </w:rPr>
        <w:t>ą</w:t>
      </w:r>
      <w:r w:rsidRPr="00B86CB2">
        <w:rPr>
          <w:color w:val="auto"/>
        </w:rPr>
        <w:t xml:space="preserve">cego: </w:t>
      </w:r>
      <w:r w:rsidRPr="00B86CB2">
        <w:rPr>
          <w:color w:val="auto"/>
        </w:rPr>
        <w:tab/>
        <w:t xml:space="preserve">ul. Raciborska 26, 40 </w:t>
      </w:r>
      <w:r w:rsidRPr="00B86CB2">
        <w:rPr>
          <w:rFonts w:hAnsi="Times New Roman"/>
          <w:color w:val="auto"/>
        </w:rPr>
        <w:t xml:space="preserve">– </w:t>
      </w:r>
      <w:r w:rsidRPr="00B86CB2">
        <w:rPr>
          <w:color w:val="auto"/>
        </w:rPr>
        <w:t xml:space="preserve">074 Katowice </w:t>
      </w:r>
    </w:p>
    <w:p w:rsidR="009E4C6F" w:rsidRPr="00B86CB2" w:rsidRDefault="009E4C6F" w:rsidP="009E4C6F">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left"/>
        <w:rPr>
          <w:color w:val="auto"/>
        </w:rPr>
      </w:pPr>
      <w:r w:rsidRPr="00B86CB2">
        <w:rPr>
          <w:color w:val="auto"/>
        </w:rPr>
        <w:t xml:space="preserve">godziny pracy: </w:t>
      </w:r>
      <w:r w:rsidRPr="00B86CB2">
        <w:rPr>
          <w:color w:val="auto"/>
        </w:rPr>
        <w:tab/>
        <w:t xml:space="preserve">8.00 </w:t>
      </w:r>
      <w:r w:rsidRPr="00B86CB2">
        <w:rPr>
          <w:rFonts w:hAnsi="Times New Roman"/>
          <w:color w:val="auto"/>
        </w:rPr>
        <w:t xml:space="preserve">– </w:t>
      </w:r>
      <w:r w:rsidRPr="00B86CB2">
        <w:rPr>
          <w:color w:val="auto"/>
        </w:rPr>
        <w:t>15.35, od poniedzia</w:t>
      </w:r>
      <w:r w:rsidRPr="00B86CB2">
        <w:rPr>
          <w:rFonts w:hAnsi="Times New Roman"/>
          <w:color w:val="auto"/>
        </w:rPr>
        <w:t>ł</w:t>
      </w:r>
      <w:r w:rsidRPr="00B86CB2">
        <w:rPr>
          <w:color w:val="auto"/>
        </w:rPr>
        <w:t>ku do pi</w:t>
      </w:r>
      <w:r w:rsidRPr="00B86CB2">
        <w:rPr>
          <w:rFonts w:hAnsi="Times New Roman"/>
          <w:color w:val="auto"/>
        </w:rPr>
        <w:t>ą</w:t>
      </w:r>
      <w:r w:rsidRPr="00B86CB2">
        <w:rPr>
          <w:color w:val="auto"/>
        </w:rPr>
        <w:t>tku</w:t>
      </w:r>
    </w:p>
    <w:p w:rsidR="00DD4F43" w:rsidRDefault="009E4C6F" w:rsidP="00DD4F43">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left"/>
      </w:pPr>
      <w:r w:rsidRPr="00B86CB2">
        <w:t xml:space="preserve">strona internetowa: </w:t>
      </w:r>
      <w:r w:rsidRPr="00B86CB2">
        <w:tab/>
      </w:r>
      <w:hyperlink r:id="rId8" w:history="1">
        <w:r w:rsidR="0090120E">
          <w:rPr>
            <w:rStyle w:val="Hyperlink0"/>
            <w:color w:val="auto"/>
          </w:rPr>
          <w:t>www.kco.katowice</w:t>
        </w:r>
        <w:r w:rsidRPr="00B86CB2">
          <w:rPr>
            <w:rStyle w:val="Hyperlink0"/>
            <w:color w:val="auto"/>
          </w:rPr>
          <w:t>.pl</w:t>
        </w:r>
      </w:hyperlink>
    </w:p>
    <w:p w:rsidR="001E1DC6" w:rsidRDefault="00DD4F43" w:rsidP="001E1DC6">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left"/>
        <w:rPr>
          <w:b/>
          <w:bCs/>
        </w:rPr>
      </w:pPr>
      <w:r>
        <w:t>a</w:t>
      </w:r>
      <w:r w:rsidRPr="00DD3C78">
        <w:t xml:space="preserve">dres poczty elektronicznej: </w:t>
      </w:r>
      <w:hyperlink r:id="rId9" w:history="1">
        <w:r w:rsidR="001E1DC6" w:rsidRPr="00BA399E">
          <w:rPr>
            <w:rStyle w:val="Hipercze"/>
            <w:b/>
            <w:bCs/>
          </w:rPr>
          <w:t>zp@kco.katowice.pl</w:t>
        </w:r>
      </w:hyperlink>
    </w:p>
    <w:p w:rsidR="001E1DC6" w:rsidRPr="001E1DC6" w:rsidRDefault="001E1DC6" w:rsidP="001E1DC6">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left"/>
        <w:rPr>
          <w:b/>
          <w:color w:val="auto"/>
        </w:rPr>
      </w:pPr>
      <w:r w:rsidRPr="001E1DC6">
        <w:rPr>
          <w:bCs/>
        </w:rPr>
        <w:t>p</w:t>
      </w:r>
      <w:r w:rsidRPr="001D6E8F">
        <w:t xml:space="preserve">latforma zakupowa: </w:t>
      </w:r>
      <w:r w:rsidRPr="001E1DC6">
        <w:rPr>
          <w:b/>
        </w:rPr>
        <w:t>https://kco.ezamawiajacy.pl/servlet/HomeServlet</w:t>
      </w:r>
    </w:p>
    <w:p w:rsidR="009E4C6F" w:rsidRPr="00B86CB2" w:rsidRDefault="009E4C6F" w:rsidP="009E4C6F">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left"/>
        <w:rPr>
          <w:color w:val="auto"/>
        </w:rPr>
      </w:pPr>
      <w:r w:rsidRPr="00B86CB2">
        <w:rPr>
          <w:color w:val="auto"/>
        </w:rPr>
        <w:t xml:space="preserve">nr telefonu: </w:t>
      </w:r>
      <w:r w:rsidRPr="00B86CB2">
        <w:rPr>
          <w:color w:val="auto"/>
        </w:rPr>
        <w:tab/>
        <w:t xml:space="preserve">32/ 2511 </w:t>
      </w:r>
      <w:r w:rsidRPr="00B86CB2">
        <w:rPr>
          <w:rFonts w:hAnsi="Times New Roman"/>
          <w:color w:val="auto"/>
        </w:rPr>
        <w:t xml:space="preserve">– </w:t>
      </w:r>
      <w:r w:rsidRPr="00B86CB2">
        <w:rPr>
          <w:color w:val="auto"/>
        </w:rPr>
        <w:t xml:space="preserve">761 </w:t>
      </w:r>
    </w:p>
    <w:p w:rsidR="009E4C6F" w:rsidRPr="00B86CB2" w:rsidRDefault="009E4C6F" w:rsidP="009E4C6F">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left"/>
        <w:rPr>
          <w:color w:val="auto"/>
        </w:rPr>
      </w:pPr>
      <w:r w:rsidRPr="00B86CB2">
        <w:rPr>
          <w:color w:val="auto"/>
        </w:rPr>
        <w:tab/>
        <w:t xml:space="preserve">32/ 2515 </w:t>
      </w:r>
      <w:r w:rsidRPr="00B86CB2">
        <w:rPr>
          <w:rFonts w:hAnsi="Times New Roman"/>
          <w:color w:val="auto"/>
        </w:rPr>
        <w:t xml:space="preserve">– </w:t>
      </w:r>
      <w:r w:rsidRPr="00B86CB2">
        <w:rPr>
          <w:color w:val="auto"/>
        </w:rPr>
        <w:t xml:space="preserve">231 do 4 </w:t>
      </w:r>
    </w:p>
    <w:p w:rsidR="00672494" w:rsidRDefault="009E4C6F" w:rsidP="00672494">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left"/>
        <w:rPr>
          <w:color w:val="auto"/>
        </w:rPr>
      </w:pPr>
      <w:r w:rsidRPr="00B86CB2">
        <w:rPr>
          <w:color w:val="auto"/>
        </w:rPr>
        <w:t xml:space="preserve">nr faksu: </w:t>
      </w:r>
      <w:r w:rsidRPr="00B86CB2">
        <w:rPr>
          <w:color w:val="auto"/>
        </w:rPr>
        <w:tab/>
        <w:t xml:space="preserve">32/ 2514 </w:t>
      </w:r>
      <w:r w:rsidRPr="00B86CB2">
        <w:rPr>
          <w:rFonts w:hAnsi="Times New Roman"/>
          <w:color w:val="auto"/>
        </w:rPr>
        <w:t xml:space="preserve">– </w:t>
      </w:r>
      <w:r w:rsidRPr="00B86CB2">
        <w:rPr>
          <w:color w:val="auto"/>
        </w:rPr>
        <w:t>533</w:t>
      </w:r>
    </w:p>
    <w:p w:rsidR="00672494" w:rsidRPr="00937407" w:rsidRDefault="00672494" w:rsidP="00672494">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left"/>
        <w:rPr>
          <w:rFonts w:hAnsi="Times New Roman"/>
        </w:rPr>
      </w:pPr>
      <w:r>
        <w:rPr>
          <w:color w:val="auto"/>
        </w:rPr>
        <w:t xml:space="preserve">Numer </w:t>
      </w:r>
      <w:r w:rsidR="009E4C6F" w:rsidRPr="00B86CB2">
        <w:rPr>
          <w:color w:val="auto"/>
        </w:rPr>
        <w:t xml:space="preserve">konta bankowego: </w:t>
      </w:r>
      <w:r w:rsidRPr="00937407">
        <w:rPr>
          <w:rFonts w:hAnsi="Times New Roman"/>
        </w:rPr>
        <w:t xml:space="preserve">BNP </w:t>
      </w:r>
      <w:proofErr w:type="spellStart"/>
      <w:r w:rsidRPr="00937407">
        <w:rPr>
          <w:rFonts w:hAnsi="Times New Roman"/>
        </w:rPr>
        <w:t>Paribas</w:t>
      </w:r>
      <w:proofErr w:type="spellEnd"/>
      <w:r w:rsidRPr="00937407">
        <w:rPr>
          <w:rFonts w:hAnsi="Times New Roman"/>
        </w:rPr>
        <w:t xml:space="preserve"> </w:t>
      </w:r>
      <w:r w:rsidR="004A1433">
        <w:rPr>
          <w:rFonts w:hAnsi="Times New Roman"/>
        </w:rPr>
        <w:t xml:space="preserve"> Bank Polska </w:t>
      </w:r>
      <w:r w:rsidRPr="00937407">
        <w:rPr>
          <w:rFonts w:hAnsi="Times New Roman"/>
        </w:rPr>
        <w:t>S.A.</w:t>
      </w:r>
    </w:p>
    <w:p w:rsidR="00672494" w:rsidRPr="00937407" w:rsidRDefault="00672494" w:rsidP="00672494">
      <w:pPr>
        <w:pStyle w:val="Tekstpodstawowy3"/>
        <w:pBdr>
          <w:top w:val="none" w:sz="0" w:space="0" w:color="auto"/>
          <w:left w:val="none" w:sz="0" w:space="0" w:color="auto"/>
          <w:bottom w:val="none" w:sz="0" w:space="0" w:color="auto"/>
          <w:right w:val="none" w:sz="0" w:space="0" w:color="auto"/>
          <w:bar w:val="none" w:sz="0" w:color="auto"/>
        </w:pBdr>
        <w:tabs>
          <w:tab w:val="left" w:pos="2410"/>
        </w:tabs>
        <w:ind w:left="2410" w:hanging="2410"/>
        <w:jc w:val="left"/>
        <w:rPr>
          <w:rFonts w:hAnsi="Times New Roman"/>
          <w:color w:val="auto"/>
        </w:rPr>
      </w:pPr>
      <w:r w:rsidRPr="00937407">
        <w:rPr>
          <w:rFonts w:hAnsi="Times New Roman"/>
        </w:rPr>
        <w:t xml:space="preserve">                                         Nr 37 2030 0045 1110 0000 0124 8120</w:t>
      </w:r>
    </w:p>
    <w:p w:rsidR="003172AC" w:rsidRPr="00937407" w:rsidRDefault="009E4C6F" w:rsidP="00672494">
      <w:pPr>
        <w:pStyle w:val="Tekstpodstawowy3"/>
        <w:pBdr>
          <w:top w:val="none" w:sz="0" w:space="0" w:color="auto"/>
          <w:left w:val="none" w:sz="0" w:space="0" w:color="auto"/>
          <w:bottom w:val="none" w:sz="0" w:space="0" w:color="auto"/>
          <w:right w:val="none" w:sz="0" w:space="0" w:color="auto"/>
          <w:bar w:val="none" w:sz="0" w:color="auto"/>
        </w:pBdr>
        <w:tabs>
          <w:tab w:val="left" w:pos="2410"/>
        </w:tabs>
        <w:jc w:val="left"/>
        <w:rPr>
          <w:rFonts w:hAnsi="Times New Roman"/>
        </w:rPr>
      </w:pPr>
      <w:r w:rsidRPr="00937407">
        <w:rPr>
          <w:rFonts w:hAnsi="Times New Roman"/>
        </w:rPr>
        <w:t xml:space="preserve">NIP: </w:t>
      </w:r>
      <w:r w:rsidRPr="00937407">
        <w:rPr>
          <w:rFonts w:hAnsi="Times New Roman"/>
        </w:rPr>
        <w:tab/>
        <w:t>634-22-99-376</w:t>
      </w:r>
    </w:p>
    <w:p w:rsidR="003172AC" w:rsidRPr="003172AC" w:rsidRDefault="003172AC" w:rsidP="009E4C6F">
      <w:pPr>
        <w:pStyle w:val="Tekstpodstawowy3"/>
        <w:pBdr>
          <w:top w:val="none" w:sz="0" w:space="0" w:color="auto"/>
          <w:left w:val="none" w:sz="0" w:space="0" w:color="auto"/>
          <w:bottom w:val="none" w:sz="0" w:space="0" w:color="auto"/>
          <w:right w:val="none" w:sz="0" w:space="0" w:color="auto"/>
          <w:bar w:val="none" w:sz="0" w:color="auto"/>
        </w:pBdr>
        <w:rPr>
          <w:b/>
          <w:bCs/>
          <w:color w:val="auto"/>
        </w:rPr>
      </w:pPr>
    </w:p>
    <w:p w:rsidR="001E1DC6" w:rsidRDefault="009E4C6F" w:rsidP="001E1DC6">
      <w:pPr>
        <w:pStyle w:val="Tekstpodstawowy3"/>
        <w:pBdr>
          <w:top w:val="none" w:sz="0" w:space="0" w:color="auto"/>
          <w:left w:val="none" w:sz="0" w:space="0" w:color="auto"/>
          <w:bottom w:val="none" w:sz="0" w:space="0" w:color="auto"/>
          <w:right w:val="none" w:sz="0" w:space="0" w:color="auto"/>
          <w:bar w:val="none" w:sz="0" w:color="auto"/>
        </w:pBdr>
        <w:rPr>
          <w:b/>
          <w:bCs/>
          <w:color w:val="auto"/>
          <w:u w:val="single"/>
        </w:rPr>
      </w:pPr>
      <w:r w:rsidRPr="00B86CB2">
        <w:rPr>
          <w:b/>
          <w:bCs/>
          <w:color w:val="auto"/>
          <w:u w:val="single"/>
        </w:rPr>
        <w:t>Tryb zam</w:t>
      </w:r>
      <w:r w:rsidRPr="00B86CB2">
        <w:rPr>
          <w:rFonts w:ascii="Arial Unicode MS" w:hAnsi="Times New Roman"/>
          <w:b/>
          <w:bCs/>
          <w:color w:val="auto"/>
          <w:u w:val="single"/>
        </w:rPr>
        <w:t>ó</w:t>
      </w:r>
      <w:r w:rsidRPr="00B86CB2">
        <w:rPr>
          <w:b/>
          <w:bCs/>
          <w:color w:val="auto"/>
          <w:u w:val="single"/>
        </w:rPr>
        <w:t>wienia</w:t>
      </w:r>
    </w:p>
    <w:p w:rsidR="001E1DC6" w:rsidRPr="001E1DC6" w:rsidRDefault="005A1F67" w:rsidP="00705229">
      <w:pPr>
        <w:pStyle w:val="Tekstpodstawowy3"/>
        <w:pBdr>
          <w:top w:val="none" w:sz="0" w:space="0" w:color="auto"/>
          <w:left w:val="none" w:sz="0" w:space="0" w:color="auto"/>
          <w:bottom w:val="none" w:sz="0" w:space="0" w:color="auto"/>
          <w:right w:val="none" w:sz="0" w:space="0" w:color="auto"/>
          <w:bar w:val="none" w:sz="0" w:color="auto"/>
        </w:pBdr>
        <w:rPr>
          <w:rFonts w:hAnsi="Times New Roman"/>
          <w:b/>
          <w:bCs/>
          <w:color w:val="auto"/>
          <w:u w:val="single"/>
        </w:rPr>
      </w:pPr>
      <w:r w:rsidRPr="001E1DC6">
        <w:rPr>
          <w:rFonts w:hAnsi="Times New Roman"/>
          <w:b/>
        </w:rPr>
        <w:t>Przetarg nieograniczony o wartości szacunkowej zamówienia powyżej 2</w:t>
      </w:r>
      <w:r w:rsidR="004A1433">
        <w:rPr>
          <w:rFonts w:hAnsi="Times New Roman"/>
          <w:b/>
        </w:rPr>
        <w:t>14</w:t>
      </w:r>
      <w:r w:rsidRPr="001E1DC6">
        <w:rPr>
          <w:rFonts w:hAnsi="Times New Roman"/>
          <w:b/>
        </w:rPr>
        <w:t xml:space="preserve"> 000 euro </w:t>
      </w:r>
      <w:r w:rsidR="001E1DC6" w:rsidRPr="001E1DC6">
        <w:rPr>
          <w:rFonts w:hAnsi="Times New Roman"/>
          <w:b/>
          <w:color w:val="auto"/>
        </w:rPr>
        <w:t xml:space="preserve">prowadzony w formie elektronicznej za pośrednictwem Platformy zakupowej MARKETPLANET e – Zamawiający (zwane dalej „Platformą zakupową”) pod adresem </w:t>
      </w:r>
      <w:hyperlink r:id="rId10" w:history="1">
        <w:r w:rsidR="001E1DC6" w:rsidRPr="001E1DC6">
          <w:rPr>
            <w:rStyle w:val="Hipercze"/>
            <w:rFonts w:hAnsi="Times New Roman"/>
            <w:b/>
            <w:color w:val="auto"/>
          </w:rPr>
          <w:t>https://kco.ezamawiajacy.pl/servlet/HomeServlet</w:t>
        </w:r>
      </w:hyperlink>
      <w:r w:rsidR="001E1DC6" w:rsidRPr="001E1DC6">
        <w:rPr>
          <w:rFonts w:hAnsi="Times New Roman"/>
          <w:b/>
          <w:color w:val="auto"/>
        </w:rPr>
        <w:t>.</w:t>
      </w:r>
    </w:p>
    <w:p w:rsidR="001E1DC6" w:rsidRPr="001E1DC6" w:rsidRDefault="001E1DC6" w:rsidP="00705229">
      <w:pPr>
        <w:pStyle w:val="Tekstpodstawowy3"/>
        <w:pBdr>
          <w:top w:val="none" w:sz="0" w:space="0" w:color="auto"/>
          <w:left w:val="none" w:sz="0" w:space="0" w:color="auto"/>
          <w:bottom w:val="none" w:sz="0" w:space="0" w:color="auto"/>
          <w:right w:val="none" w:sz="0" w:space="0" w:color="auto"/>
          <w:bar w:val="none" w:sz="0" w:color="auto"/>
        </w:pBdr>
        <w:rPr>
          <w:rFonts w:hAnsi="Times New Roman"/>
          <w:b/>
          <w:bCs/>
          <w:color w:val="auto"/>
          <w:u w:val="single"/>
        </w:rPr>
      </w:pPr>
      <w:r w:rsidRPr="001E1DC6">
        <w:rPr>
          <w:rFonts w:hAnsi="Times New Roman"/>
          <w:b/>
          <w:bCs/>
          <w:color w:val="auto"/>
        </w:rPr>
        <w:t>Podstawa prawna:</w:t>
      </w:r>
      <w:r w:rsidRPr="001E1DC6">
        <w:rPr>
          <w:rFonts w:hAnsi="Times New Roman"/>
          <w:bCs/>
          <w:color w:val="auto"/>
        </w:rPr>
        <w:t xml:space="preserve"> </w:t>
      </w:r>
      <w:r w:rsidRPr="001E1DC6">
        <w:rPr>
          <w:rFonts w:hAnsi="Times New Roman"/>
          <w:color w:val="auto"/>
        </w:rPr>
        <w:t>ustawa z dnia 29 stycznia 2004 r. – Prawo zamówień publicznych  (</w:t>
      </w:r>
      <w:proofErr w:type="spellStart"/>
      <w:r w:rsidRPr="001E1DC6">
        <w:rPr>
          <w:rFonts w:hAnsi="Times New Roman"/>
          <w:color w:val="auto"/>
        </w:rPr>
        <w:t>t.j</w:t>
      </w:r>
      <w:proofErr w:type="spellEnd"/>
      <w:r w:rsidRPr="001E1DC6">
        <w:rPr>
          <w:rFonts w:hAnsi="Times New Roman"/>
          <w:color w:val="auto"/>
        </w:rPr>
        <w:t>.: Dz. U. z 201</w:t>
      </w:r>
      <w:r w:rsidR="004A1433">
        <w:rPr>
          <w:rFonts w:hAnsi="Times New Roman"/>
          <w:color w:val="auto"/>
        </w:rPr>
        <w:t>9</w:t>
      </w:r>
      <w:r w:rsidRPr="001E1DC6">
        <w:rPr>
          <w:rFonts w:hAnsi="Times New Roman"/>
          <w:color w:val="auto"/>
        </w:rPr>
        <w:t xml:space="preserve"> r., poz. 1</w:t>
      </w:r>
      <w:r w:rsidR="004A1433">
        <w:rPr>
          <w:rFonts w:hAnsi="Times New Roman"/>
          <w:color w:val="auto"/>
        </w:rPr>
        <w:t>843</w:t>
      </w:r>
      <w:r w:rsidRPr="001E1DC6">
        <w:rPr>
          <w:rFonts w:hAnsi="Times New Roman"/>
          <w:color w:val="auto"/>
        </w:rPr>
        <w:t xml:space="preserve"> ze zm.) – zwana dalej ustawą </w:t>
      </w:r>
      <w:proofErr w:type="spellStart"/>
      <w:r w:rsidRPr="001E1DC6">
        <w:rPr>
          <w:rFonts w:hAnsi="Times New Roman"/>
          <w:color w:val="auto"/>
        </w:rPr>
        <w:t>Pzp</w:t>
      </w:r>
      <w:proofErr w:type="spellEnd"/>
      <w:r w:rsidRPr="001E1DC6">
        <w:rPr>
          <w:rFonts w:hAnsi="Times New Roman"/>
          <w:color w:val="auto"/>
        </w:rPr>
        <w:t>.</w:t>
      </w:r>
    </w:p>
    <w:p w:rsidR="001E1DC6" w:rsidRDefault="001E1DC6" w:rsidP="009E4C6F">
      <w:pPr>
        <w:pStyle w:val="Tekstpodstawowy3"/>
        <w:pBdr>
          <w:top w:val="none" w:sz="0" w:space="0" w:color="auto"/>
          <w:left w:val="none" w:sz="0" w:space="0" w:color="auto"/>
          <w:bottom w:val="none" w:sz="0" w:space="0" w:color="auto"/>
          <w:right w:val="none" w:sz="0" w:space="0" w:color="auto"/>
          <w:bar w:val="none" w:sz="0" w:color="auto"/>
        </w:pBdr>
        <w:ind w:left="2410" w:hanging="2410"/>
        <w:jc w:val="left"/>
        <w:rPr>
          <w:rFonts w:hAnsi="Times New Roman"/>
          <w:b/>
          <w:bCs/>
          <w:color w:val="auto"/>
          <w:highlight w:val="yellow"/>
          <w:u w:val="single"/>
        </w:rPr>
      </w:pPr>
    </w:p>
    <w:p w:rsidR="009E4C6F" w:rsidRPr="001E1DC6" w:rsidRDefault="009E4C6F" w:rsidP="009E4C6F">
      <w:pPr>
        <w:pStyle w:val="Tekstpodstawowy3"/>
        <w:pBdr>
          <w:top w:val="none" w:sz="0" w:space="0" w:color="auto"/>
          <w:left w:val="none" w:sz="0" w:space="0" w:color="auto"/>
          <w:bottom w:val="none" w:sz="0" w:space="0" w:color="auto"/>
          <w:right w:val="none" w:sz="0" w:space="0" w:color="auto"/>
          <w:bar w:val="none" w:sz="0" w:color="auto"/>
        </w:pBdr>
        <w:ind w:left="2410" w:hanging="2410"/>
        <w:jc w:val="left"/>
        <w:rPr>
          <w:rFonts w:hAnsi="Times New Roman"/>
          <w:b/>
          <w:bCs/>
          <w:color w:val="auto"/>
          <w:u w:val="single"/>
        </w:rPr>
      </w:pPr>
      <w:r w:rsidRPr="001E1DC6">
        <w:rPr>
          <w:rFonts w:hAnsi="Times New Roman"/>
          <w:b/>
          <w:bCs/>
          <w:color w:val="auto"/>
          <w:u w:val="single"/>
        </w:rPr>
        <w:t>Przedmiot zamówienia</w:t>
      </w:r>
    </w:p>
    <w:p w:rsidR="009E4C6F" w:rsidRPr="001E1DC6" w:rsidRDefault="009E4C6F" w:rsidP="009E4C6F">
      <w:pPr>
        <w:pStyle w:val="Tekstpodstawowy3"/>
        <w:pBdr>
          <w:top w:val="none" w:sz="0" w:space="0" w:color="auto"/>
          <w:left w:val="none" w:sz="0" w:space="0" w:color="auto"/>
          <w:bottom w:val="none" w:sz="0" w:space="0" w:color="auto"/>
          <w:right w:val="none" w:sz="0" w:space="0" w:color="auto"/>
          <w:bar w:val="none" w:sz="0" w:color="auto"/>
        </w:pBdr>
        <w:tabs>
          <w:tab w:val="left" w:pos="180"/>
        </w:tabs>
        <w:spacing w:before="120"/>
        <w:rPr>
          <w:rFonts w:hAnsi="Times New Roman"/>
          <w:color w:val="auto"/>
        </w:rPr>
      </w:pPr>
      <w:r w:rsidRPr="001E1DC6">
        <w:rPr>
          <w:rFonts w:hAnsi="Times New Roman"/>
          <w:color w:val="auto"/>
        </w:rPr>
        <w:t xml:space="preserve">Przedmiotem zamówienia jest </w:t>
      </w:r>
      <w:r w:rsidRPr="001E1DC6">
        <w:rPr>
          <w:rFonts w:hAnsi="Times New Roman"/>
          <w:b/>
          <w:bCs/>
          <w:color w:val="auto"/>
        </w:rPr>
        <w:t>przygotowywanie posiłków dla pacjentó</w:t>
      </w:r>
      <w:r w:rsidR="00EA37C1" w:rsidRPr="001E1DC6">
        <w:rPr>
          <w:rFonts w:hAnsi="Times New Roman"/>
          <w:b/>
          <w:bCs/>
          <w:color w:val="auto"/>
        </w:rPr>
        <w:t>w w systemie termosowym</w:t>
      </w:r>
      <w:r w:rsidRPr="001E1DC6">
        <w:rPr>
          <w:rFonts w:hAnsi="Times New Roman"/>
          <w:b/>
          <w:bCs/>
          <w:color w:val="auto"/>
        </w:rPr>
        <w:t xml:space="preserve"> </w:t>
      </w:r>
      <w:r w:rsidR="00A03220">
        <w:rPr>
          <w:rFonts w:hAnsi="Times New Roman"/>
          <w:b/>
          <w:bCs/>
          <w:color w:val="auto"/>
        </w:rPr>
        <w:t xml:space="preserve">                     </w:t>
      </w:r>
      <w:r w:rsidRPr="001E1DC6">
        <w:rPr>
          <w:rFonts w:hAnsi="Times New Roman"/>
          <w:b/>
          <w:bCs/>
          <w:color w:val="auto"/>
        </w:rPr>
        <w:t>i dostarczanie ich bezpośrednio na oddziały</w:t>
      </w:r>
      <w:r w:rsidRPr="001E1DC6">
        <w:rPr>
          <w:rFonts w:hAnsi="Times New Roman"/>
          <w:color w:val="auto"/>
        </w:rPr>
        <w:t xml:space="preserve"> do </w:t>
      </w:r>
      <w:r w:rsidR="00235793" w:rsidRPr="001E1DC6">
        <w:rPr>
          <w:rFonts w:hAnsi="Times New Roman"/>
          <w:color w:val="auto"/>
        </w:rPr>
        <w:t>Katowickiego Centrum Onkologii w Katowicach</w:t>
      </w:r>
      <w:r w:rsidRPr="001E1DC6">
        <w:rPr>
          <w:rFonts w:hAnsi="Times New Roman"/>
          <w:color w:val="auto"/>
        </w:rPr>
        <w:t xml:space="preserve"> przy</w:t>
      </w:r>
      <w:r w:rsidR="00A03220">
        <w:rPr>
          <w:rFonts w:hAnsi="Times New Roman"/>
          <w:color w:val="auto"/>
        </w:rPr>
        <w:t xml:space="preserve">                     </w:t>
      </w:r>
      <w:r w:rsidR="00BE2491" w:rsidRPr="001E1DC6">
        <w:rPr>
          <w:rFonts w:hAnsi="Times New Roman"/>
          <w:color w:val="auto"/>
        </w:rPr>
        <w:t xml:space="preserve"> </w:t>
      </w:r>
      <w:r w:rsidRPr="001E1DC6">
        <w:rPr>
          <w:rFonts w:hAnsi="Times New Roman"/>
          <w:color w:val="auto"/>
        </w:rPr>
        <w:t>ul. Raciborskiej 27 i Józefowskiej 119.</w:t>
      </w:r>
    </w:p>
    <w:p w:rsidR="009E4C6F" w:rsidRPr="001E1DC6" w:rsidRDefault="009E4C6F" w:rsidP="009E4C6F">
      <w:pPr>
        <w:pStyle w:val="Tekstpodstawowy3"/>
        <w:pBdr>
          <w:top w:val="none" w:sz="0" w:space="0" w:color="auto"/>
          <w:left w:val="none" w:sz="0" w:space="0" w:color="auto"/>
          <w:bottom w:val="none" w:sz="0" w:space="0" w:color="auto"/>
          <w:right w:val="none" w:sz="0" w:space="0" w:color="auto"/>
          <w:bar w:val="none" w:sz="0" w:color="auto"/>
        </w:pBdr>
        <w:tabs>
          <w:tab w:val="left" w:pos="180"/>
        </w:tabs>
        <w:spacing w:before="120"/>
        <w:jc w:val="left"/>
        <w:rPr>
          <w:rFonts w:hAnsi="Times New Roman"/>
          <w:color w:val="auto"/>
        </w:rPr>
      </w:pPr>
      <w:r w:rsidRPr="001E1DC6">
        <w:rPr>
          <w:rFonts w:hAnsi="Times New Roman"/>
          <w:color w:val="auto"/>
        </w:rPr>
        <w:t>Oznaczenie wg CPV:</w:t>
      </w:r>
    </w:p>
    <w:p w:rsidR="009E4C6F" w:rsidRPr="001E1DC6" w:rsidRDefault="009E4C6F" w:rsidP="009E4C6F">
      <w:pPr>
        <w:pStyle w:val="Tekstpodstawowy3"/>
        <w:numPr>
          <w:ilvl w:val="0"/>
          <w:numId w:val="1"/>
        </w:numPr>
        <w:pBdr>
          <w:top w:val="none" w:sz="0" w:space="0" w:color="auto"/>
          <w:left w:val="none" w:sz="0" w:space="0" w:color="auto"/>
          <w:bottom w:val="none" w:sz="0" w:space="0" w:color="auto"/>
          <w:right w:val="none" w:sz="0" w:space="0" w:color="auto"/>
          <w:bar w:val="none" w:sz="0" w:color="auto"/>
        </w:pBdr>
        <w:tabs>
          <w:tab w:val="left" w:pos="180"/>
          <w:tab w:val="num" w:pos="720"/>
        </w:tabs>
        <w:spacing w:before="120"/>
        <w:ind w:left="720" w:hanging="360"/>
        <w:jc w:val="left"/>
        <w:rPr>
          <w:rFonts w:hAnsi="Times New Roman"/>
          <w:color w:val="auto"/>
        </w:rPr>
      </w:pPr>
      <w:r w:rsidRPr="001E1DC6">
        <w:rPr>
          <w:rFonts w:hAnsi="Times New Roman"/>
          <w:color w:val="auto"/>
        </w:rPr>
        <w:t>usługi przygotowywania posiłków - 55321000-6</w:t>
      </w:r>
    </w:p>
    <w:p w:rsidR="009E4C6F" w:rsidRPr="001E1DC6" w:rsidRDefault="009E4C6F" w:rsidP="009E4C6F">
      <w:pPr>
        <w:pStyle w:val="Tekstpodstawowy3"/>
        <w:numPr>
          <w:ilvl w:val="0"/>
          <w:numId w:val="1"/>
        </w:numPr>
        <w:pBdr>
          <w:top w:val="none" w:sz="0" w:space="0" w:color="auto"/>
          <w:left w:val="none" w:sz="0" w:space="0" w:color="auto"/>
          <w:bottom w:val="none" w:sz="0" w:space="0" w:color="auto"/>
          <w:right w:val="none" w:sz="0" w:space="0" w:color="auto"/>
          <w:bar w:val="none" w:sz="0" w:color="auto"/>
        </w:pBdr>
        <w:tabs>
          <w:tab w:val="left" w:pos="180"/>
          <w:tab w:val="num" w:pos="720"/>
        </w:tabs>
        <w:spacing w:before="120"/>
        <w:ind w:left="720" w:hanging="360"/>
        <w:jc w:val="left"/>
        <w:rPr>
          <w:rFonts w:hAnsi="Times New Roman"/>
          <w:color w:val="auto"/>
        </w:rPr>
      </w:pPr>
      <w:r w:rsidRPr="001E1DC6">
        <w:rPr>
          <w:rFonts w:hAnsi="Times New Roman"/>
          <w:color w:val="auto"/>
        </w:rPr>
        <w:t xml:space="preserve"> usługi dostarczania posiłków - 55520000-1</w:t>
      </w:r>
    </w:p>
    <w:p w:rsidR="009E4C6F" w:rsidRPr="001E1DC6" w:rsidRDefault="009E4C6F" w:rsidP="00235793">
      <w:pPr>
        <w:pStyle w:val="Tekstpodstawowy3"/>
        <w:pBdr>
          <w:top w:val="none" w:sz="0" w:space="0" w:color="auto"/>
          <w:left w:val="none" w:sz="0" w:space="0" w:color="auto"/>
          <w:bottom w:val="none" w:sz="0" w:space="0" w:color="auto"/>
          <w:right w:val="none" w:sz="0" w:space="0" w:color="auto"/>
          <w:bar w:val="none" w:sz="0" w:color="auto"/>
        </w:pBdr>
        <w:spacing w:before="120"/>
        <w:rPr>
          <w:rFonts w:hAnsi="Times New Roman"/>
          <w:color w:val="auto"/>
        </w:rPr>
      </w:pPr>
      <w:r w:rsidRPr="001E1DC6">
        <w:rPr>
          <w:rFonts w:hAnsi="Times New Roman"/>
          <w:b/>
          <w:bCs/>
          <w:color w:val="auto"/>
        </w:rPr>
        <w:t xml:space="preserve">Załącznik nr 1 do SIWZ </w:t>
      </w:r>
      <w:r w:rsidRPr="001E1DC6">
        <w:rPr>
          <w:rFonts w:hAnsi="Times New Roman"/>
          <w:color w:val="auto"/>
        </w:rPr>
        <w:t>stanowiący informację dla Wykonawcy zawiera wykaz oddziałów wraz z szacunkową ilością pacjentów oraz rodza</w:t>
      </w:r>
      <w:r w:rsidR="006D14D1" w:rsidRPr="001E1DC6">
        <w:rPr>
          <w:rFonts w:hAnsi="Times New Roman"/>
          <w:color w:val="auto"/>
        </w:rPr>
        <w:t>jami diet stosowanymi w szpitalu</w:t>
      </w:r>
      <w:r w:rsidRPr="001E1DC6">
        <w:rPr>
          <w:rFonts w:hAnsi="Times New Roman"/>
          <w:color w:val="auto"/>
        </w:rPr>
        <w:t xml:space="preserve"> i ich średnią ilością w miesiącu.</w:t>
      </w:r>
    </w:p>
    <w:p w:rsidR="00235793" w:rsidRPr="001E1DC6" w:rsidRDefault="009E4C6F" w:rsidP="00EA37C1">
      <w:pPr>
        <w:pStyle w:val="Tekstpodstawowy3"/>
        <w:pBdr>
          <w:top w:val="none" w:sz="0" w:space="0" w:color="auto"/>
          <w:left w:val="none" w:sz="0" w:space="0" w:color="auto"/>
          <w:bottom w:val="none" w:sz="0" w:space="0" w:color="auto"/>
          <w:right w:val="none" w:sz="0" w:space="0" w:color="auto"/>
          <w:bar w:val="none" w:sz="0" w:color="auto"/>
        </w:pBdr>
        <w:ind w:left="1080" w:hanging="1080"/>
        <w:jc w:val="left"/>
        <w:rPr>
          <w:rFonts w:hAnsi="Times New Roman"/>
          <w:b/>
          <w:bCs/>
          <w:color w:val="auto"/>
        </w:rPr>
      </w:pPr>
      <w:r w:rsidRPr="001E1DC6">
        <w:rPr>
          <w:rFonts w:hAnsi="Times New Roman"/>
          <w:b/>
          <w:bCs/>
          <w:color w:val="auto"/>
        </w:rPr>
        <w:t xml:space="preserve">                      </w:t>
      </w:r>
    </w:p>
    <w:p w:rsidR="009E4C6F" w:rsidRPr="001E1DC6" w:rsidRDefault="009E4C6F" w:rsidP="009E4C6F">
      <w:pPr>
        <w:pStyle w:val="Tekstpodstawowy3"/>
        <w:pBdr>
          <w:top w:val="none" w:sz="0" w:space="0" w:color="auto"/>
          <w:left w:val="none" w:sz="0" w:space="0" w:color="auto"/>
          <w:bottom w:val="none" w:sz="0" w:space="0" w:color="auto"/>
          <w:right w:val="none" w:sz="0" w:space="0" w:color="auto"/>
          <w:bar w:val="none" w:sz="0" w:color="auto"/>
        </w:pBdr>
        <w:rPr>
          <w:rFonts w:hAnsi="Times New Roman"/>
          <w:b/>
          <w:bCs/>
          <w:color w:val="auto"/>
        </w:rPr>
      </w:pPr>
      <w:r w:rsidRPr="001E1DC6">
        <w:rPr>
          <w:rFonts w:hAnsi="Times New Roman"/>
          <w:b/>
          <w:bCs/>
          <w:color w:val="auto"/>
        </w:rPr>
        <w:t>Zamawiający pod pojęciem przygotowywanie i dostarczanie posiłków dla pacjentów rozumie:</w:t>
      </w:r>
    </w:p>
    <w:p w:rsidR="009E4C6F" w:rsidRPr="001E1DC6" w:rsidRDefault="00937407" w:rsidP="00937407">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color w:val="auto"/>
        </w:rPr>
      </w:pPr>
      <w:r w:rsidRPr="001E1DC6">
        <w:rPr>
          <w:rFonts w:hAnsi="Times New Roman"/>
          <w:b/>
          <w:color w:val="auto"/>
        </w:rPr>
        <w:t>1.</w:t>
      </w:r>
      <w:r w:rsidRPr="001E1DC6">
        <w:rPr>
          <w:rFonts w:hAnsi="Times New Roman"/>
          <w:color w:val="auto"/>
        </w:rPr>
        <w:t xml:space="preserve"> </w:t>
      </w:r>
      <w:r w:rsidR="002C7455" w:rsidRPr="001E1DC6">
        <w:rPr>
          <w:rFonts w:hAnsi="Times New Roman"/>
          <w:color w:val="auto"/>
        </w:rPr>
        <w:t>C</w:t>
      </w:r>
      <w:r w:rsidR="009E4C6F" w:rsidRPr="001E1DC6">
        <w:rPr>
          <w:rFonts w:hAnsi="Times New Roman"/>
          <w:color w:val="auto"/>
        </w:rPr>
        <w:t>ałodniowe wyżywienie pacjenta</w:t>
      </w:r>
      <w:r w:rsidRPr="001E1DC6">
        <w:rPr>
          <w:rFonts w:hAnsi="Times New Roman"/>
          <w:color w:val="auto"/>
        </w:rPr>
        <w:t>,</w:t>
      </w:r>
      <w:r w:rsidR="009E4C6F" w:rsidRPr="001E1DC6">
        <w:rPr>
          <w:rFonts w:hAnsi="Times New Roman"/>
          <w:color w:val="auto"/>
        </w:rPr>
        <w:t xml:space="preserve"> tj.</w:t>
      </w:r>
      <w:r w:rsidRPr="001E1DC6">
        <w:rPr>
          <w:rFonts w:hAnsi="Times New Roman"/>
          <w:color w:val="auto"/>
        </w:rPr>
        <w:t>:</w:t>
      </w:r>
    </w:p>
    <w:p w:rsidR="009E4C6F" w:rsidRPr="007A486A" w:rsidRDefault="002858EB" w:rsidP="009E4C6F">
      <w:pPr>
        <w:pStyle w:val="Tekstpodstawowy3"/>
        <w:pBdr>
          <w:top w:val="none" w:sz="0" w:space="0" w:color="auto"/>
          <w:left w:val="none" w:sz="0" w:space="0" w:color="auto"/>
          <w:bottom w:val="none" w:sz="0" w:space="0" w:color="auto"/>
          <w:right w:val="none" w:sz="0" w:space="0" w:color="auto"/>
          <w:bar w:val="none" w:sz="0" w:color="auto"/>
        </w:pBdr>
        <w:ind w:left="360"/>
        <w:jc w:val="left"/>
        <w:rPr>
          <w:rFonts w:hAnsi="Times New Roman"/>
          <w:color w:val="auto"/>
          <w:highlight w:val="yellow"/>
        </w:rPr>
      </w:pPr>
      <w:r w:rsidRPr="001E1DC6">
        <w:rPr>
          <w:rFonts w:hAnsi="Times New Roman"/>
          <w:color w:val="auto"/>
        </w:rPr>
        <w:t>-  śniadanie o godz. 7:30 –   8:3</w:t>
      </w:r>
      <w:r w:rsidR="009E4C6F" w:rsidRPr="001E1DC6">
        <w:rPr>
          <w:rFonts w:hAnsi="Times New Roman"/>
          <w:color w:val="auto"/>
        </w:rPr>
        <w:t xml:space="preserve">0 </w:t>
      </w:r>
    </w:p>
    <w:p w:rsidR="009E4C6F" w:rsidRPr="001E1DC6" w:rsidRDefault="002858EB" w:rsidP="009E4C6F">
      <w:pPr>
        <w:pStyle w:val="Tekstpodstawowy3"/>
        <w:pBdr>
          <w:top w:val="none" w:sz="0" w:space="0" w:color="auto"/>
          <w:left w:val="none" w:sz="0" w:space="0" w:color="auto"/>
          <w:bottom w:val="none" w:sz="0" w:space="0" w:color="auto"/>
          <w:right w:val="none" w:sz="0" w:space="0" w:color="auto"/>
          <w:bar w:val="none" w:sz="0" w:color="auto"/>
        </w:pBdr>
        <w:ind w:left="360"/>
        <w:jc w:val="left"/>
        <w:rPr>
          <w:rFonts w:hAnsi="Times New Roman"/>
          <w:color w:val="auto"/>
        </w:rPr>
      </w:pPr>
      <w:r w:rsidRPr="001E1DC6">
        <w:rPr>
          <w:rFonts w:hAnsi="Times New Roman"/>
          <w:color w:val="auto"/>
        </w:rPr>
        <w:lastRenderedPageBreak/>
        <w:t>-  obiad     o godz. 12:30 – 13:3</w:t>
      </w:r>
      <w:r w:rsidR="009E4C6F" w:rsidRPr="001E1DC6">
        <w:rPr>
          <w:rFonts w:hAnsi="Times New Roman"/>
          <w:color w:val="auto"/>
        </w:rPr>
        <w:t xml:space="preserve">0  </w:t>
      </w:r>
    </w:p>
    <w:p w:rsidR="009E4C6F" w:rsidRPr="001E1DC6" w:rsidRDefault="002858EB" w:rsidP="009E4C6F">
      <w:pPr>
        <w:pStyle w:val="Tekstpodstawowy3"/>
        <w:pBdr>
          <w:top w:val="none" w:sz="0" w:space="0" w:color="auto"/>
          <w:left w:val="none" w:sz="0" w:space="0" w:color="auto"/>
          <w:bottom w:val="none" w:sz="0" w:space="0" w:color="auto"/>
          <w:right w:val="none" w:sz="0" w:space="0" w:color="auto"/>
          <w:bar w:val="none" w:sz="0" w:color="auto"/>
        </w:pBdr>
        <w:ind w:left="360"/>
        <w:jc w:val="left"/>
        <w:rPr>
          <w:rFonts w:hAnsi="Times New Roman"/>
          <w:color w:val="auto"/>
        </w:rPr>
      </w:pPr>
      <w:r w:rsidRPr="001E1DC6">
        <w:rPr>
          <w:rFonts w:hAnsi="Times New Roman"/>
          <w:color w:val="auto"/>
        </w:rPr>
        <w:t>-  kolacja  o godz. 16:30 -  17:3</w:t>
      </w:r>
      <w:r w:rsidR="009E4C6F" w:rsidRPr="001E1DC6">
        <w:rPr>
          <w:rFonts w:hAnsi="Times New Roman"/>
          <w:color w:val="auto"/>
        </w:rPr>
        <w:t xml:space="preserve">0 </w:t>
      </w:r>
    </w:p>
    <w:p w:rsidR="00EB78AC" w:rsidRPr="001E1DC6" w:rsidRDefault="009E4C6F" w:rsidP="00EB78AC">
      <w:pPr>
        <w:pStyle w:val="Tekstpodstawowy3"/>
        <w:pBdr>
          <w:top w:val="none" w:sz="0" w:space="0" w:color="auto"/>
          <w:left w:val="none" w:sz="0" w:space="0" w:color="auto"/>
          <w:bottom w:val="none" w:sz="0" w:space="0" w:color="auto"/>
          <w:right w:val="none" w:sz="0" w:space="0" w:color="auto"/>
          <w:bar w:val="none" w:sz="0" w:color="auto"/>
        </w:pBdr>
        <w:rPr>
          <w:rFonts w:hAnsi="Times New Roman"/>
          <w:b/>
          <w:bCs/>
          <w:color w:val="auto"/>
          <w:u w:val="single"/>
        </w:rPr>
      </w:pPr>
      <w:r w:rsidRPr="001E1DC6">
        <w:rPr>
          <w:rFonts w:hAnsi="Times New Roman"/>
          <w:b/>
          <w:bCs/>
          <w:color w:val="auto"/>
        </w:rPr>
        <w:t>2</w:t>
      </w:r>
      <w:r w:rsidR="002C7455" w:rsidRPr="001E1DC6">
        <w:rPr>
          <w:rFonts w:hAnsi="Times New Roman"/>
          <w:color w:val="auto"/>
        </w:rPr>
        <w:t>. D</w:t>
      </w:r>
      <w:r w:rsidRPr="001E1DC6">
        <w:rPr>
          <w:rFonts w:hAnsi="Times New Roman"/>
          <w:color w:val="auto"/>
        </w:rPr>
        <w:t xml:space="preserve">ostarczanie posiłków bezpośrednio na oddziały 3 razy dziennie przez 7 dni w tygodniu do Zespołu nr 1 </w:t>
      </w:r>
      <w:r w:rsidR="00BF226D" w:rsidRPr="001E1DC6">
        <w:rPr>
          <w:rFonts w:hAnsi="Times New Roman"/>
          <w:color w:val="auto"/>
        </w:rPr>
        <w:t xml:space="preserve">„ Szpital Wiktoria” </w:t>
      </w:r>
      <w:r w:rsidRPr="001E1DC6">
        <w:rPr>
          <w:rFonts w:hAnsi="Times New Roman"/>
          <w:color w:val="auto"/>
        </w:rPr>
        <w:t>Katowice ul. Raciborska 27 oraz do Zespołu nr 2</w:t>
      </w:r>
      <w:r w:rsidR="00BF226D" w:rsidRPr="001E1DC6">
        <w:rPr>
          <w:rFonts w:hAnsi="Times New Roman"/>
          <w:color w:val="auto"/>
        </w:rPr>
        <w:t xml:space="preserve"> „ Szpital </w:t>
      </w:r>
      <w:proofErr w:type="spellStart"/>
      <w:r w:rsidR="00BF226D" w:rsidRPr="001E1DC6">
        <w:rPr>
          <w:rFonts w:hAnsi="Times New Roman"/>
          <w:color w:val="auto"/>
        </w:rPr>
        <w:t>Geriatryczno</w:t>
      </w:r>
      <w:proofErr w:type="spellEnd"/>
      <w:r w:rsidR="00BF226D" w:rsidRPr="001E1DC6">
        <w:rPr>
          <w:rFonts w:hAnsi="Times New Roman"/>
          <w:color w:val="auto"/>
        </w:rPr>
        <w:t xml:space="preserve"> – Onkologiczny”</w:t>
      </w:r>
      <w:r w:rsidRPr="001E1DC6">
        <w:rPr>
          <w:rFonts w:hAnsi="Times New Roman"/>
          <w:color w:val="auto"/>
        </w:rPr>
        <w:t xml:space="preserve"> Katowice ul. Józefowska 119 </w:t>
      </w:r>
      <w:r w:rsidR="00EB78AC" w:rsidRPr="001E1DC6">
        <w:rPr>
          <w:rFonts w:hAnsi="Times New Roman"/>
          <w:color w:val="auto"/>
        </w:rPr>
        <w:t>z uwzględnieniem treści w</w:t>
      </w:r>
      <w:r w:rsidR="00F222C7" w:rsidRPr="001E1DC6">
        <w:rPr>
          <w:rFonts w:hAnsi="Times New Roman"/>
          <w:b/>
          <w:bCs/>
          <w:color w:val="auto"/>
          <w:u w:val="single"/>
        </w:rPr>
        <w:t xml:space="preserve"> punkcie </w:t>
      </w:r>
      <w:r w:rsidR="00EB78AC" w:rsidRPr="001E1DC6">
        <w:rPr>
          <w:rFonts w:hAnsi="Times New Roman"/>
          <w:b/>
          <w:bCs/>
          <w:color w:val="auto"/>
          <w:u w:val="single"/>
        </w:rPr>
        <w:t>II.</w:t>
      </w:r>
      <w:r w:rsidR="002403B7" w:rsidRPr="001E1DC6">
        <w:rPr>
          <w:rFonts w:hAnsi="Times New Roman"/>
          <w:b/>
          <w:bCs/>
          <w:color w:val="auto"/>
          <w:u w:val="single"/>
        </w:rPr>
        <w:t xml:space="preserve"> 1.</w:t>
      </w:r>
      <w:r w:rsidR="00EB78AC" w:rsidRPr="001E1DC6">
        <w:rPr>
          <w:rFonts w:hAnsi="Times New Roman"/>
          <w:b/>
          <w:bCs/>
          <w:color w:val="auto"/>
          <w:u w:val="single"/>
        </w:rPr>
        <w:t xml:space="preserve"> Dodatkowe informacje do realizacji zamówienia.</w:t>
      </w:r>
    </w:p>
    <w:p w:rsidR="00BF226D" w:rsidRPr="001E1DC6" w:rsidRDefault="00BF226D"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b/>
          <w:bCs/>
          <w:color w:val="auto"/>
        </w:rPr>
      </w:pPr>
    </w:p>
    <w:p w:rsidR="009E4C6F" w:rsidRPr="00736130" w:rsidRDefault="009E4C6F"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b/>
          <w:bCs/>
          <w:color w:val="auto"/>
        </w:rPr>
      </w:pPr>
      <w:r w:rsidRPr="00736130">
        <w:rPr>
          <w:rFonts w:hAnsi="Times New Roman"/>
          <w:b/>
          <w:bCs/>
          <w:color w:val="auto"/>
        </w:rPr>
        <w:t>Wykaz Oddziałów:</w:t>
      </w:r>
    </w:p>
    <w:p w:rsidR="00065AFA" w:rsidRPr="00736130" w:rsidRDefault="009E4C6F" w:rsidP="00065AFA">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u w:val="single"/>
        </w:rPr>
      </w:pPr>
      <w:r w:rsidRPr="00736130">
        <w:rPr>
          <w:rFonts w:hAnsi="Times New Roman"/>
          <w:b/>
          <w:bCs/>
          <w:color w:val="auto"/>
          <w:u w:val="single"/>
        </w:rPr>
        <w:t>1. Zespół nr 1</w:t>
      </w:r>
      <w:r w:rsidR="002423B1" w:rsidRPr="00736130">
        <w:rPr>
          <w:rFonts w:hAnsi="Times New Roman"/>
          <w:b/>
          <w:bCs/>
          <w:color w:val="auto"/>
          <w:u w:val="single"/>
        </w:rPr>
        <w:t xml:space="preserve"> „Wiktoria Szpital”</w:t>
      </w:r>
      <w:r w:rsidRPr="00736130">
        <w:rPr>
          <w:rFonts w:hAnsi="Times New Roman"/>
          <w:b/>
          <w:bCs/>
          <w:color w:val="auto"/>
          <w:u w:val="single"/>
        </w:rPr>
        <w:t xml:space="preserve"> - Katowice, ul Raciborska 27</w:t>
      </w:r>
      <w:r w:rsidRPr="00736130">
        <w:rPr>
          <w:rFonts w:hAnsi="Times New Roman"/>
          <w:color w:val="auto"/>
          <w:u w:val="single"/>
        </w:rPr>
        <w:t xml:space="preserve"> </w:t>
      </w:r>
    </w:p>
    <w:p w:rsidR="00065AFA" w:rsidRPr="00736130" w:rsidRDefault="00552089" w:rsidP="00065AFA">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u w:val="single"/>
        </w:rPr>
      </w:pPr>
      <w:r w:rsidRPr="00736130">
        <w:rPr>
          <w:rFonts w:hAnsi="Times New Roman"/>
          <w:color w:val="auto"/>
        </w:rPr>
        <w:t xml:space="preserve">1. </w:t>
      </w:r>
      <w:r w:rsidR="00353FBC" w:rsidRPr="00736130">
        <w:rPr>
          <w:rFonts w:hAnsi="Times New Roman"/>
          <w:color w:val="auto"/>
        </w:rPr>
        <w:t xml:space="preserve">Oddział Ginekologiczno-Położniczy z Pododdziałem Ginekologii Onkologicznej, rozmieszczony na </w:t>
      </w:r>
      <w:r w:rsidRPr="00736130">
        <w:rPr>
          <w:rFonts w:hAnsi="Times New Roman"/>
          <w:color w:val="auto"/>
        </w:rPr>
        <w:t xml:space="preserve">parterze i dwóch </w:t>
      </w:r>
      <w:r w:rsidR="00353FBC" w:rsidRPr="00736130">
        <w:rPr>
          <w:rFonts w:hAnsi="Times New Roman"/>
          <w:color w:val="auto"/>
        </w:rPr>
        <w:t>piętrach – 53 łóżka</w:t>
      </w:r>
    </w:p>
    <w:p w:rsidR="00065AFA" w:rsidRPr="00736130" w:rsidRDefault="00552089" w:rsidP="00065AFA">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u w:val="single"/>
        </w:rPr>
      </w:pPr>
      <w:r w:rsidRPr="00736130">
        <w:rPr>
          <w:rFonts w:hAnsi="Times New Roman"/>
          <w:color w:val="auto"/>
        </w:rPr>
        <w:t xml:space="preserve">2. </w:t>
      </w:r>
      <w:r w:rsidR="00353FBC" w:rsidRPr="00736130">
        <w:rPr>
          <w:rFonts w:hAnsi="Times New Roman"/>
          <w:color w:val="auto"/>
        </w:rPr>
        <w:t xml:space="preserve">Oddział Chorób Płuc – 40 łóżek </w:t>
      </w:r>
    </w:p>
    <w:p w:rsidR="00065AFA" w:rsidRPr="00736130" w:rsidRDefault="00552089" w:rsidP="00065AFA">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rPr>
      </w:pPr>
      <w:r w:rsidRPr="00736130">
        <w:rPr>
          <w:rFonts w:hAnsi="Times New Roman"/>
          <w:color w:val="auto"/>
        </w:rPr>
        <w:t xml:space="preserve">3. </w:t>
      </w:r>
      <w:r w:rsidR="00353FBC" w:rsidRPr="00736130">
        <w:rPr>
          <w:rFonts w:hAnsi="Times New Roman"/>
          <w:color w:val="auto"/>
        </w:rPr>
        <w:t>Oddział Onkologiczny, Odcinek „A”, rozmieszczony na 3. Piętrze nad Centralną Izbą Przyjęć – 24 łóżka</w:t>
      </w:r>
    </w:p>
    <w:p w:rsidR="00065AFA" w:rsidRPr="00736130" w:rsidRDefault="00552089" w:rsidP="00065AFA">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rPr>
      </w:pPr>
      <w:r w:rsidRPr="00736130">
        <w:rPr>
          <w:rFonts w:hAnsi="Times New Roman"/>
          <w:color w:val="auto"/>
        </w:rPr>
        <w:t xml:space="preserve">4. </w:t>
      </w:r>
      <w:r w:rsidR="00E800A7" w:rsidRPr="00736130">
        <w:rPr>
          <w:rFonts w:hAnsi="Times New Roman"/>
          <w:color w:val="auto"/>
        </w:rPr>
        <w:t xml:space="preserve">Oddział Radioterapii z Pododdziałem Chorób Wewnętrznych i Pododdziałem Gastroenterologii, Odcinek „C” – 35 łóżek </w:t>
      </w:r>
    </w:p>
    <w:p w:rsidR="00065AFA" w:rsidRPr="00736130" w:rsidRDefault="00552089" w:rsidP="00065AFA">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u w:val="single"/>
        </w:rPr>
      </w:pPr>
      <w:r w:rsidRPr="00736130">
        <w:rPr>
          <w:rFonts w:hAnsi="Times New Roman"/>
          <w:color w:val="auto"/>
        </w:rPr>
        <w:t xml:space="preserve">5. </w:t>
      </w:r>
      <w:r w:rsidR="00E800A7" w:rsidRPr="00736130">
        <w:rPr>
          <w:rFonts w:hAnsi="Times New Roman"/>
          <w:color w:val="auto"/>
        </w:rPr>
        <w:t xml:space="preserve">Pododdział Chemioterapii Ambulatoryjnej, Odcinek </w:t>
      </w:r>
      <w:r w:rsidRPr="00736130">
        <w:rPr>
          <w:rFonts w:hAnsi="Times New Roman"/>
          <w:color w:val="auto"/>
        </w:rPr>
        <w:t>„</w:t>
      </w:r>
      <w:r w:rsidR="00E800A7" w:rsidRPr="00736130">
        <w:rPr>
          <w:rFonts w:hAnsi="Times New Roman"/>
          <w:color w:val="auto"/>
        </w:rPr>
        <w:t>B</w:t>
      </w:r>
      <w:r w:rsidRPr="00736130">
        <w:rPr>
          <w:rFonts w:hAnsi="Times New Roman"/>
          <w:color w:val="auto"/>
        </w:rPr>
        <w:t>” – wyłączony z usług firmy cateringowej</w:t>
      </w:r>
    </w:p>
    <w:p w:rsidR="00065AFA" w:rsidRPr="00736130" w:rsidRDefault="00552089" w:rsidP="00065AFA">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u w:val="single"/>
        </w:rPr>
      </w:pPr>
      <w:r w:rsidRPr="00736130">
        <w:rPr>
          <w:rFonts w:hAnsi="Times New Roman"/>
          <w:color w:val="auto"/>
        </w:rPr>
        <w:t xml:space="preserve">6. </w:t>
      </w:r>
      <w:r w:rsidR="00353FBC" w:rsidRPr="00736130">
        <w:rPr>
          <w:rFonts w:hAnsi="Times New Roman"/>
          <w:color w:val="auto"/>
        </w:rPr>
        <w:t>Oddział Onkologiczny,  Odcinek „D”– 26 łóżek</w:t>
      </w:r>
      <w:r w:rsidR="00E800A7" w:rsidRPr="00736130">
        <w:rPr>
          <w:rFonts w:hAnsi="Times New Roman"/>
          <w:color w:val="auto"/>
        </w:rPr>
        <w:t xml:space="preserve"> </w:t>
      </w:r>
    </w:p>
    <w:p w:rsidR="00065AFA" w:rsidRPr="00736130" w:rsidRDefault="00552089" w:rsidP="00065AFA">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u w:val="single"/>
        </w:rPr>
      </w:pPr>
      <w:r w:rsidRPr="00736130">
        <w:rPr>
          <w:rFonts w:hAnsi="Times New Roman"/>
          <w:color w:val="auto"/>
        </w:rPr>
        <w:t xml:space="preserve">7. </w:t>
      </w:r>
      <w:r w:rsidR="00E800A7" w:rsidRPr="00736130">
        <w:rPr>
          <w:rFonts w:hAnsi="Times New Roman"/>
          <w:color w:val="auto"/>
        </w:rPr>
        <w:t xml:space="preserve">Oddział Onkologiczny z Pododdziałem Chorób Wewnętrznych rozmieszczony na dwóch piętrach, Odcinek „E” rozmieszczony na 2. Piętrze nad Centralną Izbą Przyjęć i Odcinek „F” rozmieszczony w Budynku Głównym  na parterze - 48 łóżek  </w:t>
      </w:r>
    </w:p>
    <w:p w:rsidR="00065AFA" w:rsidRPr="00736130" w:rsidRDefault="00552089" w:rsidP="00065AFA">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u w:val="single"/>
        </w:rPr>
      </w:pPr>
      <w:r w:rsidRPr="00736130">
        <w:rPr>
          <w:rFonts w:hAnsi="Times New Roman"/>
          <w:color w:val="auto"/>
        </w:rPr>
        <w:t xml:space="preserve">8. </w:t>
      </w:r>
      <w:r w:rsidR="00353FBC" w:rsidRPr="00736130">
        <w:rPr>
          <w:rFonts w:hAnsi="Times New Roman"/>
          <w:color w:val="auto"/>
        </w:rPr>
        <w:t>Oddział Chirurgii Onkologicznej z Pododdziałem Chirurgii Naczyniowej – 22 łóżka</w:t>
      </w:r>
    </w:p>
    <w:p w:rsidR="00353FBC" w:rsidRPr="00736130" w:rsidRDefault="00552089" w:rsidP="00065AFA">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u w:val="single"/>
        </w:rPr>
      </w:pPr>
      <w:r w:rsidRPr="00736130">
        <w:rPr>
          <w:rFonts w:hAnsi="Times New Roman"/>
          <w:color w:val="auto"/>
        </w:rPr>
        <w:t xml:space="preserve">9. </w:t>
      </w:r>
      <w:r w:rsidR="00353FBC" w:rsidRPr="00736130">
        <w:rPr>
          <w:rFonts w:hAnsi="Times New Roman"/>
          <w:color w:val="auto"/>
        </w:rPr>
        <w:t>Oddział Anestezjologii i Intensywnej Terapii – 7 łóżek</w:t>
      </w:r>
      <w:r w:rsidRPr="00736130">
        <w:rPr>
          <w:rFonts w:hAnsi="Times New Roman"/>
          <w:color w:val="auto"/>
        </w:rPr>
        <w:t xml:space="preserve">10. </w:t>
      </w:r>
      <w:r w:rsidR="00353FBC" w:rsidRPr="00736130">
        <w:rPr>
          <w:rFonts w:hAnsi="Times New Roman"/>
          <w:color w:val="auto"/>
        </w:rPr>
        <w:t>Pawilon Operacyjny - 8 łóżek</w:t>
      </w:r>
    </w:p>
    <w:p w:rsidR="0052416E" w:rsidRPr="00736130" w:rsidRDefault="0052416E" w:rsidP="009E4C6F">
      <w:pPr>
        <w:pStyle w:val="Tekstpodstawowy"/>
        <w:pBdr>
          <w:top w:val="none" w:sz="0" w:space="0" w:color="auto"/>
          <w:left w:val="none" w:sz="0" w:space="0" w:color="auto"/>
          <w:bottom w:val="none" w:sz="0" w:space="0" w:color="auto"/>
          <w:right w:val="none" w:sz="0" w:space="0" w:color="auto"/>
          <w:bar w:val="none" w:sz="0" w:color="auto"/>
        </w:pBdr>
        <w:jc w:val="left"/>
        <w:rPr>
          <w:rFonts w:hAnsi="Times New Roman"/>
          <w:color w:val="auto"/>
        </w:rPr>
      </w:pPr>
    </w:p>
    <w:p w:rsidR="009E4C6F" w:rsidRPr="00736130" w:rsidRDefault="00BF226D" w:rsidP="002423B1">
      <w:pPr>
        <w:pStyle w:val="Tekstpodstawowy"/>
        <w:pBdr>
          <w:top w:val="none" w:sz="0" w:space="0" w:color="auto"/>
          <w:left w:val="none" w:sz="0" w:space="0" w:color="auto"/>
          <w:bottom w:val="none" w:sz="0" w:space="0" w:color="auto"/>
          <w:right w:val="none" w:sz="0" w:space="0" w:color="auto"/>
          <w:bar w:val="none" w:sz="0" w:color="auto"/>
        </w:pBdr>
        <w:ind w:right="1083"/>
        <w:jc w:val="left"/>
        <w:rPr>
          <w:rFonts w:hAnsi="Times New Roman"/>
          <w:b/>
          <w:bCs/>
          <w:color w:val="auto"/>
          <w:u w:val="single"/>
        </w:rPr>
      </w:pPr>
      <w:r w:rsidRPr="00736130">
        <w:rPr>
          <w:rFonts w:hAnsi="Times New Roman"/>
          <w:b/>
          <w:bCs/>
          <w:color w:val="auto"/>
          <w:u w:val="single"/>
        </w:rPr>
        <w:t xml:space="preserve">2. </w:t>
      </w:r>
      <w:r w:rsidR="009E4C6F" w:rsidRPr="00736130">
        <w:rPr>
          <w:rFonts w:hAnsi="Times New Roman"/>
          <w:b/>
          <w:bCs/>
          <w:color w:val="auto"/>
          <w:u w:val="single"/>
        </w:rPr>
        <w:t>Zespół nr 2</w:t>
      </w:r>
      <w:r w:rsidR="002423B1" w:rsidRPr="00736130">
        <w:rPr>
          <w:rFonts w:hAnsi="Times New Roman"/>
          <w:b/>
          <w:bCs/>
          <w:color w:val="auto"/>
          <w:u w:val="single"/>
        </w:rPr>
        <w:t xml:space="preserve"> „ Szpital </w:t>
      </w:r>
      <w:proofErr w:type="spellStart"/>
      <w:r w:rsidR="002423B1" w:rsidRPr="00736130">
        <w:rPr>
          <w:rFonts w:hAnsi="Times New Roman"/>
          <w:b/>
          <w:bCs/>
          <w:color w:val="auto"/>
          <w:u w:val="single"/>
        </w:rPr>
        <w:t>Geriatryczno</w:t>
      </w:r>
      <w:proofErr w:type="spellEnd"/>
      <w:r w:rsidR="002423B1" w:rsidRPr="00736130">
        <w:rPr>
          <w:rFonts w:hAnsi="Times New Roman"/>
          <w:b/>
          <w:bCs/>
          <w:color w:val="auto"/>
          <w:u w:val="single"/>
        </w:rPr>
        <w:t xml:space="preserve"> – Onkologiczny”</w:t>
      </w:r>
      <w:r w:rsidR="009E4C6F" w:rsidRPr="00736130">
        <w:rPr>
          <w:rFonts w:hAnsi="Times New Roman"/>
          <w:b/>
          <w:bCs/>
          <w:color w:val="auto"/>
          <w:u w:val="single"/>
        </w:rPr>
        <w:t xml:space="preserve"> -Katowice, ul. Józefowska 119  </w:t>
      </w:r>
    </w:p>
    <w:p w:rsidR="003172AC" w:rsidRPr="00736130" w:rsidRDefault="00902261" w:rsidP="003172AC">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rPr>
      </w:pPr>
      <w:r w:rsidRPr="00736130">
        <w:rPr>
          <w:rFonts w:hAnsi="Times New Roman"/>
          <w:color w:val="auto"/>
        </w:rPr>
        <w:t xml:space="preserve">1. </w:t>
      </w:r>
      <w:r w:rsidR="00612BE8" w:rsidRPr="00736130">
        <w:rPr>
          <w:rFonts w:hAnsi="Times New Roman"/>
          <w:color w:val="auto"/>
        </w:rPr>
        <w:t>Oddział Dermatologiczny – 11</w:t>
      </w:r>
      <w:r w:rsidR="00DD10B0" w:rsidRPr="00736130">
        <w:rPr>
          <w:rFonts w:hAnsi="Times New Roman"/>
          <w:color w:val="auto"/>
        </w:rPr>
        <w:t xml:space="preserve"> łóżek  </w:t>
      </w:r>
    </w:p>
    <w:p w:rsidR="00DD10B0" w:rsidRPr="00A03220" w:rsidRDefault="00902261" w:rsidP="00DD10B0">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rPr>
      </w:pPr>
      <w:r w:rsidRPr="001E1DC6">
        <w:rPr>
          <w:rFonts w:hAnsi="Times New Roman"/>
        </w:rPr>
        <w:t xml:space="preserve">2. </w:t>
      </w:r>
      <w:r w:rsidR="00DD10B0" w:rsidRPr="001E1DC6">
        <w:rPr>
          <w:rFonts w:hAnsi="Times New Roman"/>
        </w:rPr>
        <w:t xml:space="preserve">Oddział Geriatryczny </w:t>
      </w:r>
      <w:r w:rsidR="0018369F" w:rsidRPr="001E1DC6">
        <w:rPr>
          <w:rFonts w:hAnsi="Times New Roman"/>
        </w:rPr>
        <w:t>rozmieszczony na dwóch piętrach</w:t>
      </w:r>
      <w:r w:rsidR="008C5EE2" w:rsidRPr="001E1DC6">
        <w:rPr>
          <w:rFonts w:hAnsi="Times New Roman"/>
        </w:rPr>
        <w:t xml:space="preserve"> </w:t>
      </w:r>
      <w:r w:rsidR="00DD10B0" w:rsidRPr="001E1DC6">
        <w:rPr>
          <w:rFonts w:hAnsi="Times New Roman"/>
        </w:rPr>
        <w:t xml:space="preserve">- </w:t>
      </w:r>
      <w:r w:rsidR="00736130" w:rsidRPr="00A03220">
        <w:rPr>
          <w:rFonts w:hAnsi="Times New Roman"/>
          <w:color w:val="auto"/>
        </w:rPr>
        <w:t>39</w:t>
      </w:r>
      <w:r w:rsidR="00DD10B0" w:rsidRPr="00A03220">
        <w:rPr>
          <w:rFonts w:hAnsi="Times New Roman"/>
          <w:color w:val="auto"/>
        </w:rPr>
        <w:t xml:space="preserve"> łóżek</w:t>
      </w:r>
      <w:r w:rsidR="008C5EE2" w:rsidRPr="00A03220">
        <w:rPr>
          <w:rFonts w:hAnsi="Times New Roman"/>
          <w:color w:val="auto"/>
        </w:rPr>
        <w:t xml:space="preserve"> </w:t>
      </w:r>
    </w:p>
    <w:p w:rsidR="00DD10B0" w:rsidRPr="007A486A" w:rsidRDefault="00DD10B0" w:rsidP="003172AC">
      <w:pPr>
        <w:pStyle w:val="Tekstpodstawowy"/>
        <w:pBdr>
          <w:top w:val="none" w:sz="0" w:space="0" w:color="auto"/>
          <w:left w:val="none" w:sz="0" w:space="0" w:color="auto"/>
          <w:bottom w:val="none" w:sz="0" w:space="0" w:color="auto"/>
          <w:right w:val="none" w:sz="0" w:space="0" w:color="auto"/>
          <w:bar w:val="none" w:sz="0" w:color="auto"/>
        </w:pBdr>
        <w:rPr>
          <w:rFonts w:hAnsi="Times New Roman"/>
          <w:b/>
          <w:bCs/>
          <w:highlight w:val="yellow"/>
        </w:rPr>
      </w:pPr>
    </w:p>
    <w:p w:rsidR="009E4C6F" w:rsidRPr="001E1DC6" w:rsidRDefault="009E4C6F" w:rsidP="003172AC">
      <w:pPr>
        <w:pStyle w:val="Tekstpodstawowy"/>
        <w:pBdr>
          <w:top w:val="none" w:sz="0" w:space="0" w:color="auto"/>
          <w:left w:val="none" w:sz="0" w:space="0" w:color="auto"/>
          <w:bottom w:val="none" w:sz="0" w:space="0" w:color="auto"/>
          <w:right w:val="none" w:sz="0" w:space="0" w:color="auto"/>
          <w:bar w:val="none" w:sz="0" w:color="auto"/>
        </w:pBdr>
        <w:rPr>
          <w:rFonts w:hAnsi="Times New Roman"/>
          <w:b/>
          <w:bCs/>
          <w:u w:val="single"/>
        </w:rPr>
      </w:pPr>
      <w:r w:rsidRPr="001E1DC6">
        <w:rPr>
          <w:rFonts w:hAnsi="Times New Roman"/>
          <w:b/>
          <w:bCs/>
        </w:rPr>
        <w:t>Rozmieszczenie:</w:t>
      </w:r>
      <w:r w:rsidRPr="001E1DC6">
        <w:rPr>
          <w:rFonts w:hAnsi="Times New Roman"/>
          <w:b/>
          <w:bCs/>
          <w:u w:val="single"/>
        </w:rPr>
        <w:t xml:space="preserve"> </w:t>
      </w:r>
    </w:p>
    <w:p w:rsidR="009E4C6F" w:rsidRPr="001E1DC6" w:rsidRDefault="009E4C6F" w:rsidP="00F853D8">
      <w:pPr>
        <w:pBdr>
          <w:top w:val="none" w:sz="0" w:space="0" w:color="auto"/>
          <w:left w:val="none" w:sz="0" w:space="0" w:color="auto"/>
          <w:bottom w:val="none" w:sz="0" w:space="0" w:color="auto"/>
          <w:right w:val="none" w:sz="0" w:space="0" w:color="auto"/>
          <w:bar w:val="none" w:sz="0" w:color="auto"/>
        </w:pBdr>
        <w:jc w:val="both"/>
        <w:rPr>
          <w:rFonts w:eastAsia="Times New Roman"/>
          <w:b/>
          <w:bCs/>
          <w:color w:val="000000"/>
          <w:u w:val="single" w:color="000000"/>
          <w:lang w:val="pl-PL" w:eastAsia="pl-PL"/>
        </w:rPr>
      </w:pPr>
      <w:r w:rsidRPr="001E1DC6">
        <w:rPr>
          <w:rFonts w:eastAsia="Times New Roman"/>
          <w:b/>
          <w:bCs/>
          <w:color w:val="000000"/>
          <w:u w:val="single" w:color="000000"/>
          <w:lang w:val="pl-PL" w:eastAsia="pl-PL"/>
        </w:rPr>
        <w:t>Zespół nr 1</w:t>
      </w:r>
      <w:r w:rsidR="002423B1" w:rsidRPr="001E1DC6">
        <w:rPr>
          <w:rFonts w:eastAsia="Times New Roman"/>
          <w:b/>
          <w:bCs/>
          <w:color w:val="000000"/>
          <w:u w:val="single" w:color="000000"/>
          <w:lang w:val="pl-PL" w:eastAsia="pl-PL"/>
        </w:rPr>
        <w:t xml:space="preserve"> „ Wiktoria Szpital”</w:t>
      </w:r>
      <w:r w:rsidRPr="001E1DC6">
        <w:rPr>
          <w:rFonts w:eastAsia="Times New Roman"/>
          <w:b/>
          <w:bCs/>
          <w:color w:val="000000"/>
          <w:u w:val="single" w:color="000000"/>
          <w:lang w:val="pl-PL" w:eastAsia="pl-PL"/>
        </w:rPr>
        <w:t xml:space="preserve">- Katowice, ul. Raciborska 27 ( zabudowa pawilonowa): </w:t>
      </w:r>
    </w:p>
    <w:p w:rsidR="009E4C6F" w:rsidRPr="001E1DC6" w:rsidRDefault="009E4C6F" w:rsidP="003172AC">
      <w:pPr>
        <w:numPr>
          <w:ilvl w:val="0"/>
          <w:numId w:val="3"/>
        </w:numPr>
        <w:pBdr>
          <w:top w:val="none" w:sz="0" w:space="0" w:color="auto"/>
          <w:left w:val="none" w:sz="0" w:space="0" w:color="auto"/>
          <w:bottom w:val="none" w:sz="0" w:space="0" w:color="auto"/>
          <w:right w:val="none" w:sz="0" w:space="0" w:color="auto"/>
          <w:bar w:val="none" w:sz="0" w:color="auto"/>
        </w:pBdr>
        <w:tabs>
          <w:tab w:val="num" w:pos="720"/>
        </w:tabs>
        <w:ind w:left="714" w:hanging="357"/>
        <w:jc w:val="both"/>
        <w:rPr>
          <w:rFonts w:eastAsia="Times New Roman"/>
          <w:color w:val="000000"/>
          <w:u w:color="000000"/>
          <w:lang w:val="pl-PL" w:eastAsia="pl-PL"/>
        </w:rPr>
      </w:pPr>
      <w:r w:rsidRPr="001E1DC6">
        <w:rPr>
          <w:rFonts w:eastAsia="Times New Roman"/>
          <w:color w:val="000000"/>
          <w:u w:color="000000"/>
          <w:lang w:val="pl-PL" w:eastAsia="pl-PL"/>
        </w:rPr>
        <w:t>Budynek Centralnej Izby Przyj</w:t>
      </w:r>
      <w:r w:rsidRPr="001E1DC6">
        <w:rPr>
          <w:color w:val="000000"/>
          <w:u w:color="000000"/>
          <w:lang w:val="pl-PL" w:eastAsia="pl-PL"/>
        </w:rPr>
        <w:t xml:space="preserve">ęć – </w:t>
      </w:r>
      <w:r w:rsidRPr="001E1DC6">
        <w:rPr>
          <w:rFonts w:eastAsia="Times New Roman"/>
          <w:color w:val="000000"/>
          <w:u w:color="000000"/>
          <w:lang w:val="pl-PL" w:eastAsia="pl-PL"/>
        </w:rPr>
        <w:t>trzypi</w:t>
      </w:r>
      <w:r w:rsidRPr="001E1DC6">
        <w:rPr>
          <w:color w:val="000000"/>
          <w:u w:color="000000"/>
          <w:lang w:val="pl-PL" w:eastAsia="pl-PL"/>
        </w:rPr>
        <w:t>ę</w:t>
      </w:r>
      <w:r w:rsidRPr="001E1DC6">
        <w:rPr>
          <w:rFonts w:eastAsia="Times New Roman"/>
          <w:color w:val="000000"/>
          <w:u w:color="000000"/>
          <w:lang w:val="pl-PL" w:eastAsia="pl-PL"/>
        </w:rPr>
        <w:t>trowy z wind</w:t>
      </w:r>
      <w:r w:rsidRPr="001E1DC6">
        <w:rPr>
          <w:color w:val="000000"/>
          <w:u w:color="000000"/>
          <w:lang w:val="pl-PL" w:eastAsia="pl-PL"/>
        </w:rPr>
        <w:t>ą</w:t>
      </w:r>
      <w:r w:rsidRPr="001E1DC6">
        <w:rPr>
          <w:rFonts w:eastAsia="Times New Roman"/>
          <w:color w:val="000000"/>
          <w:u w:color="000000"/>
          <w:lang w:val="pl-PL" w:eastAsia="pl-PL"/>
        </w:rPr>
        <w:t>, 3 kuchenki oddzia</w:t>
      </w:r>
      <w:r w:rsidRPr="001E1DC6">
        <w:rPr>
          <w:color w:val="000000"/>
          <w:u w:color="000000"/>
          <w:lang w:val="pl-PL" w:eastAsia="pl-PL"/>
        </w:rPr>
        <w:t>ł</w:t>
      </w:r>
      <w:r w:rsidRPr="001E1DC6">
        <w:rPr>
          <w:rFonts w:eastAsia="Times New Roman"/>
          <w:color w:val="000000"/>
          <w:u w:color="000000"/>
          <w:lang w:val="pl-PL" w:eastAsia="pl-PL"/>
        </w:rPr>
        <w:t>owe</w:t>
      </w:r>
    </w:p>
    <w:p w:rsidR="00235793" w:rsidRPr="001E1DC6" w:rsidRDefault="00277071" w:rsidP="003172AC">
      <w:pPr>
        <w:numPr>
          <w:ilvl w:val="0"/>
          <w:numId w:val="3"/>
        </w:numPr>
        <w:pBdr>
          <w:top w:val="none" w:sz="0" w:space="0" w:color="auto"/>
          <w:left w:val="none" w:sz="0" w:space="0" w:color="auto"/>
          <w:bottom w:val="none" w:sz="0" w:space="0" w:color="auto"/>
          <w:right w:val="none" w:sz="0" w:space="0" w:color="auto"/>
          <w:bar w:val="none" w:sz="0" w:color="auto"/>
        </w:pBdr>
        <w:tabs>
          <w:tab w:val="num" w:pos="720"/>
        </w:tabs>
        <w:ind w:left="714" w:hanging="357"/>
        <w:jc w:val="both"/>
        <w:rPr>
          <w:rFonts w:eastAsia="Times New Roman"/>
          <w:color w:val="000000"/>
          <w:u w:color="000000"/>
          <w:lang w:val="pl-PL" w:eastAsia="pl-PL"/>
        </w:rPr>
      </w:pPr>
      <w:r w:rsidRPr="001E1DC6">
        <w:rPr>
          <w:rFonts w:eastAsia="Times New Roman"/>
          <w:color w:val="000000"/>
          <w:u w:color="000000"/>
          <w:lang w:val="pl-PL" w:eastAsia="pl-PL"/>
        </w:rPr>
        <w:t>Budynek – Pawilon Operacyjny</w:t>
      </w:r>
      <w:r w:rsidR="00235793" w:rsidRPr="001E1DC6">
        <w:rPr>
          <w:rFonts w:eastAsia="Times New Roman"/>
          <w:color w:val="000000"/>
          <w:u w:color="000000"/>
          <w:lang w:val="pl-PL" w:eastAsia="pl-PL"/>
        </w:rPr>
        <w:t xml:space="preserve"> </w:t>
      </w:r>
      <w:r w:rsidR="00B26EAF" w:rsidRPr="001E1DC6">
        <w:rPr>
          <w:rFonts w:eastAsia="Times New Roman"/>
          <w:color w:val="000000"/>
          <w:u w:color="000000"/>
          <w:lang w:val="pl-PL" w:eastAsia="pl-PL"/>
        </w:rPr>
        <w:t xml:space="preserve">– </w:t>
      </w:r>
      <w:r w:rsidR="00222732" w:rsidRPr="001E1DC6">
        <w:rPr>
          <w:rFonts w:eastAsia="Times New Roman"/>
          <w:color w:val="000000"/>
          <w:u w:color="000000"/>
          <w:lang w:val="pl-PL" w:eastAsia="pl-PL"/>
        </w:rPr>
        <w:t>trzy kondygnacje</w:t>
      </w:r>
      <w:r w:rsidR="00B26EAF" w:rsidRPr="001E1DC6">
        <w:rPr>
          <w:rFonts w:eastAsia="Times New Roman"/>
          <w:color w:val="000000"/>
          <w:u w:color="000000"/>
          <w:lang w:val="pl-PL" w:eastAsia="pl-PL"/>
        </w:rPr>
        <w:t xml:space="preserve"> z windą, </w:t>
      </w:r>
      <w:r w:rsidR="00222732" w:rsidRPr="001E1DC6">
        <w:rPr>
          <w:rFonts w:eastAsia="Times New Roman"/>
          <w:color w:val="000000"/>
          <w:u w:color="000000"/>
          <w:lang w:val="pl-PL" w:eastAsia="pl-PL"/>
        </w:rPr>
        <w:t>II piętro – oddział łóżkowy,</w:t>
      </w:r>
    </w:p>
    <w:p w:rsidR="009E4C6F" w:rsidRPr="001E1DC6" w:rsidRDefault="007671F6" w:rsidP="003172AC">
      <w:pPr>
        <w:numPr>
          <w:ilvl w:val="0"/>
          <w:numId w:val="4"/>
        </w:numPr>
        <w:pBdr>
          <w:top w:val="none" w:sz="0" w:space="0" w:color="auto"/>
          <w:left w:val="none" w:sz="0" w:space="0" w:color="auto"/>
          <w:bottom w:val="none" w:sz="0" w:space="0" w:color="auto"/>
          <w:right w:val="none" w:sz="0" w:space="0" w:color="auto"/>
          <w:bar w:val="none" w:sz="0" w:color="auto"/>
        </w:pBdr>
        <w:tabs>
          <w:tab w:val="num" w:pos="720"/>
        </w:tabs>
        <w:ind w:left="714" w:hanging="357"/>
        <w:jc w:val="both"/>
        <w:rPr>
          <w:rFonts w:eastAsia="Times New Roman"/>
          <w:color w:val="000000"/>
          <w:u w:color="000000"/>
          <w:lang w:val="pl-PL" w:eastAsia="pl-PL"/>
        </w:rPr>
      </w:pPr>
      <w:r w:rsidRPr="001E1DC6">
        <w:rPr>
          <w:rFonts w:eastAsia="Times New Roman"/>
          <w:color w:val="000000"/>
          <w:u w:color="000000"/>
          <w:lang w:val="pl-PL" w:eastAsia="pl-PL"/>
        </w:rPr>
        <w:t>Budynek G</w:t>
      </w:r>
      <w:r w:rsidR="009E4C6F" w:rsidRPr="001E1DC6">
        <w:rPr>
          <w:color w:val="000000"/>
          <w:u w:color="000000"/>
          <w:lang w:val="pl-PL" w:eastAsia="pl-PL"/>
        </w:rPr>
        <w:t>łó</w:t>
      </w:r>
      <w:r w:rsidR="009E4C6F" w:rsidRPr="001E1DC6">
        <w:rPr>
          <w:rFonts w:eastAsia="Times New Roman"/>
          <w:color w:val="000000"/>
          <w:u w:color="000000"/>
          <w:lang w:val="pl-PL" w:eastAsia="pl-PL"/>
        </w:rPr>
        <w:t xml:space="preserve">wny </w:t>
      </w:r>
      <w:r w:rsidR="009E4C6F" w:rsidRPr="001E1DC6">
        <w:rPr>
          <w:color w:val="000000"/>
          <w:u w:color="000000"/>
          <w:lang w:val="pl-PL" w:eastAsia="pl-PL"/>
        </w:rPr>
        <w:t xml:space="preserve">– </w:t>
      </w:r>
      <w:r w:rsidR="009E4C6F" w:rsidRPr="001E1DC6">
        <w:rPr>
          <w:rFonts w:eastAsia="Times New Roman"/>
          <w:color w:val="000000"/>
          <w:u w:color="000000"/>
          <w:lang w:val="pl-PL" w:eastAsia="pl-PL"/>
        </w:rPr>
        <w:t>trzypi</w:t>
      </w:r>
      <w:r w:rsidR="009E4C6F" w:rsidRPr="001E1DC6">
        <w:rPr>
          <w:color w:val="000000"/>
          <w:u w:color="000000"/>
          <w:lang w:val="pl-PL" w:eastAsia="pl-PL"/>
        </w:rPr>
        <w:t>ę</w:t>
      </w:r>
      <w:r w:rsidR="009E4C6F" w:rsidRPr="001E1DC6">
        <w:rPr>
          <w:rFonts w:eastAsia="Times New Roman"/>
          <w:color w:val="000000"/>
          <w:u w:color="000000"/>
          <w:lang w:val="pl-PL" w:eastAsia="pl-PL"/>
        </w:rPr>
        <w:t>trowy, z wind</w:t>
      </w:r>
      <w:r w:rsidR="009E4C6F" w:rsidRPr="001E1DC6">
        <w:rPr>
          <w:color w:val="000000"/>
          <w:u w:color="000000"/>
          <w:lang w:val="pl-PL" w:eastAsia="pl-PL"/>
        </w:rPr>
        <w:t>ą</w:t>
      </w:r>
      <w:r w:rsidR="009E4C6F" w:rsidRPr="001E1DC6">
        <w:rPr>
          <w:rFonts w:eastAsia="Times New Roman"/>
          <w:color w:val="000000"/>
          <w:u w:color="000000"/>
          <w:lang w:val="pl-PL" w:eastAsia="pl-PL"/>
        </w:rPr>
        <w:t>, 4 kuchenki oddzia</w:t>
      </w:r>
      <w:r w:rsidR="009E4C6F" w:rsidRPr="001E1DC6">
        <w:rPr>
          <w:color w:val="000000"/>
          <w:u w:color="000000"/>
          <w:lang w:val="pl-PL" w:eastAsia="pl-PL"/>
        </w:rPr>
        <w:t>ł</w:t>
      </w:r>
      <w:r w:rsidR="009E4C6F" w:rsidRPr="001E1DC6">
        <w:rPr>
          <w:rFonts w:eastAsia="Times New Roman"/>
          <w:color w:val="000000"/>
          <w:u w:color="000000"/>
          <w:lang w:val="pl-PL" w:eastAsia="pl-PL"/>
        </w:rPr>
        <w:t xml:space="preserve">owe, w tym 1 kuchenka na parterze </w:t>
      </w:r>
    </w:p>
    <w:p w:rsidR="009E4C6F" w:rsidRPr="001E1DC6" w:rsidRDefault="009E4C6F" w:rsidP="003172AC">
      <w:pPr>
        <w:numPr>
          <w:ilvl w:val="0"/>
          <w:numId w:val="5"/>
        </w:numPr>
        <w:pBdr>
          <w:top w:val="none" w:sz="0" w:space="0" w:color="auto"/>
          <w:left w:val="none" w:sz="0" w:space="0" w:color="auto"/>
          <w:bottom w:val="none" w:sz="0" w:space="0" w:color="auto"/>
          <w:right w:val="none" w:sz="0" w:space="0" w:color="auto"/>
          <w:bar w:val="none" w:sz="0" w:color="auto"/>
        </w:pBdr>
        <w:tabs>
          <w:tab w:val="num" w:pos="720"/>
        </w:tabs>
        <w:ind w:left="714" w:hanging="357"/>
        <w:jc w:val="both"/>
        <w:rPr>
          <w:rFonts w:eastAsia="Times New Roman"/>
          <w:color w:val="000000"/>
          <w:u w:color="000000"/>
          <w:lang w:val="pl-PL" w:eastAsia="pl-PL"/>
        </w:rPr>
      </w:pPr>
      <w:r w:rsidRPr="001E1DC6">
        <w:rPr>
          <w:rFonts w:eastAsia="Times New Roman"/>
          <w:color w:val="000000"/>
          <w:u w:color="000000"/>
          <w:lang w:val="pl-PL" w:eastAsia="pl-PL"/>
        </w:rPr>
        <w:t>Budynek Oddzia</w:t>
      </w:r>
      <w:r w:rsidRPr="001E1DC6">
        <w:rPr>
          <w:color w:val="000000"/>
          <w:u w:color="000000"/>
          <w:lang w:val="pl-PL" w:eastAsia="pl-PL"/>
        </w:rPr>
        <w:t>ł</w:t>
      </w:r>
      <w:r w:rsidRPr="001E1DC6">
        <w:rPr>
          <w:rFonts w:eastAsia="Times New Roman"/>
          <w:color w:val="000000"/>
          <w:u w:color="000000"/>
          <w:lang w:val="pl-PL" w:eastAsia="pl-PL"/>
        </w:rPr>
        <w:t xml:space="preserve">u </w:t>
      </w:r>
      <w:proofErr w:type="spellStart"/>
      <w:r w:rsidRPr="001E1DC6">
        <w:rPr>
          <w:rFonts w:eastAsia="Times New Roman"/>
          <w:color w:val="000000"/>
          <w:u w:color="000000"/>
          <w:lang w:val="pl-PL" w:eastAsia="pl-PL"/>
        </w:rPr>
        <w:t>Ginekologiczno</w:t>
      </w:r>
      <w:proofErr w:type="spellEnd"/>
      <w:r w:rsidRPr="001E1DC6">
        <w:rPr>
          <w:rFonts w:eastAsia="Times New Roman"/>
          <w:color w:val="000000"/>
          <w:u w:color="000000"/>
          <w:lang w:val="pl-PL" w:eastAsia="pl-PL"/>
        </w:rPr>
        <w:t xml:space="preserve"> </w:t>
      </w:r>
      <w:r w:rsidRPr="001E1DC6">
        <w:rPr>
          <w:color w:val="000000"/>
          <w:u w:color="000000"/>
          <w:lang w:val="pl-PL" w:eastAsia="pl-PL"/>
        </w:rPr>
        <w:t xml:space="preserve">– </w:t>
      </w:r>
      <w:r w:rsidRPr="001E1DC6">
        <w:rPr>
          <w:rFonts w:eastAsia="Times New Roman"/>
          <w:color w:val="000000"/>
          <w:u w:color="000000"/>
          <w:lang w:val="pl-PL" w:eastAsia="pl-PL"/>
        </w:rPr>
        <w:t>Po</w:t>
      </w:r>
      <w:r w:rsidRPr="001E1DC6">
        <w:rPr>
          <w:color w:val="000000"/>
          <w:u w:color="000000"/>
          <w:lang w:val="pl-PL" w:eastAsia="pl-PL"/>
        </w:rPr>
        <w:t>ł</w:t>
      </w:r>
      <w:r w:rsidRPr="001E1DC6">
        <w:rPr>
          <w:rFonts w:eastAsia="Times New Roman"/>
          <w:color w:val="000000"/>
          <w:u w:color="000000"/>
          <w:lang w:val="pl-PL" w:eastAsia="pl-PL"/>
        </w:rPr>
        <w:t>o</w:t>
      </w:r>
      <w:r w:rsidRPr="001E1DC6">
        <w:rPr>
          <w:color w:val="000000"/>
          <w:u w:color="000000"/>
          <w:lang w:val="pl-PL" w:eastAsia="pl-PL"/>
        </w:rPr>
        <w:t>ż</w:t>
      </w:r>
      <w:r w:rsidRPr="001E1DC6">
        <w:rPr>
          <w:rFonts w:eastAsia="Times New Roman"/>
          <w:color w:val="000000"/>
          <w:u w:color="000000"/>
          <w:lang w:val="pl-PL" w:eastAsia="pl-PL"/>
        </w:rPr>
        <w:t xml:space="preserve">niczego </w:t>
      </w:r>
      <w:r w:rsidRPr="001E1DC6">
        <w:rPr>
          <w:color w:val="000000"/>
          <w:u w:color="000000"/>
          <w:lang w:val="pl-PL" w:eastAsia="pl-PL"/>
        </w:rPr>
        <w:t xml:space="preserve">– </w:t>
      </w:r>
      <w:r w:rsidRPr="001E1DC6">
        <w:rPr>
          <w:rFonts w:eastAsia="Times New Roman"/>
          <w:color w:val="000000"/>
          <w:u w:color="000000"/>
          <w:lang w:val="pl-PL" w:eastAsia="pl-PL"/>
        </w:rPr>
        <w:t>dwupi</w:t>
      </w:r>
      <w:r w:rsidRPr="001E1DC6">
        <w:rPr>
          <w:color w:val="000000"/>
          <w:u w:color="000000"/>
          <w:lang w:val="pl-PL" w:eastAsia="pl-PL"/>
        </w:rPr>
        <w:t>ę</w:t>
      </w:r>
      <w:r w:rsidR="00B26EAF" w:rsidRPr="001E1DC6">
        <w:rPr>
          <w:rFonts w:eastAsia="Times New Roman"/>
          <w:color w:val="000000"/>
          <w:u w:color="000000"/>
          <w:lang w:val="pl-PL" w:eastAsia="pl-PL"/>
        </w:rPr>
        <w:t xml:space="preserve">trowy, </w:t>
      </w:r>
      <w:r w:rsidRPr="001E1DC6">
        <w:rPr>
          <w:rFonts w:eastAsia="Times New Roman"/>
          <w:color w:val="000000"/>
          <w:u w:color="000000"/>
          <w:lang w:val="pl-PL" w:eastAsia="pl-PL"/>
        </w:rPr>
        <w:t>z</w:t>
      </w:r>
      <w:r w:rsidR="00B26EAF" w:rsidRPr="001E1DC6">
        <w:rPr>
          <w:rFonts w:eastAsia="Times New Roman"/>
          <w:color w:val="000000"/>
          <w:u w:color="000000"/>
          <w:lang w:val="pl-PL" w:eastAsia="pl-PL"/>
        </w:rPr>
        <w:t xml:space="preserve"> windą</w:t>
      </w:r>
      <w:r w:rsidRPr="001E1DC6">
        <w:rPr>
          <w:rFonts w:eastAsia="Times New Roman"/>
          <w:color w:val="000000"/>
          <w:u w:color="000000"/>
          <w:lang w:val="pl-PL" w:eastAsia="pl-PL"/>
        </w:rPr>
        <w:t>, 2 kuchenki oddzia</w:t>
      </w:r>
      <w:r w:rsidRPr="001E1DC6">
        <w:rPr>
          <w:color w:val="000000"/>
          <w:u w:color="000000"/>
          <w:lang w:val="pl-PL" w:eastAsia="pl-PL"/>
        </w:rPr>
        <w:t>ł</w:t>
      </w:r>
      <w:r w:rsidR="00B26EAF" w:rsidRPr="001E1DC6">
        <w:rPr>
          <w:rFonts w:eastAsia="Times New Roman"/>
          <w:color w:val="000000"/>
          <w:u w:color="000000"/>
          <w:lang w:val="pl-PL" w:eastAsia="pl-PL"/>
        </w:rPr>
        <w:t>owe,</w:t>
      </w:r>
    </w:p>
    <w:p w:rsidR="00A73DA5" w:rsidRPr="001E1DC6" w:rsidRDefault="007671F6" w:rsidP="009A592B">
      <w:pPr>
        <w:numPr>
          <w:ilvl w:val="0"/>
          <w:numId w:val="5"/>
        </w:numPr>
        <w:pBdr>
          <w:top w:val="none" w:sz="0" w:space="0" w:color="auto"/>
          <w:left w:val="none" w:sz="0" w:space="0" w:color="auto"/>
          <w:bottom w:val="none" w:sz="0" w:space="0" w:color="auto"/>
          <w:right w:val="none" w:sz="0" w:space="0" w:color="auto"/>
          <w:bar w:val="none" w:sz="0" w:color="auto"/>
        </w:pBdr>
        <w:tabs>
          <w:tab w:val="num" w:pos="720"/>
        </w:tabs>
        <w:ind w:left="714" w:hanging="357"/>
        <w:jc w:val="both"/>
        <w:rPr>
          <w:rFonts w:eastAsia="Times New Roman"/>
          <w:color w:val="000000"/>
          <w:u w:color="000000"/>
          <w:lang w:val="pl-PL" w:eastAsia="pl-PL"/>
        </w:rPr>
      </w:pPr>
      <w:r w:rsidRPr="001E1DC6">
        <w:rPr>
          <w:u w:color="000000"/>
          <w:lang w:val="pl-PL"/>
        </w:rPr>
        <w:t>Budynek Poradni Specjalistycznej – jednopiętrowy z windą, 1 kuchenka oddziałowa.</w:t>
      </w:r>
    </w:p>
    <w:p w:rsidR="009A592B" w:rsidRPr="001E1DC6" w:rsidRDefault="009A592B" w:rsidP="009A592B">
      <w:pPr>
        <w:pBdr>
          <w:top w:val="none" w:sz="0" w:space="0" w:color="auto"/>
          <w:left w:val="none" w:sz="0" w:space="0" w:color="auto"/>
          <w:bottom w:val="none" w:sz="0" w:space="0" w:color="auto"/>
          <w:right w:val="none" w:sz="0" w:space="0" w:color="auto"/>
          <w:bar w:val="none" w:sz="0" w:color="auto"/>
        </w:pBdr>
        <w:ind w:left="357"/>
        <w:jc w:val="both"/>
        <w:rPr>
          <w:rFonts w:eastAsia="Times New Roman"/>
          <w:color w:val="000000"/>
          <w:u w:color="000000"/>
          <w:lang w:val="pl-PL" w:eastAsia="pl-PL"/>
        </w:rPr>
      </w:pPr>
    </w:p>
    <w:p w:rsidR="009E4C6F" w:rsidRPr="001E1DC6" w:rsidRDefault="009E4C6F" w:rsidP="00F853D8">
      <w:pPr>
        <w:pStyle w:val="Tekstpodstawowy"/>
        <w:pBdr>
          <w:top w:val="none" w:sz="0" w:space="0" w:color="auto"/>
          <w:left w:val="none" w:sz="0" w:space="0" w:color="auto"/>
          <w:bottom w:val="none" w:sz="0" w:space="0" w:color="auto"/>
          <w:right w:val="none" w:sz="0" w:space="0" w:color="auto"/>
          <w:bar w:val="none" w:sz="0" w:color="auto"/>
        </w:pBdr>
        <w:tabs>
          <w:tab w:val="left" w:pos="10080"/>
        </w:tabs>
        <w:spacing w:after="120"/>
        <w:ind w:right="183"/>
        <w:rPr>
          <w:rFonts w:hAnsi="Times New Roman"/>
          <w:b/>
          <w:bCs/>
          <w:u w:val="single"/>
        </w:rPr>
      </w:pPr>
      <w:r w:rsidRPr="001E1DC6">
        <w:rPr>
          <w:rFonts w:hAnsi="Times New Roman"/>
          <w:b/>
          <w:bCs/>
          <w:u w:val="single"/>
        </w:rPr>
        <w:t>Zespół nr 2</w:t>
      </w:r>
      <w:r w:rsidR="002423B1" w:rsidRPr="001E1DC6">
        <w:rPr>
          <w:rFonts w:hAnsi="Times New Roman"/>
          <w:b/>
          <w:bCs/>
          <w:u w:val="single"/>
        </w:rPr>
        <w:t xml:space="preserve"> „ Szpital </w:t>
      </w:r>
      <w:proofErr w:type="spellStart"/>
      <w:r w:rsidR="002423B1" w:rsidRPr="001E1DC6">
        <w:rPr>
          <w:rFonts w:hAnsi="Times New Roman"/>
          <w:b/>
          <w:bCs/>
          <w:u w:val="single"/>
        </w:rPr>
        <w:t>Geriatryczno</w:t>
      </w:r>
      <w:proofErr w:type="spellEnd"/>
      <w:r w:rsidR="002423B1" w:rsidRPr="001E1DC6">
        <w:rPr>
          <w:rFonts w:hAnsi="Times New Roman"/>
          <w:b/>
          <w:bCs/>
          <w:u w:val="single"/>
        </w:rPr>
        <w:t xml:space="preserve"> – Onkologiczny”</w:t>
      </w:r>
      <w:r w:rsidRPr="001E1DC6">
        <w:rPr>
          <w:rFonts w:hAnsi="Times New Roman"/>
          <w:b/>
          <w:bCs/>
          <w:u w:val="single"/>
        </w:rPr>
        <w:t xml:space="preserve"> -Katowice, ul. Józefowska 119 </w:t>
      </w:r>
      <w:r w:rsidR="0052416E" w:rsidRPr="001E1DC6">
        <w:rPr>
          <w:rFonts w:hAnsi="Times New Roman"/>
          <w:b/>
          <w:bCs/>
          <w:u w:val="single"/>
        </w:rPr>
        <w:t>( budynek trzypiętrowy z windą)</w:t>
      </w:r>
      <w:r w:rsidR="00F853D8" w:rsidRPr="001E1DC6">
        <w:rPr>
          <w:rFonts w:hAnsi="Times New Roman"/>
          <w:b/>
          <w:bCs/>
          <w:u w:val="single"/>
        </w:rPr>
        <w:t>:</w:t>
      </w:r>
    </w:p>
    <w:p w:rsidR="00DD10B0" w:rsidRPr="001E1DC6" w:rsidRDefault="001F5A69" w:rsidP="00DD10B0">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1E1DC6">
        <w:rPr>
          <w:rFonts w:eastAsia="Times New Roman"/>
          <w:color w:val="000000"/>
          <w:u w:color="000000"/>
          <w:lang w:val="pl-PL" w:eastAsia="pl-PL"/>
        </w:rPr>
        <w:t xml:space="preserve">1. </w:t>
      </w:r>
      <w:r w:rsidR="00DD10B0" w:rsidRPr="001E1DC6">
        <w:rPr>
          <w:rFonts w:eastAsia="Times New Roman"/>
          <w:color w:val="000000"/>
          <w:u w:color="000000"/>
          <w:lang w:val="pl-PL" w:eastAsia="pl-PL"/>
        </w:rPr>
        <w:t>Oddzia</w:t>
      </w:r>
      <w:r w:rsidR="00DD10B0" w:rsidRPr="001E1DC6">
        <w:rPr>
          <w:color w:val="000000"/>
          <w:u w:color="000000"/>
          <w:lang w:val="pl-PL" w:eastAsia="pl-PL"/>
        </w:rPr>
        <w:t xml:space="preserve">ł </w:t>
      </w:r>
      <w:r w:rsidR="00DD10B0" w:rsidRPr="001E1DC6">
        <w:rPr>
          <w:rFonts w:eastAsia="Times New Roman"/>
          <w:color w:val="000000"/>
          <w:u w:color="000000"/>
          <w:lang w:val="pl-PL" w:eastAsia="pl-PL"/>
        </w:rPr>
        <w:t>Dermatologiczny, znajduj</w:t>
      </w:r>
      <w:r w:rsidR="00DD10B0" w:rsidRPr="001E1DC6">
        <w:rPr>
          <w:color w:val="000000"/>
          <w:u w:color="000000"/>
          <w:lang w:val="pl-PL" w:eastAsia="pl-PL"/>
        </w:rPr>
        <w:t>ą</w:t>
      </w:r>
      <w:r w:rsidR="00DD10B0" w:rsidRPr="001E1DC6">
        <w:rPr>
          <w:rFonts w:eastAsia="Times New Roman"/>
          <w:color w:val="000000"/>
          <w:u w:color="000000"/>
          <w:lang w:val="pl-PL" w:eastAsia="pl-PL"/>
        </w:rPr>
        <w:t>cy si</w:t>
      </w:r>
      <w:r w:rsidR="00DD10B0" w:rsidRPr="001E1DC6">
        <w:rPr>
          <w:color w:val="000000"/>
          <w:u w:color="000000"/>
          <w:lang w:val="pl-PL" w:eastAsia="pl-PL"/>
        </w:rPr>
        <w:t xml:space="preserve">ę </w:t>
      </w:r>
      <w:r w:rsidR="0052416E" w:rsidRPr="001E1DC6">
        <w:rPr>
          <w:rFonts w:eastAsia="Times New Roman"/>
          <w:color w:val="000000"/>
          <w:u w:color="000000"/>
          <w:lang w:val="pl-PL" w:eastAsia="pl-PL"/>
        </w:rPr>
        <w:t>na I</w:t>
      </w:r>
      <w:r w:rsidR="00DD10B0" w:rsidRPr="001E1DC6">
        <w:rPr>
          <w:rFonts w:eastAsia="Times New Roman"/>
          <w:color w:val="000000"/>
          <w:u w:color="000000"/>
          <w:lang w:val="pl-PL" w:eastAsia="pl-PL"/>
        </w:rPr>
        <w:t xml:space="preserve"> pi</w:t>
      </w:r>
      <w:r w:rsidR="00DD10B0" w:rsidRPr="001E1DC6">
        <w:rPr>
          <w:color w:val="000000"/>
          <w:u w:color="000000"/>
          <w:lang w:val="pl-PL" w:eastAsia="pl-PL"/>
        </w:rPr>
        <w:t>ę</w:t>
      </w:r>
      <w:r w:rsidR="00DD10B0" w:rsidRPr="001E1DC6">
        <w:rPr>
          <w:rFonts w:eastAsia="Times New Roman"/>
          <w:color w:val="000000"/>
          <w:u w:color="000000"/>
          <w:lang w:val="pl-PL" w:eastAsia="pl-PL"/>
        </w:rPr>
        <w:t>trze z 1 kuchenk</w:t>
      </w:r>
      <w:r w:rsidR="00DD10B0" w:rsidRPr="001E1DC6">
        <w:rPr>
          <w:color w:val="000000"/>
          <w:u w:color="000000"/>
          <w:lang w:val="pl-PL" w:eastAsia="pl-PL"/>
        </w:rPr>
        <w:t xml:space="preserve">ą </w:t>
      </w:r>
      <w:r w:rsidR="00DD10B0" w:rsidRPr="001E1DC6">
        <w:rPr>
          <w:rFonts w:eastAsia="Times New Roman"/>
          <w:color w:val="000000"/>
          <w:u w:color="000000"/>
          <w:lang w:val="pl-PL" w:eastAsia="pl-PL"/>
        </w:rPr>
        <w:t>oddzia</w:t>
      </w:r>
      <w:r w:rsidR="00DD10B0" w:rsidRPr="001E1DC6">
        <w:rPr>
          <w:color w:val="000000"/>
          <w:u w:color="000000"/>
          <w:lang w:val="pl-PL" w:eastAsia="pl-PL"/>
        </w:rPr>
        <w:t>ł</w:t>
      </w:r>
      <w:r w:rsidR="00DD10B0" w:rsidRPr="001E1DC6">
        <w:rPr>
          <w:rFonts w:eastAsia="Times New Roman"/>
          <w:color w:val="000000"/>
          <w:u w:color="000000"/>
          <w:lang w:val="pl-PL" w:eastAsia="pl-PL"/>
        </w:rPr>
        <w:t>ow</w:t>
      </w:r>
      <w:r w:rsidR="00DD10B0" w:rsidRPr="001E1DC6">
        <w:rPr>
          <w:color w:val="000000"/>
          <w:u w:color="000000"/>
          <w:lang w:val="pl-PL" w:eastAsia="pl-PL"/>
        </w:rPr>
        <w:t>ą</w:t>
      </w:r>
      <w:r w:rsidR="0052416E" w:rsidRPr="001E1DC6">
        <w:rPr>
          <w:rFonts w:eastAsia="Times New Roman"/>
          <w:color w:val="000000"/>
          <w:u w:color="000000"/>
          <w:lang w:val="pl-PL" w:eastAsia="pl-PL"/>
        </w:rPr>
        <w:t>,</w:t>
      </w:r>
    </w:p>
    <w:p w:rsidR="00AE5A79" w:rsidRPr="001E1DC6" w:rsidRDefault="001F5A69"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1E1DC6">
        <w:rPr>
          <w:rFonts w:hAnsi="Times New Roman"/>
        </w:rPr>
        <w:t xml:space="preserve">2. </w:t>
      </w:r>
      <w:r w:rsidR="009E4C6F" w:rsidRPr="001E1DC6">
        <w:rPr>
          <w:rFonts w:hAnsi="Times New Roman"/>
        </w:rPr>
        <w:t>Oddział Geriatryczny znajduje się na II i III pię</w:t>
      </w:r>
      <w:r w:rsidR="0052416E" w:rsidRPr="001E1DC6">
        <w:rPr>
          <w:rFonts w:hAnsi="Times New Roman"/>
        </w:rPr>
        <w:t>trze</w:t>
      </w:r>
      <w:r w:rsidR="009E4C6F" w:rsidRPr="001E1DC6">
        <w:rPr>
          <w:rFonts w:hAnsi="Times New Roman"/>
        </w:rPr>
        <w:t>, 2 kuchenki oddziałowe</w:t>
      </w:r>
      <w:r w:rsidR="00AE5A79" w:rsidRPr="001E1DC6">
        <w:rPr>
          <w:rFonts w:hAnsi="Times New Roman"/>
        </w:rPr>
        <w:t>,</w:t>
      </w:r>
    </w:p>
    <w:p w:rsidR="00AE5A79" w:rsidRPr="00677BEC" w:rsidRDefault="00AE5A79" w:rsidP="004A1728">
      <w:pPr>
        <w:pBdr>
          <w:top w:val="none" w:sz="0" w:space="0" w:color="auto"/>
          <w:left w:val="none" w:sz="0" w:space="0" w:color="auto"/>
          <w:bottom w:val="none" w:sz="0" w:space="0" w:color="auto"/>
          <w:right w:val="none" w:sz="0" w:space="0" w:color="auto"/>
          <w:bar w:val="none" w:sz="0" w:color="auto"/>
        </w:pBdr>
        <w:jc w:val="both"/>
        <w:rPr>
          <w:highlight w:val="yellow"/>
          <w:lang w:val="pl-PL"/>
        </w:rPr>
      </w:pPr>
    </w:p>
    <w:p w:rsidR="009E4C6F" w:rsidRPr="001E1DC6" w:rsidRDefault="00363093" w:rsidP="009E4C6F">
      <w:pPr>
        <w:pStyle w:val="Tekstpodstawowy3"/>
        <w:pBdr>
          <w:top w:val="none" w:sz="0" w:space="0" w:color="auto"/>
          <w:left w:val="none" w:sz="0" w:space="0" w:color="auto"/>
          <w:bottom w:val="none" w:sz="0" w:space="0" w:color="auto"/>
          <w:right w:val="none" w:sz="0" w:space="0" w:color="auto"/>
          <w:bar w:val="none" w:sz="0" w:color="auto"/>
        </w:pBdr>
        <w:rPr>
          <w:rFonts w:hAnsi="Times New Roman"/>
          <w:b/>
        </w:rPr>
      </w:pPr>
      <w:r w:rsidRPr="001E1DC6">
        <w:rPr>
          <w:rFonts w:hAnsi="Times New Roman"/>
          <w:b/>
        </w:rPr>
        <w:t>Uwaga!</w:t>
      </w:r>
    </w:p>
    <w:p w:rsidR="00363093" w:rsidRPr="001E1DC6" w:rsidRDefault="002423B1" w:rsidP="00663605">
      <w:pPr>
        <w:pStyle w:val="Tekstpodstawowy3"/>
        <w:numPr>
          <w:ilvl w:val="0"/>
          <w:numId w:val="63"/>
        </w:numPr>
        <w:pBdr>
          <w:top w:val="none" w:sz="0" w:space="0" w:color="auto"/>
          <w:left w:val="none" w:sz="0" w:space="0" w:color="auto"/>
          <w:bottom w:val="none" w:sz="0" w:space="0" w:color="auto"/>
          <w:right w:val="none" w:sz="0" w:space="0" w:color="auto"/>
          <w:bar w:val="none" w:sz="0" w:color="auto"/>
        </w:pBdr>
        <w:rPr>
          <w:rFonts w:hAnsi="Times New Roman"/>
        </w:rPr>
      </w:pPr>
      <w:r w:rsidRPr="001E1DC6">
        <w:rPr>
          <w:rFonts w:hAnsi="Times New Roman"/>
        </w:rPr>
        <w:t>Dopuszcza się zmiany, w tym</w:t>
      </w:r>
      <w:r w:rsidR="00363093" w:rsidRPr="001E1DC6">
        <w:rPr>
          <w:rFonts w:hAnsi="Times New Roman"/>
        </w:rPr>
        <w:t xml:space="preserve"> lokalizacji i nazewnictwa oddziałów</w:t>
      </w:r>
      <w:r w:rsidRPr="001E1DC6">
        <w:rPr>
          <w:rFonts w:hAnsi="Times New Roman"/>
        </w:rPr>
        <w:t xml:space="preserve"> i liczby łóżek</w:t>
      </w:r>
      <w:r w:rsidR="00363093" w:rsidRPr="001E1DC6">
        <w:rPr>
          <w:rFonts w:hAnsi="Times New Roman"/>
        </w:rPr>
        <w:t xml:space="preserve"> w przypadku zmian organizacyjnych Zamawiającego.</w:t>
      </w:r>
    </w:p>
    <w:p w:rsidR="00361B8F" w:rsidRPr="001E1DC6" w:rsidRDefault="00361B8F" w:rsidP="00663605">
      <w:pPr>
        <w:pStyle w:val="Tekstpodstawowy3"/>
        <w:numPr>
          <w:ilvl w:val="0"/>
          <w:numId w:val="63"/>
        </w:numPr>
        <w:pBdr>
          <w:top w:val="none" w:sz="0" w:space="0" w:color="auto"/>
          <w:left w:val="none" w:sz="0" w:space="0" w:color="auto"/>
          <w:bottom w:val="none" w:sz="0" w:space="0" w:color="auto"/>
          <w:right w:val="none" w:sz="0" w:space="0" w:color="auto"/>
          <w:bar w:val="none" w:sz="0" w:color="auto"/>
        </w:pBdr>
        <w:rPr>
          <w:rFonts w:hAnsi="Times New Roman"/>
        </w:rPr>
      </w:pPr>
      <w:r w:rsidRPr="001E1DC6">
        <w:rPr>
          <w:rFonts w:hAnsi="Times New Roman"/>
        </w:rPr>
        <w:t>Zamawiający zaleca odbycie wizji lokalnej.</w:t>
      </w:r>
    </w:p>
    <w:p w:rsidR="00363093" w:rsidRPr="001E1DC6" w:rsidRDefault="00363093" w:rsidP="009E4C6F">
      <w:pPr>
        <w:pStyle w:val="Tekstpodstawowy3"/>
        <w:pBdr>
          <w:top w:val="none" w:sz="0" w:space="0" w:color="auto"/>
          <w:left w:val="none" w:sz="0" w:space="0" w:color="auto"/>
          <w:bottom w:val="none" w:sz="0" w:space="0" w:color="auto"/>
          <w:right w:val="none" w:sz="0" w:space="0" w:color="auto"/>
          <w:bar w:val="none" w:sz="0" w:color="auto"/>
        </w:pBdr>
        <w:rPr>
          <w:rFonts w:hAnsi="Times New Roman"/>
        </w:rPr>
      </w:pPr>
    </w:p>
    <w:p w:rsidR="009E4C6F" w:rsidRPr="001E1DC6" w:rsidRDefault="00155A4A" w:rsidP="009E4C6F">
      <w:pPr>
        <w:pStyle w:val="Tekstpodstawowy3"/>
        <w:pBdr>
          <w:top w:val="none" w:sz="0" w:space="0" w:color="auto"/>
          <w:left w:val="none" w:sz="0" w:space="0" w:color="auto"/>
          <w:bottom w:val="none" w:sz="0" w:space="0" w:color="auto"/>
          <w:right w:val="none" w:sz="0" w:space="0" w:color="auto"/>
          <w:bar w:val="none" w:sz="0" w:color="auto"/>
        </w:pBdr>
        <w:rPr>
          <w:rFonts w:hAnsi="Times New Roman"/>
          <w:b/>
          <w:bCs/>
          <w:color w:val="auto"/>
          <w:u w:val="single"/>
        </w:rPr>
      </w:pPr>
      <w:r w:rsidRPr="001E1DC6">
        <w:rPr>
          <w:rFonts w:hAnsi="Times New Roman"/>
          <w:b/>
          <w:bCs/>
          <w:color w:val="auto"/>
          <w:u w:val="single"/>
        </w:rPr>
        <w:t xml:space="preserve">I. </w:t>
      </w:r>
      <w:r w:rsidR="009E4C6F" w:rsidRPr="001E1DC6">
        <w:rPr>
          <w:rFonts w:hAnsi="Times New Roman"/>
          <w:b/>
          <w:bCs/>
          <w:color w:val="auto"/>
          <w:u w:val="single"/>
        </w:rPr>
        <w:t xml:space="preserve">Warunki realizacji zamówienia </w:t>
      </w:r>
    </w:p>
    <w:p w:rsidR="009E4C6F" w:rsidRPr="00105B3F" w:rsidRDefault="009E4C6F" w:rsidP="008070D7">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1E1DC6">
        <w:rPr>
          <w:rFonts w:eastAsia="Times New Roman"/>
          <w:color w:val="000000"/>
          <w:u w:color="000000"/>
          <w:lang w:val="pl-PL" w:eastAsia="pl-PL"/>
        </w:rPr>
        <w:t>1. Wykonawca musi zapewni</w:t>
      </w:r>
      <w:r w:rsidRPr="001E1DC6">
        <w:rPr>
          <w:color w:val="000000"/>
          <w:u w:color="000000"/>
          <w:lang w:val="pl-PL" w:eastAsia="pl-PL"/>
        </w:rPr>
        <w:t xml:space="preserve">ć </w:t>
      </w:r>
      <w:r w:rsidRPr="001E1DC6">
        <w:rPr>
          <w:rFonts w:eastAsia="Times New Roman"/>
          <w:color w:val="000000"/>
          <w:u w:color="000000"/>
          <w:lang w:val="pl-PL" w:eastAsia="pl-PL"/>
        </w:rPr>
        <w:t>wy</w:t>
      </w:r>
      <w:r w:rsidRPr="001E1DC6">
        <w:rPr>
          <w:color w:val="000000"/>
          <w:u w:color="000000"/>
          <w:lang w:val="pl-PL" w:eastAsia="pl-PL"/>
        </w:rPr>
        <w:t>ż</w:t>
      </w:r>
      <w:r w:rsidRPr="001E1DC6">
        <w:rPr>
          <w:rFonts w:eastAsia="Times New Roman"/>
          <w:color w:val="000000"/>
          <w:u w:color="000000"/>
          <w:lang w:val="pl-PL" w:eastAsia="pl-PL"/>
        </w:rPr>
        <w:t>ywienie zgodne z normami zalecanymi przez Pa</w:t>
      </w:r>
      <w:r w:rsidRPr="001E1DC6">
        <w:rPr>
          <w:color w:val="000000"/>
          <w:u w:color="000000"/>
          <w:lang w:val="pl-PL" w:eastAsia="pl-PL"/>
        </w:rPr>
        <w:t>ń</w:t>
      </w:r>
      <w:r w:rsidRPr="001E1DC6">
        <w:rPr>
          <w:rFonts w:eastAsia="Times New Roman"/>
          <w:color w:val="000000"/>
          <w:u w:color="000000"/>
          <w:lang w:val="pl-PL" w:eastAsia="pl-PL"/>
        </w:rPr>
        <w:t>stwowego</w:t>
      </w:r>
      <w:r w:rsidR="008070D7" w:rsidRPr="001E1DC6">
        <w:rPr>
          <w:rFonts w:eastAsia="Times New Roman"/>
          <w:color w:val="000000"/>
          <w:u w:color="000000"/>
          <w:lang w:val="pl-PL" w:eastAsia="pl-PL"/>
        </w:rPr>
        <w:t xml:space="preserve"> </w:t>
      </w:r>
      <w:r w:rsidRPr="001E1DC6">
        <w:rPr>
          <w:rFonts w:eastAsia="Times New Roman"/>
          <w:color w:val="000000"/>
          <w:u w:color="000000"/>
          <w:lang w:val="pl-PL" w:eastAsia="pl-PL"/>
        </w:rPr>
        <w:t xml:space="preserve">Inspektora Sanitarnego oraz wg aktualnych wytycznych Instytutu </w:t>
      </w:r>
      <w:r w:rsidRPr="001E1DC6">
        <w:rPr>
          <w:color w:val="000000"/>
          <w:u w:color="000000"/>
          <w:lang w:val="pl-PL" w:eastAsia="pl-PL"/>
        </w:rPr>
        <w:t>Ż</w:t>
      </w:r>
      <w:r w:rsidRPr="001E1DC6">
        <w:rPr>
          <w:rFonts w:eastAsia="Times New Roman"/>
          <w:color w:val="000000"/>
          <w:u w:color="000000"/>
          <w:lang w:val="pl-PL" w:eastAsia="pl-PL"/>
        </w:rPr>
        <w:t>ywno</w:t>
      </w:r>
      <w:r w:rsidRPr="001E1DC6">
        <w:rPr>
          <w:color w:val="000000"/>
          <w:u w:color="000000"/>
          <w:lang w:val="pl-PL" w:eastAsia="pl-PL"/>
        </w:rPr>
        <w:t>ś</w:t>
      </w:r>
      <w:r w:rsidRPr="001E1DC6">
        <w:rPr>
          <w:rFonts w:eastAsia="Times New Roman"/>
          <w:color w:val="000000"/>
          <w:u w:color="000000"/>
          <w:lang w:val="pl-PL" w:eastAsia="pl-PL"/>
        </w:rPr>
        <w:t xml:space="preserve">ci i </w:t>
      </w:r>
      <w:r w:rsidRPr="001E1DC6">
        <w:rPr>
          <w:color w:val="000000"/>
          <w:u w:color="000000"/>
          <w:lang w:val="pl-PL" w:eastAsia="pl-PL"/>
        </w:rPr>
        <w:t>Ż</w:t>
      </w:r>
      <w:r w:rsidRPr="001E1DC6">
        <w:rPr>
          <w:rFonts w:eastAsia="Times New Roman"/>
          <w:color w:val="000000"/>
          <w:u w:color="000000"/>
          <w:lang w:val="pl-PL" w:eastAsia="pl-PL"/>
        </w:rPr>
        <w:t>ywienia oraz</w:t>
      </w:r>
      <w:r w:rsidR="008070D7" w:rsidRPr="001E1DC6">
        <w:rPr>
          <w:rFonts w:eastAsia="Times New Roman"/>
          <w:color w:val="000000"/>
          <w:u w:color="000000"/>
          <w:lang w:val="pl-PL" w:eastAsia="pl-PL"/>
        </w:rPr>
        <w:t xml:space="preserve"> </w:t>
      </w:r>
      <w:r w:rsidRPr="001E1DC6">
        <w:rPr>
          <w:rFonts w:eastAsia="Times New Roman"/>
          <w:color w:val="000000"/>
          <w:u w:color="000000"/>
          <w:lang w:val="pl-PL" w:eastAsia="pl-PL"/>
        </w:rPr>
        <w:t>zgodnie z ustaw</w:t>
      </w:r>
      <w:r w:rsidRPr="001E1DC6">
        <w:rPr>
          <w:color w:val="000000"/>
          <w:u w:color="000000"/>
          <w:lang w:val="pl-PL" w:eastAsia="pl-PL"/>
        </w:rPr>
        <w:t xml:space="preserve">ą </w:t>
      </w:r>
      <w:r w:rsidRPr="001E1DC6">
        <w:rPr>
          <w:rFonts w:eastAsia="Times New Roman"/>
          <w:color w:val="000000"/>
          <w:u w:color="000000"/>
          <w:lang w:val="pl-PL" w:eastAsia="pl-PL"/>
        </w:rPr>
        <w:t>o bezpiecze</w:t>
      </w:r>
      <w:r w:rsidRPr="001E1DC6">
        <w:rPr>
          <w:color w:val="000000"/>
          <w:u w:color="000000"/>
          <w:lang w:val="pl-PL" w:eastAsia="pl-PL"/>
        </w:rPr>
        <w:t>ń</w:t>
      </w:r>
      <w:r w:rsidRPr="001E1DC6">
        <w:rPr>
          <w:rFonts w:eastAsia="Times New Roman"/>
          <w:color w:val="000000"/>
          <w:u w:color="000000"/>
          <w:lang w:val="pl-PL" w:eastAsia="pl-PL"/>
        </w:rPr>
        <w:t xml:space="preserve">stwie </w:t>
      </w:r>
      <w:r w:rsidRPr="001E1DC6">
        <w:rPr>
          <w:color w:val="000000"/>
          <w:u w:color="000000"/>
          <w:lang w:val="pl-PL" w:eastAsia="pl-PL"/>
        </w:rPr>
        <w:t>ż</w:t>
      </w:r>
      <w:r w:rsidRPr="001E1DC6">
        <w:rPr>
          <w:rFonts w:eastAsia="Times New Roman"/>
          <w:color w:val="000000"/>
          <w:u w:color="000000"/>
          <w:lang w:val="pl-PL" w:eastAsia="pl-PL"/>
        </w:rPr>
        <w:t>ywno</w:t>
      </w:r>
      <w:r w:rsidRPr="001E1DC6">
        <w:rPr>
          <w:color w:val="000000"/>
          <w:u w:color="000000"/>
          <w:lang w:val="pl-PL" w:eastAsia="pl-PL"/>
        </w:rPr>
        <w:t>ś</w:t>
      </w:r>
      <w:r w:rsidRPr="001E1DC6">
        <w:rPr>
          <w:rFonts w:eastAsia="Times New Roman"/>
          <w:color w:val="000000"/>
          <w:u w:color="000000"/>
          <w:lang w:val="pl-PL" w:eastAsia="pl-PL"/>
        </w:rPr>
        <w:t xml:space="preserve">ci i </w:t>
      </w:r>
      <w:r w:rsidRPr="001E1DC6">
        <w:rPr>
          <w:color w:val="000000"/>
          <w:u w:color="000000"/>
          <w:lang w:val="pl-PL" w:eastAsia="pl-PL"/>
        </w:rPr>
        <w:t>ż</w:t>
      </w:r>
      <w:r w:rsidRPr="001E1DC6">
        <w:rPr>
          <w:rFonts w:eastAsia="Times New Roman"/>
          <w:color w:val="000000"/>
          <w:u w:color="000000"/>
          <w:lang w:val="pl-PL" w:eastAsia="pl-PL"/>
        </w:rPr>
        <w:t>ywienia z dnia 25 sierpnia 2006r</w:t>
      </w:r>
      <w:r w:rsidR="00791C92">
        <w:rPr>
          <w:rFonts w:eastAsia="Times New Roman"/>
          <w:color w:val="000000"/>
          <w:u w:color="000000"/>
          <w:lang w:val="pl-PL" w:eastAsia="pl-PL"/>
        </w:rPr>
        <w:t>. (jednolity tekst - Dz. U. 201</w:t>
      </w:r>
      <w:r w:rsidR="00DC777A">
        <w:rPr>
          <w:rFonts w:eastAsia="Times New Roman"/>
          <w:color w:val="000000"/>
          <w:u w:color="000000"/>
          <w:lang w:val="pl-PL" w:eastAsia="pl-PL"/>
        </w:rPr>
        <w:t>9</w:t>
      </w:r>
      <w:r w:rsidRPr="001E1DC6">
        <w:rPr>
          <w:rFonts w:eastAsia="Times New Roman"/>
          <w:color w:val="000000"/>
          <w:u w:color="000000"/>
          <w:lang w:val="pl-PL" w:eastAsia="pl-PL"/>
        </w:rPr>
        <w:t xml:space="preserve"> poz. </w:t>
      </w:r>
      <w:r w:rsidR="00791C92">
        <w:rPr>
          <w:color w:val="000000"/>
          <w:u w:color="000000"/>
          <w:lang w:val="pl-PL" w:eastAsia="pl-PL"/>
        </w:rPr>
        <w:t>1</w:t>
      </w:r>
      <w:r w:rsidR="00DC777A">
        <w:rPr>
          <w:color w:val="000000"/>
          <w:u w:color="000000"/>
          <w:lang w:val="pl-PL" w:eastAsia="pl-PL"/>
        </w:rPr>
        <w:t>252</w:t>
      </w:r>
      <w:r w:rsidR="00A75D0B" w:rsidRPr="001E1DC6">
        <w:rPr>
          <w:color w:val="000000"/>
          <w:u w:color="000000"/>
          <w:lang w:val="pl-PL" w:eastAsia="pl-PL"/>
        </w:rPr>
        <w:t xml:space="preserve"> z późn.zm.</w:t>
      </w:r>
      <w:r w:rsidRPr="001E1DC6">
        <w:rPr>
          <w:rFonts w:eastAsia="Times New Roman"/>
          <w:color w:val="000000"/>
          <w:u w:color="000000"/>
          <w:lang w:val="pl-PL" w:eastAsia="pl-PL"/>
        </w:rPr>
        <w:t>) i przepisami wykonawczymi do tej ustawy oraz Rozporz</w:t>
      </w:r>
      <w:r w:rsidRPr="001E1DC6">
        <w:rPr>
          <w:color w:val="000000"/>
          <w:u w:color="000000"/>
          <w:lang w:val="pl-PL" w:eastAsia="pl-PL"/>
        </w:rPr>
        <w:t>ą</w:t>
      </w:r>
      <w:r w:rsidRPr="001E1DC6">
        <w:rPr>
          <w:rFonts w:eastAsia="Times New Roman"/>
          <w:color w:val="000000"/>
          <w:u w:color="000000"/>
          <w:lang w:val="pl-PL" w:eastAsia="pl-PL"/>
        </w:rPr>
        <w:t xml:space="preserve">dzeniem (WE)Nr 852/2004 Parlamentu Europejskiego i Rady z dnia 29 kwietnia 2004 r. w sprawie higieny </w:t>
      </w:r>
      <w:r w:rsidRPr="001E1DC6">
        <w:rPr>
          <w:color w:val="000000"/>
          <w:u w:color="000000"/>
          <w:lang w:val="pl-PL" w:eastAsia="pl-PL"/>
        </w:rPr>
        <w:t>ś</w:t>
      </w:r>
      <w:r w:rsidRPr="001E1DC6">
        <w:rPr>
          <w:rFonts w:eastAsia="Times New Roman"/>
          <w:color w:val="000000"/>
          <w:u w:color="000000"/>
          <w:lang w:val="pl-PL" w:eastAsia="pl-PL"/>
        </w:rPr>
        <w:t>rodk</w:t>
      </w:r>
      <w:r w:rsidRPr="001E1DC6">
        <w:rPr>
          <w:color w:val="000000"/>
          <w:u w:color="000000"/>
          <w:lang w:val="pl-PL" w:eastAsia="pl-PL"/>
        </w:rPr>
        <w:t>ó</w:t>
      </w:r>
      <w:r w:rsidRPr="001E1DC6">
        <w:rPr>
          <w:rFonts w:eastAsia="Times New Roman"/>
          <w:color w:val="000000"/>
          <w:u w:color="000000"/>
          <w:lang w:val="pl-PL" w:eastAsia="pl-PL"/>
        </w:rPr>
        <w:t>w</w:t>
      </w:r>
      <w:r w:rsidRPr="001E1DC6">
        <w:rPr>
          <w:color w:val="000000"/>
          <w:u w:color="000000"/>
          <w:lang w:val="pl-PL" w:eastAsia="pl-PL"/>
        </w:rPr>
        <w:t> </w:t>
      </w:r>
      <w:r w:rsidRPr="001E1DC6">
        <w:rPr>
          <w:rFonts w:eastAsia="Times New Roman"/>
          <w:color w:val="000000"/>
          <w:u w:color="000000"/>
          <w:lang w:val="pl-PL" w:eastAsia="pl-PL"/>
        </w:rPr>
        <w:t>spo</w:t>
      </w:r>
      <w:r w:rsidRPr="001E1DC6">
        <w:rPr>
          <w:color w:val="000000"/>
          <w:u w:color="000000"/>
          <w:lang w:val="pl-PL" w:eastAsia="pl-PL"/>
        </w:rPr>
        <w:t>ż</w:t>
      </w:r>
      <w:r w:rsidRPr="001E1DC6">
        <w:rPr>
          <w:rFonts w:eastAsia="Times New Roman"/>
          <w:color w:val="000000"/>
          <w:u w:color="000000"/>
          <w:lang w:val="pl-PL" w:eastAsia="pl-PL"/>
        </w:rPr>
        <w:t>ywczych ( Dziennik Urz</w:t>
      </w:r>
      <w:r w:rsidRPr="001E1DC6">
        <w:rPr>
          <w:color w:val="000000"/>
          <w:u w:color="000000"/>
          <w:lang w:val="pl-PL" w:eastAsia="pl-PL"/>
        </w:rPr>
        <w:t>ę</w:t>
      </w:r>
      <w:r w:rsidRPr="001E1DC6">
        <w:rPr>
          <w:rFonts w:eastAsia="Times New Roman"/>
          <w:color w:val="000000"/>
          <w:u w:color="000000"/>
          <w:lang w:val="pl-PL" w:eastAsia="pl-PL"/>
        </w:rPr>
        <w:t xml:space="preserve">dowy </w:t>
      </w:r>
      <w:r w:rsidRPr="001E1DC6">
        <w:rPr>
          <w:rFonts w:eastAsia="Times New Roman"/>
          <w:color w:val="000000"/>
          <w:u w:color="000000"/>
          <w:lang w:val="pl-PL" w:eastAsia="pl-PL"/>
        </w:rPr>
        <w:lastRenderedPageBreak/>
        <w:t>Unii Europejskiej</w:t>
      </w:r>
      <w:r w:rsidRPr="001E1DC6">
        <w:rPr>
          <w:rFonts w:eastAsia="Times New Roman"/>
          <w:i/>
          <w:iCs/>
          <w:color w:val="000000"/>
          <w:u w:color="000000"/>
          <w:lang w:val="pl-PL" w:eastAsia="pl-PL"/>
        </w:rPr>
        <w:t xml:space="preserve"> </w:t>
      </w:r>
      <w:r w:rsidRPr="001E1DC6">
        <w:rPr>
          <w:rFonts w:eastAsia="Times New Roman"/>
          <w:color w:val="000000"/>
          <w:u w:color="000000"/>
          <w:lang w:val="pl-PL" w:eastAsia="pl-PL"/>
        </w:rPr>
        <w:t>z 30 kwietnia 2004 r., L 139/1 ), a tak</w:t>
      </w:r>
      <w:r w:rsidRPr="001E1DC6">
        <w:rPr>
          <w:color w:val="000000"/>
          <w:u w:color="000000"/>
          <w:lang w:val="pl-PL" w:eastAsia="pl-PL"/>
        </w:rPr>
        <w:t>ż</w:t>
      </w:r>
      <w:r w:rsidRPr="001E1DC6">
        <w:rPr>
          <w:rFonts w:eastAsia="Times New Roman"/>
          <w:color w:val="000000"/>
          <w:u w:color="000000"/>
          <w:lang w:val="pl-PL" w:eastAsia="pl-PL"/>
        </w:rPr>
        <w:t xml:space="preserve">e z zasadami dobrej praktyki, wg systemu </w:t>
      </w:r>
      <w:r w:rsidRPr="00105B3F">
        <w:rPr>
          <w:rFonts w:eastAsia="Times New Roman"/>
          <w:color w:val="000000"/>
          <w:u w:color="000000"/>
          <w:lang w:val="pl-PL" w:eastAsia="pl-PL"/>
        </w:rPr>
        <w:t>HACCP, z uwzgl</w:t>
      </w:r>
      <w:r w:rsidRPr="00105B3F">
        <w:rPr>
          <w:color w:val="000000"/>
          <w:u w:color="000000"/>
          <w:lang w:val="pl-PL" w:eastAsia="pl-PL"/>
        </w:rPr>
        <w:t>ę</w:t>
      </w:r>
      <w:r w:rsidRPr="00105B3F">
        <w:rPr>
          <w:rFonts w:eastAsia="Times New Roman"/>
          <w:color w:val="000000"/>
          <w:u w:color="000000"/>
          <w:lang w:val="pl-PL" w:eastAsia="pl-PL"/>
        </w:rPr>
        <w:t>dnieniem w</w:t>
      </w:r>
      <w:r w:rsidRPr="00105B3F">
        <w:rPr>
          <w:color w:val="000000"/>
          <w:u w:color="000000"/>
          <w:lang w:val="pl-PL" w:eastAsia="pl-PL"/>
        </w:rPr>
        <w:t>ł</w:t>
      </w:r>
      <w:r w:rsidRPr="00105B3F">
        <w:rPr>
          <w:rFonts w:eastAsia="Times New Roman"/>
          <w:color w:val="000000"/>
          <w:u w:color="000000"/>
          <w:lang w:val="pl-PL" w:eastAsia="pl-PL"/>
        </w:rPr>
        <w:t>a</w:t>
      </w:r>
      <w:r w:rsidRPr="00105B3F">
        <w:rPr>
          <w:color w:val="000000"/>
          <w:u w:color="000000"/>
          <w:lang w:val="pl-PL" w:eastAsia="pl-PL"/>
        </w:rPr>
        <w:t>ś</w:t>
      </w:r>
      <w:r w:rsidRPr="00105B3F">
        <w:rPr>
          <w:rFonts w:eastAsia="Times New Roman"/>
          <w:color w:val="000000"/>
          <w:u w:color="000000"/>
          <w:lang w:val="pl-PL" w:eastAsia="pl-PL"/>
        </w:rPr>
        <w:t>ciwo</w:t>
      </w:r>
      <w:r w:rsidRPr="00105B3F">
        <w:rPr>
          <w:color w:val="000000"/>
          <w:u w:color="000000"/>
          <w:lang w:val="pl-PL" w:eastAsia="pl-PL"/>
        </w:rPr>
        <w:t>ś</w:t>
      </w:r>
      <w:r w:rsidRPr="00105B3F">
        <w:rPr>
          <w:rFonts w:eastAsia="Times New Roman"/>
          <w:color w:val="000000"/>
          <w:u w:color="000000"/>
          <w:lang w:val="pl-PL" w:eastAsia="pl-PL"/>
        </w:rPr>
        <w:t>ci od</w:t>
      </w:r>
      <w:r w:rsidRPr="00105B3F">
        <w:rPr>
          <w:color w:val="000000"/>
          <w:u w:color="000000"/>
          <w:lang w:val="pl-PL" w:eastAsia="pl-PL"/>
        </w:rPr>
        <w:t>ż</w:t>
      </w:r>
      <w:r w:rsidRPr="00105B3F">
        <w:rPr>
          <w:rFonts w:eastAsia="Times New Roman"/>
          <w:color w:val="000000"/>
          <w:u w:color="000000"/>
          <w:lang w:val="pl-PL" w:eastAsia="pl-PL"/>
        </w:rPr>
        <w:t>ywczych i kaloryczno</w:t>
      </w:r>
      <w:r w:rsidRPr="00105B3F">
        <w:rPr>
          <w:color w:val="000000"/>
          <w:u w:color="000000"/>
          <w:lang w:val="pl-PL" w:eastAsia="pl-PL"/>
        </w:rPr>
        <w:t>ś</w:t>
      </w:r>
      <w:r w:rsidRPr="00105B3F">
        <w:rPr>
          <w:rFonts w:eastAsia="Times New Roman"/>
          <w:color w:val="000000"/>
          <w:u w:color="000000"/>
          <w:lang w:val="pl-PL" w:eastAsia="pl-PL"/>
        </w:rPr>
        <w:t>ci posi</w:t>
      </w:r>
      <w:r w:rsidRPr="00105B3F">
        <w:rPr>
          <w:color w:val="000000"/>
          <w:u w:color="000000"/>
          <w:lang w:val="pl-PL" w:eastAsia="pl-PL"/>
        </w:rPr>
        <w:t>ł</w:t>
      </w:r>
      <w:r w:rsidRPr="00105B3F">
        <w:rPr>
          <w:rFonts w:eastAsia="Times New Roman"/>
          <w:color w:val="000000"/>
          <w:u w:color="000000"/>
          <w:lang w:val="pl-PL" w:eastAsia="pl-PL"/>
        </w:rPr>
        <w:t>k</w:t>
      </w:r>
      <w:r w:rsidRPr="00105B3F">
        <w:rPr>
          <w:color w:val="000000"/>
          <w:u w:color="000000"/>
          <w:lang w:val="pl-PL" w:eastAsia="pl-PL"/>
        </w:rPr>
        <w:t>ó</w:t>
      </w:r>
      <w:r w:rsidRPr="00105B3F">
        <w:rPr>
          <w:rFonts w:eastAsia="Times New Roman"/>
          <w:color w:val="000000"/>
          <w:u w:color="000000"/>
          <w:lang w:val="pl-PL" w:eastAsia="pl-PL"/>
        </w:rPr>
        <w:t>w, ich odpowiedniej jako</w:t>
      </w:r>
      <w:r w:rsidRPr="00105B3F">
        <w:rPr>
          <w:color w:val="000000"/>
          <w:u w:color="000000"/>
          <w:lang w:val="pl-PL" w:eastAsia="pl-PL"/>
        </w:rPr>
        <w:t>ś</w:t>
      </w:r>
      <w:r w:rsidRPr="00105B3F">
        <w:rPr>
          <w:rFonts w:eastAsia="Times New Roman"/>
          <w:color w:val="000000"/>
          <w:u w:color="000000"/>
          <w:lang w:val="pl-PL" w:eastAsia="pl-PL"/>
        </w:rPr>
        <w:t>ci, zr</w:t>
      </w:r>
      <w:r w:rsidRPr="00105B3F">
        <w:rPr>
          <w:color w:val="000000"/>
          <w:u w:color="000000"/>
          <w:lang w:val="pl-PL" w:eastAsia="pl-PL"/>
        </w:rPr>
        <w:t>óż</w:t>
      </w:r>
      <w:r w:rsidRPr="00105B3F">
        <w:rPr>
          <w:rFonts w:eastAsia="Times New Roman"/>
          <w:color w:val="000000"/>
          <w:u w:color="000000"/>
          <w:lang w:val="pl-PL" w:eastAsia="pl-PL"/>
        </w:rPr>
        <w:t>nicowania, walor</w:t>
      </w:r>
      <w:r w:rsidRPr="00105B3F">
        <w:rPr>
          <w:color w:val="000000"/>
          <w:u w:color="000000"/>
          <w:lang w:val="pl-PL" w:eastAsia="pl-PL"/>
        </w:rPr>
        <w:t>ó</w:t>
      </w:r>
      <w:r w:rsidRPr="00105B3F">
        <w:rPr>
          <w:rFonts w:eastAsia="Times New Roman"/>
          <w:color w:val="000000"/>
          <w:u w:color="000000"/>
          <w:lang w:val="pl-PL" w:eastAsia="pl-PL"/>
        </w:rPr>
        <w:t>w smakowych i estetycznych oraz</w:t>
      </w:r>
      <w:r w:rsidRPr="00105B3F">
        <w:rPr>
          <w:color w:val="000000"/>
          <w:u w:color="000000"/>
          <w:lang w:val="pl-PL" w:eastAsia="pl-PL"/>
        </w:rPr>
        <w:t> </w:t>
      </w:r>
      <w:r w:rsidRPr="00105B3F">
        <w:rPr>
          <w:rFonts w:eastAsia="Times New Roman"/>
          <w:color w:val="000000"/>
          <w:u w:color="000000"/>
          <w:lang w:val="pl-PL" w:eastAsia="pl-PL"/>
        </w:rPr>
        <w:t xml:space="preserve"> temperatury .</w:t>
      </w:r>
    </w:p>
    <w:p w:rsidR="009E4C6F" w:rsidRPr="00105B3F" w:rsidRDefault="009E4C6F" w:rsidP="008070D7">
      <w:pPr>
        <w:pStyle w:val="Tekstpodstawowy3"/>
        <w:pBdr>
          <w:top w:val="none" w:sz="0" w:space="0" w:color="auto"/>
          <w:left w:val="none" w:sz="0" w:space="0" w:color="auto"/>
          <w:bottom w:val="none" w:sz="0" w:space="0" w:color="auto"/>
          <w:right w:val="none" w:sz="0" w:space="0" w:color="auto"/>
          <w:bar w:val="none" w:sz="0" w:color="auto"/>
        </w:pBdr>
        <w:rPr>
          <w:rFonts w:hAnsi="Times New Roman"/>
        </w:rPr>
      </w:pPr>
      <w:r w:rsidRPr="00105B3F">
        <w:rPr>
          <w:rFonts w:hAnsi="Times New Roman"/>
        </w:rPr>
        <w:t>2. Wykonawca jest odpowiedzialny za utrzymanie odpowiedniego poziomu sanitarnego usługi żywienia o</w:t>
      </w:r>
      <w:r w:rsidR="00B368F7" w:rsidRPr="00105B3F">
        <w:rPr>
          <w:rFonts w:hAnsi="Times New Roman"/>
        </w:rPr>
        <w:t>raz jakość oferowanych posiłk</w:t>
      </w:r>
      <w:r w:rsidR="00A8261E" w:rsidRPr="00105B3F">
        <w:rPr>
          <w:rFonts w:hAnsi="Times New Roman"/>
        </w:rPr>
        <w:t>ów</w:t>
      </w:r>
      <w:r w:rsidR="00B368F7" w:rsidRPr="00105B3F">
        <w:rPr>
          <w:rFonts w:hAnsi="Times New Roman"/>
        </w:rPr>
        <w:t>,</w:t>
      </w:r>
      <w:r w:rsidRPr="00105B3F">
        <w:rPr>
          <w:rFonts w:hAnsi="Times New Roman"/>
        </w:rPr>
        <w:t xml:space="preserve"> tj.</w:t>
      </w:r>
      <w:r w:rsidR="007671F6" w:rsidRPr="00105B3F">
        <w:rPr>
          <w:rFonts w:hAnsi="Times New Roman"/>
        </w:rPr>
        <w:t>:</w:t>
      </w:r>
      <w:r w:rsidRPr="00105B3F">
        <w:rPr>
          <w:rFonts w:hAnsi="Times New Roman"/>
        </w:rPr>
        <w:t xml:space="preserve"> </w:t>
      </w:r>
    </w:p>
    <w:p w:rsidR="007671F6" w:rsidRPr="00105B3F" w:rsidRDefault="007671F6" w:rsidP="009E4C6F">
      <w:pPr>
        <w:pStyle w:val="Tekstpodstawowy3"/>
        <w:pBdr>
          <w:top w:val="none" w:sz="0" w:space="0" w:color="auto"/>
          <w:left w:val="none" w:sz="0" w:space="0" w:color="auto"/>
          <w:bottom w:val="none" w:sz="0" w:space="0" w:color="auto"/>
          <w:right w:val="none" w:sz="0" w:space="0" w:color="auto"/>
          <w:bar w:val="none" w:sz="0" w:color="auto"/>
        </w:pBdr>
        <w:ind w:left="360"/>
        <w:rPr>
          <w:rFonts w:hAnsi="Times New Roman"/>
        </w:rPr>
      </w:pPr>
      <w:r w:rsidRPr="00105B3F">
        <w:rPr>
          <w:rFonts w:hAnsi="Times New Roman"/>
        </w:rPr>
        <w:t xml:space="preserve">1) </w:t>
      </w:r>
      <w:r w:rsidR="009E4C6F" w:rsidRPr="00105B3F">
        <w:rPr>
          <w:rFonts w:hAnsi="Times New Roman"/>
        </w:rPr>
        <w:t xml:space="preserve">właściwe walory smakowe, organoleptyczne i estetyczne, </w:t>
      </w:r>
    </w:p>
    <w:p w:rsidR="009E4C6F" w:rsidRPr="00105B3F" w:rsidRDefault="007671F6" w:rsidP="009E4C6F">
      <w:pPr>
        <w:pStyle w:val="Tekstpodstawowy3"/>
        <w:pBdr>
          <w:top w:val="none" w:sz="0" w:space="0" w:color="auto"/>
          <w:left w:val="none" w:sz="0" w:space="0" w:color="auto"/>
          <w:bottom w:val="none" w:sz="0" w:space="0" w:color="auto"/>
          <w:right w:val="none" w:sz="0" w:space="0" w:color="auto"/>
          <w:bar w:val="none" w:sz="0" w:color="auto"/>
        </w:pBdr>
        <w:ind w:left="360"/>
        <w:rPr>
          <w:rFonts w:hAnsi="Times New Roman"/>
        </w:rPr>
      </w:pPr>
      <w:r w:rsidRPr="00105B3F">
        <w:rPr>
          <w:rFonts w:hAnsi="Times New Roman"/>
        </w:rPr>
        <w:t xml:space="preserve">2) </w:t>
      </w:r>
      <w:r w:rsidR="009E4C6F" w:rsidRPr="00105B3F">
        <w:rPr>
          <w:rFonts w:hAnsi="Times New Roman"/>
        </w:rPr>
        <w:t xml:space="preserve">temperaturę </w:t>
      </w:r>
      <w:r w:rsidR="00A8261E" w:rsidRPr="00105B3F">
        <w:rPr>
          <w:rFonts w:hAnsi="Times New Roman"/>
        </w:rPr>
        <w:t>w momencie dostawy na oddział</w:t>
      </w:r>
      <w:r w:rsidR="009E4C6F" w:rsidRPr="00105B3F">
        <w:rPr>
          <w:rFonts w:hAnsi="Times New Roman"/>
        </w:rPr>
        <w:t xml:space="preserve">: </w:t>
      </w:r>
    </w:p>
    <w:p w:rsidR="009E4C6F" w:rsidRPr="00105B3F" w:rsidRDefault="007671F6" w:rsidP="009E4C6F">
      <w:pPr>
        <w:numPr>
          <w:ilvl w:val="0"/>
          <w:numId w:val="7"/>
        </w:numPr>
        <w:pBdr>
          <w:top w:val="none" w:sz="0" w:space="0" w:color="auto"/>
          <w:left w:val="none" w:sz="0" w:space="0" w:color="auto"/>
          <w:bottom w:val="none" w:sz="0" w:space="0" w:color="auto"/>
          <w:right w:val="none" w:sz="0" w:space="0" w:color="auto"/>
          <w:bar w:val="none" w:sz="0" w:color="auto"/>
        </w:pBdr>
        <w:shd w:val="clear" w:color="auto" w:fill="FFFFFF"/>
        <w:tabs>
          <w:tab w:val="left" w:pos="720"/>
        </w:tabs>
        <w:ind w:left="714" w:hanging="357"/>
        <w:jc w:val="both"/>
        <w:rPr>
          <w:rFonts w:eastAsia="Times New Roman"/>
          <w:color w:val="000000"/>
          <w:u w:color="000000"/>
          <w:lang w:val="pl-PL" w:eastAsia="pl-PL"/>
        </w:rPr>
      </w:pPr>
      <w:r w:rsidRPr="00105B3F">
        <w:rPr>
          <w:lang w:val="pl-PL"/>
        </w:rPr>
        <w:t>co najmniej</w:t>
      </w:r>
      <w:r w:rsidRPr="00105B3F">
        <w:rPr>
          <w:rFonts w:eastAsia="Times New Roman"/>
          <w:color w:val="000000"/>
          <w:u w:color="000000"/>
          <w:lang w:val="pl-PL" w:eastAsia="pl-PL"/>
        </w:rPr>
        <w:t xml:space="preserve"> </w:t>
      </w:r>
      <w:r w:rsidR="009E4C6F" w:rsidRPr="00105B3F">
        <w:rPr>
          <w:rFonts w:eastAsia="Times New Roman"/>
          <w:color w:val="000000"/>
          <w:u w:color="000000"/>
          <w:lang w:val="pl-PL" w:eastAsia="pl-PL"/>
        </w:rPr>
        <w:t>75</w:t>
      </w:r>
      <w:r w:rsidR="009E4C6F" w:rsidRPr="00105B3F">
        <w:rPr>
          <w:color w:val="000000"/>
          <w:u w:color="000000"/>
          <w:lang w:val="pl-PL" w:eastAsia="pl-PL"/>
        </w:rPr>
        <w:t>°</w:t>
      </w:r>
      <w:r w:rsidR="009E4C6F" w:rsidRPr="00105B3F">
        <w:rPr>
          <w:rFonts w:eastAsia="Times New Roman"/>
          <w:color w:val="000000"/>
          <w:u w:color="000000"/>
          <w:lang w:val="pl-PL" w:eastAsia="pl-PL"/>
        </w:rPr>
        <w:t xml:space="preserve">C </w:t>
      </w:r>
      <w:r w:rsidR="009E4C6F" w:rsidRPr="00105B3F">
        <w:rPr>
          <w:color w:val="000000"/>
          <w:u w:color="000000"/>
          <w:lang w:val="pl-PL" w:eastAsia="pl-PL"/>
        </w:rPr>
        <w:t xml:space="preserve">– </w:t>
      </w:r>
      <w:r w:rsidR="009E4C6F" w:rsidRPr="00105B3F">
        <w:rPr>
          <w:rFonts w:eastAsia="Times New Roman"/>
          <w:color w:val="000000"/>
          <w:u w:color="000000"/>
          <w:lang w:val="pl-PL" w:eastAsia="pl-PL"/>
        </w:rPr>
        <w:t xml:space="preserve">dla zup, </w:t>
      </w:r>
    </w:p>
    <w:p w:rsidR="009E4C6F" w:rsidRPr="00105B3F" w:rsidRDefault="007671F6" w:rsidP="009E4C6F">
      <w:pPr>
        <w:numPr>
          <w:ilvl w:val="0"/>
          <w:numId w:val="8"/>
        </w:numPr>
        <w:pBdr>
          <w:top w:val="none" w:sz="0" w:space="0" w:color="auto"/>
          <w:left w:val="none" w:sz="0" w:space="0" w:color="auto"/>
          <w:bottom w:val="none" w:sz="0" w:space="0" w:color="auto"/>
          <w:right w:val="none" w:sz="0" w:space="0" w:color="auto"/>
          <w:bar w:val="none" w:sz="0" w:color="auto"/>
        </w:pBdr>
        <w:shd w:val="clear" w:color="auto" w:fill="FFFFFF"/>
        <w:tabs>
          <w:tab w:val="left" w:pos="720"/>
        </w:tabs>
        <w:ind w:left="714" w:hanging="357"/>
        <w:jc w:val="both"/>
        <w:rPr>
          <w:rFonts w:eastAsia="Times New Roman"/>
          <w:color w:val="000000"/>
          <w:u w:color="000000"/>
          <w:lang w:val="pl-PL" w:eastAsia="pl-PL"/>
        </w:rPr>
      </w:pPr>
      <w:r w:rsidRPr="00105B3F">
        <w:rPr>
          <w:lang w:val="pl-PL"/>
        </w:rPr>
        <w:t>co najmniej</w:t>
      </w:r>
      <w:r w:rsidRPr="00105B3F">
        <w:rPr>
          <w:rFonts w:eastAsia="Times New Roman"/>
          <w:color w:val="000000"/>
          <w:u w:color="000000"/>
          <w:lang w:val="pl-PL" w:eastAsia="pl-PL"/>
        </w:rPr>
        <w:t xml:space="preserve"> </w:t>
      </w:r>
      <w:r w:rsidR="009E4C6F" w:rsidRPr="00105B3F">
        <w:rPr>
          <w:rFonts w:eastAsia="Times New Roman"/>
          <w:color w:val="000000"/>
          <w:u w:color="000000"/>
          <w:lang w:val="pl-PL" w:eastAsia="pl-PL"/>
        </w:rPr>
        <w:t>65</w:t>
      </w:r>
      <w:r w:rsidR="009E4C6F" w:rsidRPr="00105B3F">
        <w:rPr>
          <w:color w:val="000000"/>
          <w:u w:color="000000"/>
          <w:lang w:val="pl-PL" w:eastAsia="pl-PL"/>
        </w:rPr>
        <w:t>°</w:t>
      </w:r>
      <w:r w:rsidR="009E4C6F" w:rsidRPr="00105B3F">
        <w:rPr>
          <w:rFonts w:eastAsia="Times New Roman"/>
          <w:color w:val="000000"/>
          <w:u w:color="000000"/>
          <w:lang w:val="pl-PL" w:eastAsia="pl-PL"/>
        </w:rPr>
        <w:t xml:space="preserve">C </w:t>
      </w:r>
      <w:r w:rsidR="009E4C6F" w:rsidRPr="00105B3F">
        <w:rPr>
          <w:color w:val="000000"/>
          <w:u w:color="000000"/>
          <w:lang w:val="pl-PL" w:eastAsia="pl-PL"/>
        </w:rPr>
        <w:t xml:space="preserve">– </w:t>
      </w:r>
      <w:r w:rsidR="009E4C6F" w:rsidRPr="00105B3F">
        <w:rPr>
          <w:rFonts w:eastAsia="Times New Roman"/>
          <w:color w:val="000000"/>
          <w:u w:color="000000"/>
          <w:lang w:val="pl-PL" w:eastAsia="pl-PL"/>
        </w:rPr>
        <w:t>dla drugich da</w:t>
      </w:r>
      <w:r w:rsidR="009E4C6F" w:rsidRPr="00105B3F">
        <w:rPr>
          <w:color w:val="000000"/>
          <w:u w:color="000000"/>
          <w:lang w:val="pl-PL" w:eastAsia="pl-PL"/>
        </w:rPr>
        <w:t>ń</w:t>
      </w:r>
      <w:r w:rsidR="009E4C6F" w:rsidRPr="00105B3F">
        <w:rPr>
          <w:rFonts w:eastAsia="Times New Roman"/>
          <w:color w:val="000000"/>
          <w:u w:color="000000"/>
          <w:lang w:val="pl-PL" w:eastAsia="pl-PL"/>
        </w:rPr>
        <w:t>,</w:t>
      </w:r>
    </w:p>
    <w:p w:rsidR="009E4C6F" w:rsidRPr="00105B3F" w:rsidRDefault="007671F6" w:rsidP="009E4C6F">
      <w:pPr>
        <w:numPr>
          <w:ilvl w:val="0"/>
          <w:numId w:val="9"/>
        </w:numPr>
        <w:pBdr>
          <w:top w:val="none" w:sz="0" w:space="0" w:color="auto"/>
          <w:left w:val="none" w:sz="0" w:space="0" w:color="auto"/>
          <w:bottom w:val="none" w:sz="0" w:space="0" w:color="auto"/>
          <w:right w:val="none" w:sz="0" w:space="0" w:color="auto"/>
          <w:bar w:val="none" w:sz="0" w:color="auto"/>
        </w:pBdr>
        <w:shd w:val="clear" w:color="auto" w:fill="FFFFFF"/>
        <w:tabs>
          <w:tab w:val="num" w:pos="785"/>
        </w:tabs>
        <w:ind w:left="785" w:hanging="428"/>
        <w:jc w:val="both"/>
        <w:rPr>
          <w:color w:val="000000"/>
          <w:u w:color="000000"/>
          <w:lang w:val="pl-PL" w:eastAsia="pl-PL"/>
        </w:rPr>
      </w:pPr>
      <w:r w:rsidRPr="00105B3F">
        <w:rPr>
          <w:lang w:val="pl-PL"/>
        </w:rPr>
        <w:t>co najmniej</w:t>
      </w:r>
      <w:r w:rsidRPr="00105B3F">
        <w:rPr>
          <w:rFonts w:eastAsia="Times New Roman"/>
          <w:color w:val="000000"/>
          <w:u w:color="000000"/>
          <w:lang w:val="pl-PL" w:eastAsia="pl-PL"/>
        </w:rPr>
        <w:t xml:space="preserve"> </w:t>
      </w:r>
      <w:r w:rsidR="009E4C6F" w:rsidRPr="00105B3F">
        <w:rPr>
          <w:rFonts w:eastAsia="Times New Roman"/>
          <w:color w:val="000000"/>
          <w:u w:color="000000"/>
          <w:lang w:val="pl-PL" w:eastAsia="pl-PL"/>
        </w:rPr>
        <w:t>75</w:t>
      </w:r>
      <w:r w:rsidR="009E4C6F" w:rsidRPr="00105B3F">
        <w:rPr>
          <w:color w:val="000000"/>
          <w:u w:color="000000"/>
          <w:lang w:val="pl-PL" w:eastAsia="pl-PL"/>
        </w:rPr>
        <w:t>°</w:t>
      </w:r>
      <w:r w:rsidR="009E4C6F" w:rsidRPr="00105B3F">
        <w:rPr>
          <w:rFonts w:eastAsia="Times New Roman"/>
          <w:color w:val="000000"/>
          <w:u w:color="000000"/>
          <w:lang w:val="pl-PL" w:eastAsia="pl-PL"/>
        </w:rPr>
        <w:t>C - dla gor</w:t>
      </w:r>
      <w:r w:rsidR="009E4C6F" w:rsidRPr="00105B3F">
        <w:rPr>
          <w:color w:val="000000"/>
          <w:u w:color="000000"/>
          <w:lang w:val="pl-PL" w:eastAsia="pl-PL"/>
        </w:rPr>
        <w:t>ą</w:t>
      </w:r>
      <w:r w:rsidR="009E4C6F" w:rsidRPr="00105B3F">
        <w:rPr>
          <w:rFonts w:eastAsia="Times New Roman"/>
          <w:color w:val="000000"/>
          <w:u w:color="000000"/>
          <w:lang w:val="pl-PL" w:eastAsia="pl-PL"/>
        </w:rPr>
        <w:t>cych napoj</w:t>
      </w:r>
      <w:r w:rsidR="009E4C6F" w:rsidRPr="00105B3F">
        <w:rPr>
          <w:color w:val="000000"/>
          <w:u w:color="000000"/>
          <w:lang w:val="pl-PL" w:eastAsia="pl-PL"/>
        </w:rPr>
        <w:t>ó</w:t>
      </w:r>
      <w:r w:rsidR="009E4C6F" w:rsidRPr="00105B3F">
        <w:rPr>
          <w:rFonts w:eastAsia="Times New Roman"/>
          <w:color w:val="000000"/>
          <w:u w:color="000000"/>
          <w:lang w:val="pl-PL" w:eastAsia="pl-PL"/>
        </w:rPr>
        <w:t xml:space="preserve">w, </w:t>
      </w:r>
    </w:p>
    <w:p w:rsidR="009E4C6F" w:rsidRPr="00105B3F" w:rsidRDefault="009E4C6F" w:rsidP="009E4C6F">
      <w:pPr>
        <w:numPr>
          <w:ilvl w:val="0"/>
          <w:numId w:val="10"/>
        </w:numPr>
        <w:pBdr>
          <w:top w:val="none" w:sz="0" w:space="0" w:color="auto"/>
          <w:left w:val="none" w:sz="0" w:space="0" w:color="auto"/>
          <w:bottom w:val="none" w:sz="0" w:space="0" w:color="auto"/>
          <w:right w:val="none" w:sz="0" w:space="0" w:color="auto"/>
          <w:bar w:val="none" w:sz="0" w:color="auto"/>
        </w:pBdr>
        <w:shd w:val="clear" w:color="auto" w:fill="FFFFFF"/>
        <w:tabs>
          <w:tab w:val="left" w:pos="720"/>
        </w:tabs>
        <w:ind w:left="714" w:hanging="357"/>
        <w:jc w:val="both"/>
        <w:rPr>
          <w:rFonts w:eastAsia="Times New Roman"/>
          <w:color w:val="000000"/>
          <w:u w:color="000000"/>
          <w:lang w:val="pl-PL" w:eastAsia="pl-PL"/>
        </w:rPr>
      </w:pPr>
      <w:r w:rsidRPr="00105B3F">
        <w:rPr>
          <w:rFonts w:eastAsia="Times New Roman"/>
          <w:color w:val="000000"/>
          <w:u w:color="000000"/>
          <w:lang w:val="pl-PL" w:eastAsia="pl-PL"/>
        </w:rPr>
        <w:t xml:space="preserve"> 4</w:t>
      </w:r>
      <w:r w:rsidRPr="00105B3F">
        <w:rPr>
          <w:color w:val="000000"/>
          <w:u w:color="000000"/>
          <w:lang w:val="pl-PL" w:eastAsia="pl-PL"/>
        </w:rPr>
        <w:t>°</w:t>
      </w:r>
      <w:r w:rsidRPr="00105B3F">
        <w:rPr>
          <w:rFonts w:eastAsia="Times New Roman"/>
          <w:color w:val="000000"/>
          <w:u w:color="000000"/>
          <w:lang w:val="pl-PL" w:eastAsia="pl-PL"/>
        </w:rPr>
        <w:t>C - sa</w:t>
      </w:r>
      <w:r w:rsidRPr="00105B3F">
        <w:rPr>
          <w:color w:val="000000"/>
          <w:u w:color="000000"/>
          <w:lang w:val="pl-PL" w:eastAsia="pl-PL"/>
        </w:rPr>
        <w:t>ł</w:t>
      </w:r>
      <w:r w:rsidRPr="00105B3F">
        <w:rPr>
          <w:rFonts w:eastAsia="Times New Roman"/>
          <w:color w:val="000000"/>
          <w:u w:color="000000"/>
          <w:lang w:val="pl-PL" w:eastAsia="pl-PL"/>
        </w:rPr>
        <w:t>atki, sur</w:t>
      </w:r>
      <w:r w:rsidRPr="00105B3F">
        <w:rPr>
          <w:color w:val="000000"/>
          <w:u w:color="000000"/>
          <w:lang w:val="pl-PL" w:eastAsia="pl-PL"/>
        </w:rPr>
        <w:t>ó</w:t>
      </w:r>
      <w:r w:rsidRPr="00105B3F">
        <w:rPr>
          <w:rFonts w:eastAsia="Times New Roman"/>
          <w:color w:val="000000"/>
          <w:u w:color="000000"/>
          <w:lang w:val="pl-PL" w:eastAsia="pl-PL"/>
        </w:rPr>
        <w:t>wki, sosy i inne potrawy serwowane na zimno</w:t>
      </w:r>
    </w:p>
    <w:p w:rsidR="005D03D0" w:rsidRPr="00105B3F" w:rsidRDefault="007671F6" w:rsidP="00105B3F">
      <w:pPr>
        <w:pStyle w:val="Tekstpodstawowy3"/>
        <w:pBdr>
          <w:top w:val="none" w:sz="0" w:space="0" w:color="auto"/>
          <w:left w:val="none" w:sz="0" w:space="0" w:color="auto"/>
          <w:bottom w:val="none" w:sz="0" w:space="0" w:color="auto"/>
          <w:right w:val="none" w:sz="0" w:space="0" w:color="auto"/>
          <w:bar w:val="none" w:sz="0" w:color="auto"/>
        </w:pBdr>
        <w:ind w:left="360"/>
        <w:rPr>
          <w:rFonts w:hAnsi="Times New Roman"/>
        </w:rPr>
      </w:pPr>
      <w:r w:rsidRPr="00105B3F">
        <w:rPr>
          <w:rFonts w:hAnsi="Times New Roman"/>
        </w:rPr>
        <w:t xml:space="preserve">3) </w:t>
      </w:r>
      <w:r w:rsidR="009E4C6F" w:rsidRPr="00105B3F">
        <w:rPr>
          <w:rFonts w:hAnsi="Times New Roman"/>
        </w:rPr>
        <w:t>czystość mikrobiologiczną dostarczanych potraw, dobór właściwych surowców oraz właściwych procesów technologicznych.</w:t>
      </w:r>
    </w:p>
    <w:p w:rsidR="009E4C6F" w:rsidRPr="001E1DC6" w:rsidRDefault="009E4C6F" w:rsidP="009E4C6F">
      <w:pPr>
        <w:pBdr>
          <w:top w:val="none" w:sz="0" w:space="0" w:color="auto"/>
          <w:left w:val="none" w:sz="0" w:space="0" w:color="auto"/>
          <w:bottom w:val="none" w:sz="0" w:space="0" w:color="auto"/>
          <w:right w:val="none" w:sz="0" w:space="0" w:color="auto"/>
          <w:bar w:val="none" w:sz="0" w:color="auto"/>
        </w:pBdr>
        <w:shd w:val="clear" w:color="auto" w:fill="FFFFFF"/>
        <w:jc w:val="both"/>
        <w:rPr>
          <w:rFonts w:eastAsia="Times New Roman"/>
          <w:color w:val="000000"/>
          <w:u w:color="000000"/>
          <w:lang w:val="pl-PL" w:eastAsia="pl-PL"/>
        </w:rPr>
      </w:pPr>
      <w:r w:rsidRPr="001E1DC6">
        <w:rPr>
          <w:rFonts w:eastAsia="Times New Roman"/>
          <w:u w:color="000000"/>
          <w:lang w:val="pl-PL" w:eastAsia="pl-PL"/>
        </w:rPr>
        <w:t>3. Do Wykonawcy b</w:t>
      </w:r>
      <w:r w:rsidRPr="001E1DC6">
        <w:rPr>
          <w:u w:color="000000"/>
          <w:lang w:val="pl-PL" w:eastAsia="pl-PL"/>
        </w:rPr>
        <w:t>ę</w:t>
      </w:r>
      <w:r w:rsidRPr="001E1DC6">
        <w:rPr>
          <w:rFonts w:eastAsia="Times New Roman"/>
          <w:u w:color="000000"/>
          <w:lang w:val="pl-PL" w:eastAsia="pl-PL"/>
        </w:rPr>
        <w:t>dzie nale</w:t>
      </w:r>
      <w:r w:rsidRPr="001E1DC6">
        <w:rPr>
          <w:u w:color="000000"/>
          <w:lang w:val="pl-PL" w:eastAsia="pl-PL"/>
        </w:rPr>
        <w:t>ż</w:t>
      </w:r>
      <w:r w:rsidRPr="001E1DC6">
        <w:rPr>
          <w:rFonts w:eastAsia="Times New Roman"/>
          <w:u w:color="000000"/>
          <w:lang w:val="pl-PL" w:eastAsia="pl-PL"/>
        </w:rPr>
        <w:t>a</w:t>
      </w:r>
      <w:r w:rsidRPr="001E1DC6">
        <w:rPr>
          <w:u w:color="000000"/>
          <w:lang w:val="pl-PL" w:eastAsia="pl-PL"/>
        </w:rPr>
        <w:t>ł</w:t>
      </w:r>
      <w:r w:rsidRPr="001E1DC6">
        <w:rPr>
          <w:rFonts w:eastAsia="Times New Roman"/>
          <w:u w:color="000000"/>
          <w:lang w:val="pl-PL" w:eastAsia="pl-PL"/>
        </w:rPr>
        <w:t>o prowadzenie</w:t>
      </w:r>
      <w:r w:rsidR="007671F6" w:rsidRPr="001E1DC6">
        <w:rPr>
          <w:rFonts w:eastAsia="Times New Roman"/>
          <w:u w:color="000000"/>
          <w:lang w:val="pl-PL" w:eastAsia="pl-PL"/>
        </w:rPr>
        <w:t xml:space="preserve"> miesięc</w:t>
      </w:r>
      <w:r w:rsidR="00EC71D1" w:rsidRPr="001E1DC6">
        <w:rPr>
          <w:rFonts w:eastAsia="Times New Roman"/>
          <w:u w:color="000000"/>
          <w:lang w:val="pl-PL" w:eastAsia="pl-PL"/>
        </w:rPr>
        <w:t>znej</w:t>
      </w:r>
      <w:r w:rsidR="007671F6" w:rsidRPr="001E1DC6">
        <w:rPr>
          <w:rFonts w:eastAsia="Times New Roman"/>
          <w:u w:color="000000"/>
          <w:lang w:val="pl-PL" w:eastAsia="pl-PL"/>
        </w:rPr>
        <w:t xml:space="preserve"> </w:t>
      </w:r>
      <w:r w:rsidRPr="001E1DC6">
        <w:rPr>
          <w:rFonts w:eastAsia="Times New Roman"/>
          <w:u w:color="000000"/>
          <w:lang w:val="pl-PL" w:eastAsia="pl-PL"/>
        </w:rPr>
        <w:t>ewidencji wydawanych posi</w:t>
      </w:r>
      <w:r w:rsidRPr="001E1DC6">
        <w:rPr>
          <w:u w:color="000000"/>
          <w:lang w:val="pl-PL" w:eastAsia="pl-PL"/>
        </w:rPr>
        <w:t>ł</w:t>
      </w:r>
      <w:r w:rsidRPr="001E1DC6">
        <w:rPr>
          <w:rFonts w:eastAsia="Times New Roman"/>
          <w:u w:color="000000"/>
          <w:lang w:val="pl-PL" w:eastAsia="pl-PL"/>
        </w:rPr>
        <w:t>k</w:t>
      </w:r>
      <w:r w:rsidRPr="001E1DC6">
        <w:rPr>
          <w:u w:color="000000"/>
          <w:lang w:val="pl-PL" w:eastAsia="pl-PL"/>
        </w:rPr>
        <w:t>ó</w:t>
      </w:r>
      <w:r w:rsidRPr="001E1DC6">
        <w:rPr>
          <w:rFonts w:eastAsia="Times New Roman"/>
          <w:u w:color="000000"/>
          <w:lang w:val="pl-PL" w:eastAsia="pl-PL"/>
        </w:rPr>
        <w:t>w z podzia</w:t>
      </w:r>
      <w:r w:rsidRPr="001E1DC6">
        <w:rPr>
          <w:u w:color="000000"/>
          <w:lang w:val="pl-PL" w:eastAsia="pl-PL"/>
        </w:rPr>
        <w:t>ł</w:t>
      </w:r>
      <w:r w:rsidRPr="001E1DC6">
        <w:rPr>
          <w:rFonts w:eastAsia="Times New Roman"/>
          <w:u w:color="000000"/>
          <w:lang w:val="pl-PL" w:eastAsia="pl-PL"/>
        </w:rPr>
        <w:t xml:space="preserve">em na </w:t>
      </w:r>
      <w:r w:rsidRPr="001E1DC6">
        <w:rPr>
          <w:u w:color="000000"/>
          <w:lang w:val="pl-PL" w:eastAsia="pl-PL"/>
        </w:rPr>
        <w:t>poszczególne </w:t>
      </w:r>
      <w:r w:rsidRPr="001E1DC6">
        <w:rPr>
          <w:rFonts w:eastAsia="Times New Roman"/>
          <w:u w:color="000000"/>
          <w:lang w:val="pl-PL" w:eastAsia="pl-PL"/>
        </w:rPr>
        <w:t>oddzia</w:t>
      </w:r>
      <w:r w:rsidRPr="001E1DC6">
        <w:rPr>
          <w:u w:color="000000"/>
          <w:lang w:val="pl-PL" w:eastAsia="pl-PL"/>
        </w:rPr>
        <w:t>ł</w:t>
      </w:r>
      <w:r w:rsidRPr="001E1DC6">
        <w:rPr>
          <w:rFonts w:eastAsia="Times New Roman"/>
          <w:u w:color="000000"/>
          <w:lang w:val="pl-PL" w:eastAsia="pl-PL"/>
        </w:rPr>
        <w:t>y,</w:t>
      </w:r>
      <w:r w:rsidR="00EC71D1" w:rsidRPr="001E1DC6">
        <w:rPr>
          <w:rFonts w:eastAsia="Times New Roman"/>
          <w:u w:color="000000"/>
          <w:lang w:val="pl-PL" w:eastAsia="pl-PL"/>
        </w:rPr>
        <w:t xml:space="preserve"> zatwierdzanej przez dietetyka Katowickiego Centrum Onkologii</w:t>
      </w:r>
      <w:r w:rsidR="00EC71D1" w:rsidRPr="001E1DC6">
        <w:rPr>
          <w:rFonts w:eastAsia="Times New Roman"/>
          <w:color w:val="FF0000"/>
          <w:u w:color="000000"/>
          <w:lang w:val="pl-PL" w:eastAsia="pl-PL"/>
        </w:rPr>
        <w:t>.</w:t>
      </w:r>
      <w:r w:rsidRPr="001E1DC6">
        <w:rPr>
          <w:rFonts w:eastAsia="Times New Roman"/>
          <w:color w:val="000000"/>
          <w:u w:color="000000"/>
          <w:lang w:val="pl-PL" w:eastAsia="pl-PL"/>
        </w:rPr>
        <w:t xml:space="preserve"> </w:t>
      </w:r>
    </w:p>
    <w:p w:rsidR="009E4C6F" w:rsidRPr="001E1DC6" w:rsidRDefault="009E4C6F" w:rsidP="009E4C6F">
      <w:pPr>
        <w:pBdr>
          <w:top w:val="none" w:sz="0" w:space="0" w:color="auto"/>
          <w:left w:val="none" w:sz="0" w:space="0" w:color="auto"/>
          <w:bottom w:val="none" w:sz="0" w:space="0" w:color="auto"/>
          <w:right w:val="none" w:sz="0" w:space="0" w:color="auto"/>
          <w:bar w:val="none" w:sz="0" w:color="auto"/>
        </w:pBdr>
        <w:shd w:val="clear" w:color="auto" w:fill="FFFFFF"/>
        <w:jc w:val="both"/>
        <w:rPr>
          <w:rFonts w:eastAsia="Times New Roman"/>
          <w:color w:val="000000"/>
          <w:u w:color="000000"/>
          <w:lang w:val="pl-PL" w:eastAsia="pl-PL"/>
        </w:rPr>
      </w:pPr>
      <w:r w:rsidRPr="001E1DC6">
        <w:rPr>
          <w:rFonts w:eastAsia="Times New Roman"/>
          <w:color w:val="000000"/>
          <w:u w:color="000000"/>
          <w:lang w:val="pl-PL" w:eastAsia="pl-PL"/>
        </w:rPr>
        <w:t>4. Zakupy surowc</w:t>
      </w:r>
      <w:r w:rsidRPr="001E1DC6">
        <w:rPr>
          <w:color w:val="000000"/>
          <w:u w:color="000000"/>
          <w:lang w:val="pl-PL" w:eastAsia="pl-PL"/>
        </w:rPr>
        <w:t>ó</w:t>
      </w:r>
      <w:r w:rsidRPr="001E1DC6">
        <w:rPr>
          <w:rFonts w:eastAsia="Times New Roman"/>
          <w:color w:val="000000"/>
          <w:u w:color="000000"/>
          <w:lang w:val="pl-PL" w:eastAsia="pl-PL"/>
        </w:rPr>
        <w:t>w Wykonawca b</w:t>
      </w:r>
      <w:r w:rsidRPr="001E1DC6">
        <w:rPr>
          <w:color w:val="000000"/>
          <w:u w:color="000000"/>
          <w:lang w:val="pl-PL" w:eastAsia="pl-PL"/>
        </w:rPr>
        <w:t>ę</w:t>
      </w:r>
      <w:r w:rsidRPr="001E1DC6">
        <w:rPr>
          <w:rFonts w:eastAsia="Times New Roman"/>
          <w:color w:val="000000"/>
          <w:u w:color="000000"/>
          <w:lang w:val="pl-PL" w:eastAsia="pl-PL"/>
        </w:rPr>
        <w:t>dzie realizowa</w:t>
      </w:r>
      <w:r w:rsidRPr="001E1DC6">
        <w:rPr>
          <w:color w:val="000000"/>
          <w:u w:color="000000"/>
          <w:lang w:val="pl-PL" w:eastAsia="pl-PL"/>
        </w:rPr>
        <w:t xml:space="preserve">ł </w:t>
      </w:r>
      <w:r w:rsidRPr="001E1DC6">
        <w:rPr>
          <w:rFonts w:eastAsia="Times New Roman"/>
          <w:color w:val="000000"/>
          <w:u w:color="000000"/>
          <w:lang w:val="pl-PL" w:eastAsia="pl-PL"/>
        </w:rPr>
        <w:t>we w</w:t>
      </w:r>
      <w:r w:rsidRPr="001E1DC6">
        <w:rPr>
          <w:color w:val="000000"/>
          <w:u w:color="000000"/>
          <w:lang w:val="pl-PL" w:eastAsia="pl-PL"/>
        </w:rPr>
        <w:t>ł</w:t>
      </w:r>
      <w:r w:rsidRPr="001E1DC6">
        <w:rPr>
          <w:rFonts w:eastAsia="Times New Roman"/>
          <w:color w:val="000000"/>
          <w:u w:color="000000"/>
          <w:lang w:val="pl-PL" w:eastAsia="pl-PL"/>
        </w:rPr>
        <w:t>asnym zakresie zapewniaj</w:t>
      </w:r>
      <w:r w:rsidRPr="001E1DC6">
        <w:rPr>
          <w:color w:val="000000"/>
          <w:u w:color="000000"/>
          <w:lang w:val="pl-PL" w:eastAsia="pl-PL"/>
        </w:rPr>
        <w:t>ą</w:t>
      </w:r>
      <w:r w:rsidRPr="001E1DC6">
        <w:rPr>
          <w:rFonts w:eastAsia="Times New Roman"/>
          <w:color w:val="000000"/>
          <w:u w:color="000000"/>
          <w:lang w:val="pl-PL" w:eastAsia="pl-PL"/>
        </w:rPr>
        <w:t>c ich</w:t>
      </w:r>
      <w:r w:rsidRPr="001E1DC6">
        <w:rPr>
          <w:color w:val="000000"/>
          <w:u w:color="000000"/>
          <w:lang w:val="pl-PL" w:eastAsia="pl-PL"/>
        </w:rPr>
        <w:t>  </w:t>
      </w:r>
      <w:r w:rsidRPr="001E1DC6">
        <w:rPr>
          <w:rFonts w:eastAsia="Times New Roman"/>
          <w:color w:val="000000"/>
          <w:u w:color="000000"/>
          <w:lang w:val="pl-PL" w:eastAsia="pl-PL"/>
        </w:rPr>
        <w:t>wysok</w:t>
      </w:r>
      <w:r w:rsidRPr="001E1DC6">
        <w:rPr>
          <w:color w:val="000000"/>
          <w:u w:color="000000"/>
          <w:lang w:val="pl-PL" w:eastAsia="pl-PL"/>
        </w:rPr>
        <w:t xml:space="preserve">ą </w:t>
      </w:r>
      <w:r w:rsidRPr="001E1DC6">
        <w:rPr>
          <w:rFonts w:eastAsia="Times New Roman"/>
          <w:color w:val="000000"/>
          <w:u w:color="000000"/>
          <w:lang w:val="pl-PL" w:eastAsia="pl-PL"/>
        </w:rPr>
        <w:t>jako</w:t>
      </w:r>
      <w:r w:rsidRPr="001E1DC6">
        <w:rPr>
          <w:color w:val="000000"/>
          <w:u w:color="000000"/>
          <w:lang w:val="pl-PL" w:eastAsia="pl-PL"/>
        </w:rPr>
        <w:t>ść</w:t>
      </w:r>
      <w:r w:rsidRPr="001E1DC6">
        <w:rPr>
          <w:rFonts w:eastAsia="Times New Roman"/>
          <w:color w:val="000000"/>
          <w:u w:color="000000"/>
          <w:lang w:val="pl-PL" w:eastAsia="pl-PL"/>
        </w:rPr>
        <w:t>.</w:t>
      </w:r>
    </w:p>
    <w:p w:rsidR="009E4C6F" w:rsidRPr="001E1DC6" w:rsidRDefault="009E4C6F" w:rsidP="009E4C6F">
      <w:pPr>
        <w:pStyle w:val="Tekstpodstawowy3"/>
        <w:numPr>
          <w:ilvl w:val="0"/>
          <w:numId w:val="11"/>
        </w:numPr>
        <w:pBdr>
          <w:top w:val="none" w:sz="0" w:space="0" w:color="auto"/>
          <w:left w:val="none" w:sz="0" w:space="0" w:color="auto"/>
          <w:bottom w:val="none" w:sz="0" w:space="0" w:color="auto"/>
          <w:right w:val="none" w:sz="0" w:space="0" w:color="auto"/>
          <w:bar w:val="none" w:sz="0" w:color="auto"/>
        </w:pBdr>
        <w:tabs>
          <w:tab w:val="num" w:pos="360"/>
        </w:tabs>
        <w:ind w:left="360" w:hanging="360"/>
        <w:rPr>
          <w:rFonts w:hAnsi="Times New Roman"/>
        </w:rPr>
      </w:pPr>
      <w:r w:rsidRPr="001E1DC6">
        <w:rPr>
          <w:rFonts w:hAnsi="Times New Roman"/>
        </w:rPr>
        <w:t xml:space="preserve">Posiłki sporządza się wg norm zalecanych przez Instytut Żywności i Żywienia w Warszawie z </w:t>
      </w:r>
    </w:p>
    <w:p w:rsidR="009E4C6F" w:rsidRPr="001E1DC6" w:rsidRDefault="009E4C6F" w:rsidP="009E4C6F">
      <w:pPr>
        <w:pStyle w:val="Tekstpodstawowy3"/>
        <w:pBdr>
          <w:top w:val="none" w:sz="0" w:space="0" w:color="auto"/>
          <w:left w:val="none" w:sz="0" w:space="0" w:color="auto"/>
          <w:bottom w:val="none" w:sz="0" w:space="0" w:color="auto"/>
          <w:right w:val="none" w:sz="0" w:space="0" w:color="auto"/>
          <w:bar w:val="none" w:sz="0" w:color="auto"/>
        </w:pBdr>
        <w:rPr>
          <w:rFonts w:hAnsi="Times New Roman"/>
        </w:rPr>
      </w:pPr>
      <w:r w:rsidRPr="001E1DC6">
        <w:rPr>
          <w:rFonts w:hAnsi="Times New Roman"/>
        </w:rPr>
        <w:t xml:space="preserve">produktów najwyższej jakości, świeżych, </w:t>
      </w:r>
      <w:r w:rsidR="00AE5A79" w:rsidRPr="001E1DC6">
        <w:rPr>
          <w:rFonts w:hAnsi="Times New Roman"/>
        </w:rPr>
        <w:t>z aktualnym terminem ważności (</w:t>
      </w:r>
      <w:r w:rsidRPr="001E1DC6">
        <w:rPr>
          <w:rFonts w:hAnsi="Times New Roman"/>
        </w:rPr>
        <w:t>nie dopuszcza się stosowania pó</w:t>
      </w:r>
      <w:r w:rsidR="004D03C7" w:rsidRPr="001E1DC6">
        <w:rPr>
          <w:rFonts w:hAnsi="Times New Roman"/>
        </w:rPr>
        <w:t>łproduktów np. gotowych sałatek, surówek, produktów mrożonych</w:t>
      </w:r>
      <w:r w:rsidR="00AE5A79" w:rsidRPr="001E1DC6">
        <w:rPr>
          <w:rFonts w:hAnsi="Times New Roman"/>
        </w:rPr>
        <w:t>,</w:t>
      </w:r>
      <w:r w:rsidR="004D03C7" w:rsidRPr="001E1DC6">
        <w:rPr>
          <w:rFonts w:hAnsi="Times New Roman"/>
        </w:rPr>
        <w:t xml:space="preserve"> np.</w:t>
      </w:r>
      <w:r w:rsidRPr="001E1DC6">
        <w:rPr>
          <w:rFonts w:hAnsi="Times New Roman"/>
        </w:rPr>
        <w:t xml:space="preserve"> pierogów, klusek itp., produktów typu „instant”, </w:t>
      </w:r>
      <w:r w:rsidR="00612BE8">
        <w:rPr>
          <w:rFonts w:hAnsi="Times New Roman"/>
        </w:rPr>
        <w:t xml:space="preserve"> proszku jajecznego, </w:t>
      </w:r>
      <w:r w:rsidRPr="001E1DC6">
        <w:rPr>
          <w:rFonts w:hAnsi="Times New Roman"/>
        </w:rPr>
        <w:t>produktów GMO, produktów gotowych</w:t>
      </w:r>
      <w:r w:rsidR="00EC71D1" w:rsidRPr="001E1DC6">
        <w:rPr>
          <w:rFonts w:hAnsi="Times New Roman"/>
        </w:rPr>
        <w:t xml:space="preserve">; </w:t>
      </w:r>
      <w:r w:rsidR="007671F6" w:rsidRPr="001E1DC6">
        <w:rPr>
          <w:rFonts w:hAnsi="Times New Roman"/>
        </w:rPr>
        <w:t>mrożone warzywa i owoce dopuszc</w:t>
      </w:r>
      <w:r w:rsidR="00B368F7" w:rsidRPr="001E1DC6">
        <w:rPr>
          <w:rFonts w:hAnsi="Times New Roman"/>
        </w:rPr>
        <w:t>za się jedynie w okresie braku świeżych w sprzedaży</w:t>
      </w:r>
      <w:r w:rsidR="00AE5A79" w:rsidRPr="001E1DC6">
        <w:rPr>
          <w:rFonts w:hAnsi="Times New Roman"/>
        </w:rPr>
        <w:t>).</w:t>
      </w:r>
    </w:p>
    <w:p w:rsidR="009E4C6F" w:rsidRPr="001E1DC6" w:rsidRDefault="009E4C6F" w:rsidP="00A73DA5">
      <w:pPr>
        <w:numPr>
          <w:ilvl w:val="0"/>
          <w:numId w:val="11"/>
        </w:numPr>
        <w:pBdr>
          <w:top w:val="none" w:sz="0" w:space="0" w:color="auto"/>
          <w:left w:val="none" w:sz="0" w:space="0" w:color="auto"/>
          <w:bottom w:val="none" w:sz="0" w:space="0" w:color="auto"/>
          <w:right w:val="none" w:sz="0" w:space="0" w:color="auto"/>
          <w:bar w:val="none" w:sz="0" w:color="auto"/>
        </w:pBdr>
        <w:shd w:val="clear" w:color="auto" w:fill="FFFFFF"/>
        <w:tabs>
          <w:tab w:val="num" w:pos="360"/>
        </w:tabs>
        <w:ind w:left="360" w:hanging="360"/>
        <w:jc w:val="both"/>
        <w:rPr>
          <w:rFonts w:eastAsia="Times New Roman"/>
          <w:color w:val="000000"/>
          <w:u w:color="000000"/>
          <w:lang w:val="pl-PL" w:eastAsia="pl-PL"/>
        </w:rPr>
      </w:pPr>
      <w:r w:rsidRPr="001E1DC6">
        <w:rPr>
          <w:rFonts w:eastAsia="Times New Roman"/>
          <w:color w:val="000000"/>
          <w:u w:color="000000"/>
          <w:lang w:val="pl-PL" w:eastAsia="pl-PL"/>
        </w:rPr>
        <w:t>Wykonawca b</w:t>
      </w:r>
      <w:r w:rsidRPr="001E1DC6">
        <w:rPr>
          <w:color w:val="000000"/>
          <w:u w:color="000000"/>
          <w:lang w:val="pl-PL" w:eastAsia="pl-PL"/>
        </w:rPr>
        <w:t>ę</w:t>
      </w:r>
      <w:r w:rsidRPr="001E1DC6">
        <w:rPr>
          <w:rFonts w:eastAsia="Times New Roman"/>
          <w:color w:val="000000"/>
          <w:u w:color="000000"/>
          <w:lang w:val="pl-PL" w:eastAsia="pl-PL"/>
        </w:rPr>
        <w:t>dzie odpowiedzialny za kontakty z organami nadzoru sanitarnego i realizacj</w:t>
      </w:r>
      <w:r w:rsidRPr="001E1DC6">
        <w:rPr>
          <w:color w:val="000000"/>
          <w:u w:color="000000"/>
          <w:lang w:val="pl-PL" w:eastAsia="pl-PL"/>
        </w:rPr>
        <w:t>ę</w:t>
      </w:r>
      <w:r w:rsidR="00A73DA5" w:rsidRPr="001E1DC6">
        <w:rPr>
          <w:color w:val="000000"/>
          <w:u w:color="000000"/>
          <w:lang w:val="pl-PL" w:eastAsia="pl-PL"/>
        </w:rPr>
        <w:t xml:space="preserve"> </w:t>
      </w:r>
      <w:r w:rsidRPr="001E1DC6">
        <w:rPr>
          <w:color w:val="000000"/>
          <w:u w:color="000000"/>
          <w:lang w:val="pl-PL" w:eastAsia="pl-PL"/>
        </w:rPr>
        <w:t>z</w:t>
      </w:r>
      <w:r w:rsidRPr="001E1DC6">
        <w:rPr>
          <w:rFonts w:eastAsia="Times New Roman"/>
          <w:color w:val="000000"/>
          <w:u w:color="000000"/>
          <w:lang w:val="pl-PL" w:eastAsia="pl-PL"/>
        </w:rPr>
        <w:t>alece</w:t>
      </w:r>
      <w:r w:rsidRPr="001E1DC6">
        <w:rPr>
          <w:color w:val="000000"/>
          <w:u w:color="000000"/>
          <w:lang w:val="pl-PL" w:eastAsia="pl-PL"/>
        </w:rPr>
        <w:t>ń</w:t>
      </w:r>
      <w:r w:rsidRPr="001E1DC6">
        <w:rPr>
          <w:rFonts w:eastAsia="Times New Roman"/>
          <w:color w:val="000000"/>
          <w:u w:color="000000"/>
          <w:lang w:val="pl-PL" w:eastAsia="pl-PL"/>
        </w:rPr>
        <w:t xml:space="preserve">. </w:t>
      </w:r>
      <w:r w:rsidR="002C7455" w:rsidRPr="001E1DC6">
        <w:rPr>
          <w:rFonts w:eastAsia="Times New Roman"/>
          <w:color w:val="000000"/>
          <w:u w:color="000000"/>
          <w:lang w:val="pl-PL" w:eastAsia="pl-PL"/>
        </w:rPr>
        <w:t xml:space="preserve">     </w:t>
      </w:r>
      <w:r w:rsidRPr="001E1DC6">
        <w:rPr>
          <w:rFonts w:eastAsia="Times New Roman"/>
          <w:color w:val="000000"/>
          <w:u w:color="000000"/>
          <w:lang w:val="pl-PL" w:eastAsia="pl-PL"/>
        </w:rPr>
        <w:t>Na w</w:t>
      </w:r>
      <w:r w:rsidRPr="001E1DC6">
        <w:rPr>
          <w:color w:val="000000"/>
          <w:u w:color="000000"/>
          <w:lang w:val="pl-PL" w:eastAsia="pl-PL"/>
        </w:rPr>
        <w:t>ł</w:t>
      </w:r>
      <w:r w:rsidRPr="001E1DC6">
        <w:rPr>
          <w:rFonts w:eastAsia="Times New Roman"/>
          <w:color w:val="000000"/>
          <w:u w:color="000000"/>
          <w:lang w:val="pl-PL" w:eastAsia="pl-PL"/>
        </w:rPr>
        <w:t>asny koszt dokonywa</w:t>
      </w:r>
      <w:r w:rsidRPr="001E1DC6">
        <w:rPr>
          <w:color w:val="000000"/>
          <w:u w:color="000000"/>
          <w:lang w:val="pl-PL" w:eastAsia="pl-PL"/>
        </w:rPr>
        <w:t xml:space="preserve">ć </w:t>
      </w:r>
      <w:r w:rsidRPr="001E1DC6">
        <w:rPr>
          <w:rFonts w:eastAsia="Times New Roman"/>
          <w:color w:val="000000"/>
          <w:u w:color="000000"/>
          <w:lang w:val="pl-PL" w:eastAsia="pl-PL"/>
        </w:rPr>
        <w:t>b</w:t>
      </w:r>
      <w:r w:rsidRPr="001E1DC6">
        <w:rPr>
          <w:color w:val="000000"/>
          <w:u w:color="000000"/>
          <w:lang w:val="pl-PL" w:eastAsia="pl-PL"/>
        </w:rPr>
        <w:t>ę</w:t>
      </w:r>
      <w:r w:rsidRPr="001E1DC6">
        <w:rPr>
          <w:rFonts w:eastAsia="Times New Roman"/>
          <w:color w:val="000000"/>
          <w:u w:color="000000"/>
          <w:lang w:val="pl-PL" w:eastAsia="pl-PL"/>
        </w:rPr>
        <w:t>dzie, co 6 miesi</w:t>
      </w:r>
      <w:r w:rsidRPr="001E1DC6">
        <w:rPr>
          <w:color w:val="000000"/>
          <w:u w:color="000000"/>
          <w:lang w:val="pl-PL" w:eastAsia="pl-PL"/>
        </w:rPr>
        <w:t>ę</w:t>
      </w:r>
      <w:r w:rsidRPr="001E1DC6">
        <w:rPr>
          <w:rFonts w:eastAsia="Times New Roman"/>
          <w:color w:val="000000"/>
          <w:u w:color="000000"/>
          <w:lang w:val="pl-PL" w:eastAsia="pl-PL"/>
        </w:rPr>
        <w:t>cy niezb</w:t>
      </w:r>
      <w:r w:rsidRPr="001E1DC6">
        <w:rPr>
          <w:color w:val="000000"/>
          <w:u w:color="000000"/>
          <w:lang w:val="pl-PL" w:eastAsia="pl-PL"/>
        </w:rPr>
        <w:t>ę</w:t>
      </w:r>
      <w:r w:rsidRPr="001E1DC6">
        <w:rPr>
          <w:rFonts w:eastAsia="Times New Roman"/>
          <w:color w:val="000000"/>
          <w:u w:color="000000"/>
          <w:lang w:val="pl-PL" w:eastAsia="pl-PL"/>
        </w:rPr>
        <w:t>dnych bada</w:t>
      </w:r>
      <w:r w:rsidRPr="001E1DC6">
        <w:rPr>
          <w:color w:val="000000"/>
          <w:u w:color="000000"/>
          <w:lang w:val="pl-PL" w:eastAsia="pl-PL"/>
        </w:rPr>
        <w:t xml:space="preserve">ń </w:t>
      </w:r>
      <w:proofErr w:type="spellStart"/>
      <w:r w:rsidRPr="001E1DC6">
        <w:rPr>
          <w:rFonts w:eastAsia="Times New Roman"/>
          <w:color w:val="000000"/>
          <w:u w:color="000000"/>
          <w:lang w:val="pl-PL" w:eastAsia="pl-PL"/>
        </w:rPr>
        <w:t>sanitarno</w:t>
      </w:r>
      <w:proofErr w:type="spellEnd"/>
      <w:r w:rsidRPr="001E1DC6">
        <w:rPr>
          <w:rFonts w:eastAsia="Times New Roman"/>
          <w:color w:val="000000"/>
          <w:u w:color="000000"/>
          <w:lang w:val="pl-PL" w:eastAsia="pl-PL"/>
        </w:rPr>
        <w:t xml:space="preserve"> </w:t>
      </w:r>
      <w:r w:rsidRPr="001E1DC6">
        <w:rPr>
          <w:color w:val="000000"/>
          <w:u w:color="000000"/>
          <w:lang w:val="pl-PL" w:eastAsia="pl-PL"/>
        </w:rPr>
        <w:t xml:space="preserve">– </w:t>
      </w:r>
      <w:r w:rsidRPr="001E1DC6">
        <w:rPr>
          <w:rFonts w:eastAsia="Times New Roman"/>
          <w:color w:val="000000"/>
          <w:u w:color="000000"/>
          <w:lang w:val="pl-PL" w:eastAsia="pl-PL"/>
        </w:rPr>
        <w:t xml:space="preserve">epidemiologicznych takich jak: </w:t>
      </w:r>
    </w:p>
    <w:p w:rsidR="009E4C6F" w:rsidRPr="001E1DC6" w:rsidRDefault="009E4C6F" w:rsidP="009E4C6F">
      <w:pPr>
        <w:numPr>
          <w:ilvl w:val="0"/>
          <w:numId w:val="12"/>
        </w:numPr>
        <w:pBdr>
          <w:top w:val="none" w:sz="0" w:space="0" w:color="auto"/>
          <w:left w:val="none" w:sz="0" w:space="0" w:color="auto"/>
          <w:bottom w:val="none" w:sz="0" w:space="0" w:color="auto"/>
          <w:right w:val="none" w:sz="0" w:space="0" w:color="auto"/>
          <w:bar w:val="none" w:sz="0" w:color="auto"/>
        </w:pBdr>
        <w:shd w:val="clear" w:color="auto" w:fill="FFFFFF"/>
        <w:tabs>
          <w:tab w:val="num" w:pos="720"/>
        </w:tabs>
        <w:ind w:left="720" w:hanging="360"/>
        <w:jc w:val="both"/>
        <w:rPr>
          <w:rFonts w:eastAsia="Times New Roman"/>
          <w:color w:val="000000"/>
          <w:u w:color="000000"/>
          <w:lang w:val="pl-PL" w:eastAsia="pl-PL"/>
        </w:rPr>
      </w:pPr>
      <w:r w:rsidRPr="001E1DC6">
        <w:rPr>
          <w:rFonts w:eastAsia="Times New Roman"/>
          <w:color w:val="000000"/>
          <w:u w:color="000000"/>
          <w:lang w:val="pl-PL" w:eastAsia="pl-PL"/>
        </w:rPr>
        <w:t>badanie mikrobiologiczne wymazu z r</w:t>
      </w:r>
      <w:r w:rsidRPr="001E1DC6">
        <w:rPr>
          <w:color w:val="000000"/>
          <w:u w:color="000000"/>
          <w:lang w:val="pl-PL" w:eastAsia="pl-PL"/>
        </w:rPr>
        <w:t>ą</w:t>
      </w:r>
      <w:r w:rsidRPr="001E1DC6">
        <w:rPr>
          <w:rFonts w:eastAsia="Times New Roman"/>
          <w:color w:val="000000"/>
          <w:u w:color="000000"/>
          <w:lang w:val="pl-PL" w:eastAsia="pl-PL"/>
        </w:rPr>
        <w:t>k pracownik</w:t>
      </w:r>
      <w:r w:rsidRPr="001E1DC6">
        <w:rPr>
          <w:color w:val="000000"/>
          <w:u w:color="000000"/>
          <w:lang w:val="pl-PL" w:eastAsia="pl-PL"/>
        </w:rPr>
        <w:t>ó</w:t>
      </w:r>
      <w:r w:rsidRPr="001E1DC6">
        <w:rPr>
          <w:rFonts w:eastAsia="Times New Roman"/>
          <w:color w:val="000000"/>
          <w:u w:color="000000"/>
          <w:lang w:val="pl-PL" w:eastAsia="pl-PL"/>
        </w:rPr>
        <w:t xml:space="preserve">w - co najmniej po 2 badania </w:t>
      </w:r>
    </w:p>
    <w:p w:rsidR="009E4C6F" w:rsidRPr="001E1DC6" w:rsidRDefault="009E4C6F" w:rsidP="009E4C6F">
      <w:pPr>
        <w:numPr>
          <w:ilvl w:val="0"/>
          <w:numId w:val="13"/>
        </w:numPr>
        <w:pBdr>
          <w:top w:val="none" w:sz="0" w:space="0" w:color="auto"/>
          <w:left w:val="none" w:sz="0" w:space="0" w:color="auto"/>
          <w:bottom w:val="none" w:sz="0" w:space="0" w:color="auto"/>
          <w:right w:val="none" w:sz="0" w:space="0" w:color="auto"/>
          <w:bar w:val="none" w:sz="0" w:color="auto"/>
        </w:pBdr>
        <w:shd w:val="clear" w:color="auto" w:fill="FFFFFF"/>
        <w:tabs>
          <w:tab w:val="num" w:pos="720"/>
        </w:tabs>
        <w:ind w:left="720" w:hanging="360"/>
        <w:jc w:val="both"/>
        <w:rPr>
          <w:rFonts w:eastAsia="Times New Roman"/>
          <w:color w:val="000000"/>
          <w:u w:color="000000"/>
          <w:lang w:val="pl-PL" w:eastAsia="pl-PL"/>
        </w:rPr>
      </w:pPr>
      <w:r w:rsidRPr="001E1DC6">
        <w:rPr>
          <w:rFonts w:eastAsia="Times New Roman"/>
          <w:color w:val="000000"/>
          <w:u w:color="000000"/>
          <w:lang w:val="pl-PL" w:eastAsia="pl-PL"/>
        </w:rPr>
        <w:t>badanie laboratoryjne potraw w kierunku oceny zanieczyszcze</w:t>
      </w:r>
      <w:r w:rsidRPr="001E1DC6">
        <w:rPr>
          <w:color w:val="000000"/>
          <w:u w:color="000000"/>
          <w:lang w:val="pl-PL" w:eastAsia="pl-PL"/>
        </w:rPr>
        <w:t xml:space="preserve">ń </w:t>
      </w:r>
      <w:r w:rsidRPr="001E1DC6">
        <w:rPr>
          <w:rFonts w:eastAsia="Times New Roman"/>
          <w:color w:val="000000"/>
          <w:u w:color="000000"/>
          <w:lang w:val="pl-PL" w:eastAsia="pl-PL"/>
        </w:rPr>
        <w:t>mikrobiologicznych</w:t>
      </w:r>
      <w:r w:rsidR="00A13D3D" w:rsidRPr="001E1DC6">
        <w:rPr>
          <w:rFonts w:eastAsia="Times New Roman"/>
          <w:color w:val="000000"/>
          <w:u w:color="000000"/>
          <w:lang w:val="pl-PL" w:eastAsia="pl-PL"/>
        </w:rPr>
        <w:t xml:space="preserve"> </w:t>
      </w:r>
      <w:r w:rsidRPr="001E1DC6">
        <w:rPr>
          <w:color w:val="000000"/>
          <w:u w:color="000000"/>
          <w:lang w:val="pl-PL" w:eastAsia="pl-PL"/>
        </w:rPr>
        <w:t xml:space="preserve">– </w:t>
      </w:r>
      <w:r w:rsidRPr="001E1DC6">
        <w:rPr>
          <w:rFonts w:eastAsia="Times New Roman"/>
          <w:color w:val="000000"/>
          <w:u w:color="000000"/>
          <w:lang w:val="pl-PL" w:eastAsia="pl-PL"/>
        </w:rPr>
        <w:t>co najmniej po 2 badania</w:t>
      </w:r>
    </w:p>
    <w:p w:rsidR="002858EB" w:rsidRPr="001E1DC6" w:rsidRDefault="00EC71D1" w:rsidP="002858EB">
      <w:pPr>
        <w:numPr>
          <w:ilvl w:val="0"/>
          <w:numId w:val="13"/>
        </w:numPr>
        <w:pBdr>
          <w:top w:val="none" w:sz="0" w:space="0" w:color="auto"/>
          <w:left w:val="none" w:sz="0" w:space="0" w:color="auto"/>
          <w:bottom w:val="none" w:sz="0" w:space="0" w:color="auto"/>
          <w:right w:val="none" w:sz="0" w:space="0" w:color="auto"/>
          <w:bar w:val="none" w:sz="0" w:color="auto"/>
        </w:pBdr>
        <w:shd w:val="clear" w:color="auto" w:fill="FFFFFF"/>
        <w:tabs>
          <w:tab w:val="num" w:pos="720"/>
        </w:tabs>
        <w:ind w:left="720" w:hanging="360"/>
        <w:jc w:val="both"/>
        <w:rPr>
          <w:rFonts w:eastAsia="Times New Roman"/>
          <w:color w:val="000000"/>
          <w:u w:color="000000"/>
          <w:lang w:val="pl-PL" w:eastAsia="pl-PL"/>
        </w:rPr>
      </w:pPr>
      <w:r w:rsidRPr="001E1DC6">
        <w:rPr>
          <w:rFonts w:eastAsia="Times New Roman"/>
          <w:color w:val="000000"/>
          <w:u w:color="000000"/>
          <w:lang w:val="pl-PL" w:eastAsia="pl-PL"/>
        </w:rPr>
        <w:t>wymaz z wewnętrznej powierzchni</w:t>
      </w:r>
      <w:r w:rsidR="002858EB" w:rsidRPr="001E1DC6">
        <w:rPr>
          <w:rFonts w:eastAsia="Times New Roman"/>
          <w:color w:val="000000"/>
          <w:u w:color="000000"/>
          <w:lang w:val="pl-PL" w:eastAsia="pl-PL"/>
        </w:rPr>
        <w:t xml:space="preserve"> termosów 1 raz w miesiącu</w:t>
      </w:r>
    </w:p>
    <w:p w:rsidR="009E4C6F" w:rsidRPr="001E1DC6" w:rsidRDefault="009E4C6F" w:rsidP="009E4C6F">
      <w:pPr>
        <w:numPr>
          <w:ilvl w:val="0"/>
          <w:numId w:val="13"/>
        </w:numPr>
        <w:pBdr>
          <w:top w:val="none" w:sz="0" w:space="0" w:color="auto"/>
          <w:left w:val="none" w:sz="0" w:space="0" w:color="auto"/>
          <w:bottom w:val="none" w:sz="0" w:space="0" w:color="auto"/>
          <w:right w:val="none" w:sz="0" w:space="0" w:color="auto"/>
          <w:bar w:val="none" w:sz="0" w:color="auto"/>
        </w:pBdr>
        <w:shd w:val="clear" w:color="auto" w:fill="FFFFFF"/>
        <w:tabs>
          <w:tab w:val="num" w:pos="720"/>
        </w:tabs>
        <w:ind w:left="720" w:hanging="360"/>
        <w:jc w:val="both"/>
        <w:rPr>
          <w:rFonts w:eastAsia="Times New Roman"/>
          <w:color w:val="000000"/>
          <w:u w:color="000000"/>
          <w:lang w:val="pl-PL" w:eastAsia="pl-PL"/>
        </w:rPr>
      </w:pPr>
      <w:r w:rsidRPr="001E1DC6">
        <w:rPr>
          <w:lang w:val="pl-PL"/>
        </w:rPr>
        <w:t>i inne w przypadku wystąpienia jakichkolwiek zdarzeń niepożądanych, jak również na każde</w:t>
      </w:r>
      <w:r w:rsidR="00A3187D" w:rsidRPr="001E1DC6">
        <w:rPr>
          <w:lang w:val="pl-PL"/>
        </w:rPr>
        <w:t xml:space="preserve"> żądane organów nadzoru</w:t>
      </w:r>
    </w:p>
    <w:p w:rsidR="009E4C6F" w:rsidRPr="001E1DC6" w:rsidRDefault="009E4C6F" w:rsidP="009E4C6F">
      <w:pPr>
        <w:pBdr>
          <w:top w:val="none" w:sz="0" w:space="0" w:color="auto"/>
          <w:left w:val="none" w:sz="0" w:space="0" w:color="auto"/>
          <w:bottom w:val="none" w:sz="0" w:space="0" w:color="auto"/>
          <w:right w:val="none" w:sz="0" w:space="0" w:color="auto"/>
          <w:bar w:val="none" w:sz="0" w:color="auto"/>
        </w:pBdr>
        <w:shd w:val="clear" w:color="auto" w:fill="FFFFFF"/>
        <w:jc w:val="both"/>
        <w:rPr>
          <w:rFonts w:eastAsia="Times New Roman"/>
          <w:color w:val="000000"/>
          <w:u w:color="000000"/>
          <w:lang w:val="pl-PL" w:eastAsia="pl-PL"/>
        </w:rPr>
      </w:pPr>
      <w:r w:rsidRPr="001E1DC6">
        <w:rPr>
          <w:rFonts w:eastAsia="Times New Roman"/>
          <w:color w:val="000000"/>
          <w:u w:color="000000"/>
          <w:lang w:val="pl-PL" w:eastAsia="pl-PL"/>
        </w:rPr>
        <w:t>i przedk</w:t>
      </w:r>
      <w:r w:rsidRPr="001E1DC6">
        <w:rPr>
          <w:color w:val="000000"/>
          <w:u w:color="000000"/>
          <w:lang w:val="pl-PL" w:eastAsia="pl-PL"/>
        </w:rPr>
        <w:t>ł</w:t>
      </w:r>
      <w:r w:rsidRPr="001E1DC6">
        <w:rPr>
          <w:rFonts w:eastAsia="Times New Roman"/>
          <w:color w:val="000000"/>
          <w:u w:color="000000"/>
          <w:lang w:val="pl-PL" w:eastAsia="pl-PL"/>
        </w:rPr>
        <w:t>ada</w:t>
      </w:r>
      <w:r w:rsidRPr="001E1DC6">
        <w:rPr>
          <w:color w:val="000000"/>
          <w:u w:color="000000"/>
          <w:lang w:val="pl-PL" w:eastAsia="pl-PL"/>
        </w:rPr>
        <w:t xml:space="preserve">ć </w:t>
      </w:r>
      <w:r w:rsidRPr="001E1DC6">
        <w:rPr>
          <w:rFonts w:eastAsia="Times New Roman"/>
          <w:color w:val="000000"/>
          <w:u w:color="000000"/>
          <w:lang w:val="pl-PL" w:eastAsia="pl-PL"/>
        </w:rPr>
        <w:t>je Zamawiaj</w:t>
      </w:r>
      <w:r w:rsidRPr="001E1DC6">
        <w:rPr>
          <w:color w:val="000000"/>
          <w:u w:color="000000"/>
          <w:lang w:val="pl-PL" w:eastAsia="pl-PL"/>
        </w:rPr>
        <w:t>ą</w:t>
      </w:r>
      <w:r w:rsidRPr="001E1DC6">
        <w:rPr>
          <w:rFonts w:eastAsia="Times New Roman"/>
          <w:color w:val="000000"/>
          <w:u w:color="000000"/>
          <w:lang w:val="pl-PL" w:eastAsia="pl-PL"/>
        </w:rPr>
        <w:t>cemu.</w:t>
      </w:r>
    </w:p>
    <w:p w:rsidR="00EC71D1" w:rsidRPr="001E1DC6" w:rsidRDefault="00EC71D1" w:rsidP="009E4C6F">
      <w:pPr>
        <w:numPr>
          <w:ilvl w:val="0"/>
          <w:numId w:val="11"/>
        </w:numPr>
        <w:pBdr>
          <w:top w:val="none" w:sz="0" w:space="0" w:color="auto"/>
          <w:left w:val="none" w:sz="0" w:space="0" w:color="auto"/>
          <w:bottom w:val="none" w:sz="0" w:space="0" w:color="auto"/>
          <w:right w:val="none" w:sz="0" w:space="0" w:color="auto"/>
          <w:bar w:val="none" w:sz="0" w:color="auto"/>
        </w:pBdr>
        <w:shd w:val="clear" w:color="auto" w:fill="FFFFFF"/>
        <w:tabs>
          <w:tab w:val="num" w:pos="360"/>
        </w:tabs>
        <w:ind w:left="360" w:hanging="360"/>
        <w:jc w:val="both"/>
        <w:rPr>
          <w:rFonts w:eastAsia="Times New Roman"/>
          <w:color w:val="000000"/>
          <w:u w:color="000000"/>
          <w:lang w:val="pl-PL" w:eastAsia="pl-PL"/>
        </w:rPr>
      </w:pPr>
      <w:r w:rsidRPr="001E1DC6">
        <w:rPr>
          <w:rFonts w:eastAsia="Times New Roman"/>
          <w:color w:val="000000"/>
          <w:u w:color="000000"/>
          <w:lang w:val="pl-PL" w:eastAsia="pl-PL"/>
        </w:rPr>
        <w:t xml:space="preserve">Zamawiający ma prawo wykonać we własnym zakresie badania laboratoryjne termosów i wkładów, w kierunku zanieczyszczeń mikrobiologicznych. Wyniki wraz z zaleceniami pokontrolnymi zostaną przekazane Wykonawcy. </w:t>
      </w:r>
    </w:p>
    <w:p w:rsidR="009E4C6F" w:rsidRPr="001E1DC6" w:rsidRDefault="009E4C6F" w:rsidP="002C7455">
      <w:pPr>
        <w:numPr>
          <w:ilvl w:val="0"/>
          <w:numId w:val="11"/>
        </w:numPr>
        <w:pBdr>
          <w:top w:val="none" w:sz="0" w:space="0" w:color="auto"/>
          <w:left w:val="none" w:sz="0" w:space="0" w:color="auto"/>
          <w:bottom w:val="none" w:sz="0" w:space="0" w:color="auto"/>
          <w:right w:val="none" w:sz="0" w:space="0" w:color="auto"/>
          <w:bar w:val="none" w:sz="0" w:color="auto"/>
        </w:pBdr>
        <w:shd w:val="clear" w:color="auto" w:fill="FFFFFF"/>
        <w:tabs>
          <w:tab w:val="num" w:pos="360"/>
        </w:tabs>
        <w:ind w:left="360" w:hanging="360"/>
        <w:jc w:val="both"/>
        <w:rPr>
          <w:rFonts w:eastAsia="Times New Roman"/>
          <w:color w:val="000000"/>
          <w:u w:color="000000"/>
          <w:lang w:val="pl-PL" w:eastAsia="pl-PL"/>
        </w:rPr>
      </w:pPr>
      <w:r w:rsidRPr="001E1DC6">
        <w:rPr>
          <w:rFonts w:eastAsia="Times New Roman"/>
          <w:color w:val="000000"/>
          <w:u w:color="000000"/>
          <w:lang w:val="pl-PL" w:eastAsia="pl-PL"/>
        </w:rPr>
        <w:t>W przypadku podejrzenia ogniska epidemicznego na wniosek Zamawiaj</w:t>
      </w:r>
      <w:r w:rsidRPr="001E1DC6">
        <w:rPr>
          <w:color w:val="000000"/>
          <w:u w:color="000000"/>
          <w:lang w:val="pl-PL" w:eastAsia="pl-PL"/>
        </w:rPr>
        <w:t>ą</w:t>
      </w:r>
      <w:r w:rsidRPr="001E1DC6">
        <w:rPr>
          <w:rFonts w:eastAsia="Times New Roman"/>
          <w:color w:val="000000"/>
          <w:u w:color="000000"/>
          <w:lang w:val="pl-PL" w:eastAsia="pl-PL"/>
        </w:rPr>
        <w:t>cego Wykonawca na</w:t>
      </w:r>
      <w:r w:rsidR="002C7455" w:rsidRPr="001E1DC6">
        <w:rPr>
          <w:rFonts w:eastAsia="Times New Roman"/>
          <w:color w:val="000000"/>
          <w:u w:color="000000"/>
          <w:lang w:val="pl-PL" w:eastAsia="pl-PL"/>
        </w:rPr>
        <w:t xml:space="preserve"> </w:t>
      </w:r>
      <w:r w:rsidRPr="001E1DC6">
        <w:rPr>
          <w:rFonts w:eastAsia="Times New Roman"/>
          <w:color w:val="000000"/>
          <w:u w:color="000000"/>
          <w:lang w:val="pl-PL" w:eastAsia="pl-PL"/>
        </w:rPr>
        <w:t>w</w:t>
      </w:r>
      <w:r w:rsidRPr="001E1DC6">
        <w:rPr>
          <w:color w:val="000000"/>
          <w:u w:color="000000"/>
          <w:lang w:val="pl-PL" w:eastAsia="pl-PL"/>
        </w:rPr>
        <w:t>ł</w:t>
      </w:r>
      <w:r w:rsidRPr="001E1DC6">
        <w:rPr>
          <w:rFonts w:eastAsia="Times New Roman"/>
          <w:color w:val="000000"/>
          <w:u w:color="000000"/>
          <w:lang w:val="pl-PL" w:eastAsia="pl-PL"/>
        </w:rPr>
        <w:t xml:space="preserve">asny koszt przeprowadzi badanie mikrobiologiczne: </w:t>
      </w:r>
    </w:p>
    <w:p w:rsidR="009E4C6F" w:rsidRPr="001E1DC6" w:rsidRDefault="009E4C6F" w:rsidP="009E4C6F">
      <w:pPr>
        <w:numPr>
          <w:ilvl w:val="0"/>
          <w:numId w:val="14"/>
        </w:numPr>
        <w:pBdr>
          <w:top w:val="none" w:sz="0" w:space="0" w:color="auto"/>
          <w:left w:val="none" w:sz="0" w:space="0" w:color="auto"/>
          <w:bottom w:val="none" w:sz="0" w:space="0" w:color="auto"/>
          <w:right w:val="none" w:sz="0" w:space="0" w:color="auto"/>
          <w:bar w:val="none" w:sz="0" w:color="auto"/>
        </w:pBdr>
        <w:shd w:val="clear" w:color="auto" w:fill="FFFFFF"/>
        <w:tabs>
          <w:tab w:val="num" w:pos="720"/>
        </w:tabs>
        <w:ind w:left="720" w:hanging="360"/>
        <w:jc w:val="both"/>
        <w:rPr>
          <w:rFonts w:eastAsia="Times New Roman"/>
          <w:color w:val="000000"/>
          <w:u w:color="000000"/>
          <w:lang w:val="pl-PL" w:eastAsia="pl-PL"/>
        </w:rPr>
      </w:pPr>
      <w:r w:rsidRPr="001E1DC6">
        <w:rPr>
          <w:color w:val="000000"/>
          <w:u w:color="000000"/>
          <w:lang w:val="pl-PL" w:eastAsia="pl-PL"/>
        </w:rPr>
        <w:t>ś</w:t>
      </w:r>
      <w:r w:rsidRPr="001E1DC6">
        <w:rPr>
          <w:rFonts w:eastAsia="Times New Roman"/>
          <w:color w:val="000000"/>
          <w:u w:color="000000"/>
          <w:lang w:val="pl-PL" w:eastAsia="pl-PL"/>
        </w:rPr>
        <w:t xml:space="preserve">rodowiska </w:t>
      </w:r>
    </w:p>
    <w:p w:rsidR="009E4C6F" w:rsidRPr="001E1DC6" w:rsidRDefault="009E4C6F" w:rsidP="009E4C6F">
      <w:pPr>
        <w:numPr>
          <w:ilvl w:val="0"/>
          <w:numId w:val="15"/>
        </w:numPr>
        <w:pBdr>
          <w:top w:val="none" w:sz="0" w:space="0" w:color="auto"/>
          <w:left w:val="none" w:sz="0" w:space="0" w:color="auto"/>
          <w:bottom w:val="none" w:sz="0" w:space="0" w:color="auto"/>
          <w:right w:val="none" w:sz="0" w:space="0" w:color="auto"/>
          <w:bar w:val="none" w:sz="0" w:color="auto"/>
        </w:pBdr>
        <w:shd w:val="clear" w:color="auto" w:fill="FFFFFF"/>
        <w:tabs>
          <w:tab w:val="num" w:pos="720"/>
        </w:tabs>
        <w:ind w:left="720" w:hanging="360"/>
        <w:jc w:val="both"/>
        <w:rPr>
          <w:rFonts w:eastAsia="Times New Roman"/>
          <w:color w:val="000000"/>
          <w:u w:color="000000"/>
          <w:lang w:val="pl-PL" w:eastAsia="pl-PL"/>
        </w:rPr>
      </w:pPr>
      <w:r w:rsidRPr="001E1DC6">
        <w:rPr>
          <w:rFonts w:eastAsia="Times New Roman"/>
          <w:color w:val="000000"/>
          <w:u w:color="000000"/>
          <w:lang w:val="pl-PL" w:eastAsia="pl-PL"/>
        </w:rPr>
        <w:t>r</w:t>
      </w:r>
      <w:r w:rsidRPr="001E1DC6">
        <w:rPr>
          <w:color w:val="000000"/>
          <w:u w:color="000000"/>
          <w:lang w:val="pl-PL" w:eastAsia="pl-PL"/>
        </w:rPr>
        <w:t>ą</w:t>
      </w:r>
      <w:r w:rsidRPr="001E1DC6">
        <w:rPr>
          <w:rFonts w:eastAsia="Times New Roman"/>
          <w:color w:val="000000"/>
          <w:u w:color="000000"/>
          <w:lang w:val="pl-PL" w:eastAsia="pl-PL"/>
        </w:rPr>
        <w:t xml:space="preserve">k personelu </w:t>
      </w:r>
    </w:p>
    <w:p w:rsidR="009E4C6F" w:rsidRPr="001E1DC6" w:rsidRDefault="009E4C6F" w:rsidP="009E4C6F">
      <w:pPr>
        <w:numPr>
          <w:ilvl w:val="0"/>
          <w:numId w:val="16"/>
        </w:numPr>
        <w:pBdr>
          <w:top w:val="none" w:sz="0" w:space="0" w:color="auto"/>
          <w:left w:val="none" w:sz="0" w:space="0" w:color="auto"/>
          <w:bottom w:val="none" w:sz="0" w:space="0" w:color="auto"/>
          <w:right w:val="none" w:sz="0" w:space="0" w:color="auto"/>
          <w:bar w:val="none" w:sz="0" w:color="auto"/>
        </w:pBdr>
        <w:shd w:val="clear" w:color="auto" w:fill="FFFFFF"/>
        <w:tabs>
          <w:tab w:val="num" w:pos="720"/>
        </w:tabs>
        <w:ind w:left="720" w:hanging="360"/>
        <w:jc w:val="both"/>
        <w:rPr>
          <w:rFonts w:eastAsia="Times New Roman"/>
          <w:color w:val="000000"/>
          <w:u w:color="000000"/>
          <w:lang w:val="pl-PL" w:eastAsia="pl-PL"/>
        </w:rPr>
      </w:pPr>
      <w:r w:rsidRPr="001E1DC6">
        <w:rPr>
          <w:rFonts w:eastAsia="Times New Roman"/>
          <w:color w:val="000000"/>
          <w:u w:color="000000"/>
          <w:lang w:val="pl-PL" w:eastAsia="pl-PL"/>
        </w:rPr>
        <w:t xml:space="preserve">potraw </w:t>
      </w:r>
    </w:p>
    <w:p w:rsidR="009E4C6F" w:rsidRPr="001E1DC6" w:rsidRDefault="009E4C6F" w:rsidP="00FA1277">
      <w:pPr>
        <w:pBdr>
          <w:top w:val="none" w:sz="0" w:space="0" w:color="auto"/>
          <w:left w:val="none" w:sz="0" w:space="0" w:color="auto"/>
          <w:bottom w:val="none" w:sz="0" w:space="0" w:color="auto"/>
          <w:right w:val="none" w:sz="0" w:space="0" w:color="auto"/>
          <w:bar w:val="none" w:sz="0" w:color="auto"/>
        </w:pBdr>
        <w:shd w:val="clear" w:color="auto" w:fill="FFFFFF"/>
        <w:jc w:val="both"/>
        <w:rPr>
          <w:rFonts w:eastAsia="Times New Roman"/>
          <w:color w:val="000000"/>
          <w:u w:color="000000"/>
          <w:lang w:val="pl-PL" w:eastAsia="pl-PL"/>
        </w:rPr>
      </w:pPr>
      <w:r w:rsidRPr="001E1DC6">
        <w:rPr>
          <w:rFonts w:eastAsia="Times New Roman"/>
          <w:color w:val="000000"/>
          <w:u w:color="000000"/>
          <w:lang w:val="pl-PL" w:eastAsia="pl-PL"/>
        </w:rPr>
        <w:t>Ilo</w:t>
      </w:r>
      <w:r w:rsidRPr="001E1DC6">
        <w:rPr>
          <w:color w:val="000000"/>
          <w:u w:color="000000"/>
          <w:lang w:val="pl-PL" w:eastAsia="pl-PL"/>
        </w:rPr>
        <w:t xml:space="preserve">ść </w:t>
      </w:r>
      <w:r w:rsidRPr="001E1DC6">
        <w:rPr>
          <w:rFonts w:eastAsia="Times New Roman"/>
          <w:color w:val="000000"/>
          <w:u w:color="000000"/>
          <w:lang w:val="pl-PL" w:eastAsia="pl-PL"/>
        </w:rPr>
        <w:t>tych bada</w:t>
      </w:r>
      <w:r w:rsidRPr="001E1DC6">
        <w:rPr>
          <w:color w:val="000000"/>
          <w:u w:color="000000"/>
          <w:lang w:val="pl-PL" w:eastAsia="pl-PL"/>
        </w:rPr>
        <w:t xml:space="preserve">ń </w:t>
      </w:r>
      <w:r w:rsidRPr="001E1DC6">
        <w:rPr>
          <w:rFonts w:eastAsia="Times New Roman"/>
          <w:color w:val="000000"/>
          <w:u w:color="000000"/>
          <w:lang w:val="pl-PL" w:eastAsia="pl-PL"/>
        </w:rPr>
        <w:t>uzale</w:t>
      </w:r>
      <w:r w:rsidRPr="001E1DC6">
        <w:rPr>
          <w:color w:val="000000"/>
          <w:u w:color="000000"/>
          <w:lang w:val="pl-PL" w:eastAsia="pl-PL"/>
        </w:rPr>
        <w:t>ż</w:t>
      </w:r>
      <w:r w:rsidRPr="001E1DC6">
        <w:rPr>
          <w:rFonts w:eastAsia="Times New Roman"/>
          <w:color w:val="000000"/>
          <w:u w:color="000000"/>
          <w:lang w:val="pl-PL" w:eastAsia="pl-PL"/>
        </w:rPr>
        <w:t>niona b</w:t>
      </w:r>
      <w:r w:rsidRPr="001E1DC6">
        <w:rPr>
          <w:color w:val="000000"/>
          <w:u w:color="000000"/>
          <w:lang w:val="pl-PL" w:eastAsia="pl-PL"/>
        </w:rPr>
        <w:t>ę</w:t>
      </w:r>
      <w:r w:rsidRPr="001E1DC6">
        <w:rPr>
          <w:rFonts w:eastAsia="Times New Roman"/>
          <w:color w:val="000000"/>
          <w:u w:color="000000"/>
          <w:lang w:val="pl-PL" w:eastAsia="pl-PL"/>
        </w:rPr>
        <w:t xml:space="preserve">dzie od aktualnych potrzeb </w:t>
      </w:r>
      <w:r w:rsidRPr="001E1DC6">
        <w:rPr>
          <w:color w:val="000000"/>
          <w:u w:color="000000"/>
          <w:lang w:val="pl-PL" w:eastAsia="pl-PL"/>
        </w:rPr>
        <w:t xml:space="preserve">– </w:t>
      </w:r>
      <w:r w:rsidRPr="001E1DC6">
        <w:rPr>
          <w:rFonts w:eastAsia="Times New Roman"/>
          <w:color w:val="000000"/>
          <w:u w:color="000000"/>
          <w:lang w:val="pl-PL" w:eastAsia="pl-PL"/>
        </w:rPr>
        <w:t>ka</w:t>
      </w:r>
      <w:r w:rsidRPr="001E1DC6">
        <w:rPr>
          <w:color w:val="000000"/>
          <w:u w:color="000000"/>
          <w:lang w:val="pl-PL" w:eastAsia="pl-PL"/>
        </w:rPr>
        <w:t>ż</w:t>
      </w:r>
      <w:r w:rsidRPr="001E1DC6">
        <w:rPr>
          <w:rFonts w:eastAsia="Times New Roman"/>
          <w:color w:val="000000"/>
          <w:u w:color="000000"/>
          <w:lang w:val="pl-PL" w:eastAsia="pl-PL"/>
        </w:rPr>
        <w:t>dorazowo okre</w:t>
      </w:r>
      <w:r w:rsidRPr="001E1DC6">
        <w:rPr>
          <w:color w:val="000000"/>
          <w:u w:color="000000"/>
          <w:lang w:val="pl-PL" w:eastAsia="pl-PL"/>
        </w:rPr>
        <w:t>ś</w:t>
      </w:r>
      <w:r w:rsidRPr="001E1DC6">
        <w:rPr>
          <w:rFonts w:eastAsia="Times New Roman"/>
          <w:color w:val="000000"/>
          <w:u w:color="000000"/>
          <w:lang w:val="pl-PL" w:eastAsia="pl-PL"/>
        </w:rPr>
        <w:t>lona przez Zamawiaj</w:t>
      </w:r>
      <w:r w:rsidRPr="001E1DC6">
        <w:rPr>
          <w:color w:val="000000"/>
          <w:u w:color="000000"/>
          <w:lang w:val="pl-PL" w:eastAsia="pl-PL"/>
        </w:rPr>
        <w:t>ą</w:t>
      </w:r>
      <w:r w:rsidRPr="001E1DC6">
        <w:rPr>
          <w:rFonts w:eastAsia="Times New Roman"/>
          <w:color w:val="000000"/>
          <w:u w:color="000000"/>
          <w:lang w:val="pl-PL" w:eastAsia="pl-PL"/>
        </w:rPr>
        <w:t>cego.</w:t>
      </w:r>
    </w:p>
    <w:p w:rsidR="009E4C6F" w:rsidRPr="001E1DC6" w:rsidRDefault="009E4C6F" w:rsidP="002C7455">
      <w:pPr>
        <w:numPr>
          <w:ilvl w:val="0"/>
          <w:numId w:val="11"/>
        </w:numPr>
        <w:pBdr>
          <w:top w:val="none" w:sz="0" w:space="0" w:color="auto"/>
          <w:left w:val="none" w:sz="0" w:space="0" w:color="auto"/>
          <w:bottom w:val="none" w:sz="0" w:space="0" w:color="auto"/>
          <w:right w:val="none" w:sz="0" w:space="0" w:color="auto"/>
          <w:bar w:val="none" w:sz="0" w:color="auto"/>
        </w:pBdr>
        <w:shd w:val="clear" w:color="auto" w:fill="FFFFFF"/>
        <w:tabs>
          <w:tab w:val="num" w:pos="360"/>
        </w:tabs>
        <w:ind w:left="360" w:hanging="360"/>
        <w:jc w:val="both"/>
        <w:rPr>
          <w:rFonts w:eastAsia="Times New Roman"/>
          <w:color w:val="000000"/>
          <w:u w:color="000000"/>
          <w:lang w:val="pl-PL" w:eastAsia="pl-PL"/>
        </w:rPr>
      </w:pPr>
      <w:r w:rsidRPr="001E1DC6">
        <w:rPr>
          <w:rFonts w:eastAsia="Times New Roman"/>
          <w:color w:val="000000"/>
          <w:u w:color="000000"/>
          <w:lang w:val="pl-PL" w:eastAsia="pl-PL"/>
        </w:rPr>
        <w:t>Wykonawca na w</w:t>
      </w:r>
      <w:r w:rsidRPr="001E1DC6">
        <w:rPr>
          <w:color w:val="000000"/>
          <w:u w:color="000000"/>
          <w:lang w:val="pl-PL" w:eastAsia="pl-PL"/>
        </w:rPr>
        <w:t>ł</w:t>
      </w:r>
      <w:r w:rsidRPr="001E1DC6">
        <w:rPr>
          <w:rFonts w:eastAsia="Times New Roman"/>
          <w:color w:val="000000"/>
          <w:u w:color="000000"/>
          <w:lang w:val="pl-PL" w:eastAsia="pl-PL"/>
        </w:rPr>
        <w:t>asny koszt b</w:t>
      </w:r>
      <w:r w:rsidRPr="001E1DC6">
        <w:rPr>
          <w:color w:val="000000"/>
          <w:u w:color="000000"/>
          <w:lang w:val="pl-PL" w:eastAsia="pl-PL"/>
        </w:rPr>
        <w:t>ę</w:t>
      </w:r>
      <w:r w:rsidRPr="001E1DC6">
        <w:rPr>
          <w:rFonts w:eastAsia="Times New Roman"/>
          <w:color w:val="000000"/>
          <w:u w:color="000000"/>
          <w:lang w:val="pl-PL" w:eastAsia="pl-PL"/>
        </w:rPr>
        <w:t>dzie wykonywa</w:t>
      </w:r>
      <w:r w:rsidRPr="001E1DC6">
        <w:rPr>
          <w:color w:val="000000"/>
          <w:u w:color="000000"/>
          <w:lang w:val="pl-PL" w:eastAsia="pl-PL"/>
        </w:rPr>
        <w:t>ł</w:t>
      </w:r>
      <w:r w:rsidRPr="001E1DC6">
        <w:rPr>
          <w:rFonts w:eastAsia="Times New Roman"/>
          <w:color w:val="000000"/>
          <w:u w:color="000000"/>
          <w:lang w:val="pl-PL" w:eastAsia="pl-PL"/>
        </w:rPr>
        <w:t>, co 6 miesi</w:t>
      </w:r>
      <w:r w:rsidRPr="001E1DC6">
        <w:rPr>
          <w:color w:val="000000"/>
          <w:u w:color="000000"/>
          <w:lang w:val="pl-PL" w:eastAsia="pl-PL"/>
        </w:rPr>
        <w:t>ę</w:t>
      </w:r>
      <w:r w:rsidRPr="001E1DC6">
        <w:rPr>
          <w:rFonts w:eastAsia="Times New Roman"/>
          <w:color w:val="000000"/>
          <w:u w:color="000000"/>
          <w:lang w:val="pl-PL" w:eastAsia="pl-PL"/>
        </w:rPr>
        <w:t>cy badania oceny laboratoryjnej warto</w:t>
      </w:r>
      <w:r w:rsidRPr="001E1DC6">
        <w:rPr>
          <w:color w:val="000000"/>
          <w:u w:color="000000"/>
          <w:lang w:val="pl-PL" w:eastAsia="pl-PL"/>
        </w:rPr>
        <w:t>ś</w:t>
      </w:r>
      <w:r w:rsidRPr="001E1DC6">
        <w:rPr>
          <w:rFonts w:eastAsia="Times New Roman"/>
          <w:color w:val="000000"/>
          <w:u w:color="000000"/>
          <w:lang w:val="pl-PL" w:eastAsia="pl-PL"/>
        </w:rPr>
        <w:t>ci od</w:t>
      </w:r>
      <w:r w:rsidRPr="001E1DC6">
        <w:rPr>
          <w:color w:val="000000"/>
          <w:u w:color="000000"/>
          <w:lang w:val="pl-PL" w:eastAsia="pl-PL"/>
        </w:rPr>
        <w:t>ż</w:t>
      </w:r>
      <w:r w:rsidRPr="001E1DC6">
        <w:rPr>
          <w:rFonts w:eastAsia="Times New Roman"/>
          <w:color w:val="000000"/>
          <w:u w:color="000000"/>
          <w:lang w:val="pl-PL" w:eastAsia="pl-PL"/>
        </w:rPr>
        <w:t>ywczej i kalorycznej posi</w:t>
      </w:r>
      <w:r w:rsidRPr="001E1DC6">
        <w:rPr>
          <w:color w:val="000000"/>
          <w:u w:color="000000"/>
          <w:lang w:val="pl-PL" w:eastAsia="pl-PL"/>
        </w:rPr>
        <w:t>ł</w:t>
      </w:r>
      <w:r w:rsidRPr="001E1DC6">
        <w:rPr>
          <w:rFonts w:eastAsia="Times New Roman"/>
          <w:color w:val="000000"/>
          <w:u w:color="000000"/>
          <w:lang w:val="pl-PL" w:eastAsia="pl-PL"/>
        </w:rPr>
        <w:t>ku stanowi</w:t>
      </w:r>
      <w:r w:rsidRPr="001E1DC6">
        <w:rPr>
          <w:color w:val="000000"/>
          <w:u w:color="000000"/>
          <w:lang w:val="pl-PL" w:eastAsia="pl-PL"/>
        </w:rPr>
        <w:t>ą</w:t>
      </w:r>
      <w:r w:rsidRPr="001E1DC6">
        <w:rPr>
          <w:rFonts w:eastAsia="Times New Roman"/>
          <w:color w:val="000000"/>
          <w:u w:color="000000"/>
          <w:lang w:val="pl-PL" w:eastAsia="pl-PL"/>
        </w:rPr>
        <w:t>cego ca</w:t>
      </w:r>
      <w:r w:rsidRPr="001E1DC6">
        <w:rPr>
          <w:color w:val="000000"/>
          <w:u w:color="000000"/>
          <w:lang w:val="pl-PL" w:eastAsia="pl-PL"/>
        </w:rPr>
        <w:t>ł</w:t>
      </w:r>
      <w:r w:rsidRPr="001E1DC6">
        <w:rPr>
          <w:rFonts w:eastAsia="Times New Roman"/>
          <w:color w:val="000000"/>
          <w:u w:color="000000"/>
          <w:lang w:val="pl-PL" w:eastAsia="pl-PL"/>
        </w:rPr>
        <w:t>odzienn</w:t>
      </w:r>
      <w:r w:rsidRPr="001E1DC6">
        <w:rPr>
          <w:color w:val="000000"/>
          <w:u w:color="000000"/>
          <w:lang w:val="pl-PL" w:eastAsia="pl-PL"/>
        </w:rPr>
        <w:t xml:space="preserve">ą </w:t>
      </w:r>
      <w:r w:rsidRPr="001E1DC6">
        <w:rPr>
          <w:rFonts w:eastAsia="Times New Roman"/>
          <w:color w:val="000000"/>
          <w:u w:color="000000"/>
          <w:lang w:val="pl-PL" w:eastAsia="pl-PL"/>
        </w:rPr>
        <w:t>racj</w:t>
      </w:r>
      <w:r w:rsidRPr="001E1DC6">
        <w:rPr>
          <w:color w:val="000000"/>
          <w:u w:color="000000"/>
          <w:lang w:val="pl-PL" w:eastAsia="pl-PL"/>
        </w:rPr>
        <w:t xml:space="preserve">ę </w:t>
      </w:r>
      <w:r w:rsidRPr="001E1DC6">
        <w:rPr>
          <w:rFonts w:eastAsia="Times New Roman"/>
          <w:color w:val="000000"/>
          <w:u w:color="000000"/>
          <w:lang w:val="pl-PL" w:eastAsia="pl-PL"/>
        </w:rPr>
        <w:t>pokarmow</w:t>
      </w:r>
      <w:r w:rsidRPr="001E1DC6">
        <w:rPr>
          <w:color w:val="000000"/>
          <w:u w:color="000000"/>
          <w:lang w:val="pl-PL" w:eastAsia="pl-PL"/>
        </w:rPr>
        <w:t xml:space="preserve">ą </w:t>
      </w:r>
      <w:r w:rsidR="007C0046" w:rsidRPr="001E1DC6">
        <w:rPr>
          <w:rFonts w:eastAsia="Times New Roman"/>
          <w:color w:val="000000"/>
          <w:u w:color="000000"/>
          <w:lang w:val="pl-PL" w:eastAsia="pl-PL"/>
        </w:rPr>
        <w:t>(dieta podstawowa</w:t>
      </w:r>
      <w:r w:rsidRPr="001E1DC6">
        <w:rPr>
          <w:rFonts w:eastAsia="Times New Roman"/>
          <w:color w:val="000000"/>
          <w:u w:color="000000"/>
          <w:lang w:val="pl-PL" w:eastAsia="pl-PL"/>
        </w:rPr>
        <w:t>) i przedk</w:t>
      </w:r>
      <w:r w:rsidRPr="001E1DC6">
        <w:rPr>
          <w:color w:val="000000"/>
          <w:u w:color="000000"/>
          <w:lang w:val="pl-PL" w:eastAsia="pl-PL"/>
        </w:rPr>
        <w:t>ł</w:t>
      </w:r>
      <w:r w:rsidRPr="001E1DC6">
        <w:rPr>
          <w:rFonts w:eastAsia="Times New Roman"/>
          <w:color w:val="000000"/>
          <w:u w:color="000000"/>
          <w:lang w:val="pl-PL" w:eastAsia="pl-PL"/>
        </w:rPr>
        <w:t>ada</w:t>
      </w:r>
      <w:r w:rsidRPr="001E1DC6">
        <w:rPr>
          <w:color w:val="000000"/>
          <w:u w:color="000000"/>
          <w:lang w:val="pl-PL" w:eastAsia="pl-PL"/>
        </w:rPr>
        <w:t xml:space="preserve">ł </w:t>
      </w:r>
      <w:r w:rsidRPr="001E1DC6">
        <w:rPr>
          <w:rFonts w:eastAsia="Times New Roman"/>
          <w:color w:val="000000"/>
          <w:u w:color="000000"/>
          <w:lang w:val="pl-PL" w:eastAsia="pl-PL"/>
        </w:rPr>
        <w:t>je Zamawiaj</w:t>
      </w:r>
      <w:r w:rsidRPr="001E1DC6">
        <w:rPr>
          <w:color w:val="000000"/>
          <w:u w:color="000000"/>
          <w:lang w:val="pl-PL" w:eastAsia="pl-PL"/>
        </w:rPr>
        <w:t>ą</w:t>
      </w:r>
      <w:r w:rsidRPr="001E1DC6">
        <w:rPr>
          <w:rFonts w:eastAsia="Times New Roman"/>
          <w:color w:val="000000"/>
          <w:u w:color="000000"/>
          <w:lang w:val="pl-PL" w:eastAsia="pl-PL"/>
        </w:rPr>
        <w:t>cemu, wraz z za</w:t>
      </w:r>
      <w:r w:rsidRPr="001E1DC6">
        <w:rPr>
          <w:color w:val="000000"/>
          <w:u w:color="000000"/>
          <w:lang w:val="pl-PL" w:eastAsia="pl-PL"/>
        </w:rPr>
        <w:t>łą</w:t>
      </w:r>
      <w:r w:rsidRPr="001E1DC6">
        <w:rPr>
          <w:rFonts w:eastAsia="Times New Roman"/>
          <w:color w:val="000000"/>
          <w:u w:color="000000"/>
          <w:lang w:val="pl-PL" w:eastAsia="pl-PL"/>
        </w:rPr>
        <w:t>czonym jad</w:t>
      </w:r>
      <w:r w:rsidRPr="001E1DC6">
        <w:rPr>
          <w:color w:val="000000"/>
          <w:u w:color="000000"/>
          <w:lang w:val="pl-PL" w:eastAsia="pl-PL"/>
        </w:rPr>
        <w:t>ł</w:t>
      </w:r>
      <w:r w:rsidRPr="001E1DC6">
        <w:rPr>
          <w:rFonts w:eastAsia="Times New Roman"/>
          <w:color w:val="000000"/>
          <w:u w:color="000000"/>
          <w:lang w:val="pl-PL" w:eastAsia="pl-PL"/>
        </w:rPr>
        <w:t xml:space="preserve">ospisem. </w:t>
      </w:r>
    </w:p>
    <w:p w:rsidR="009E4C6F" w:rsidRPr="001E1DC6" w:rsidRDefault="00EC71D1" w:rsidP="002423B1">
      <w:pPr>
        <w:pBdr>
          <w:top w:val="none" w:sz="0" w:space="0" w:color="auto"/>
          <w:left w:val="none" w:sz="0" w:space="0" w:color="auto"/>
          <w:bottom w:val="none" w:sz="0" w:space="0" w:color="auto"/>
          <w:right w:val="none" w:sz="0" w:space="0" w:color="auto"/>
          <w:bar w:val="none" w:sz="0" w:color="auto"/>
        </w:pBdr>
        <w:shd w:val="clear" w:color="auto" w:fill="FFFFFF"/>
        <w:jc w:val="both"/>
        <w:rPr>
          <w:lang w:val="pl-PL"/>
        </w:rPr>
      </w:pPr>
      <w:r w:rsidRPr="001E1DC6">
        <w:rPr>
          <w:rFonts w:eastAsia="Times New Roman"/>
          <w:color w:val="000000"/>
          <w:u w:color="000000"/>
          <w:lang w:val="pl-PL" w:eastAsia="pl-PL"/>
        </w:rPr>
        <w:t xml:space="preserve">10. </w:t>
      </w:r>
      <w:r w:rsidR="002423B1" w:rsidRPr="001E1DC6">
        <w:rPr>
          <w:lang w:val="pl-PL"/>
        </w:rPr>
        <w:t xml:space="preserve">Przez cały czas obowiązywania umowy </w:t>
      </w:r>
      <w:r w:rsidR="00052E03" w:rsidRPr="001E1DC6">
        <w:rPr>
          <w:lang w:val="pl-PL"/>
        </w:rPr>
        <w:t>W</w:t>
      </w:r>
      <w:r w:rsidR="002423B1" w:rsidRPr="001E1DC6">
        <w:rPr>
          <w:lang w:val="pl-PL"/>
        </w:rPr>
        <w:t>ykonawca zapewnia bez naliczania dodatkowych kosztów</w:t>
      </w:r>
      <w:r w:rsidR="0046116B" w:rsidRPr="001E1DC6">
        <w:rPr>
          <w:lang w:val="pl-PL"/>
        </w:rPr>
        <w:t xml:space="preserve"> odpowiednią ilość termosów</w:t>
      </w:r>
      <w:r w:rsidRPr="001E1DC6">
        <w:rPr>
          <w:lang w:val="pl-PL"/>
        </w:rPr>
        <w:t xml:space="preserve"> i wkładów</w:t>
      </w:r>
      <w:r w:rsidR="002423B1" w:rsidRPr="001E1DC6">
        <w:rPr>
          <w:lang w:val="pl-PL"/>
        </w:rPr>
        <w:t>.</w:t>
      </w:r>
      <w:r w:rsidR="00052E03" w:rsidRPr="001E1DC6">
        <w:rPr>
          <w:lang w:val="pl-PL"/>
        </w:rPr>
        <w:t xml:space="preserve"> </w:t>
      </w:r>
      <w:r w:rsidR="002858EB" w:rsidRPr="001E1DC6">
        <w:rPr>
          <w:lang w:val="pl-PL"/>
        </w:rPr>
        <w:t>Termosy</w:t>
      </w:r>
      <w:r w:rsidRPr="001E1DC6">
        <w:rPr>
          <w:lang w:val="pl-PL"/>
        </w:rPr>
        <w:t xml:space="preserve"> i wkłady</w:t>
      </w:r>
      <w:r w:rsidR="00105B3F">
        <w:rPr>
          <w:lang w:val="pl-PL"/>
        </w:rPr>
        <w:t xml:space="preserve"> muszą być dezynfekowane i myte</w:t>
      </w:r>
      <w:r w:rsidR="002858EB" w:rsidRPr="001E1DC6">
        <w:rPr>
          <w:lang w:val="pl-PL"/>
        </w:rPr>
        <w:t xml:space="preserve"> przez Wykonawcę po każdym posiłku.</w:t>
      </w:r>
    </w:p>
    <w:p w:rsidR="002B1CEA" w:rsidRPr="001E1DC6" w:rsidRDefault="00EC71D1" w:rsidP="002423B1">
      <w:pPr>
        <w:pBdr>
          <w:top w:val="none" w:sz="0" w:space="0" w:color="auto"/>
          <w:left w:val="none" w:sz="0" w:space="0" w:color="auto"/>
          <w:bottom w:val="none" w:sz="0" w:space="0" w:color="auto"/>
          <w:right w:val="none" w:sz="0" w:space="0" w:color="auto"/>
          <w:bar w:val="none" w:sz="0" w:color="auto"/>
        </w:pBdr>
        <w:shd w:val="clear" w:color="auto" w:fill="FFFFFF"/>
        <w:jc w:val="both"/>
        <w:rPr>
          <w:rFonts w:eastAsia="Times New Roman"/>
          <w:u w:color="000000"/>
          <w:lang w:val="pl-PL" w:eastAsia="pl-PL"/>
        </w:rPr>
      </w:pPr>
      <w:r w:rsidRPr="001E1DC6">
        <w:rPr>
          <w:lang w:val="pl-PL"/>
        </w:rPr>
        <w:t>11</w:t>
      </w:r>
      <w:r w:rsidR="002B1CEA" w:rsidRPr="001E1DC6">
        <w:rPr>
          <w:lang w:val="pl-PL"/>
        </w:rPr>
        <w:t>. Pr</w:t>
      </w:r>
      <w:r w:rsidRPr="001E1DC6">
        <w:rPr>
          <w:lang w:val="pl-PL"/>
        </w:rPr>
        <w:t>odukty dostarczane we wkładach</w:t>
      </w:r>
      <w:r w:rsidR="002B1CEA" w:rsidRPr="001E1DC6">
        <w:rPr>
          <w:lang w:val="pl-PL"/>
        </w:rPr>
        <w:t xml:space="preserve"> muszą być szczelnie zamknięte. Każdy produkt za</w:t>
      </w:r>
      <w:r w:rsidR="00A73DA5" w:rsidRPr="001E1DC6">
        <w:rPr>
          <w:lang w:val="pl-PL"/>
        </w:rPr>
        <w:t>pakowany osobno. Pieczywo ma być</w:t>
      </w:r>
      <w:r w:rsidR="002B1CEA" w:rsidRPr="001E1DC6">
        <w:rPr>
          <w:lang w:val="pl-PL"/>
        </w:rPr>
        <w:t xml:space="preserve"> do</w:t>
      </w:r>
      <w:r w:rsidRPr="001E1DC6">
        <w:rPr>
          <w:lang w:val="pl-PL"/>
        </w:rPr>
        <w:t>starczane w zamkniętych pojemnikach z przykrywką</w:t>
      </w:r>
      <w:r w:rsidR="00AE5A79" w:rsidRPr="001E1DC6">
        <w:rPr>
          <w:lang w:val="pl-PL"/>
        </w:rPr>
        <w:t>. Masło w oryginalnym opakowaniu z widoczną datą ważności w zamkniętych pojemnikach z przykrywką.</w:t>
      </w:r>
    </w:p>
    <w:p w:rsidR="009E4C6F" w:rsidRPr="001E1DC6" w:rsidRDefault="00EC71D1" w:rsidP="009E4C6F">
      <w:pPr>
        <w:pStyle w:val="Tekstpodstawowy3"/>
        <w:pBdr>
          <w:top w:val="none" w:sz="0" w:space="0" w:color="auto"/>
          <w:left w:val="none" w:sz="0" w:space="0" w:color="auto"/>
          <w:bottom w:val="none" w:sz="0" w:space="0" w:color="auto"/>
          <w:right w:val="none" w:sz="0" w:space="0" w:color="auto"/>
          <w:bar w:val="none" w:sz="0" w:color="auto"/>
        </w:pBdr>
        <w:rPr>
          <w:rFonts w:hAnsi="Times New Roman"/>
          <w:color w:val="auto"/>
        </w:rPr>
      </w:pPr>
      <w:r w:rsidRPr="001E1DC6">
        <w:rPr>
          <w:rFonts w:hAnsi="Times New Roman"/>
          <w:color w:val="auto"/>
        </w:rPr>
        <w:t>12</w:t>
      </w:r>
      <w:r w:rsidR="009E4C6F" w:rsidRPr="001E1DC6">
        <w:rPr>
          <w:rFonts w:hAnsi="Times New Roman"/>
          <w:color w:val="auto"/>
        </w:rPr>
        <w:t>. Wykonawca na prośbę Zamawiającego będzie zobowiązany dostarczyć w formie depozytu</w:t>
      </w:r>
      <w:r w:rsidR="009E4C6F" w:rsidRPr="001E1DC6">
        <w:rPr>
          <w:rFonts w:hAnsi="Times New Roman"/>
        </w:rPr>
        <w:t> produkty pakowane hermetycznie, indywidualnie o przedłużonym terminie ważności</w:t>
      </w:r>
      <w:r w:rsidR="00AE5A79" w:rsidRPr="001E1DC6">
        <w:rPr>
          <w:rFonts w:hAnsi="Times New Roman"/>
        </w:rPr>
        <w:t xml:space="preserve"> (</w:t>
      </w:r>
      <w:r w:rsidR="009E4C6F" w:rsidRPr="001E1DC6">
        <w:rPr>
          <w:rFonts w:hAnsi="Times New Roman"/>
        </w:rPr>
        <w:t xml:space="preserve">np. ser topiony, wędlina, masło) </w:t>
      </w:r>
      <w:r w:rsidR="009E4C6F" w:rsidRPr="001E1DC6">
        <w:rPr>
          <w:rFonts w:hAnsi="Times New Roman"/>
        </w:rPr>
        <w:lastRenderedPageBreak/>
        <w:t>dla pacjentów nieprzewidzianych w zamówieniu dziennym</w:t>
      </w:r>
      <w:r w:rsidR="00205E79" w:rsidRPr="001E1DC6">
        <w:rPr>
          <w:rFonts w:hAnsi="Times New Roman"/>
        </w:rPr>
        <w:t>, z obowiązkiem rotacji depozytu z upływem terminu jego ważności.</w:t>
      </w:r>
      <w:r w:rsidR="00F26473" w:rsidRPr="001E1DC6">
        <w:rPr>
          <w:rFonts w:hAnsi="Times New Roman"/>
        </w:rPr>
        <w:t xml:space="preserve"> Rozlicze</w:t>
      </w:r>
      <w:r w:rsidR="00885D28" w:rsidRPr="001E1DC6">
        <w:rPr>
          <w:rFonts w:hAnsi="Times New Roman"/>
        </w:rPr>
        <w:t>nie Zamawiającego z Wykonawcą bę</w:t>
      </w:r>
      <w:r w:rsidR="00F26473" w:rsidRPr="001E1DC6">
        <w:rPr>
          <w:rFonts w:hAnsi="Times New Roman"/>
        </w:rPr>
        <w:t>dzie realizowane na podstawie ilości zużytych depozytów.</w:t>
      </w:r>
      <w:r w:rsidR="00AE5A79" w:rsidRPr="001E1DC6">
        <w:rPr>
          <w:rFonts w:hAnsi="Times New Roman"/>
          <w:color w:val="FF0000"/>
        </w:rPr>
        <w:t xml:space="preserve"> </w:t>
      </w:r>
      <w:r w:rsidR="00AE5A79" w:rsidRPr="001E1DC6">
        <w:rPr>
          <w:rFonts w:hAnsi="Times New Roman"/>
          <w:color w:val="auto"/>
        </w:rPr>
        <w:t>Depozyt powinien zawierać produkty o terminie ważności nie krótszym niż 30 dni.</w:t>
      </w:r>
    </w:p>
    <w:p w:rsidR="00211B6D" w:rsidRPr="001E1DC6" w:rsidRDefault="00EC71D1" w:rsidP="009E4C6F">
      <w:pPr>
        <w:pStyle w:val="Tekstpodstawowy3"/>
        <w:pBdr>
          <w:top w:val="none" w:sz="0" w:space="0" w:color="auto"/>
          <w:left w:val="none" w:sz="0" w:space="0" w:color="auto"/>
          <w:bottom w:val="none" w:sz="0" w:space="0" w:color="auto"/>
          <w:right w:val="none" w:sz="0" w:space="0" w:color="auto"/>
          <w:bar w:val="none" w:sz="0" w:color="auto"/>
        </w:pBdr>
        <w:rPr>
          <w:rFonts w:hAnsi="Times New Roman"/>
        </w:rPr>
      </w:pPr>
      <w:r w:rsidRPr="001E1DC6">
        <w:rPr>
          <w:rFonts w:hAnsi="Times New Roman"/>
        </w:rPr>
        <w:t>13</w:t>
      </w:r>
      <w:r w:rsidR="009E4C6F" w:rsidRPr="001E1DC6">
        <w:rPr>
          <w:rFonts w:hAnsi="Times New Roman"/>
        </w:rPr>
        <w:t>. Wykonawca będzie sporządzał dla szpitala jadłospisy dekadowe na 6 dni przed każdą dekadą</w:t>
      </w:r>
      <w:r w:rsidR="008C3AF0">
        <w:rPr>
          <w:rFonts w:hAnsi="Times New Roman"/>
        </w:rPr>
        <w:t xml:space="preserve"> z uwzględnieniem alergenów wg. Załącznika pt. „ Wykaz alergenów”</w:t>
      </w:r>
      <w:r w:rsidR="009E4C6F" w:rsidRPr="001E1DC6">
        <w:rPr>
          <w:rFonts w:hAnsi="Times New Roman"/>
        </w:rPr>
        <w:t xml:space="preserve">, które   będą zatwierdzane przez </w:t>
      </w:r>
      <w:r w:rsidRPr="001E1DC6">
        <w:rPr>
          <w:rFonts w:hAnsi="Times New Roman"/>
        </w:rPr>
        <w:t>dietetyka KCO</w:t>
      </w:r>
      <w:r w:rsidR="009E4C6F" w:rsidRPr="001E1DC6">
        <w:rPr>
          <w:rFonts w:hAnsi="Times New Roman"/>
        </w:rPr>
        <w:t xml:space="preserve"> i wg nich Wykonawca będzie przygotowywał  posiłki dla pacjentów.</w:t>
      </w:r>
      <w:r w:rsidR="00347CF0" w:rsidRPr="001E1DC6">
        <w:rPr>
          <w:rFonts w:hAnsi="Times New Roman"/>
        </w:rPr>
        <w:t xml:space="preserve"> </w:t>
      </w:r>
      <w:r w:rsidRPr="001E1DC6">
        <w:rPr>
          <w:rFonts w:hAnsi="Times New Roman"/>
        </w:rPr>
        <w:t>Jadłospisy muszą</w:t>
      </w:r>
      <w:r w:rsidR="00347CF0" w:rsidRPr="001E1DC6">
        <w:rPr>
          <w:rFonts w:hAnsi="Times New Roman"/>
        </w:rPr>
        <w:t xml:space="preserve"> być planowane przez wykwalifikowanego dietetyka ( mgr dietetyki), a posiłki wykonywane przez zawodowych kucharzy. </w:t>
      </w:r>
    </w:p>
    <w:p w:rsidR="009E4C6F" w:rsidRPr="001E1DC6" w:rsidRDefault="00EC71D1" w:rsidP="009E4C6F">
      <w:pPr>
        <w:pStyle w:val="Tekstpodstawowy3"/>
        <w:pBdr>
          <w:top w:val="none" w:sz="0" w:space="0" w:color="auto"/>
          <w:left w:val="none" w:sz="0" w:space="0" w:color="auto"/>
          <w:bottom w:val="none" w:sz="0" w:space="0" w:color="auto"/>
          <w:right w:val="none" w:sz="0" w:space="0" w:color="auto"/>
          <w:bar w:val="none" w:sz="0" w:color="auto"/>
        </w:pBdr>
        <w:rPr>
          <w:rFonts w:hAnsi="Times New Roman"/>
          <w:b/>
          <w:bCs/>
          <w:u w:val="single"/>
        </w:rPr>
      </w:pPr>
      <w:r w:rsidRPr="001E1DC6">
        <w:rPr>
          <w:rFonts w:hAnsi="Times New Roman"/>
        </w:rPr>
        <w:t>14</w:t>
      </w:r>
      <w:r w:rsidR="009E4C6F" w:rsidRPr="001E1DC6">
        <w:rPr>
          <w:rFonts w:hAnsi="Times New Roman"/>
        </w:rPr>
        <w:t xml:space="preserve">. </w:t>
      </w:r>
      <w:r w:rsidR="009E4C6F" w:rsidRPr="001E1DC6">
        <w:rPr>
          <w:rFonts w:hAnsi="Times New Roman"/>
          <w:u w:val="single"/>
        </w:rPr>
        <w:t xml:space="preserve">Składaniem zamówienia do Wykonawcy na posiłki z uwzględnieniem zalecanych diet </w:t>
      </w:r>
      <w:r w:rsidR="009E4C6F" w:rsidRPr="001E1DC6">
        <w:rPr>
          <w:rFonts w:hAnsi="Times New Roman"/>
        </w:rPr>
        <w:t>będzie  </w:t>
      </w:r>
      <w:r w:rsidR="009E4C6F" w:rsidRPr="001E1DC6">
        <w:rPr>
          <w:rFonts w:hAnsi="Times New Roman"/>
          <w:u w:val="single"/>
        </w:rPr>
        <w:t>zajmowała się osoba wyznaczona przez Zamawiającego.</w:t>
      </w:r>
    </w:p>
    <w:p w:rsidR="009E4C6F" w:rsidRPr="001E1DC6" w:rsidRDefault="009E4C6F" w:rsidP="009E4C6F">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rPr>
      </w:pPr>
      <w:r w:rsidRPr="001E1DC6">
        <w:rPr>
          <w:rFonts w:hAnsi="Times New Roman"/>
          <w:u w:val="single"/>
        </w:rPr>
        <w:t xml:space="preserve">Kontakt z Wykonawcą </w:t>
      </w:r>
      <w:r w:rsidRPr="001E1DC6">
        <w:rPr>
          <w:rFonts w:hAnsi="Times New Roman"/>
        </w:rPr>
        <w:t xml:space="preserve">–  w </w:t>
      </w:r>
      <w:r w:rsidR="006B2904" w:rsidRPr="001E1DC6">
        <w:rPr>
          <w:rFonts w:hAnsi="Times New Roman"/>
        </w:rPr>
        <w:t>razie potrzeby,  w godz. 7:00-18</w:t>
      </w:r>
      <w:r w:rsidRPr="001E1DC6">
        <w:rPr>
          <w:rFonts w:hAnsi="Times New Roman"/>
        </w:rPr>
        <w:t>:00</w:t>
      </w:r>
      <w:r w:rsidR="00347CF0" w:rsidRPr="001E1DC6">
        <w:rPr>
          <w:rFonts w:hAnsi="Times New Roman"/>
        </w:rPr>
        <w:t xml:space="preserve"> – codziennie, z uwzględnieniem dni wolnych.</w:t>
      </w:r>
    </w:p>
    <w:p w:rsidR="006049EF" w:rsidRPr="00A03220" w:rsidRDefault="00EC71D1" w:rsidP="00EB78AC">
      <w:pPr>
        <w:pStyle w:val="Tekstpodstawowy3"/>
        <w:pBdr>
          <w:top w:val="none" w:sz="0" w:space="0" w:color="auto"/>
          <w:left w:val="none" w:sz="0" w:space="0" w:color="auto"/>
          <w:bottom w:val="none" w:sz="0" w:space="0" w:color="auto"/>
          <w:right w:val="none" w:sz="0" w:space="0" w:color="auto"/>
          <w:bar w:val="none" w:sz="0" w:color="auto"/>
        </w:pBdr>
        <w:rPr>
          <w:rFonts w:hAnsi="Times New Roman"/>
          <w:sz w:val="22"/>
          <w:szCs w:val="22"/>
        </w:rPr>
      </w:pPr>
      <w:r w:rsidRPr="001E1DC6">
        <w:rPr>
          <w:rFonts w:hAnsi="Times New Roman"/>
        </w:rPr>
        <w:t>15</w:t>
      </w:r>
      <w:r w:rsidR="00EB78AC" w:rsidRPr="00A03220">
        <w:rPr>
          <w:rFonts w:hAnsi="Times New Roman"/>
          <w:sz w:val="22"/>
          <w:szCs w:val="22"/>
        </w:rPr>
        <w:t xml:space="preserve">. </w:t>
      </w:r>
      <w:r w:rsidR="005A3AFC" w:rsidRPr="00A03220">
        <w:rPr>
          <w:rFonts w:hAnsi="Times New Roman"/>
          <w:sz w:val="22"/>
          <w:szCs w:val="22"/>
        </w:rPr>
        <w:t xml:space="preserve">Zgłaszanie zapotrzebowania na posiłki </w:t>
      </w:r>
      <w:r w:rsidR="006049EF" w:rsidRPr="00A03220">
        <w:rPr>
          <w:rFonts w:hAnsi="Times New Roman"/>
          <w:sz w:val="22"/>
          <w:szCs w:val="22"/>
        </w:rPr>
        <w:t xml:space="preserve">będzie się </w:t>
      </w:r>
      <w:r w:rsidR="005A3AFC" w:rsidRPr="00A03220">
        <w:rPr>
          <w:rFonts w:hAnsi="Times New Roman"/>
          <w:sz w:val="22"/>
          <w:szCs w:val="22"/>
        </w:rPr>
        <w:t>odby</w:t>
      </w:r>
      <w:r w:rsidR="006049EF" w:rsidRPr="00A03220">
        <w:rPr>
          <w:rFonts w:hAnsi="Times New Roman"/>
          <w:sz w:val="22"/>
          <w:szCs w:val="22"/>
        </w:rPr>
        <w:t>wać</w:t>
      </w:r>
      <w:r w:rsidR="005A3AFC" w:rsidRPr="00A03220">
        <w:rPr>
          <w:rFonts w:hAnsi="Times New Roman"/>
          <w:sz w:val="22"/>
          <w:szCs w:val="22"/>
        </w:rPr>
        <w:t xml:space="preserve"> drogą elektroniczną, a w przypadku niemożności wysłania tą drogą,</w:t>
      </w:r>
      <w:r w:rsidRPr="00A03220">
        <w:rPr>
          <w:rFonts w:hAnsi="Times New Roman"/>
          <w:sz w:val="22"/>
          <w:szCs w:val="22"/>
        </w:rPr>
        <w:t xml:space="preserve"> będzie</w:t>
      </w:r>
      <w:r w:rsidR="006049EF" w:rsidRPr="00A03220">
        <w:rPr>
          <w:rFonts w:hAnsi="Times New Roman"/>
          <w:sz w:val="22"/>
          <w:szCs w:val="22"/>
        </w:rPr>
        <w:t xml:space="preserve"> się</w:t>
      </w:r>
      <w:r w:rsidR="005A3AFC" w:rsidRPr="00A03220">
        <w:rPr>
          <w:rFonts w:hAnsi="Times New Roman"/>
          <w:sz w:val="22"/>
          <w:szCs w:val="22"/>
        </w:rPr>
        <w:t xml:space="preserve"> odbywało na podstawie pisemnego zgłoszenia podpisanego przez osobę wyznaczoną przez Zamawiającego przesłanego do Wykonawcy faksem. </w:t>
      </w:r>
    </w:p>
    <w:p w:rsidR="002B1CEA" w:rsidRPr="00A03220" w:rsidRDefault="00EC71D1" w:rsidP="00EB78AC">
      <w:pPr>
        <w:pStyle w:val="Tekstpodstawowy3"/>
        <w:pBdr>
          <w:top w:val="none" w:sz="0" w:space="0" w:color="auto"/>
          <w:left w:val="none" w:sz="0" w:space="0" w:color="auto"/>
          <w:bottom w:val="none" w:sz="0" w:space="0" w:color="auto"/>
          <w:right w:val="none" w:sz="0" w:space="0" w:color="auto"/>
          <w:bar w:val="none" w:sz="0" w:color="auto"/>
        </w:pBdr>
        <w:rPr>
          <w:rFonts w:hAnsi="Times New Roman"/>
          <w:color w:val="auto"/>
          <w:sz w:val="22"/>
          <w:szCs w:val="22"/>
        </w:rPr>
      </w:pPr>
      <w:r w:rsidRPr="00A03220">
        <w:rPr>
          <w:rFonts w:hAnsi="Times New Roman"/>
          <w:sz w:val="22"/>
          <w:szCs w:val="22"/>
        </w:rPr>
        <w:t xml:space="preserve">16. </w:t>
      </w:r>
      <w:r w:rsidR="00EB78AC" w:rsidRPr="00A03220">
        <w:rPr>
          <w:rFonts w:hAnsi="Times New Roman"/>
          <w:sz w:val="22"/>
          <w:szCs w:val="22"/>
        </w:rPr>
        <w:t>Dostarczanie posiłków odbywać się będzie na podstawie</w:t>
      </w:r>
      <w:r w:rsidR="005A3AFC" w:rsidRPr="00A03220">
        <w:rPr>
          <w:rFonts w:hAnsi="Times New Roman"/>
          <w:sz w:val="22"/>
          <w:szCs w:val="22"/>
        </w:rPr>
        <w:t xml:space="preserve"> zgłoszenia dokonanego przez Zamawiającego</w:t>
      </w:r>
      <w:r w:rsidR="00EB78AC" w:rsidRPr="00A03220">
        <w:rPr>
          <w:rFonts w:hAnsi="Times New Roman"/>
          <w:sz w:val="22"/>
          <w:szCs w:val="22"/>
        </w:rPr>
        <w:t xml:space="preserve">, środkiem transportu Wykonawcy posiadającym wymagane przepisami dopuszczenia do tego typu prac, na jego koszt. Zapotrzebowanie na posiłki na dzień następny będzie dostarczone do Wykonawcy do godz.  10:00. Ewentualne zmiany diet lub ilości pacjentów zgłaszane będą do </w:t>
      </w:r>
      <w:r w:rsidR="00AE5A79" w:rsidRPr="00A03220">
        <w:rPr>
          <w:rFonts w:hAnsi="Times New Roman"/>
          <w:color w:val="auto"/>
          <w:sz w:val="22"/>
          <w:szCs w:val="22"/>
        </w:rPr>
        <w:t>2</w:t>
      </w:r>
      <w:r w:rsidR="00EB78AC" w:rsidRPr="00A03220">
        <w:rPr>
          <w:rFonts w:hAnsi="Times New Roman"/>
          <w:color w:val="auto"/>
          <w:sz w:val="22"/>
          <w:szCs w:val="22"/>
        </w:rPr>
        <w:t xml:space="preserve"> godzin przed ustalonym harmonogramem dostaw posiłków.</w:t>
      </w:r>
      <w:r w:rsidR="00347CF0" w:rsidRPr="00A03220">
        <w:rPr>
          <w:rFonts w:hAnsi="Times New Roman"/>
          <w:color w:val="auto"/>
          <w:sz w:val="22"/>
          <w:szCs w:val="22"/>
        </w:rPr>
        <w:t xml:space="preserve"> </w:t>
      </w:r>
    </w:p>
    <w:p w:rsidR="00EB78AC" w:rsidRPr="00A03220" w:rsidRDefault="00EC71D1" w:rsidP="00EB78AC">
      <w:pPr>
        <w:pStyle w:val="Tekstpodstawowy3"/>
        <w:pBdr>
          <w:top w:val="none" w:sz="0" w:space="0" w:color="auto"/>
          <w:left w:val="none" w:sz="0" w:space="0" w:color="auto"/>
          <w:bottom w:val="none" w:sz="0" w:space="0" w:color="auto"/>
          <w:right w:val="none" w:sz="0" w:space="0" w:color="auto"/>
          <w:bar w:val="none" w:sz="0" w:color="auto"/>
        </w:pBdr>
        <w:rPr>
          <w:rFonts w:hAnsi="Times New Roman"/>
          <w:sz w:val="22"/>
          <w:szCs w:val="22"/>
        </w:rPr>
      </w:pPr>
      <w:r w:rsidRPr="001E1DC6">
        <w:rPr>
          <w:rFonts w:hAnsi="Times New Roman"/>
          <w:color w:val="auto"/>
        </w:rPr>
        <w:t>17</w:t>
      </w:r>
      <w:r w:rsidR="00EB78AC" w:rsidRPr="001E1DC6">
        <w:rPr>
          <w:rFonts w:hAnsi="Times New Roman"/>
          <w:color w:val="auto"/>
        </w:rPr>
        <w:t xml:space="preserve">. </w:t>
      </w:r>
      <w:r w:rsidR="00EB78AC" w:rsidRPr="00A03220">
        <w:rPr>
          <w:rFonts w:hAnsi="Times New Roman"/>
          <w:color w:val="auto"/>
          <w:sz w:val="22"/>
          <w:szCs w:val="22"/>
        </w:rPr>
        <w:t xml:space="preserve">Zapotrzebowanie na posiłki sporządzane będzie z podziałem na oddziały. Zapotrzebowanie na  posiłki w soboty, niedziele i święta sporządzane będzie szacunkowo i przekazywane w dzień roboczy poprzedzający dni wolne. W przypadku konieczności zmiany diet, zwiększenia lub zmniejszenia ilości diet Zamawiający dokona telefonicznej korekty zapotrzebowania do </w:t>
      </w:r>
      <w:r w:rsidR="00AE5A79" w:rsidRPr="00A03220">
        <w:rPr>
          <w:rFonts w:hAnsi="Times New Roman"/>
          <w:color w:val="auto"/>
          <w:sz w:val="22"/>
          <w:szCs w:val="22"/>
        </w:rPr>
        <w:t>2</w:t>
      </w:r>
      <w:r w:rsidR="00EB78AC" w:rsidRPr="00A03220">
        <w:rPr>
          <w:rFonts w:hAnsi="Times New Roman"/>
          <w:color w:val="auto"/>
          <w:sz w:val="22"/>
          <w:szCs w:val="22"/>
        </w:rPr>
        <w:t xml:space="preserve"> godzin przed ustalonym harmonogramem</w:t>
      </w:r>
      <w:r w:rsidR="00EB78AC" w:rsidRPr="00A03220">
        <w:rPr>
          <w:rFonts w:hAnsi="Times New Roman"/>
          <w:sz w:val="22"/>
          <w:szCs w:val="22"/>
        </w:rPr>
        <w:t xml:space="preserve"> dostaw posiłków.</w:t>
      </w:r>
    </w:p>
    <w:p w:rsidR="00EB78AC" w:rsidRPr="001E1DC6" w:rsidRDefault="00EC71D1" w:rsidP="00EB78AC">
      <w:pPr>
        <w:pStyle w:val="Tekstpodstawowy3"/>
        <w:pBdr>
          <w:top w:val="none" w:sz="0" w:space="0" w:color="auto"/>
          <w:left w:val="none" w:sz="0" w:space="0" w:color="auto"/>
          <w:bottom w:val="none" w:sz="0" w:space="0" w:color="auto"/>
          <w:right w:val="none" w:sz="0" w:space="0" w:color="auto"/>
          <w:bar w:val="none" w:sz="0" w:color="auto"/>
        </w:pBdr>
        <w:rPr>
          <w:rFonts w:hAnsi="Times New Roman"/>
          <w:i/>
          <w:iCs/>
        </w:rPr>
      </w:pPr>
      <w:r w:rsidRPr="00A03220">
        <w:rPr>
          <w:rFonts w:hAnsi="Times New Roman"/>
          <w:sz w:val="22"/>
          <w:szCs w:val="22"/>
        </w:rPr>
        <w:t>18</w:t>
      </w:r>
      <w:r w:rsidR="00EB78AC" w:rsidRPr="00A03220">
        <w:rPr>
          <w:rFonts w:hAnsi="Times New Roman"/>
          <w:sz w:val="22"/>
          <w:szCs w:val="22"/>
        </w:rPr>
        <w:t>.Wykonawca będzie zobowiązany do sporządzenia i przechowywania próbek żywnościowych w specjalnie przeznaczonych do tego celu lodówkach przez okres 72 godzin na terenie  swojego zakładu zgodnie z obowiązującymi w tym zakresie przepisami dla lecznictwa zamkniętego</w:t>
      </w:r>
      <w:r w:rsidR="00EB78AC" w:rsidRPr="001E1DC6">
        <w:rPr>
          <w:rFonts w:hAnsi="Times New Roman"/>
        </w:rPr>
        <w:t>.</w:t>
      </w:r>
    </w:p>
    <w:p w:rsidR="00EB78AC" w:rsidRPr="00A03220" w:rsidRDefault="00EC71D1" w:rsidP="00EB78AC">
      <w:pPr>
        <w:pStyle w:val="Tekstpodstawowy3"/>
        <w:pBdr>
          <w:top w:val="none" w:sz="0" w:space="0" w:color="auto"/>
          <w:left w:val="none" w:sz="0" w:space="0" w:color="auto"/>
          <w:bottom w:val="none" w:sz="0" w:space="0" w:color="auto"/>
          <w:right w:val="none" w:sz="0" w:space="0" w:color="auto"/>
          <w:bar w:val="none" w:sz="0" w:color="auto"/>
        </w:pBdr>
        <w:tabs>
          <w:tab w:val="left" w:pos="360"/>
        </w:tabs>
        <w:rPr>
          <w:rFonts w:hAnsi="Times New Roman"/>
          <w:sz w:val="22"/>
          <w:szCs w:val="22"/>
        </w:rPr>
      </w:pPr>
      <w:r w:rsidRPr="00A03220">
        <w:rPr>
          <w:rFonts w:hAnsi="Times New Roman"/>
          <w:sz w:val="22"/>
          <w:szCs w:val="22"/>
        </w:rPr>
        <w:t>19</w:t>
      </w:r>
      <w:r w:rsidR="00EB78AC" w:rsidRPr="00A03220">
        <w:rPr>
          <w:rFonts w:hAnsi="Times New Roman"/>
          <w:sz w:val="22"/>
          <w:szCs w:val="22"/>
        </w:rPr>
        <w:t>.</w:t>
      </w:r>
      <w:r w:rsidR="00EB78AC" w:rsidRPr="00A03220">
        <w:rPr>
          <w:rFonts w:hAnsi="Times New Roman"/>
          <w:b/>
          <w:bCs/>
          <w:sz w:val="22"/>
          <w:szCs w:val="22"/>
        </w:rPr>
        <w:t xml:space="preserve"> </w:t>
      </w:r>
      <w:r w:rsidR="00EB78AC" w:rsidRPr="00A03220">
        <w:rPr>
          <w:rFonts w:hAnsi="Times New Roman"/>
          <w:sz w:val="22"/>
          <w:szCs w:val="22"/>
        </w:rPr>
        <w:t>Zamawiający we własnym zakresie przeprowadza indywidualne wydawanie posiłków pacjentom.</w:t>
      </w:r>
    </w:p>
    <w:p w:rsidR="00E959A6" w:rsidRPr="001E1DC6" w:rsidRDefault="00EC71D1" w:rsidP="00EB78AC">
      <w:pPr>
        <w:pStyle w:val="Tekstpodstawowy3"/>
        <w:pBdr>
          <w:top w:val="none" w:sz="0" w:space="0" w:color="auto"/>
          <w:left w:val="none" w:sz="0" w:space="0" w:color="auto"/>
          <w:bottom w:val="none" w:sz="0" w:space="0" w:color="auto"/>
          <w:right w:val="none" w:sz="0" w:space="0" w:color="auto"/>
          <w:bar w:val="none" w:sz="0" w:color="auto"/>
        </w:pBdr>
        <w:tabs>
          <w:tab w:val="left" w:pos="360"/>
        </w:tabs>
        <w:rPr>
          <w:rFonts w:hAnsi="Times New Roman"/>
        </w:rPr>
      </w:pPr>
      <w:r w:rsidRPr="00A03220">
        <w:rPr>
          <w:rFonts w:hAnsi="Times New Roman"/>
          <w:sz w:val="22"/>
          <w:szCs w:val="22"/>
        </w:rPr>
        <w:t>20</w:t>
      </w:r>
      <w:r w:rsidR="00EB78AC" w:rsidRPr="00A03220">
        <w:rPr>
          <w:rFonts w:hAnsi="Times New Roman"/>
          <w:sz w:val="22"/>
          <w:szCs w:val="22"/>
        </w:rPr>
        <w:t xml:space="preserve">. </w:t>
      </w:r>
      <w:r w:rsidR="00EB78AC" w:rsidRPr="00A03220">
        <w:rPr>
          <w:rFonts w:hAnsi="Times New Roman"/>
          <w:bCs/>
          <w:sz w:val="22"/>
          <w:szCs w:val="22"/>
        </w:rPr>
        <w:t>Termosy</w:t>
      </w:r>
      <w:r w:rsidRPr="00A03220">
        <w:rPr>
          <w:rFonts w:hAnsi="Times New Roman"/>
          <w:bCs/>
          <w:sz w:val="22"/>
          <w:szCs w:val="22"/>
        </w:rPr>
        <w:t>, wkłady</w:t>
      </w:r>
      <w:r w:rsidR="00EB78AC" w:rsidRPr="00A03220">
        <w:rPr>
          <w:rFonts w:hAnsi="Times New Roman"/>
          <w:bCs/>
          <w:sz w:val="22"/>
          <w:szCs w:val="22"/>
        </w:rPr>
        <w:t xml:space="preserve"> i </w:t>
      </w:r>
      <w:r w:rsidR="00EB78AC" w:rsidRPr="00A03220">
        <w:rPr>
          <w:rFonts w:hAnsi="Times New Roman"/>
          <w:sz w:val="22"/>
          <w:szCs w:val="22"/>
        </w:rPr>
        <w:t>wszelkie naczynia, w których Wykonawca dostarcza posiłki, Zamawiający będzie oddawał Wykonawcy bez obowiązku ich mycia. Wykonawca będzie odbierał z poszczególnych oddziałów termosy niezwłocznie po każdym posiłku.</w:t>
      </w:r>
      <w:r w:rsidR="00BB7C6C" w:rsidRPr="00A03220">
        <w:rPr>
          <w:rFonts w:hAnsi="Times New Roman"/>
          <w:sz w:val="22"/>
          <w:szCs w:val="22"/>
        </w:rPr>
        <w:t xml:space="preserve"> Odbiór</w:t>
      </w:r>
      <w:r w:rsidR="00E959A6" w:rsidRPr="00A03220">
        <w:rPr>
          <w:rFonts w:hAnsi="Times New Roman"/>
          <w:sz w:val="22"/>
          <w:szCs w:val="22"/>
        </w:rPr>
        <w:t xml:space="preserve"> resztek pokonsumpcyjnych leży po stronie Wykonawcy</w:t>
      </w:r>
      <w:r w:rsidR="00E959A6">
        <w:rPr>
          <w:rFonts w:hAnsi="Times New Roman"/>
        </w:rPr>
        <w:t>.</w:t>
      </w:r>
    </w:p>
    <w:p w:rsidR="00EB78AC" w:rsidRPr="007A486A" w:rsidRDefault="00EB78AC" w:rsidP="00EB78AC">
      <w:pPr>
        <w:pStyle w:val="Tekstpodstawowy3"/>
        <w:pBdr>
          <w:top w:val="none" w:sz="0" w:space="0" w:color="auto"/>
          <w:left w:val="none" w:sz="0" w:space="0" w:color="auto"/>
          <w:bottom w:val="none" w:sz="0" w:space="0" w:color="auto"/>
          <w:right w:val="none" w:sz="0" w:space="0" w:color="auto"/>
          <w:bar w:val="none" w:sz="0" w:color="auto"/>
        </w:pBdr>
        <w:ind w:left="360"/>
        <w:jc w:val="left"/>
        <w:rPr>
          <w:rFonts w:hAnsi="Times New Roman"/>
          <w:b/>
          <w:bCs/>
          <w:iCs/>
          <w:color w:val="auto"/>
          <w:highlight w:val="yellow"/>
          <w:u w:val="single"/>
        </w:rPr>
      </w:pPr>
    </w:p>
    <w:p w:rsidR="00EB78AC" w:rsidRPr="00E959A6" w:rsidRDefault="00EB78AC" w:rsidP="00EB78AC">
      <w:pPr>
        <w:pStyle w:val="Tekstpodstawowy3"/>
        <w:pBdr>
          <w:top w:val="none" w:sz="0" w:space="0" w:color="auto"/>
          <w:left w:val="none" w:sz="0" w:space="0" w:color="auto"/>
          <w:bottom w:val="none" w:sz="0" w:space="0" w:color="auto"/>
          <w:right w:val="none" w:sz="0" w:space="0" w:color="auto"/>
          <w:bar w:val="none" w:sz="0" w:color="auto"/>
        </w:pBdr>
        <w:rPr>
          <w:rFonts w:hAnsi="Times New Roman"/>
          <w:b/>
          <w:bCs/>
          <w:color w:val="auto"/>
          <w:u w:val="single"/>
        </w:rPr>
      </w:pPr>
      <w:r w:rsidRPr="00E959A6">
        <w:rPr>
          <w:rFonts w:hAnsi="Times New Roman"/>
          <w:b/>
          <w:bCs/>
          <w:color w:val="auto"/>
          <w:u w:val="single"/>
        </w:rPr>
        <w:t xml:space="preserve">II. Dodatkowe informacje do realizacji zamówienia </w:t>
      </w:r>
    </w:p>
    <w:p w:rsidR="00F26E63" w:rsidRPr="00A03220" w:rsidRDefault="00EB78AC" w:rsidP="00EB78AC">
      <w:pPr>
        <w:pStyle w:val="Akapitzlist"/>
        <w:spacing w:after="0" w:line="240" w:lineRule="auto"/>
        <w:ind w:left="0"/>
        <w:jc w:val="both"/>
        <w:rPr>
          <w:rFonts w:ascii="Times New Roman" w:hAnsi="Times New Roman"/>
        </w:rPr>
      </w:pPr>
      <w:r w:rsidRPr="00E959A6">
        <w:rPr>
          <w:rFonts w:ascii="Times New Roman" w:hAnsi="Times New Roman"/>
          <w:sz w:val="24"/>
          <w:szCs w:val="24"/>
        </w:rPr>
        <w:t xml:space="preserve">1. </w:t>
      </w:r>
      <w:r w:rsidRPr="00A03220">
        <w:rPr>
          <w:rFonts w:ascii="Times New Roman" w:hAnsi="Times New Roman"/>
        </w:rPr>
        <w:t>Wszystkie diety należy planować na 3 posiłki, za wyjątkiem</w:t>
      </w:r>
      <w:r w:rsidR="00F26E63" w:rsidRPr="00A03220">
        <w:rPr>
          <w:rFonts w:ascii="Times New Roman" w:hAnsi="Times New Roman"/>
        </w:rPr>
        <w:t>:</w:t>
      </w:r>
    </w:p>
    <w:p w:rsidR="00F26E63" w:rsidRPr="00A03220" w:rsidRDefault="00EB78AC" w:rsidP="00663605">
      <w:pPr>
        <w:pStyle w:val="Akapitzlist"/>
        <w:numPr>
          <w:ilvl w:val="0"/>
          <w:numId w:val="84"/>
        </w:numPr>
        <w:spacing w:after="0" w:line="240" w:lineRule="auto"/>
        <w:jc w:val="both"/>
        <w:rPr>
          <w:rFonts w:ascii="Times New Roman" w:hAnsi="Times New Roman"/>
        </w:rPr>
      </w:pPr>
      <w:r w:rsidRPr="00A03220">
        <w:rPr>
          <w:rFonts w:ascii="Times New Roman" w:hAnsi="Times New Roman"/>
        </w:rPr>
        <w:t>di</w:t>
      </w:r>
      <w:r w:rsidR="00437E42" w:rsidRPr="00A03220">
        <w:rPr>
          <w:rFonts w:ascii="Times New Roman" w:hAnsi="Times New Roman"/>
        </w:rPr>
        <w:t>ety dla pacjentek Oddziału Położniczego</w:t>
      </w:r>
      <w:r w:rsidR="00F26E63" w:rsidRPr="00A03220">
        <w:rPr>
          <w:rFonts w:ascii="Times New Roman" w:hAnsi="Times New Roman"/>
        </w:rPr>
        <w:t>, gdzie stosuje się dietę łatwo strawną</w:t>
      </w:r>
      <w:r w:rsidRPr="00A03220">
        <w:rPr>
          <w:rFonts w:ascii="Times New Roman" w:hAnsi="Times New Roman"/>
        </w:rPr>
        <w:t>, oraz diety z ograniczeniem łatwo przyswajalnych węglowodanów stosowanej przy cukrzycy, gdzie planuje się 4 posiłki, czyli dodatko</w:t>
      </w:r>
      <w:r w:rsidR="004D03C7" w:rsidRPr="00A03220">
        <w:rPr>
          <w:rFonts w:ascii="Times New Roman" w:hAnsi="Times New Roman"/>
        </w:rPr>
        <w:t>wo II śniadanie</w:t>
      </w:r>
      <w:r w:rsidRPr="00A03220">
        <w:rPr>
          <w:rFonts w:ascii="Times New Roman" w:hAnsi="Times New Roman"/>
        </w:rPr>
        <w:t xml:space="preserve"> dostarczane w następujący sposób: ze śniadaniem będzie dost</w:t>
      </w:r>
      <w:r w:rsidR="004D03C7" w:rsidRPr="00A03220">
        <w:rPr>
          <w:rFonts w:ascii="Times New Roman" w:hAnsi="Times New Roman"/>
        </w:rPr>
        <w:t xml:space="preserve">arczane II śniadanie, </w:t>
      </w:r>
    </w:p>
    <w:p w:rsidR="00EB78AC" w:rsidRPr="00A03220" w:rsidRDefault="0090055B" w:rsidP="00663605">
      <w:pPr>
        <w:pStyle w:val="Akapitzlist"/>
        <w:numPr>
          <w:ilvl w:val="0"/>
          <w:numId w:val="84"/>
        </w:numPr>
        <w:spacing w:after="0" w:line="240" w:lineRule="auto"/>
        <w:jc w:val="both"/>
        <w:rPr>
          <w:rFonts w:ascii="Times New Roman" w:hAnsi="Times New Roman"/>
        </w:rPr>
      </w:pPr>
      <w:r w:rsidRPr="00A03220">
        <w:rPr>
          <w:rFonts w:ascii="Times New Roman" w:hAnsi="Times New Roman"/>
        </w:rPr>
        <w:t>diety płynnej wysoko</w:t>
      </w:r>
      <w:r w:rsidR="004D03C7" w:rsidRPr="00A03220">
        <w:rPr>
          <w:rFonts w:ascii="Times New Roman" w:hAnsi="Times New Roman"/>
        </w:rPr>
        <w:t xml:space="preserve">białkowej, gdzie planuje się 5 posiłków </w:t>
      </w:r>
      <w:r w:rsidR="00F26E63" w:rsidRPr="00A03220">
        <w:rPr>
          <w:rFonts w:ascii="Times New Roman" w:hAnsi="Times New Roman"/>
        </w:rPr>
        <w:t>czyli dodatkowo II śniadanie i</w:t>
      </w:r>
      <w:r w:rsidR="004D03C7" w:rsidRPr="00A03220">
        <w:rPr>
          <w:rFonts w:ascii="Times New Roman" w:hAnsi="Times New Roman"/>
        </w:rPr>
        <w:t xml:space="preserve"> podwieczorek dostarczane w następujący sposób: ze śniadaniem będzie dostarczane II śniadanie, z obiadem będzie dostarczony podwieczorek</w:t>
      </w:r>
    </w:p>
    <w:p w:rsidR="00EB78AC" w:rsidRPr="00A03220" w:rsidRDefault="00EB78AC" w:rsidP="00EB78AC">
      <w:pPr>
        <w:pStyle w:val="Akapitzlist"/>
        <w:spacing w:after="0" w:line="240" w:lineRule="auto"/>
        <w:ind w:left="0"/>
        <w:jc w:val="both"/>
        <w:rPr>
          <w:rFonts w:ascii="Times New Roman" w:hAnsi="Times New Roman"/>
        </w:rPr>
      </w:pPr>
      <w:r w:rsidRPr="00A03220">
        <w:rPr>
          <w:rFonts w:ascii="Times New Roman" w:hAnsi="Times New Roman"/>
        </w:rPr>
        <w:t>2. Zamawiający wymaga planowania:</w:t>
      </w:r>
    </w:p>
    <w:p w:rsidR="00EB78AC" w:rsidRPr="00A03220" w:rsidRDefault="00EB78AC" w:rsidP="00D173C6">
      <w:pPr>
        <w:pStyle w:val="Akapitzlist"/>
        <w:numPr>
          <w:ilvl w:val="0"/>
          <w:numId w:val="59"/>
        </w:numPr>
        <w:spacing w:after="0" w:line="240" w:lineRule="auto"/>
        <w:jc w:val="both"/>
        <w:rPr>
          <w:rFonts w:ascii="Times New Roman" w:hAnsi="Times New Roman"/>
          <w:b/>
          <w:strike/>
        </w:rPr>
      </w:pPr>
      <w:r w:rsidRPr="00A03220">
        <w:rPr>
          <w:rFonts w:ascii="Times New Roman" w:hAnsi="Times New Roman"/>
        </w:rPr>
        <w:t xml:space="preserve">zupy mlecznej codziennie dla każdej diety na śniadanie, za wyjątkiem </w:t>
      </w:r>
      <w:r w:rsidRPr="00A03220">
        <w:rPr>
          <w:rFonts w:ascii="Times New Roman" w:hAnsi="Times New Roman"/>
          <w:u w:val="single"/>
        </w:rPr>
        <w:t>diety z ograniczeniem łatwo przyswajalnych węglowodanów</w:t>
      </w:r>
      <w:r w:rsidRPr="00A03220">
        <w:rPr>
          <w:rFonts w:ascii="Times New Roman" w:hAnsi="Times New Roman"/>
        </w:rPr>
        <w:t xml:space="preserve"> i diet dla pacjentów Oddz. Geriatrycznego</w:t>
      </w:r>
      <w:r w:rsidR="00677BEC" w:rsidRPr="00A03220">
        <w:rPr>
          <w:rFonts w:ascii="Times New Roman" w:hAnsi="Times New Roman"/>
        </w:rPr>
        <w:t xml:space="preserve">. </w:t>
      </w:r>
      <w:r w:rsidRPr="00A03220">
        <w:rPr>
          <w:rFonts w:ascii="Times New Roman" w:hAnsi="Times New Roman"/>
        </w:rPr>
        <w:t>Zamiast zupy mlecznej</w:t>
      </w:r>
      <w:r w:rsidR="00D173C6" w:rsidRPr="00A03220">
        <w:rPr>
          <w:rFonts w:ascii="Times New Roman" w:hAnsi="Times New Roman"/>
        </w:rPr>
        <w:t xml:space="preserve"> dla diety z ograniczeniem łatwo przyswajalnych węglowodanów stosuje jogurt naturalny (150 g) lub kefir (150 g) oraz dodatkową porcję wędliny (30 g)</w:t>
      </w:r>
      <w:r w:rsidR="00067F57">
        <w:rPr>
          <w:rFonts w:ascii="Times New Roman" w:hAnsi="Times New Roman"/>
        </w:rPr>
        <w:t xml:space="preserve"> lub </w:t>
      </w:r>
      <w:r w:rsidR="00D173C6" w:rsidRPr="00A03220">
        <w:rPr>
          <w:rFonts w:ascii="Times New Roman" w:hAnsi="Times New Roman"/>
        </w:rPr>
        <w:t>sera białego (30 g)</w:t>
      </w:r>
      <w:r w:rsidR="00067F57">
        <w:rPr>
          <w:rFonts w:ascii="Times New Roman" w:hAnsi="Times New Roman"/>
        </w:rPr>
        <w:t xml:space="preserve"> lub </w:t>
      </w:r>
      <w:r w:rsidR="00D173C6" w:rsidRPr="00A03220">
        <w:rPr>
          <w:rFonts w:ascii="Times New Roman" w:hAnsi="Times New Roman"/>
        </w:rPr>
        <w:t>sera żółtego (20 g) lub jaja (1 sztuka). Zamiast zupy mlecznej dla diet pacjentów Odd</w:t>
      </w:r>
      <w:r w:rsidR="00A03220">
        <w:rPr>
          <w:rFonts w:ascii="Times New Roman" w:hAnsi="Times New Roman"/>
        </w:rPr>
        <w:t>z</w:t>
      </w:r>
      <w:r w:rsidR="00D173C6" w:rsidRPr="00A03220">
        <w:rPr>
          <w:rFonts w:ascii="Times New Roman" w:hAnsi="Times New Roman"/>
        </w:rPr>
        <w:t>. Geriatrycznego</w:t>
      </w:r>
      <w:r w:rsidRPr="00A03220">
        <w:rPr>
          <w:rFonts w:ascii="Times New Roman" w:hAnsi="Times New Roman"/>
        </w:rPr>
        <w:t xml:space="preserve"> </w:t>
      </w:r>
      <w:r w:rsidR="00D173C6" w:rsidRPr="00A03220">
        <w:rPr>
          <w:rFonts w:ascii="Times New Roman" w:hAnsi="Times New Roman"/>
        </w:rPr>
        <w:t>stosuje się</w:t>
      </w:r>
      <w:r w:rsidR="00424EA4" w:rsidRPr="00A03220">
        <w:rPr>
          <w:rFonts w:ascii="Times New Roman" w:hAnsi="Times New Roman"/>
        </w:rPr>
        <w:t xml:space="preserve"> jogurt naturalny</w:t>
      </w:r>
      <w:r w:rsidR="00D173C6" w:rsidRPr="00A03220">
        <w:rPr>
          <w:rFonts w:ascii="Times New Roman" w:hAnsi="Times New Roman"/>
        </w:rPr>
        <w:t>/owocowy</w:t>
      </w:r>
      <w:r w:rsidR="00424EA4" w:rsidRPr="00A03220">
        <w:rPr>
          <w:rFonts w:ascii="Times New Roman" w:hAnsi="Times New Roman"/>
        </w:rPr>
        <w:t xml:space="preserve"> (150 g) lub kefir (150 g) oraz dodatkową porcję w</w:t>
      </w:r>
      <w:r w:rsidR="00D173C6" w:rsidRPr="00A03220">
        <w:rPr>
          <w:rFonts w:ascii="Times New Roman" w:hAnsi="Times New Roman"/>
        </w:rPr>
        <w:t>ędliny (30 g)</w:t>
      </w:r>
      <w:r w:rsidR="00F01325">
        <w:rPr>
          <w:rFonts w:ascii="Times New Roman" w:hAnsi="Times New Roman"/>
        </w:rPr>
        <w:t xml:space="preserve"> lub </w:t>
      </w:r>
      <w:r w:rsidR="00D173C6" w:rsidRPr="00A03220">
        <w:rPr>
          <w:rFonts w:ascii="Times New Roman" w:hAnsi="Times New Roman"/>
        </w:rPr>
        <w:t>sera białego (30 </w:t>
      </w:r>
      <w:r w:rsidR="00424EA4" w:rsidRPr="00A03220">
        <w:rPr>
          <w:rFonts w:ascii="Times New Roman" w:hAnsi="Times New Roman"/>
        </w:rPr>
        <w:t>g)</w:t>
      </w:r>
      <w:r w:rsidR="00F01325">
        <w:rPr>
          <w:rFonts w:ascii="Times New Roman" w:hAnsi="Times New Roman"/>
        </w:rPr>
        <w:t xml:space="preserve"> lub </w:t>
      </w:r>
      <w:r w:rsidR="00424EA4" w:rsidRPr="00A03220">
        <w:rPr>
          <w:rFonts w:ascii="Times New Roman" w:hAnsi="Times New Roman"/>
        </w:rPr>
        <w:t xml:space="preserve">sera żółtego (20 g) lub jaja (1 sztuka). Dopuszcza się podanie serka homogenizowanego (150 g) bez dodatkowych porcji wędliny, sera lub jaja, przy czym nie częściej niż </w:t>
      </w:r>
      <w:r w:rsidR="00D173C6" w:rsidRPr="00A03220">
        <w:rPr>
          <w:rFonts w:ascii="Times New Roman" w:hAnsi="Times New Roman"/>
        </w:rPr>
        <w:t>1 raz</w:t>
      </w:r>
      <w:r w:rsidR="00424EA4" w:rsidRPr="00A03220">
        <w:rPr>
          <w:rFonts w:ascii="Times New Roman" w:hAnsi="Times New Roman"/>
        </w:rPr>
        <w:t xml:space="preserve"> w dekadzie.</w:t>
      </w:r>
    </w:p>
    <w:p w:rsidR="005D4C83" w:rsidRPr="00A03220" w:rsidRDefault="00EB78AC" w:rsidP="00663605">
      <w:pPr>
        <w:numPr>
          <w:ilvl w:val="0"/>
          <w:numId w:val="59"/>
        </w:numPr>
        <w:pBdr>
          <w:top w:val="none" w:sz="0" w:space="0" w:color="auto"/>
          <w:left w:val="none" w:sz="0" w:space="0" w:color="auto"/>
          <w:bottom w:val="none" w:sz="0" w:space="0" w:color="auto"/>
          <w:right w:val="none" w:sz="0" w:space="0" w:color="auto"/>
          <w:bar w:val="none" w:sz="0" w:color="auto"/>
        </w:pBdr>
        <w:jc w:val="both"/>
        <w:rPr>
          <w:b/>
          <w:strike/>
          <w:sz w:val="22"/>
          <w:szCs w:val="22"/>
          <w:lang w:val="pl-PL"/>
        </w:rPr>
      </w:pPr>
      <w:r w:rsidRPr="00A03220">
        <w:rPr>
          <w:sz w:val="22"/>
          <w:szCs w:val="22"/>
          <w:lang w:val="pl-PL"/>
        </w:rPr>
        <w:t>dodatków warzywnych, owocowych, owocowo-warzyw</w:t>
      </w:r>
      <w:r w:rsidR="00D35842" w:rsidRPr="00A03220">
        <w:rPr>
          <w:sz w:val="22"/>
          <w:szCs w:val="22"/>
          <w:lang w:val="pl-PL"/>
        </w:rPr>
        <w:t>nych do posiłków głównych (</w:t>
      </w:r>
      <w:r w:rsidR="00EA415F" w:rsidRPr="00A03220">
        <w:rPr>
          <w:sz w:val="22"/>
          <w:szCs w:val="22"/>
          <w:lang w:val="pl-PL"/>
        </w:rPr>
        <w:t>śn</w:t>
      </w:r>
      <w:r w:rsidR="005D4C83" w:rsidRPr="00A03220">
        <w:rPr>
          <w:sz w:val="22"/>
          <w:szCs w:val="22"/>
          <w:lang w:val="pl-PL"/>
        </w:rPr>
        <w:t>i</w:t>
      </w:r>
      <w:r w:rsidR="00EA415F" w:rsidRPr="00A03220">
        <w:rPr>
          <w:sz w:val="22"/>
          <w:szCs w:val="22"/>
          <w:lang w:val="pl-PL"/>
        </w:rPr>
        <w:t>adanie, obiad, kolacja)</w:t>
      </w:r>
      <w:r w:rsidRPr="00A03220">
        <w:rPr>
          <w:sz w:val="22"/>
          <w:szCs w:val="22"/>
          <w:lang w:val="pl-PL"/>
        </w:rPr>
        <w:t xml:space="preserve">, przy czym asortyment powinien być różnorodny; część warzyw i owoców winna być podawana w postaci </w:t>
      </w:r>
      <w:r w:rsidR="00F13FB7" w:rsidRPr="00A03220">
        <w:rPr>
          <w:sz w:val="22"/>
          <w:szCs w:val="22"/>
          <w:lang w:val="pl-PL"/>
        </w:rPr>
        <w:t>“</w:t>
      </w:r>
      <w:r w:rsidRPr="00A03220">
        <w:rPr>
          <w:sz w:val="22"/>
          <w:szCs w:val="22"/>
          <w:lang w:val="pl-PL"/>
        </w:rPr>
        <w:t>surowej” („Zasady prawidłowego żywienia chorych w szpitalach</w:t>
      </w:r>
      <w:r w:rsidR="00CB2F56" w:rsidRPr="00A03220">
        <w:rPr>
          <w:sz w:val="22"/>
          <w:szCs w:val="22"/>
          <w:lang w:val="pl-PL"/>
        </w:rPr>
        <w:t>”</w:t>
      </w:r>
      <w:r w:rsidRPr="00A03220">
        <w:rPr>
          <w:sz w:val="22"/>
          <w:szCs w:val="22"/>
          <w:lang w:val="pl-PL"/>
        </w:rPr>
        <w:t>, 2011)</w:t>
      </w:r>
      <w:r w:rsidR="005D4C83" w:rsidRPr="00A03220">
        <w:rPr>
          <w:sz w:val="22"/>
          <w:szCs w:val="22"/>
          <w:lang w:val="pl-PL"/>
        </w:rPr>
        <w:t>.</w:t>
      </w:r>
      <w:r w:rsidR="00A3187D" w:rsidRPr="00A03220">
        <w:rPr>
          <w:sz w:val="22"/>
          <w:szCs w:val="22"/>
          <w:lang w:val="pl-PL"/>
        </w:rPr>
        <w:t xml:space="preserve"> Należy uwzględnić sezonowość warzyw i owoców </w:t>
      </w:r>
      <w:r w:rsidR="004A76EA" w:rsidRPr="00A03220">
        <w:rPr>
          <w:sz w:val="22"/>
          <w:szCs w:val="22"/>
          <w:lang w:val="pl-PL"/>
        </w:rPr>
        <w:t xml:space="preserve"> (mrożone warzywa i owoce dopuszcza s</w:t>
      </w:r>
      <w:r w:rsidR="00876C98" w:rsidRPr="00A03220">
        <w:rPr>
          <w:sz w:val="22"/>
          <w:szCs w:val="22"/>
          <w:lang w:val="pl-PL"/>
        </w:rPr>
        <w:t>ię jedynie w okresie braku świeżych</w:t>
      </w:r>
      <w:r w:rsidR="004A76EA" w:rsidRPr="00A03220">
        <w:rPr>
          <w:sz w:val="22"/>
          <w:szCs w:val="22"/>
          <w:lang w:val="pl-PL"/>
        </w:rPr>
        <w:t>)</w:t>
      </w:r>
      <w:r w:rsidR="00A3187D" w:rsidRPr="00A03220">
        <w:rPr>
          <w:sz w:val="22"/>
          <w:szCs w:val="22"/>
          <w:lang w:val="pl-PL"/>
        </w:rPr>
        <w:t>.</w:t>
      </w:r>
    </w:p>
    <w:p w:rsidR="00E97C90" w:rsidRPr="00A03220" w:rsidRDefault="00EB78AC" w:rsidP="00663605">
      <w:pPr>
        <w:numPr>
          <w:ilvl w:val="0"/>
          <w:numId w:val="59"/>
        </w:numPr>
        <w:pBdr>
          <w:top w:val="none" w:sz="0" w:space="0" w:color="auto"/>
          <w:left w:val="none" w:sz="0" w:space="0" w:color="auto"/>
          <w:bottom w:val="none" w:sz="0" w:space="0" w:color="auto"/>
          <w:right w:val="none" w:sz="0" w:space="0" w:color="auto"/>
          <w:bar w:val="none" w:sz="0" w:color="auto"/>
        </w:pBdr>
        <w:jc w:val="both"/>
        <w:rPr>
          <w:b/>
          <w:sz w:val="22"/>
          <w:szCs w:val="22"/>
          <w:lang w:val="pl-PL"/>
        </w:rPr>
      </w:pPr>
      <w:r w:rsidRPr="00A03220">
        <w:rPr>
          <w:sz w:val="22"/>
          <w:szCs w:val="22"/>
          <w:lang w:val="pl-PL"/>
        </w:rPr>
        <w:t>mięsa n</w:t>
      </w:r>
      <w:r w:rsidR="005D4C83" w:rsidRPr="00A03220">
        <w:rPr>
          <w:sz w:val="22"/>
          <w:szCs w:val="22"/>
          <w:lang w:val="pl-PL"/>
        </w:rPr>
        <w:t>ie mniej niż 7 razy w dekadzie</w:t>
      </w:r>
    </w:p>
    <w:p w:rsidR="00A03220" w:rsidRPr="00A03220" w:rsidRDefault="00A03220" w:rsidP="00A03220">
      <w:pPr>
        <w:pBdr>
          <w:top w:val="none" w:sz="0" w:space="0" w:color="auto"/>
          <w:left w:val="none" w:sz="0" w:space="0" w:color="auto"/>
          <w:bottom w:val="none" w:sz="0" w:space="0" w:color="auto"/>
          <w:right w:val="none" w:sz="0" w:space="0" w:color="auto"/>
          <w:bar w:val="none" w:sz="0" w:color="auto"/>
        </w:pBdr>
        <w:ind w:left="780"/>
        <w:jc w:val="both"/>
        <w:rPr>
          <w:b/>
          <w:sz w:val="22"/>
          <w:szCs w:val="22"/>
          <w:lang w:val="pl-PL"/>
        </w:rPr>
      </w:pPr>
    </w:p>
    <w:p w:rsidR="002C241D" w:rsidRPr="00437E42" w:rsidRDefault="002C241D" w:rsidP="00663605">
      <w:pPr>
        <w:numPr>
          <w:ilvl w:val="0"/>
          <w:numId w:val="59"/>
        </w:numPr>
        <w:pBdr>
          <w:top w:val="none" w:sz="0" w:space="0" w:color="auto"/>
          <w:left w:val="none" w:sz="0" w:space="0" w:color="auto"/>
          <w:bottom w:val="none" w:sz="0" w:space="0" w:color="auto"/>
          <w:right w:val="none" w:sz="0" w:space="0" w:color="auto"/>
          <w:bar w:val="none" w:sz="0" w:color="auto"/>
        </w:pBdr>
        <w:jc w:val="both"/>
        <w:rPr>
          <w:b/>
          <w:lang w:val="pl-PL"/>
        </w:rPr>
      </w:pPr>
      <w:r w:rsidRPr="00E959A6">
        <w:rPr>
          <w:lang w:val="pl-PL"/>
        </w:rPr>
        <w:t xml:space="preserve">ryba </w:t>
      </w:r>
      <w:r w:rsidR="00D35842" w:rsidRPr="00E959A6">
        <w:rPr>
          <w:lang w:val="pl-PL"/>
        </w:rPr>
        <w:t xml:space="preserve"> (</w:t>
      </w:r>
      <w:r w:rsidR="004A76EA" w:rsidRPr="00E959A6">
        <w:rPr>
          <w:lang w:val="pl-PL"/>
        </w:rPr>
        <w:t xml:space="preserve">filet z dorsza) </w:t>
      </w:r>
      <w:r w:rsidRPr="00E959A6">
        <w:rPr>
          <w:lang w:val="pl-PL"/>
        </w:rPr>
        <w:t>– 1 raz w tygodniu</w:t>
      </w:r>
    </w:p>
    <w:p w:rsidR="00437E42" w:rsidRPr="00E959A6" w:rsidRDefault="00437E42" w:rsidP="00663605">
      <w:pPr>
        <w:numPr>
          <w:ilvl w:val="0"/>
          <w:numId w:val="59"/>
        </w:numPr>
        <w:pBdr>
          <w:top w:val="none" w:sz="0" w:space="0" w:color="auto"/>
          <w:left w:val="none" w:sz="0" w:space="0" w:color="auto"/>
          <w:bottom w:val="none" w:sz="0" w:space="0" w:color="auto"/>
          <w:right w:val="none" w:sz="0" w:space="0" w:color="auto"/>
          <w:bar w:val="none" w:sz="0" w:color="auto"/>
        </w:pBdr>
        <w:jc w:val="both"/>
        <w:rPr>
          <w:b/>
          <w:lang w:val="pl-PL"/>
        </w:rPr>
      </w:pPr>
      <w:r>
        <w:rPr>
          <w:lang w:val="pl-PL"/>
        </w:rPr>
        <w:t>makaronu do obiadu nie częściej niż 1 raz w dekadzie</w:t>
      </w:r>
    </w:p>
    <w:p w:rsidR="00D35842" w:rsidRPr="00E959A6" w:rsidRDefault="009E2E8E" w:rsidP="00663605">
      <w:pPr>
        <w:numPr>
          <w:ilvl w:val="0"/>
          <w:numId w:val="59"/>
        </w:numPr>
        <w:pBdr>
          <w:top w:val="none" w:sz="0" w:space="0" w:color="auto"/>
          <w:left w:val="none" w:sz="0" w:space="0" w:color="auto"/>
          <w:bottom w:val="none" w:sz="0" w:space="0" w:color="auto"/>
          <w:right w:val="none" w:sz="0" w:space="0" w:color="auto"/>
          <w:bar w:val="none" w:sz="0" w:color="auto"/>
        </w:pBdr>
        <w:jc w:val="both"/>
        <w:rPr>
          <w:lang w:val="pl-PL"/>
        </w:rPr>
      </w:pPr>
      <w:r w:rsidRPr="00E959A6">
        <w:rPr>
          <w:lang w:val="pl-PL"/>
        </w:rPr>
        <w:lastRenderedPageBreak/>
        <w:t>mięsnych posiłków obiadowych w dni wyznaczone przez dietetyka KCO</w:t>
      </w:r>
    </w:p>
    <w:p w:rsidR="00D35842" w:rsidRPr="00E959A6" w:rsidRDefault="009E2E8E" w:rsidP="00663605">
      <w:pPr>
        <w:numPr>
          <w:ilvl w:val="0"/>
          <w:numId w:val="59"/>
        </w:numPr>
        <w:pBdr>
          <w:top w:val="none" w:sz="0" w:space="0" w:color="auto"/>
          <w:left w:val="none" w:sz="0" w:space="0" w:color="auto"/>
          <w:bottom w:val="none" w:sz="0" w:space="0" w:color="auto"/>
          <w:right w:val="none" w:sz="0" w:space="0" w:color="auto"/>
          <w:bar w:val="none" w:sz="0" w:color="auto"/>
        </w:pBdr>
        <w:jc w:val="both"/>
        <w:rPr>
          <w:lang w:val="pl-PL"/>
        </w:rPr>
      </w:pPr>
      <w:r w:rsidRPr="00E959A6">
        <w:rPr>
          <w:lang w:val="pl-PL"/>
        </w:rPr>
        <w:t>w okresie świątecznym dodatkowego urozmaicenia posiłków (np. dodatek chrzanu).</w:t>
      </w:r>
    </w:p>
    <w:p w:rsidR="00FA7283" w:rsidRPr="00E959A6" w:rsidRDefault="00FA7283" w:rsidP="00663605">
      <w:pPr>
        <w:numPr>
          <w:ilvl w:val="0"/>
          <w:numId w:val="59"/>
        </w:numPr>
        <w:pBdr>
          <w:top w:val="none" w:sz="0" w:space="0" w:color="auto"/>
          <w:left w:val="none" w:sz="0" w:space="0" w:color="auto"/>
          <w:bottom w:val="none" w:sz="0" w:space="0" w:color="auto"/>
          <w:right w:val="none" w:sz="0" w:space="0" w:color="auto"/>
          <w:bar w:val="none" w:sz="0" w:color="auto"/>
        </w:pBdr>
        <w:jc w:val="both"/>
        <w:rPr>
          <w:b/>
          <w:lang w:val="pl-PL"/>
        </w:rPr>
      </w:pPr>
      <w:r w:rsidRPr="00E959A6">
        <w:rPr>
          <w:lang w:val="pl-PL"/>
        </w:rPr>
        <w:t>ciepłej kolacji dla wszystkich diet – 2 razy w tygodniu</w:t>
      </w:r>
    </w:p>
    <w:p w:rsidR="00D35842" w:rsidRPr="00E959A6" w:rsidRDefault="00EB78AC" w:rsidP="00663605">
      <w:pPr>
        <w:numPr>
          <w:ilvl w:val="0"/>
          <w:numId w:val="59"/>
        </w:numPr>
        <w:pBdr>
          <w:top w:val="none" w:sz="0" w:space="0" w:color="auto"/>
          <w:left w:val="none" w:sz="0" w:space="0" w:color="auto"/>
          <w:bottom w:val="none" w:sz="0" w:space="0" w:color="auto"/>
          <w:right w:val="none" w:sz="0" w:space="0" w:color="auto"/>
          <w:bar w:val="none" w:sz="0" w:color="auto"/>
        </w:pBdr>
        <w:jc w:val="both"/>
        <w:rPr>
          <w:lang w:val="pl-PL"/>
        </w:rPr>
      </w:pPr>
      <w:r w:rsidRPr="00E959A6">
        <w:rPr>
          <w:lang w:val="pl-PL"/>
        </w:rPr>
        <w:t>masła extra o zawartości 82% tłuszczu we wszystkich</w:t>
      </w:r>
      <w:r w:rsidR="00A35173" w:rsidRPr="00E959A6">
        <w:rPr>
          <w:lang w:val="pl-PL"/>
        </w:rPr>
        <w:t xml:space="preserve"> dietach</w:t>
      </w:r>
    </w:p>
    <w:p w:rsidR="00FA7283" w:rsidRPr="00E959A6" w:rsidRDefault="00FA7283" w:rsidP="00FA7283">
      <w:pPr>
        <w:numPr>
          <w:ilvl w:val="0"/>
          <w:numId w:val="1"/>
        </w:numPr>
        <w:pBdr>
          <w:top w:val="none" w:sz="0" w:space="0" w:color="auto"/>
          <w:left w:val="none" w:sz="0" w:space="0" w:color="auto"/>
          <w:bottom w:val="none" w:sz="0" w:space="0" w:color="auto"/>
          <w:right w:val="none" w:sz="0" w:space="0" w:color="auto"/>
          <w:bar w:val="none" w:sz="0" w:color="auto"/>
        </w:pBdr>
        <w:jc w:val="both"/>
        <w:rPr>
          <w:lang w:val="pl-PL"/>
        </w:rPr>
      </w:pPr>
      <w:r w:rsidRPr="00E959A6">
        <w:rPr>
          <w:lang w:val="pl-PL"/>
        </w:rPr>
        <w:t>Zamawiający wymaga dostarczania razem z dostawą śniadania:</w:t>
      </w:r>
    </w:p>
    <w:p w:rsidR="00FA7283" w:rsidRPr="00E959A6" w:rsidRDefault="00FA7283" w:rsidP="00663605">
      <w:pPr>
        <w:numPr>
          <w:ilvl w:val="0"/>
          <w:numId w:val="85"/>
        </w:numPr>
        <w:pBdr>
          <w:top w:val="none" w:sz="0" w:space="0" w:color="auto"/>
          <w:left w:val="none" w:sz="0" w:space="0" w:color="auto"/>
          <w:bottom w:val="none" w:sz="0" w:space="0" w:color="auto"/>
          <w:right w:val="none" w:sz="0" w:space="0" w:color="auto"/>
          <w:bar w:val="none" w:sz="0" w:color="auto"/>
        </w:pBdr>
        <w:jc w:val="both"/>
        <w:rPr>
          <w:lang w:val="pl-PL"/>
        </w:rPr>
      </w:pPr>
      <w:r w:rsidRPr="00E959A6">
        <w:rPr>
          <w:lang w:val="pl-PL"/>
        </w:rPr>
        <w:t>etykiet wędlin</w:t>
      </w:r>
      <w:r w:rsidR="00BC59FE" w:rsidRPr="00E959A6">
        <w:rPr>
          <w:lang w:val="pl-PL"/>
        </w:rPr>
        <w:t xml:space="preserve"> określających skład, w szczególności % mięsa</w:t>
      </w:r>
      <w:r w:rsidR="00D35842" w:rsidRPr="00E959A6">
        <w:rPr>
          <w:lang w:val="pl-PL"/>
        </w:rPr>
        <w:t xml:space="preserve"> (</w:t>
      </w:r>
      <w:r w:rsidRPr="00E959A6">
        <w:rPr>
          <w:lang w:val="pl-PL"/>
        </w:rPr>
        <w:t>jeżeli w danym dniu wędlina jest planowana)</w:t>
      </w:r>
    </w:p>
    <w:p w:rsidR="00FA7283" w:rsidRPr="00E959A6" w:rsidRDefault="00FA7283" w:rsidP="00663605">
      <w:pPr>
        <w:numPr>
          <w:ilvl w:val="0"/>
          <w:numId w:val="85"/>
        </w:numPr>
        <w:pBdr>
          <w:top w:val="none" w:sz="0" w:space="0" w:color="auto"/>
          <w:left w:val="none" w:sz="0" w:space="0" w:color="auto"/>
          <w:bottom w:val="none" w:sz="0" w:space="0" w:color="auto"/>
          <w:right w:val="none" w:sz="0" w:space="0" w:color="auto"/>
          <w:bar w:val="none" w:sz="0" w:color="auto"/>
        </w:pBdr>
        <w:jc w:val="both"/>
        <w:rPr>
          <w:lang w:val="pl-PL"/>
        </w:rPr>
      </w:pPr>
      <w:r w:rsidRPr="00E959A6">
        <w:rPr>
          <w:lang w:val="pl-PL"/>
        </w:rPr>
        <w:t>całodziennego jadłospisu z wyszczególnionymi rodzajami diet dla każdego oddziału</w:t>
      </w:r>
    </w:p>
    <w:p w:rsidR="00FA7283" w:rsidRPr="006C2E33" w:rsidRDefault="00BC59FE" w:rsidP="00663605">
      <w:pPr>
        <w:numPr>
          <w:ilvl w:val="0"/>
          <w:numId w:val="85"/>
        </w:numPr>
        <w:pBdr>
          <w:top w:val="none" w:sz="0" w:space="0" w:color="auto"/>
          <w:left w:val="none" w:sz="0" w:space="0" w:color="auto"/>
          <w:bottom w:val="none" w:sz="0" w:space="0" w:color="auto"/>
          <w:right w:val="none" w:sz="0" w:space="0" w:color="auto"/>
          <w:bar w:val="none" w:sz="0" w:color="auto"/>
        </w:pBdr>
        <w:jc w:val="both"/>
        <w:rPr>
          <w:lang w:val="pl-PL"/>
        </w:rPr>
      </w:pPr>
      <w:r w:rsidRPr="00E959A6">
        <w:rPr>
          <w:lang w:val="pl-PL"/>
        </w:rPr>
        <w:t xml:space="preserve">codziennie w jadłospisach dla </w:t>
      </w:r>
      <w:r w:rsidR="006841F6" w:rsidRPr="00E959A6">
        <w:rPr>
          <w:lang w:val="pl-PL"/>
        </w:rPr>
        <w:t>diety podstawowej i łatwo strawnej wartości odżywczych</w:t>
      </w:r>
      <w:r w:rsidR="00D35842" w:rsidRPr="00E959A6">
        <w:rPr>
          <w:lang w:val="pl-PL"/>
        </w:rPr>
        <w:t xml:space="preserve"> i </w:t>
      </w:r>
      <w:r w:rsidR="007C0046" w:rsidRPr="00E959A6">
        <w:rPr>
          <w:lang w:val="pl-PL"/>
        </w:rPr>
        <w:t>kalorycznych</w:t>
      </w:r>
      <w:r w:rsidR="00D35842" w:rsidRPr="00E959A6">
        <w:rPr>
          <w:lang w:val="pl-PL"/>
        </w:rPr>
        <w:t>, z wyszczególnieniem wszystkich składników potrawy, tzw. „</w:t>
      </w:r>
      <w:proofErr w:type="spellStart"/>
      <w:r w:rsidR="00D35842" w:rsidRPr="00E959A6">
        <w:rPr>
          <w:lang w:val="pl-PL"/>
        </w:rPr>
        <w:t>gramówką</w:t>
      </w:r>
      <w:proofErr w:type="spellEnd"/>
      <w:r w:rsidR="00D35842" w:rsidRPr="00E959A6">
        <w:rPr>
          <w:lang w:val="pl-PL"/>
        </w:rPr>
        <w:t>”.</w:t>
      </w:r>
    </w:p>
    <w:p w:rsidR="00EB78AC" w:rsidRPr="00E959A6" w:rsidRDefault="006841F6" w:rsidP="00A35173">
      <w:pPr>
        <w:pBdr>
          <w:top w:val="none" w:sz="0" w:space="0" w:color="auto"/>
          <w:left w:val="none" w:sz="0" w:space="0" w:color="auto"/>
          <w:bottom w:val="none" w:sz="0" w:space="0" w:color="auto"/>
          <w:right w:val="none" w:sz="0" w:space="0" w:color="auto"/>
          <w:bar w:val="none" w:sz="0" w:color="auto"/>
        </w:pBdr>
        <w:jc w:val="both"/>
        <w:rPr>
          <w:lang w:val="pl-PL"/>
        </w:rPr>
      </w:pPr>
      <w:r w:rsidRPr="00E959A6">
        <w:rPr>
          <w:lang w:val="pl-PL"/>
        </w:rPr>
        <w:t xml:space="preserve">4. </w:t>
      </w:r>
      <w:r w:rsidR="00EB78AC" w:rsidRPr="00E959A6">
        <w:rPr>
          <w:lang w:val="pl-PL"/>
        </w:rPr>
        <w:t>Zamawiający nie wymaga planowania dodatk</w:t>
      </w:r>
      <w:r w:rsidR="004A76EA" w:rsidRPr="00E959A6">
        <w:rPr>
          <w:lang w:val="pl-PL"/>
        </w:rPr>
        <w:t>owej sałatki/surówki, jeśli w drugim</w:t>
      </w:r>
      <w:r w:rsidR="00EB78AC" w:rsidRPr="00E959A6">
        <w:rPr>
          <w:lang w:val="pl-PL"/>
        </w:rPr>
        <w:t xml:space="preserve"> daniu zawiera się dodatek jarzynowy.</w:t>
      </w:r>
    </w:p>
    <w:p w:rsidR="00EB78AC" w:rsidRPr="00E959A6" w:rsidRDefault="006841F6" w:rsidP="00EB78AC">
      <w:pPr>
        <w:pStyle w:val="msonormalcxspdrugie"/>
        <w:spacing w:before="0" w:beforeAutospacing="0" w:after="0" w:afterAutospacing="0"/>
        <w:jc w:val="both"/>
        <w:rPr>
          <w:b/>
        </w:rPr>
      </w:pPr>
      <w:r w:rsidRPr="00E959A6">
        <w:t>5</w:t>
      </w:r>
      <w:r w:rsidR="00EB78AC" w:rsidRPr="00E959A6">
        <w:t xml:space="preserve">.Zamawiający </w:t>
      </w:r>
      <w:r w:rsidR="00EB78AC" w:rsidRPr="00E959A6">
        <w:rPr>
          <w:b/>
        </w:rPr>
        <w:t>dopuszcza:</w:t>
      </w:r>
    </w:p>
    <w:p w:rsidR="00EB78AC" w:rsidRPr="00E959A6" w:rsidRDefault="004A76EA" w:rsidP="00663605">
      <w:pPr>
        <w:pStyle w:val="msonormalcxspdrugie"/>
        <w:numPr>
          <w:ilvl w:val="0"/>
          <w:numId w:val="60"/>
        </w:numPr>
        <w:spacing w:before="0" w:beforeAutospacing="0" w:after="0" w:afterAutospacing="0"/>
        <w:jc w:val="both"/>
      </w:pPr>
      <w:r w:rsidRPr="00E959A6">
        <w:t xml:space="preserve">w diecie </w:t>
      </w:r>
      <w:r w:rsidR="009E2E8E" w:rsidRPr="00E959A6">
        <w:t xml:space="preserve">dla osób chorych na cukrzycę </w:t>
      </w:r>
      <w:r w:rsidR="00EB78AC" w:rsidRPr="00E959A6">
        <w:t xml:space="preserve">stosowanie surówek zgodnych z wymogami </w:t>
      </w:r>
      <w:r w:rsidR="00EB78AC" w:rsidRPr="00E959A6">
        <w:rPr>
          <w:u w:val="single"/>
        </w:rPr>
        <w:t>diety z ograniczeniem łatwo  przyswajalnych węglowodanów.</w:t>
      </w:r>
      <w:r w:rsidR="00EB78AC" w:rsidRPr="00E959A6">
        <w:t xml:space="preserve"> Zamawiający nie stosuje jedynie surówek dla pacjentów Oddz. Geriatrycznego. </w:t>
      </w:r>
    </w:p>
    <w:p w:rsidR="00EB78AC" w:rsidRPr="00E959A6" w:rsidRDefault="00BC59FE" w:rsidP="00EB78AC">
      <w:pPr>
        <w:pStyle w:val="msonormalcxspdrugie"/>
        <w:spacing w:before="0" w:beforeAutospacing="0" w:after="0" w:afterAutospacing="0"/>
        <w:jc w:val="both"/>
      </w:pPr>
      <w:r w:rsidRPr="00E959A6">
        <w:t>6</w:t>
      </w:r>
      <w:r w:rsidR="00EB78AC" w:rsidRPr="00E959A6">
        <w:t xml:space="preserve">.Zamawiający </w:t>
      </w:r>
      <w:r w:rsidR="00EB78AC" w:rsidRPr="00E959A6">
        <w:rPr>
          <w:b/>
        </w:rPr>
        <w:t>nie dopuszcza</w:t>
      </w:r>
      <w:r w:rsidR="00EB78AC" w:rsidRPr="00E959A6">
        <w:t>:</w:t>
      </w:r>
    </w:p>
    <w:p w:rsidR="00EB78AC" w:rsidRPr="00E959A6" w:rsidRDefault="00EB78AC" w:rsidP="00663605">
      <w:pPr>
        <w:pStyle w:val="msonormalcxspdrugie"/>
        <w:numPr>
          <w:ilvl w:val="0"/>
          <w:numId w:val="61"/>
        </w:numPr>
        <w:spacing w:before="0" w:beforeAutospacing="0" w:after="0" w:afterAutospacing="0"/>
        <w:jc w:val="both"/>
      </w:pPr>
      <w:r w:rsidRPr="00E959A6">
        <w:t xml:space="preserve">podawania podrobów, gulaszu, potrawek w żadnej diecie, </w:t>
      </w:r>
    </w:p>
    <w:p w:rsidR="00EB78AC" w:rsidRPr="00E959A6" w:rsidRDefault="00EB78AC" w:rsidP="00663605">
      <w:pPr>
        <w:pStyle w:val="msonormalcxspdrugie"/>
        <w:numPr>
          <w:ilvl w:val="0"/>
          <w:numId w:val="61"/>
        </w:numPr>
        <w:spacing w:before="0" w:beforeAutospacing="0" w:after="0" w:afterAutospacing="0"/>
        <w:jc w:val="both"/>
      </w:pPr>
      <w:r w:rsidRPr="00E959A6">
        <w:t>podawania: wędlin podrobowych (np. mielonek, parówek,</w:t>
      </w:r>
      <w:r w:rsidR="00BB0CA4">
        <w:t xml:space="preserve"> metek, salcesonów), pasztetów </w:t>
      </w:r>
      <w:r w:rsidRPr="00E959A6">
        <w:t>w żadnej diecie,</w:t>
      </w:r>
    </w:p>
    <w:p w:rsidR="002C241D" w:rsidRPr="00E959A6" w:rsidRDefault="002C241D" w:rsidP="00663605">
      <w:pPr>
        <w:pStyle w:val="msonormalcxspdrugie"/>
        <w:numPr>
          <w:ilvl w:val="0"/>
          <w:numId w:val="61"/>
        </w:numPr>
        <w:spacing w:before="0" w:beforeAutospacing="0" w:after="0" w:afterAutospacing="0"/>
        <w:jc w:val="both"/>
      </w:pPr>
      <w:r w:rsidRPr="00E959A6">
        <w:t>podawania wędlin o zawartości mięsa poniż</w:t>
      </w:r>
      <w:r w:rsidR="009E2E8E" w:rsidRPr="00E959A6">
        <w:t>ej 70</w:t>
      </w:r>
      <w:r w:rsidRPr="00E959A6">
        <w:t>%</w:t>
      </w:r>
    </w:p>
    <w:p w:rsidR="002C241D" w:rsidRPr="00E959A6" w:rsidRDefault="002C241D" w:rsidP="00663605">
      <w:pPr>
        <w:pStyle w:val="msonormalcxspdrugie"/>
        <w:numPr>
          <w:ilvl w:val="0"/>
          <w:numId w:val="61"/>
        </w:numPr>
        <w:spacing w:before="0" w:beforeAutospacing="0" w:after="0" w:afterAutospacing="0"/>
        <w:jc w:val="both"/>
      </w:pPr>
      <w:r w:rsidRPr="00E959A6">
        <w:t>podawania mięsa mielonego</w:t>
      </w:r>
    </w:p>
    <w:p w:rsidR="00EB78AC" w:rsidRPr="00E959A6" w:rsidRDefault="009E2E8E" w:rsidP="00663605">
      <w:pPr>
        <w:pStyle w:val="msonormalcxspdrugie"/>
        <w:numPr>
          <w:ilvl w:val="0"/>
          <w:numId w:val="61"/>
        </w:numPr>
        <w:spacing w:before="0" w:beforeAutospacing="0" w:after="0" w:afterAutospacing="0"/>
        <w:jc w:val="both"/>
      </w:pPr>
      <w:r w:rsidRPr="00E959A6">
        <w:t xml:space="preserve">produktów </w:t>
      </w:r>
      <w:proofErr w:type="spellStart"/>
      <w:r w:rsidRPr="00E959A6">
        <w:t>seropodobnych</w:t>
      </w:r>
      <w:proofErr w:type="spellEnd"/>
    </w:p>
    <w:p w:rsidR="002C241D" w:rsidRPr="00E959A6" w:rsidRDefault="002C241D" w:rsidP="00663605">
      <w:pPr>
        <w:pStyle w:val="msonormalcxspdrugie"/>
        <w:numPr>
          <w:ilvl w:val="0"/>
          <w:numId w:val="61"/>
        </w:numPr>
        <w:spacing w:before="0" w:beforeAutospacing="0" w:after="0" w:afterAutospacing="0"/>
        <w:jc w:val="both"/>
      </w:pPr>
      <w:r w:rsidRPr="00E959A6">
        <w:t>podawania miodu sztucznego</w:t>
      </w:r>
    </w:p>
    <w:p w:rsidR="002C241D" w:rsidRPr="00E959A6" w:rsidRDefault="002C241D" w:rsidP="00663605">
      <w:pPr>
        <w:pStyle w:val="msonormalcxspdrugie"/>
        <w:numPr>
          <w:ilvl w:val="0"/>
          <w:numId w:val="61"/>
        </w:numPr>
        <w:spacing w:before="0" w:beforeAutospacing="0" w:after="0" w:afterAutospacing="0"/>
        <w:jc w:val="both"/>
      </w:pPr>
      <w:r w:rsidRPr="00E959A6">
        <w:t xml:space="preserve">podawania dżemu </w:t>
      </w:r>
      <w:r w:rsidR="009E2E8E" w:rsidRPr="00E959A6">
        <w:t xml:space="preserve">i miodu </w:t>
      </w:r>
      <w:r w:rsidRPr="00E959A6">
        <w:t>nieporcjowanego ( luzem)</w:t>
      </w:r>
    </w:p>
    <w:p w:rsidR="002C241D" w:rsidRPr="00E959A6" w:rsidRDefault="002C241D" w:rsidP="00663605">
      <w:pPr>
        <w:pStyle w:val="msonormalcxspdrugie"/>
        <w:numPr>
          <w:ilvl w:val="0"/>
          <w:numId w:val="61"/>
        </w:numPr>
        <w:spacing w:before="0" w:beforeAutospacing="0" w:after="0" w:afterAutospacing="0"/>
        <w:jc w:val="both"/>
      </w:pPr>
      <w:r w:rsidRPr="00E959A6">
        <w:t xml:space="preserve">podawania innych </w:t>
      </w:r>
      <w:r w:rsidR="004A76EA" w:rsidRPr="00E959A6">
        <w:t xml:space="preserve">ryb niż filet z </w:t>
      </w:r>
      <w:r w:rsidRPr="00E959A6">
        <w:t>dorsz</w:t>
      </w:r>
      <w:r w:rsidR="004A76EA" w:rsidRPr="00E959A6">
        <w:t>a</w:t>
      </w:r>
    </w:p>
    <w:p w:rsidR="002C241D" w:rsidRPr="009753C7" w:rsidRDefault="002C241D" w:rsidP="00663605">
      <w:pPr>
        <w:pStyle w:val="msonormalcxspdrugie"/>
        <w:numPr>
          <w:ilvl w:val="0"/>
          <w:numId w:val="61"/>
        </w:numPr>
        <w:spacing w:before="0" w:beforeAutospacing="0" w:after="0" w:afterAutospacing="0"/>
        <w:jc w:val="both"/>
        <w:rPr>
          <w:strike/>
        </w:rPr>
      </w:pPr>
      <w:r w:rsidRPr="00E959A6">
        <w:t>podawania zup: ryżowej, grysikowej, ziemniaczanej</w:t>
      </w:r>
      <w:r w:rsidR="009E2E8E" w:rsidRPr="00E959A6">
        <w:t xml:space="preserve"> </w:t>
      </w:r>
      <w:r w:rsidR="009E2E8E" w:rsidRPr="00454876">
        <w:t>(za wyjątkiem diety AZS)</w:t>
      </w:r>
    </w:p>
    <w:p w:rsidR="002C241D" w:rsidRPr="00E959A6" w:rsidRDefault="002C241D" w:rsidP="00663605">
      <w:pPr>
        <w:pStyle w:val="msonormalcxspdrugie"/>
        <w:numPr>
          <w:ilvl w:val="0"/>
          <w:numId w:val="61"/>
        </w:numPr>
        <w:spacing w:before="0" w:beforeAutospacing="0" w:after="0" w:afterAutospacing="0"/>
        <w:jc w:val="both"/>
      </w:pPr>
      <w:r w:rsidRPr="00E959A6">
        <w:t>podawania niedojrzałych lub przejrzałych owoców</w:t>
      </w:r>
    </w:p>
    <w:p w:rsidR="002C241D" w:rsidRPr="00E959A6" w:rsidRDefault="002C241D" w:rsidP="00663605">
      <w:pPr>
        <w:pStyle w:val="msonormalcxspdrugie"/>
        <w:numPr>
          <w:ilvl w:val="0"/>
          <w:numId w:val="61"/>
        </w:numPr>
        <w:spacing w:before="0" w:beforeAutospacing="0" w:after="0" w:afterAutospacing="0"/>
        <w:jc w:val="both"/>
      </w:pPr>
      <w:r w:rsidRPr="00E959A6">
        <w:t>podawania owoców cytrusowych na oddziały onkologiczne</w:t>
      </w:r>
    </w:p>
    <w:p w:rsidR="002C241D" w:rsidRPr="00E959A6" w:rsidRDefault="00EC6F02" w:rsidP="00663605">
      <w:pPr>
        <w:pStyle w:val="msonormalcxspdrugie"/>
        <w:numPr>
          <w:ilvl w:val="0"/>
          <w:numId w:val="61"/>
        </w:numPr>
        <w:spacing w:before="0" w:beforeAutospacing="0" w:after="0" w:afterAutospacing="0"/>
        <w:jc w:val="both"/>
      </w:pPr>
      <w:r w:rsidRPr="00E959A6">
        <w:t>podawania sł</w:t>
      </w:r>
      <w:r w:rsidR="002C241D" w:rsidRPr="00E959A6">
        <w:t>odyczy dla</w:t>
      </w:r>
      <w:r w:rsidRPr="00E959A6">
        <w:t xml:space="preserve"> diabetyków</w:t>
      </w:r>
    </w:p>
    <w:p w:rsidR="00C1347A" w:rsidRPr="00E959A6" w:rsidRDefault="00C1347A" w:rsidP="00663605">
      <w:pPr>
        <w:pStyle w:val="msonormalcxspdrugie"/>
        <w:numPr>
          <w:ilvl w:val="0"/>
          <w:numId w:val="61"/>
        </w:numPr>
        <w:spacing w:before="0" w:beforeAutospacing="0" w:after="0" w:afterAutospacing="0"/>
        <w:jc w:val="both"/>
      </w:pPr>
      <w:r w:rsidRPr="00E959A6">
        <w:t>podawania herbaty innej niż ekspresowa w torebkach</w:t>
      </w:r>
    </w:p>
    <w:p w:rsidR="009E2E8E" w:rsidRPr="00E959A6" w:rsidRDefault="009E2E8E" w:rsidP="00663605">
      <w:pPr>
        <w:pStyle w:val="msonormalcxspdrugie"/>
        <w:numPr>
          <w:ilvl w:val="0"/>
          <w:numId w:val="61"/>
        </w:numPr>
        <w:spacing w:before="0" w:beforeAutospacing="0" w:after="0" w:afterAutospacing="0"/>
        <w:jc w:val="both"/>
      </w:pPr>
      <w:r w:rsidRPr="00E959A6">
        <w:t>podawania mrożonek za wyjątkiem okresu od listopada do kwietnia danego roku kalendarzowego</w:t>
      </w:r>
    </w:p>
    <w:p w:rsidR="009E2E8E" w:rsidRPr="00E959A6" w:rsidRDefault="009E2E8E" w:rsidP="00663605">
      <w:pPr>
        <w:pStyle w:val="msonormalcxspdrugie"/>
        <w:numPr>
          <w:ilvl w:val="0"/>
          <w:numId w:val="61"/>
        </w:numPr>
        <w:spacing w:before="0" w:beforeAutospacing="0" w:after="0" w:afterAutospacing="0"/>
        <w:jc w:val="both"/>
      </w:pPr>
      <w:r w:rsidRPr="00E959A6">
        <w:t>podawania jogurtu/kefiru w opakowaniach innych niż jednostkowe</w:t>
      </w:r>
    </w:p>
    <w:p w:rsidR="009E2E8E" w:rsidRDefault="009E2E8E" w:rsidP="00663605">
      <w:pPr>
        <w:pStyle w:val="msonormalcxspdrugie"/>
        <w:numPr>
          <w:ilvl w:val="0"/>
          <w:numId w:val="61"/>
        </w:numPr>
        <w:spacing w:before="0" w:beforeAutospacing="0" w:after="0" w:afterAutospacing="0"/>
        <w:jc w:val="both"/>
      </w:pPr>
      <w:r w:rsidRPr="00E959A6">
        <w:t>podawania soków w opakowaniach innych niż jednostkowe</w:t>
      </w:r>
    </w:p>
    <w:p w:rsidR="007B5408" w:rsidRPr="00E959A6" w:rsidRDefault="007B5408" w:rsidP="00663605">
      <w:pPr>
        <w:pStyle w:val="msonormalcxspdrugie"/>
        <w:numPr>
          <w:ilvl w:val="0"/>
          <w:numId w:val="61"/>
        </w:numPr>
        <w:spacing w:before="0" w:beforeAutospacing="0" w:after="0" w:afterAutospacing="0"/>
        <w:jc w:val="both"/>
      </w:pPr>
      <w:r>
        <w:t>stosowania proszku jajecznego</w:t>
      </w:r>
    </w:p>
    <w:p w:rsidR="00EB78AC" w:rsidRPr="00E959A6" w:rsidRDefault="009E2E8E" w:rsidP="00663605">
      <w:pPr>
        <w:pStyle w:val="msonormalcxspdrugie"/>
        <w:numPr>
          <w:ilvl w:val="0"/>
          <w:numId w:val="61"/>
        </w:numPr>
        <w:spacing w:before="0" w:beforeAutospacing="0" w:after="0" w:afterAutospacing="0"/>
        <w:jc w:val="both"/>
      </w:pPr>
      <w:r w:rsidRPr="00E959A6">
        <w:t>dostawy kolacji razem z obiadem</w:t>
      </w:r>
    </w:p>
    <w:p w:rsidR="00EB78AC" w:rsidRPr="00E959A6" w:rsidRDefault="00EB78AC" w:rsidP="00EB78AC">
      <w:pPr>
        <w:pStyle w:val="msonormalcxspdrugie"/>
        <w:spacing w:before="0" w:beforeAutospacing="0" w:after="0" w:afterAutospacing="0"/>
        <w:jc w:val="both"/>
      </w:pPr>
    </w:p>
    <w:p w:rsidR="00EB78AC" w:rsidRPr="00E959A6" w:rsidRDefault="00EB78AC" w:rsidP="00EB78AC">
      <w:pPr>
        <w:pStyle w:val="Akapitzlist"/>
        <w:spacing w:after="0" w:line="240" w:lineRule="auto"/>
        <w:ind w:left="0"/>
        <w:jc w:val="both"/>
        <w:rPr>
          <w:rFonts w:ascii="Times New Roman" w:hAnsi="Times New Roman"/>
          <w:b/>
          <w:sz w:val="24"/>
          <w:szCs w:val="24"/>
          <w:u w:val="single"/>
        </w:rPr>
      </w:pPr>
      <w:r w:rsidRPr="00E959A6">
        <w:rPr>
          <w:rFonts w:ascii="Times New Roman" w:hAnsi="Times New Roman"/>
          <w:b/>
          <w:sz w:val="24"/>
          <w:szCs w:val="24"/>
          <w:u w:val="single"/>
        </w:rPr>
        <w:t>Uwaga!</w:t>
      </w:r>
    </w:p>
    <w:p w:rsidR="00EA415F" w:rsidRPr="00A03220" w:rsidRDefault="00EA415F" w:rsidP="00EA415F">
      <w:pPr>
        <w:pStyle w:val="Akapitzlist"/>
        <w:spacing w:after="0" w:line="240" w:lineRule="auto"/>
        <w:ind w:left="0"/>
        <w:jc w:val="both"/>
        <w:rPr>
          <w:rFonts w:ascii="Times New Roman" w:hAnsi="Times New Roman"/>
          <w:sz w:val="24"/>
          <w:szCs w:val="24"/>
        </w:rPr>
      </w:pPr>
      <w:r w:rsidRPr="00E959A6">
        <w:rPr>
          <w:rFonts w:ascii="Times New Roman" w:hAnsi="Times New Roman"/>
          <w:sz w:val="24"/>
          <w:szCs w:val="24"/>
        </w:rPr>
        <w:t>1. W Oddziale Geriatrycznym stosuje się dietę podstawową modyfikowaną</w:t>
      </w:r>
      <w:r w:rsidR="00D173C6">
        <w:rPr>
          <w:rFonts w:ascii="Times New Roman" w:hAnsi="Times New Roman"/>
          <w:sz w:val="24"/>
          <w:szCs w:val="24"/>
        </w:rPr>
        <w:t>,</w:t>
      </w:r>
      <w:r w:rsidRPr="00E959A6">
        <w:rPr>
          <w:rFonts w:ascii="Times New Roman" w:hAnsi="Times New Roman"/>
          <w:sz w:val="24"/>
          <w:szCs w:val="24"/>
        </w:rPr>
        <w:t xml:space="preserve"> np. bez mleka</w:t>
      </w:r>
      <w:r w:rsidR="00D107BC" w:rsidRPr="00E959A6">
        <w:rPr>
          <w:rFonts w:ascii="Times New Roman" w:hAnsi="Times New Roman"/>
          <w:sz w:val="24"/>
          <w:szCs w:val="24"/>
        </w:rPr>
        <w:t xml:space="preserve"> z laktozą</w:t>
      </w:r>
      <w:r w:rsidRPr="00E959A6">
        <w:rPr>
          <w:rFonts w:ascii="Times New Roman" w:hAnsi="Times New Roman"/>
          <w:sz w:val="24"/>
          <w:szCs w:val="24"/>
        </w:rPr>
        <w:t xml:space="preserve">, bez kawy zbożowej, mięso jest zmielone, warzywa gotowane, owoce miękkie. Zamiast mleka </w:t>
      </w:r>
      <w:r w:rsidR="00D107BC" w:rsidRPr="00E959A6">
        <w:rPr>
          <w:rFonts w:ascii="Times New Roman" w:hAnsi="Times New Roman"/>
          <w:sz w:val="24"/>
          <w:szCs w:val="24"/>
        </w:rPr>
        <w:t xml:space="preserve">z laktozą </w:t>
      </w:r>
      <w:r w:rsidRPr="00E959A6">
        <w:rPr>
          <w:rFonts w:ascii="Times New Roman" w:hAnsi="Times New Roman"/>
          <w:sz w:val="24"/>
          <w:szCs w:val="24"/>
        </w:rPr>
        <w:t>stosuje się</w:t>
      </w:r>
      <w:r w:rsidR="00D107BC" w:rsidRPr="00E959A6">
        <w:rPr>
          <w:rFonts w:ascii="Times New Roman" w:hAnsi="Times New Roman"/>
          <w:sz w:val="24"/>
          <w:szCs w:val="24"/>
        </w:rPr>
        <w:t xml:space="preserve"> </w:t>
      </w:r>
      <w:r w:rsidR="00D173C6">
        <w:rPr>
          <w:rFonts w:ascii="Times New Roman" w:hAnsi="Times New Roman"/>
          <w:sz w:val="24"/>
          <w:szCs w:val="24"/>
        </w:rPr>
        <w:t xml:space="preserve">mleko bez laktozy, </w:t>
      </w:r>
      <w:r w:rsidR="00D107BC" w:rsidRPr="00E959A6">
        <w:rPr>
          <w:rFonts w:ascii="Times New Roman" w:hAnsi="Times New Roman"/>
          <w:sz w:val="24"/>
          <w:szCs w:val="24"/>
        </w:rPr>
        <w:t>kefir, jogurt naturalny</w:t>
      </w:r>
      <w:r w:rsidR="00D173C6">
        <w:rPr>
          <w:rFonts w:ascii="Times New Roman" w:hAnsi="Times New Roman"/>
          <w:sz w:val="24"/>
          <w:szCs w:val="24"/>
        </w:rPr>
        <w:t xml:space="preserve">, </w:t>
      </w:r>
      <w:r w:rsidR="00D173C6" w:rsidRPr="00A03220">
        <w:rPr>
          <w:rFonts w:ascii="Times New Roman" w:hAnsi="Times New Roman"/>
          <w:sz w:val="24"/>
          <w:szCs w:val="24"/>
        </w:rPr>
        <w:t>jogurt owocowy (w ograniczonej ilości), ser</w:t>
      </w:r>
      <w:r w:rsidR="00A03220" w:rsidRPr="00A03220">
        <w:rPr>
          <w:rFonts w:ascii="Times New Roman" w:hAnsi="Times New Roman"/>
          <w:sz w:val="24"/>
          <w:szCs w:val="24"/>
        </w:rPr>
        <w:t>ek</w:t>
      </w:r>
      <w:r w:rsidR="00D173C6" w:rsidRPr="00A03220">
        <w:rPr>
          <w:rFonts w:ascii="Times New Roman" w:hAnsi="Times New Roman"/>
          <w:sz w:val="24"/>
          <w:szCs w:val="24"/>
        </w:rPr>
        <w:t xml:space="preserve"> homogenizowan</w:t>
      </w:r>
      <w:r w:rsidR="00A03220" w:rsidRPr="00A03220">
        <w:rPr>
          <w:rFonts w:ascii="Times New Roman" w:hAnsi="Times New Roman"/>
          <w:sz w:val="24"/>
          <w:szCs w:val="24"/>
        </w:rPr>
        <w:t>y</w:t>
      </w:r>
      <w:r w:rsidR="00D173C6" w:rsidRPr="00A03220">
        <w:rPr>
          <w:rFonts w:ascii="Times New Roman" w:hAnsi="Times New Roman"/>
          <w:sz w:val="24"/>
          <w:szCs w:val="24"/>
        </w:rPr>
        <w:t xml:space="preserve"> (w ograniczonej ilości).</w:t>
      </w:r>
    </w:p>
    <w:p w:rsidR="00EA415F" w:rsidRPr="00E959A6" w:rsidRDefault="004A76EA" w:rsidP="00EA415F">
      <w:pPr>
        <w:pStyle w:val="Akapitzlist"/>
        <w:spacing w:after="0" w:line="240" w:lineRule="auto"/>
        <w:ind w:left="0"/>
        <w:jc w:val="both"/>
        <w:rPr>
          <w:rFonts w:ascii="Times New Roman" w:hAnsi="Times New Roman"/>
          <w:sz w:val="24"/>
          <w:szCs w:val="24"/>
        </w:rPr>
      </w:pPr>
      <w:r w:rsidRPr="00E959A6">
        <w:rPr>
          <w:rFonts w:ascii="Times New Roman" w:hAnsi="Times New Roman"/>
          <w:sz w:val="24"/>
          <w:szCs w:val="24"/>
        </w:rPr>
        <w:t>2</w:t>
      </w:r>
      <w:r w:rsidR="00EA415F" w:rsidRPr="00E959A6">
        <w:rPr>
          <w:rFonts w:ascii="Times New Roman" w:hAnsi="Times New Roman"/>
          <w:sz w:val="24"/>
          <w:szCs w:val="24"/>
        </w:rPr>
        <w:t>.Dieta bezsolna jest modyfikacją diety łatwo strawnej.</w:t>
      </w:r>
    </w:p>
    <w:p w:rsidR="00EA415F" w:rsidRPr="00E959A6" w:rsidRDefault="004A76EA" w:rsidP="00EA415F">
      <w:pPr>
        <w:pStyle w:val="Akapitzlist"/>
        <w:spacing w:after="0" w:line="240" w:lineRule="auto"/>
        <w:ind w:left="0"/>
        <w:jc w:val="both"/>
        <w:rPr>
          <w:rFonts w:ascii="Times New Roman" w:hAnsi="Times New Roman"/>
          <w:sz w:val="24"/>
          <w:szCs w:val="24"/>
        </w:rPr>
      </w:pPr>
      <w:r w:rsidRPr="00E959A6">
        <w:rPr>
          <w:rFonts w:ascii="Times New Roman" w:hAnsi="Times New Roman"/>
          <w:sz w:val="24"/>
          <w:szCs w:val="24"/>
        </w:rPr>
        <w:t>3</w:t>
      </w:r>
      <w:r w:rsidR="00BB0CA4">
        <w:rPr>
          <w:rFonts w:ascii="Times New Roman" w:hAnsi="Times New Roman"/>
          <w:sz w:val="24"/>
          <w:szCs w:val="24"/>
        </w:rPr>
        <w:t xml:space="preserve">. Dieta </w:t>
      </w:r>
      <w:proofErr w:type="spellStart"/>
      <w:r w:rsidR="00BB0CA4">
        <w:rPr>
          <w:rFonts w:ascii="Times New Roman" w:hAnsi="Times New Roman"/>
          <w:sz w:val="24"/>
          <w:szCs w:val="24"/>
        </w:rPr>
        <w:t>bogato</w:t>
      </w:r>
      <w:r w:rsidR="00EA415F" w:rsidRPr="00E959A6">
        <w:rPr>
          <w:rFonts w:ascii="Times New Roman" w:hAnsi="Times New Roman"/>
          <w:sz w:val="24"/>
          <w:szCs w:val="24"/>
        </w:rPr>
        <w:t>białkowa</w:t>
      </w:r>
      <w:proofErr w:type="spellEnd"/>
      <w:r w:rsidR="00EA415F" w:rsidRPr="00E959A6">
        <w:rPr>
          <w:rFonts w:ascii="Times New Roman" w:hAnsi="Times New Roman"/>
          <w:sz w:val="24"/>
          <w:szCs w:val="24"/>
        </w:rPr>
        <w:t>, wysokoenergetyczna - 2600 kcal, łatwo strawna ma zastosowanie dla pacjentów</w:t>
      </w:r>
      <w:r w:rsidR="00BB0CA4">
        <w:rPr>
          <w:rFonts w:ascii="Times New Roman" w:hAnsi="Times New Roman"/>
          <w:sz w:val="24"/>
          <w:szCs w:val="24"/>
        </w:rPr>
        <w:t xml:space="preserve"> </w:t>
      </w:r>
      <w:r w:rsidR="00D107BC" w:rsidRPr="00E959A6">
        <w:rPr>
          <w:rFonts w:ascii="Times New Roman" w:hAnsi="Times New Roman"/>
          <w:sz w:val="24"/>
          <w:szCs w:val="24"/>
        </w:rPr>
        <w:t xml:space="preserve"> Oddziału Chorób Płuc, </w:t>
      </w:r>
      <w:r w:rsidR="00EC6F02" w:rsidRPr="00E959A6">
        <w:rPr>
          <w:rFonts w:ascii="Times New Roman" w:hAnsi="Times New Roman"/>
          <w:sz w:val="24"/>
          <w:szCs w:val="24"/>
        </w:rPr>
        <w:t>gdzie stosuje się 2 dodatki białkowe na śniadanie</w:t>
      </w:r>
      <w:r w:rsidR="00EA415F" w:rsidRPr="00E959A6">
        <w:rPr>
          <w:rFonts w:ascii="Times New Roman" w:hAnsi="Times New Roman"/>
          <w:sz w:val="24"/>
          <w:szCs w:val="24"/>
        </w:rPr>
        <w:t xml:space="preserve">. </w:t>
      </w:r>
    </w:p>
    <w:p w:rsidR="00D107BC" w:rsidRPr="006C2E33" w:rsidRDefault="004A76EA" w:rsidP="00EA415F">
      <w:pPr>
        <w:pStyle w:val="Akapitzlist"/>
        <w:spacing w:after="0" w:line="240" w:lineRule="auto"/>
        <w:ind w:left="0"/>
        <w:jc w:val="both"/>
        <w:rPr>
          <w:rFonts w:ascii="Times New Roman" w:hAnsi="Times New Roman"/>
          <w:sz w:val="24"/>
          <w:szCs w:val="24"/>
        </w:rPr>
      </w:pPr>
      <w:r w:rsidRPr="00E959A6">
        <w:rPr>
          <w:rFonts w:ascii="Times New Roman" w:hAnsi="Times New Roman"/>
          <w:sz w:val="24"/>
          <w:szCs w:val="24"/>
        </w:rPr>
        <w:t>4</w:t>
      </w:r>
      <w:r w:rsidR="00EA415F" w:rsidRPr="00E959A6">
        <w:rPr>
          <w:rFonts w:ascii="Times New Roman" w:hAnsi="Times New Roman"/>
          <w:sz w:val="24"/>
          <w:szCs w:val="24"/>
        </w:rPr>
        <w:t>.Średnia wartość k</w:t>
      </w:r>
      <w:r w:rsidR="00BB0CA4">
        <w:rPr>
          <w:rFonts w:ascii="Times New Roman" w:hAnsi="Times New Roman"/>
          <w:sz w:val="24"/>
          <w:szCs w:val="24"/>
        </w:rPr>
        <w:t>aloryczna dla diet: dieta wysoko</w:t>
      </w:r>
      <w:r w:rsidR="00EA415F" w:rsidRPr="00E959A6">
        <w:rPr>
          <w:rFonts w:ascii="Times New Roman" w:hAnsi="Times New Roman"/>
          <w:sz w:val="24"/>
          <w:szCs w:val="24"/>
        </w:rPr>
        <w:t>białkowa płynna 2000 k</w:t>
      </w:r>
      <w:r w:rsidR="006049EF" w:rsidRPr="00E959A6">
        <w:rPr>
          <w:rFonts w:ascii="Times New Roman" w:hAnsi="Times New Roman"/>
          <w:sz w:val="24"/>
          <w:szCs w:val="24"/>
        </w:rPr>
        <w:t>cal, diet</w:t>
      </w:r>
      <w:r w:rsidR="00BB0CA4">
        <w:rPr>
          <w:rFonts w:ascii="Times New Roman" w:hAnsi="Times New Roman"/>
          <w:sz w:val="24"/>
          <w:szCs w:val="24"/>
        </w:rPr>
        <w:t>a dla pacjentów  Oddziału Chorób Płuc</w:t>
      </w:r>
      <w:r w:rsidR="006049EF" w:rsidRPr="00E959A6">
        <w:rPr>
          <w:rFonts w:ascii="Times New Roman" w:hAnsi="Times New Roman"/>
          <w:sz w:val="24"/>
          <w:szCs w:val="24"/>
        </w:rPr>
        <w:t xml:space="preserve"> </w:t>
      </w:r>
      <w:r w:rsidR="00EA415F" w:rsidRPr="00E959A6">
        <w:rPr>
          <w:rFonts w:ascii="Times New Roman" w:hAnsi="Times New Roman"/>
          <w:sz w:val="24"/>
          <w:szCs w:val="24"/>
        </w:rPr>
        <w:t>2600 kcal, pozostałe diety 2200kcal.</w:t>
      </w:r>
    </w:p>
    <w:p w:rsidR="00EA415F" w:rsidRPr="00E959A6" w:rsidRDefault="009C3EF4" w:rsidP="00EA415F">
      <w:pPr>
        <w:pStyle w:val="Akapitzlist"/>
        <w:spacing w:after="0" w:line="240" w:lineRule="auto"/>
        <w:ind w:left="0"/>
        <w:jc w:val="both"/>
        <w:rPr>
          <w:rFonts w:ascii="Times New Roman" w:hAnsi="Times New Roman"/>
          <w:sz w:val="24"/>
          <w:szCs w:val="24"/>
        </w:rPr>
      </w:pPr>
      <w:r>
        <w:rPr>
          <w:rFonts w:ascii="Times New Roman" w:hAnsi="Times New Roman"/>
          <w:sz w:val="24"/>
          <w:szCs w:val="24"/>
        </w:rPr>
        <w:t>7</w:t>
      </w:r>
      <w:r w:rsidR="00EC6F02" w:rsidRPr="00E959A6">
        <w:rPr>
          <w:rFonts w:ascii="Times New Roman" w:hAnsi="Times New Roman"/>
          <w:sz w:val="24"/>
          <w:szCs w:val="24"/>
        </w:rPr>
        <w:t>. Minimalna g</w:t>
      </w:r>
      <w:r w:rsidR="00EA415F" w:rsidRPr="00E959A6">
        <w:rPr>
          <w:rFonts w:ascii="Times New Roman" w:hAnsi="Times New Roman"/>
          <w:sz w:val="24"/>
          <w:szCs w:val="24"/>
        </w:rPr>
        <w:t xml:space="preserve">ramatura poszczególnych składników posiłków dla pacjenta na dobę: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1985"/>
      </w:tblGrid>
      <w:tr w:rsidR="00EA415F" w:rsidRPr="00E959A6">
        <w:tc>
          <w:tcPr>
            <w:tcW w:w="4077" w:type="dxa"/>
            <w:shd w:val="clear" w:color="auto" w:fill="auto"/>
          </w:tcPr>
          <w:p w:rsidR="00EA415F" w:rsidRPr="00E959A6" w:rsidRDefault="006049EF" w:rsidP="00D848DD">
            <w:pPr>
              <w:pStyle w:val="Akapitzlist1"/>
              <w:spacing w:after="0" w:line="240" w:lineRule="auto"/>
              <w:ind w:left="0"/>
              <w:rPr>
                <w:rFonts w:ascii="Times New Roman" w:hAnsi="Times New Roman"/>
                <w:b/>
                <w:sz w:val="24"/>
                <w:szCs w:val="24"/>
              </w:rPr>
            </w:pPr>
            <w:r w:rsidRPr="00E959A6">
              <w:rPr>
                <w:rFonts w:ascii="Times New Roman" w:hAnsi="Times New Roman"/>
                <w:b/>
                <w:sz w:val="24"/>
                <w:szCs w:val="24"/>
              </w:rPr>
              <w:t xml:space="preserve">Grupa i rodzaj </w:t>
            </w:r>
            <w:r w:rsidR="00EA415F" w:rsidRPr="00E959A6">
              <w:rPr>
                <w:rFonts w:ascii="Times New Roman" w:hAnsi="Times New Roman"/>
                <w:b/>
                <w:sz w:val="24"/>
                <w:szCs w:val="24"/>
              </w:rPr>
              <w:t>produktów</w:t>
            </w:r>
          </w:p>
        </w:tc>
        <w:tc>
          <w:tcPr>
            <w:tcW w:w="1985" w:type="dxa"/>
            <w:shd w:val="clear" w:color="auto" w:fill="auto"/>
          </w:tcPr>
          <w:p w:rsidR="00EA415F" w:rsidRPr="00E959A6" w:rsidRDefault="004A76EA" w:rsidP="00D848DD">
            <w:pPr>
              <w:pStyle w:val="Akapitzlist1"/>
              <w:spacing w:after="0" w:line="240" w:lineRule="auto"/>
              <w:ind w:left="0"/>
              <w:rPr>
                <w:rFonts w:ascii="Times New Roman" w:hAnsi="Times New Roman"/>
                <w:b/>
                <w:sz w:val="24"/>
                <w:szCs w:val="24"/>
              </w:rPr>
            </w:pPr>
            <w:r w:rsidRPr="00E959A6">
              <w:rPr>
                <w:rFonts w:ascii="Times New Roman" w:hAnsi="Times New Roman"/>
                <w:b/>
                <w:sz w:val="24"/>
                <w:szCs w:val="24"/>
              </w:rPr>
              <w:t xml:space="preserve">Ilość </w:t>
            </w:r>
            <w:r w:rsidR="006049EF" w:rsidRPr="00E959A6">
              <w:rPr>
                <w:rFonts w:ascii="Times New Roman" w:hAnsi="Times New Roman"/>
                <w:b/>
                <w:sz w:val="24"/>
                <w:szCs w:val="24"/>
              </w:rPr>
              <w:t xml:space="preserve">gotowej </w:t>
            </w:r>
            <w:r w:rsidR="00EA415F" w:rsidRPr="00E959A6">
              <w:rPr>
                <w:rFonts w:ascii="Times New Roman" w:hAnsi="Times New Roman"/>
                <w:b/>
                <w:sz w:val="24"/>
                <w:szCs w:val="24"/>
              </w:rPr>
              <w:t>porcji</w:t>
            </w:r>
          </w:p>
        </w:tc>
      </w:tr>
      <w:tr w:rsidR="00EA415F" w:rsidRPr="00E959A6">
        <w:tc>
          <w:tcPr>
            <w:tcW w:w="4077" w:type="dxa"/>
            <w:shd w:val="clear" w:color="auto" w:fill="auto"/>
          </w:tcPr>
          <w:p w:rsidR="00EA415F" w:rsidRPr="00E959A6" w:rsidRDefault="00D107BC" w:rsidP="00D107BC">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lastRenderedPageBreak/>
              <w:t>Pieczywo (</w:t>
            </w:r>
            <w:r w:rsidR="00EA415F" w:rsidRPr="00E959A6">
              <w:rPr>
                <w:rFonts w:ascii="Times New Roman" w:hAnsi="Times New Roman"/>
                <w:sz w:val="24"/>
                <w:szCs w:val="24"/>
              </w:rPr>
              <w:t xml:space="preserve">chleb </w:t>
            </w:r>
            <w:proofErr w:type="spellStart"/>
            <w:r w:rsidR="00EA415F" w:rsidRPr="00E959A6">
              <w:rPr>
                <w:rFonts w:ascii="Times New Roman" w:hAnsi="Times New Roman"/>
                <w:sz w:val="24"/>
                <w:szCs w:val="24"/>
              </w:rPr>
              <w:t>pszenno</w:t>
            </w:r>
            <w:proofErr w:type="spellEnd"/>
            <w:r w:rsidR="00EA415F" w:rsidRPr="00E959A6">
              <w:rPr>
                <w:rFonts w:ascii="Times New Roman" w:hAnsi="Times New Roman"/>
                <w:sz w:val="24"/>
                <w:szCs w:val="24"/>
              </w:rPr>
              <w:t xml:space="preserve"> – żytni) – dieta podstawowa</w:t>
            </w:r>
          </w:p>
        </w:tc>
        <w:tc>
          <w:tcPr>
            <w:tcW w:w="1985" w:type="dxa"/>
            <w:shd w:val="clear" w:color="auto" w:fill="auto"/>
          </w:tcPr>
          <w:p w:rsidR="00EA415F" w:rsidRPr="00E959A6" w:rsidRDefault="00EA415F" w:rsidP="00D848DD">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300</w:t>
            </w:r>
            <w:r w:rsidR="004A76EA" w:rsidRPr="00E959A6">
              <w:rPr>
                <w:rFonts w:ascii="Times New Roman" w:hAnsi="Times New Roman"/>
                <w:sz w:val="24"/>
                <w:szCs w:val="24"/>
              </w:rPr>
              <w:t xml:space="preserve"> g</w:t>
            </w:r>
          </w:p>
        </w:tc>
      </w:tr>
      <w:tr w:rsidR="00EA415F" w:rsidRPr="00E959A6" w:rsidTr="00736130">
        <w:trPr>
          <w:trHeight w:val="1441"/>
        </w:trPr>
        <w:tc>
          <w:tcPr>
            <w:tcW w:w="4077" w:type="dxa"/>
            <w:shd w:val="clear" w:color="auto" w:fill="auto"/>
          </w:tcPr>
          <w:p w:rsidR="00EA415F" w:rsidRPr="00E959A6" w:rsidRDefault="00EA415F" w:rsidP="00D107BC">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Pie</w:t>
            </w:r>
            <w:r w:rsidR="00D107BC" w:rsidRPr="00E959A6">
              <w:rPr>
                <w:rFonts w:ascii="Times New Roman" w:hAnsi="Times New Roman"/>
                <w:sz w:val="24"/>
                <w:szCs w:val="24"/>
              </w:rPr>
              <w:t xml:space="preserve">czywo pszenne </w:t>
            </w:r>
            <w:r w:rsidRPr="00E959A6">
              <w:rPr>
                <w:rFonts w:ascii="Times New Roman" w:hAnsi="Times New Roman"/>
                <w:sz w:val="24"/>
                <w:szCs w:val="24"/>
              </w:rPr>
              <w:t xml:space="preserve"> bułki – pozostałe diety, baton – dla pacjentów Oddz. Geriatrycznego, graham,  pieczywo razowe – dieta </w:t>
            </w:r>
            <w:r w:rsidR="00D107BC" w:rsidRPr="00E959A6">
              <w:rPr>
                <w:rFonts w:ascii="Times New Roman" w:hAnsi="Times New Roman"/>
                <w:sz w:val="24"/>
                <w:szCs w:val="24"/>
              </w:rPr>
              <w:t>z ograniczeniem łatwo przyswajalnych węglowodanów</w:t>
            </w:r>
            <w:r w:rsidRPr="00E959A6">
              <w:rPr>
                <w:rFonts w:ascii="Times New Roman" w:hAnsi="Times New Roman"/>
                <w:sz w:val="24"/>
                <w:szCs w:val="24"/>
              </w:rPr>
              <w:t>)</w:t>
            </w:r>
          </w:p>
        </w:tc>
        <w:tc>
          <w:tcPr>
            <w:tcW w:w="1985" w:type="dxa"/>
            <w:shd w:val="clear" w:color="auto" w:fill="auto"/>
          </w:tcPr>
          <w:p w:rsidR="00EA415F" w:rsidRPr="00E959A6" w:rsidRDefault="00EA415F" w:rsidP="00D848DD">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200</w:t>
            </w:r>
            <w:r w:rsidR="004A76EA" w:rsidRPr="00E959A6">
              <w:rPr>
                <w:rFonts w:ascii="Times New Roman" w:hAnsi="Times New Roman"/>
                <w:sz w:val="24"/>
                <w:szCs w:val="24"/>
              </w:rPr>
              <w:t xml:space="preserve"> g</w:t>
            </w:r>
          </w:p>
        </w:tc>
      </w:tr>
      <w:tr w:rsidR="00D107BC" w:rsidRPr="00E959A6">
        <w:tc>
          <w:tcPr>
            <w:tcW w:w="4077" w:type="dxa"/>
            <w:shd w:val="clear" w:color="auto" w:fill="auto"/>
          </w:tcPr>
          <w:p w:rsidR="00D107BC" w:rsidRPr="00E959A6" w:rsidRDefault="00D107BC" w:rsidP="00D107BC">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Pieczywo bezglutenowe  (chleb bezglutenowy) – dieta bezglutenowa</w:t>
            </w:r>
          </w:p>
        </w:tc>
        <w:tc>
          <w:tcPr>
            <w:tcW w:w="1985" w:type="dxa"/>
            <w:shd w:val="clear" w:color="auto" w:fill="auto"/>
          </w:tcPr>
          <w:p w:rsidR="00D107BC" w:rsidRPr="00E959A6" w:rsidRDefault="00D107BC" w:rsidP="00D848DD">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200 g</w:t>
            </w:r>
          </w:p>
        </w:tc>
      </w:tr>
      <w:tr w:rsidR="00EA415F" w:rsidRPr="00E959A6">
        <w:tc>
          <w:tcPr>
            <w:tcW w:w="4077" w:type="dxa"/>
            <w:shd w:val="clear" w:color="auto" w:fill="auto"/>
          </w:tcPr>
          <w:p w:rsidR="00EA415F" w:rsidRPr="00E959A6" w:rsidRDefault="00EA415F" w:rsidP="00D107BC">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Kasze/ryż/mąka</w:t>
            </w:r>
            <w:r w:rsidR="00D107BC" w:rsidRPr="00E959A6">
              <w:rPr>
                <w:rFonts w:ascii="Times New Roman" w:hAnsi="Times New Roman"/>
                <w:sz w:val="24"/>
                <w:szCs w:val="24"/>
              </w:rPr>
              <w:t>/makaron</w:t>
            </w:r>
            <w:r w:rsidRPr="00E959A6">
              <w:rPr>
                <w:rFonts w:ascii="Times New Roman" w:hAnsi="Times New Roman"/>
                <w:sz w:val="24"/>
                <w:szCs w:val="24"/>
              </w:rPr>
              <w:t xml:space="preserve"> </w:t>
            </w:r>
            <w:r w:rsidR="00D107BC" w:rsidRPr="00E959A6">
              <w:rPr>
                <w:rFonts w:ascii="Times New Roman" w:hAnsi="Times New Roman"/>
                <w:sz w:val="24"/>
                <w:szCs w:val="24"/>
              </w:rPr>
              <w:br/>
              <w:t>(</w:t>
            </w:r>
            <w:r w:rsidRPr="00E959A6">
              <w:rPr>
                <w:rFonts w:ascii="Times New Roman" w:hAnsi="Times New Roman"/>
                <w:sz w:val="24"/>
                <w:szCs w:val="24"/>
              </w:rPr>
              <w:t xml:space="preserve">do zupy)   </w:t>
            </w:r>
          </w:p>
        </w:tc>
        <w:tc>
          <w:tcPr>
            <w:tcW w:w="1985" w:type="dxa"/>
            <w:shd w:val="clear" w:color="auto" w:fill="auto"/>
          </w:tcPr>
          <w:p w:rsidR="00EA415F" w:rsidRPr="00E959A6" w:rsidRDefault="00EA415F" w:rsidP="00D848DD">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50</w:t>
            </w:r>
            <w:r w:rsidR="004A76EA" w:rsidRPr="00E959A6">
              <w:rPr>
                <w:rFonts w:ascii="Times New Roman" w:hAnsi="Times New Roman"/>
                <w:sz w:val="24"/>
                <w:szCs w:val="24"/>
              </w:rPr>
              <w:t xml:space="preserve"> g</w:t>
            </w:r>
          </w:p>
        </w:tc>
      </w:tr>
      <w:tr w:rsidR="00EA415F" w:rsidRPr="00E959A6" w:rsidTr="00736130">
        <w:trPr>
          <w:trHeight w:val="70"/>
        </w:trPr>
        <w:tc>
          <w:tcPr>
            <w:tcW w:w="4077" w:type="dxa"/>
            <w:shd w:val="clear" w:color="auto" w:fill="auto"/>
          </w:tcPr>
          <w:p w:rsidR="00EA415F" w:rsidRPr="00E959A6" w:rsidRDefault="00EA415F" w:rsidP="00D107BC">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 xml:space="preserve">Mleko </w:t>
            </w:r>
            <w:r w:rsidR="00D107BC" w:rsidRPr="00E959A6">
              <w:rPr>
                <w:rFonts w:ascii="Times New Roman" w:hAnsi="Times New Roman"/>
                <w:sz w:val="24"/>
                <w:szCs w:val="24"/>
              </w:rPr>
              <w:t>z laktozą/bez laktozy</w:t>
            </w:r>
          </w:p>
        </w:tc>
        <w:tc>
          <w:tcPr>
            <w:tcW w:w="1985" w:type="dxa"/>
            <w:shd w:val="clear" w:color="auto" w:fill="auto"/>
          </w:tcPr>
          <w:p w:rsidR="00EA415F" w:rsidRPr="00E959A6" w:rsidRDefault="00EA415F" w:rsidP="00D848DD">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300 ml</w:t>
            </w:r>
          </w:p>
        </w:tc>
      </w:tr>
      <w:tr w:rsidR="00EA415F" w:rsidRPr="00E959A6">
        <w:tc>
          <w:tcPr>
            <w:tcW w:w="4077" w:type="dxa"/>
            <w:shd w:val="clear" w:color="auto" w:fill="auto"/>
          </w:tcPr>
          <w:p w:rsidR="00EA415F" w:rsidRPr="00A03220" w:rsidRDefault="00EA415F" w:rsidP="00D107BC">
            <w:pPr>
              <w:pStyle w:val="Akapitzlist1"/>
              <w:spacing w:after="0" w:line="240" w:lineRule="auto"/>
              <w:ind w:left="0"/>
              <w:rPr>
                <w:rFonts w:ascii="Times New Roman" w:hAnsi="Times New Roman"/>
                <w:sz w:val="24"/>
                <w:szCs w:val="24"/>
              </w:rPr>
            </w:pPr>
            <w:r w:rsidRPr="00A03220">
              <w:rPr>
                <w:rFonts w:ascii="Times New Roman" w:hAnsi="Times New Roman"/>
                <w:sz w:val="24"/>
                <w:szCs w:val="24"/>
              </w:rPr>
              <w:t>Jogurt naturalny/</w:t>
            </w:r>
            <w:r w:rsidR="00736130" w:rsidRPr="00A03220">
              <w:rPr>
                <w:rFonts w:ascii="Times New Roman" w:hAnsi="Times New Roman"/>
                <w:sz w:val="24"/>
                <w:szCs w:val="24"/>
              </w:rPr>
              <w:t>owocowy/</w:t>
            </w:r>
            <w:r w:rsidRPr="00A03220">
              <w:rPr>
                <w:rFonts w:ascii="Times New Roman" w:hAnsi="Times New Roman"/>
                <w:sz w:val="24"/>
                <w:szCs w:val="24"/>
              </w:rPr>
              <w:t xml:space="preserve">kefir – dla </w:t>
            </w:r>
            <w:r w:rsidR="006049EF" w:rsidRPr="00A03220">
              <w:rPr>
                <w:rFonts w:ascii="Times New Roman" w:hAnsi="Times New Roman"/>
                <w:sz w:val="24"/>
                <w:szCs w:val="24"/>
              </w:rPr>
              <w:t>pacjentów Oddz.</w:t>
            </w:r>
            <w:r w:rsidR="006C2E33" w:rsidRPr="00A03220">
              <w:rPr>
                <w:rFonts w:ascii="Times New Roman" w:hAnsi="Times New Roman"/>
                <w:sz w:val="24"/>
                <w:szCs w:val="24"/>
              </w:rPr>
              <w:t xml:space="preserve"> </w:t>
            </w:r>
            <w:r w:rsidRPr="00A03220">
              <w:rPr>
                <w:rFonts w:ascii="Times New Roman" w:hAnsi="Times New Roman"/>
                <w:sz w:val="24"/>
                <w:szCs w:val="24"/>
              </w:rPr>
              <w:t>Geriatrycznego</w:t>
            </w:r>
          </w:p>
        </w:tc>
        <w:tc>
          <w:tcPr>
            <w:tcW w:w="1985" w:type="dxa"/>
            <w:shd w:val="clear" w:color="auto" w:fill="auto"/>
          </w:tcPr>
          <w:p w:rsidR="00EA415F" w:rsidRPr="00A03220" w:rsidRDefault="00736130" w:rsidP="00D848DD">
            <w:pPr>
              <w:pStyle w:val="Akapitzlist1"/>
              <w:spacing w:after="0" w:line="240" w:lineRule="auto"/>
              <w:ind w:left="0"/>
              <w:jc w:val="both"/>
              <w:rPr>
                <w:rFonts w:ascii="Times New Roman" w:hAnsi="Times New Roman"/>
                <w:sz w:val="24"/>
                <w:szCs w:val="24"/>
              </w:rPr>
            </w:pPr>
            <w:r w:rsidRPr="00A03220">
              <w:rPr>
                <w:rFonts w:ascii="Times New Roman" w:hAnsi="Times New Roman"/>
                <w:sz w:val="24"/>
                <w:szCs w:val="24"/>
              </w:rPr>
              <w:t>150</w:t>
            </w:r>
            <w:r w:rsidR="00EA415F" w:rsidRPr="00A03220">
              <w:rPr>
                <w:rFonts w:ascii="Times New Roman" w:hAnsi="Times New Roman"/>
                <w:sz w:val="24"/>
                <w:szCs w:val="24"/>
              </w:rPr>
              <w:t xml:space="preserve"> ml</w:t>
            </w:r>
          </w:p>
        </w:tc>
      </w:tr>
      <w:tr w:rsidR="00EA415F" w:rsidRPr="00E959A6">
        <w:tc>
          <w:tcPr>
            <w:tcW w:w="4077" w:type="dxa"/>
            <w:shd w:val="clear" w:color="auto" w:fill="auto"/>
          </w:tcPr>
          <w:p w:rsidR="00EA415F" w:rsidRPr="00E959A6" w:rsidRDefault="00EA415F" w:rsidP="00D107BC">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Śmietana 18%</w:t>
            </w:r>
          </w:p>
        </w:tc>
        <w:tc>
          <w:tcPr>
            <w:tcW w:w="1985" w:type="dxa"/>
            <w:shd w:val="clear" w:color="auto" w:fill="auto"/>
          </w:tcPr>
          <w:p w:rsidR="00EA415F" w:rsidRPr="00E959A6" w:rsidRDefault="00EA415F" w:rsidP="00D848DD">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10</w:t>
            </w:r>
            <w:r w:rsidR="004A76EA" w:rsidRPr="00E959A6">
              <w:rPr>
                <w:rFonts w:ascii="Times New Roman" w:hAnsi="Times New Roman"/>
                <w:sz w:val="24"/>
                <w:szCs w:val="24"/>
              </w:rPr>
              <w:t xml:space="preserve"> ml</w:t>
            </w:r>
          </w:p>
        </w:tc>
      </w:tr>
      <w:tr w:rsidR="00EA415F" w:rsidRPr="00E959A6">
        <w:tc>
          <w:tcPr>
            <w:tcW w:w="4077" w:type="dxa"/>
            <w:shd w:val="clear" w:color="auto" w:fill="auto"/>
          </w:tcPr>
          <w:p w:rsidR="00EA415F" w:rsidRPr="00E959A6" w:rsidRDefault="00EA415F" w:rsidP="00D107BC">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Masło extra 82% tłuszczu</w:t>
            </w:r>
          </w:p>
        </w:tc>
        <w:tc>
          <w:tcPr>
            <w:tcW w:w="1985" w:type="dxa"/>
            <w:shd w:val="clear" w:color="auto" w:fill="auto"/>
          </w:tcPr>
          <w:p w:rsidR="00EA415F" w:rsidRPr="00E959A6" w:rsidRDefault="00EA415F" w:rsidP="00D848DD">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30</w:t>
            </w:r>
            <w:r w:rsidR="004A76EA" w:rsidRPr="00E959A6">
              <w:rPr>
                <w:rFonts w:ascii="Times New Roman" w:hAnsi="Times New Roman"/>
                <w:sz w:val="24"/>
                <w:szCs w:val="24"/>
              </w:rPr>
              <w:t xml:space="preserve"> g</w:t>
            </w:r>
          </w:p>
        </w:tc>
      </w:tr>
      <w:tr w:rsidR="00EA415F" w:rsidRPr="00E959A6">
        <w:tc>
          <w:tcPr>
            <w:tcW w:w="4077" w:type="dxa"/>
            <w:shd w:val="clear" w:color="auto" w:fill="auto"/>
          </w:tcPr>
          <w:p w:rsidR="00EA415F" w:rsidRPr="00E959A6" w:rsidRDefault="00EA415F" w:rsidP="00D107BC">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 xml:space="preserve">Zupa </w:t>
            </w:r>
          </w:p>
        </w:tc>
        <w:tc>
          <w:tcPr>
            <w:tcW w:w="1985" w:type="dxa"/>
            <w:shd w:val="clear" w:color="auto" w:fill="auto"/>
          </w:tcPr>
          <w:p w:rsidR="00EA415F" w:rsidRPr="00E959A6" w:rsidRDefault="00EA415F" w:rsidP="00D107BC">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od 300 do 400 ml/osobę</w:t>
            </w:r>
          </w:p>
        </w:tc>
      </w:tr>
      <w:tr w:rsidR="00EA415F" w:rsidRPr="00E959A6">
        <w:tc>
          <w:tcPr>
            <w:tcW w:w="4077" w:type="dxa"/>
            <w:shd w:val="clear" w:color="auto" w:fill="auto"/>
          </w:tcPr>
          <w:p w:rsidR="00EA415F" w:rsidRPr="00736130" w:rsidRDefault="00EA415F" w:rsidP="00D107BC">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Warzywa</w:t>
            </w:r>
            <w:r w:rsidR="00552089" w:rsidRPr="00736130">
              <w:rPr>
                <w:rFonts w:ascii="Times New Roman" w:hAnsi="Times New Roman"/>
                <w:sz w:val="24"/>
                <w:szCs w:val="24"/>
              </w:rPr>
              <w:t xml:space="preserve"> </w:t>
            </w:r>
            <w:r w:rsidR="00552089" w:rsidRPr="00736130">
              <w:rPr>
                <w:rFonts w:ascii="Times New Roman" w:hAnsi="Times New Roman"/>
                <w:sz w:val="24"/>
                <w:szCs w:val="24"/>
              </w:rPr>
              <w:br/>
              <w:t>(nie mniej niż 40 g do posiłku)</w:t>
            </w:r>
          </w:p>
        </w:tc>
        <w:tc>
          <w:tcPr>
            <w:tcW w:w="1985" w:type="dxa"/>
            <w:shd w:val="clear" w:color="auto" w:fill="auto"/>
          </w:tcPr>
          <w:p w:rsidR="00EA415F" w:rsidRPr="00736130" w:rsidRDefault="00EA415F" w:rsidP="00D848DD">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rPr>
              <w:t>200</w:t>
            </w:r>
            <w:r w:rsidR="004A76EA" w:rsidRPr="00736130">
              <w:rPr>
                <w:rFonts w:ascii="Times New Roman" w:hAnsi="Times New Roman"/>
                <w:sz w:val="24"/>
                <w:szCs w:val="24"/>
              </w:rPr>
              <w:t xml:space="preserve"> g</w:t>
            </w:r>
          </w:p>
        </w:tc>
      </w:tr>
      <w:tr w:rsidR="00EA415F" w:rsidRPr="00E959A6">
        <w:tc>
          <w:tcPr>
            <w:tcW w:w="4077" w:type="dxa"/>
            <w:shd w:val="clear" w:color="auto" w:fill="auto"/>
          </w:tcPr>
          <w:p w:rsidR="00EA415F" w:rsidRPr="00E959A6" w:rsidRDefault="00EA415F" w:rsidP="00D107BC">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Owoce</w:t>
            </w:r>
          </w:p>
        </w:tc>
        <w:tc>
          <w:tcPr>
            <w:tcW w:w="1985" w:type="dxa"/>
            <w:shd w:val="clear" w:color="auto" w:fill="auto"/>
          </w:tcPr>
          <w:p w:rsidR="00EA415F" w:rsidRPr="00E959A6" w:rsidRDefault="00EA415F" w:rsidP="00D848DD">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150</w:t>
            </w:r>
            <w:r w:rsidR="004A76EA" w:rsidRPr="00E959A6">
              <w:rPr>
                <w:rFonts w:ascii="Times New Roman" w:hAnsi="Times New Roman"/>
                <w:sz w:val="24"/>
                <w:szCs w:val="24"/>
              </w:rPr>
              <w:t xml:space="preserve"> g</w:t>
            </w:r>
          </w:p>
        </w:tc>
      </w:tr>
      <w:tr w:rsidR="00D107BC" w:rsidRPr="00E959A6">
        <w:tc>
          <w:tcPr>
            <w:tcW w:w="4077" w:type="dxa"/>
            <w:shd w:val="clear" w:color="auto" w:fill="auto"/>
          </w:tcPr>
          <w:p w:rsidR="00D107BC" w:rsidRPr="00E959A6" w:rsidRDefault="00D107BC" w:rsidP="00D107BC">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Sok owocowy i/lub warzywny</w:t>
            </w:r>
          </w:p>
        </w:tc>
        <w:tc>
          <w:tcPr>
            <w:tcW w:w="1985" w:type="dxa"/>
            <w:shd w:val="clear" w:color="auto" w:fill="auto"/>
          </w:tcPr>
          <w:p w:rsidR="00D107BC" w:rsidRPr="00E959A6" w:rsidRDefault="00D107BC" w:rsidP="00D107BC">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200 ml (opakowanie jednostkowe)</w:t>
            </w:r>
          </w:p>
        </w:tc>
      </w:tr>
      <w:tr w:rsidR="00EA415F" w:rsidRPr="00E959A6">
        <w:tc>
          <w:tcPr>
            <w:tcW w:w="4077" w:type="dxa"/>
            <w:shd w:val="clear" w:color="auto" w:fill="auto"/>
          </w:tcPr>
          <w:p w:rsidR="00EA415F" w:rsidRPr="00E959A6" w:rsidRDefault="00EA415F" w:rsidP="00D107BC">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Cukier</w:t>
            </w:r>
          </w:p>
        </w:tc>
        <w:tc>
          <w:tcPr>
            <w:tcW w:w="1985" w:type="dxa"/>
            <w:shd w:val="clear" w:color="auto" w:fill="auto"/>
          </w:tcPr>
          <w:p w:rsidR="00EA415F" w:rsidRPr="00E959A6" w:rsidRDefault="00EA415F" w:rsidP="00D848DD">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20</w:t>
            </w:r>
            <w:r w:rsidR="004A76EA" w:rsidRPr="00E959A6">
              <w:rPr>
                <w:rFonts w:ascii="Times New Roman" w:hAnsi="Times New Roman"/>
                <w:sz w:val="24"/>
                <w:szCs w:val="24"/>
              </w:rPr>
              <w:t xml:space="preserve"> g</w:t>
            </w:r>
          </w:p>
        </w:tc>
      </w:tr>
      <w:tr w:rsidR="00D107BC" w:rsidRPr="00E959A6">
        <w:tc>
          <w:tcPr>
            <w:tcW w:w="4077" w:type="dxa"/>
            <w:shd w:val="clear" w:color="auto" w:fill="auto"/>
          </w:tcPr>
          <w:p w:rsidR="00D107BC" w:rsidRPr="00E959A6" w:rsidRDefault="00D107BC" w:rsidP="00D107BC">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Herbatniki</w:t>
            </w:r>
          </w:p>
        </w:tc>
        <w:tc>
          <w:tcPr>
            <w:tcW w:w="1985" w:type="dxa"/>
            <w:shd w:val="clear" w:color="auto" w:fill="auto"/>
          </w:tcPr>
          <w:p w:rsidR="00D107BC" w:rsidRPr="00E959A6" w:rsidRDefault="00D107BC" w:rsidP="00D848DD">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60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Kasze/ryż/makaron (drugie danie)</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200 g</w:t>
            </w:r>
          </w:p>
        </w:tc>
      </w:tr>
      <w:tr w:rsidR="008B29D7" w:rsidRPr="00E959A6">
        <w:tc>
          <w:tcPr>
            <w:tcW w:w="4077" w:type="dxa"/>
            <w:shd w:val="clear" w:color="auto" w:fill="auto"/>
          </w:tcPr>
          <w:p w:rsidR="008B29D7" w:rsidRPr="00E959A6" w:rsidRDefault="00151D9D" w:rsidP="008B29D7">
            <w:pPr>
              <w:pStyle w:val="Akapitzlist1"/>
              <w:spacing w:after="0" w:line="240" w:lineRule="auto"/>
              <w:ind w:left="0"/>
              <w:rPr>
                <w:rFonts w:ascii="Times New Roman" w:hAnsi="Times New Roman"/>
                <w:sz w:val="24"/>
                <w:szCs w:val="24"/>
              </w:rPr>
            </w:pPr>
            <w:r>
              <w:rPr>
                <w:rFonts w:ascii="Times New Roman" w:hAnsi="Times New Roman"/>
                <w:sz w:val="24"/>
                <w:szCs w:val="24"/>
              </w:rPr>
              <w:t>Ser topiony</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50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Twaróg</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50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 xml:space="preserve">Ser żółty (nie </w:t>
            </w:r>
            <w:proofErr w:type="spellStart"/>
            <w:r w:rsidRPr="00E959A6">
              <w:rPr>
                <w:rFonts w:ascii="Times New Roman" w:hAnsi="Times New Roman"/>
                <w:sz w:val="24"/>
                <w:szCs w:val="24"/>
              </w:rPr>
              <w:t>seropodobny</w:t>
            </w:r>
            <w:proofErr w:type="spellEnd"/>
            <w:r w:rsidRPr="00E959A6">
              <w:rPr>
                <w:rFonts w:ascii="Times New Roman" w:hAnsi="Times New Roman"/>
                <w:sz w:val="24"/>
                <w:szCs w:val="24"/>
              </w:rPr>
              <w:t>)</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40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Jaja (do śniadania i kolacji)</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 szt.</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Jaja (do obiadu)</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2 szt.</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 xml:space="preserve">Jajecznica </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150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Wędliny</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50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Dżem różne smaki/miód</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50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 xml:space="preserve">Ryba - filet z dorsza gotowany </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100 g</w:t>
            </w:r>
          </w:p>
        </w:tc>
      </w:tr>
      <w:tr w:rsidR="008B29D7" w:rsidRPr="00E959A6">
        <w:tc>
          <w:tcPr>
            <w:tcW w:w="4077" w:type="dxa"/>
            <w:shd w:val="clear" w:color="auto" w:fill="auto"/>
          </w:tcPr>
          <w:p w:rsidR="008B29D7" w:rsidRPr="00E959A6" w:rsidRDefault="008B29D7" w:rsidP="008B29D7">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Ryba - filet z dorsza oprószony w mące</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100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 xml:space="preserve">Ryba - filet z dorsza panierowany </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130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Bitka z udźca/schabu/wołowiny/ kurczaka duszona</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100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Udziec z indyka pieczony/duszony</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150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Sztuka mięsa b/k</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100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Pieczeń wołowa/wieprzowa</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100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Wołowina duszona</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100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Cielęcina gotowana</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100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Stek wieprzowy</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100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rPr>
                <w:rFonts w:ascii="Times New Roman" w:hAnsi="Times New Roman"/>
                <w:sz w:val="24"/>
                <w:szCs w:val="24"/>
              </w:rPr>
            </w:pPr>
            <w:r w:rsidRPr="00E959A6">
              <w:rPr>
                <w:rFonts w:ascii="Times New Roman" w:hAnsi="Times New Roman"/>
                <w:sz w:val="24"/>
                <w:szCs w:val="24"/>
              </w:rPr>
              <w:t xml:space="preserve">Kotlet schabowy panierowany </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130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Kurczak gotowany/duszony/ pieczony</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150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Filet z kurczaka panierowany</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130 g</w:t>
            </w:r>
          </w:p>
        </w:tc>
      </w:tr>
      <w:tr w:rsidR="008B29D7" w:rsidRPr="00E959A6">
        <w:tc>
          <w:tcPr>
            <w:tcW w:w="4077"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 xml:space="preserve">Ziemniaki </w:t>
            </w:r>
          </w:p>
        </w:tc>
        <w:tc>
          <w:tcPr>
            <w:tcW w:w="1985" w:type="dxa"/>
            <w:shd w:val="clear" w:color="auto" w:fill="auto"/>
          </w:tcPr>
          <w:p w:rsidR="008B29D7" w:rsidRPr="00E959A6" w:rsidRDefault="008B29D7" w:rsidP="00076FE6">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250 g</w:t>
            </w:r>
          </w:p>
        </w:tc>
      </w:tr>
    </w:tbl>
    <w:p w:rsidR="005D4C83" w:rsidRPr="00E959A6" w:rsidRDefault="005D4C83" w:rsidP="005D4C83">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lastRenderedPageBreak/>
        <w:t>Źródła:</w:t>
      </w:r>
    </w:p>
    <w:p w:rsidR="005D4C83" w:rsidRPr="00E959A6" w:rsidRDefault="005D4C83" w:rsidP="00663605">
      <w:pPr>
        <w:pStyle w:val="Akapitzlist1"/>
        <w:numPr>
          <w:ilvl w:val="0"/>
          <w:numId w:val="58"/>
        </w:numPr>
        <w:spacing w:after="0" w:line="240" w:lineRule="auto"/>
        <w:jc w:val="both"/>
        <w:rPr>
          <w:rFonts w:ascii="Times New Roman" w:hAnsi="Times New Roman"/>
          <w:sz w:val="24"/>
          <w:szCs w:val="24"/>
        </w:rPr>
      </w:pPr>
      <w:r w:rsidRPr="00E959A6">
        <w:rPr>
          <w:rFonts w:ascii="Times New Roman" w:hAnsi="Times New Roman"/>
          <w:sz w:val="24"/>
          <w:szCs w:val="24"/>
        </w:rPr>
        <w:t>Podstawy naukowe żywienia w szpital</w:t>
      </w:r>
      <w:r w:rsidR="008B29D7" w:rsidRPr="00E959A6">
        <w:rPr>
          <w:rFonts w:ascii="Times New Roman" w:hAnsi="Times New Roman"/>
          <w:sz w:val="24"/>
          <w:szCs w:val="24"/>
        </w:rPr>
        <w:t xml:space="preserve">ach Red. J. </w:t>
      </w:r>
      <w:proofErr w:type="spellStart"/>
      <w:r w:rsidR="008B29D7" w:rsidRPr="00E959A6">
        <w:rPr>
          <w:rFonts w:ascii="Times New Roman" w:hAnsi="Times New Roman"/>
          <w:sz w:val="24"/>
          <w:szCs w:val="24"/>
        </w:rPr>
        <w:t>Dzieniszewski</w:t>
      </w:r>
      <w:proofErr w:type="spellEnd"/>
      <w:r w:rsidR="008B29D7" w:rsidRPr="00E959A6">
        <w:rPr>
          <w:rFonts w:ascii="Times New Roman" w:hAnsi="Times New Roman"/>
          <w:sz w:val="24"/>
          <w:szCs w:val="24"/>
        </w:rPr>
        <w:t>. IŻ</w:t>
      </w:r>
      <w:r w:rsidRPr="00E959A6">
        <w:rPr>
          <w:rFonts w:ascii="Times New Roman" w:hAnsi="Times New Roman"/>
          <w:sz w:val="24"/>
          <w:szCs w:val="24"/>
        </w:rPr>
        <w:t xml:space="preserve">Ż 2001r. </w:t>
      </w:r>
    </w:p>
    <w:p w:rsidR="005D4C83" w:rsidRPr="00E959A6" w:rsidRDefault="005D4C83" w:rsidP="00663605">
      <w:pPr>
        <w:pStyle w:val="Akapitzlist1"/>
        <w:numPr>
          <w:ilvl w:val="0"/>
          <w:numId w:val="58"/>
        </w:numPr>
        <w:spacing w:after="0" w:line="240" w:lineRule="auto"/>
        <w:jc w:val="both"/>
        <w:rPr>
          <w:rFonts w:ascii="Times New Roman" w:hAnsi="Times New Roman"/>
          <w:sz w:val="24"/>
          <w:szCs w:val="24"/>
        </w:rPr>
      </w:pPr>
      <w:r w:rsidRPr="00E959A6">
        <w:rPr>
          <w:rFonts w:ascii="Times New Roman" w:hAnsi="Times New Roman"/>
          <w:sz w:val="24"/>
          <w:szCs w:val="24"/>
        </w:rPr>
        <w:t xml:space="preserve">Zasady prawidłowego żywienia w </w:t>
      </w:r>
      <w:r w:rsidR="008B29D7" w:rsidRPr="00E959A6">
        <w:rPr>
          <w:rFonts w:ascii="Times New Roman" w:hAnsi="Times New Roman"/>
          <w:sz w:val="24"/>
          <w:szCs w:val="24"/>
        </w:rPr>
        <w:t xml:space="preserve">szpitalach. </w:t>
      </w:r>
      <w:proofErr w:type="spellStart"/>
      <w:r w:rsidR="008B29D7" w:rsidRPr="00E959A6">
        <w:rPr>
          <w:rFonts w:ascii="Times New Roman" w:hAnsi="Times New Roman"/>
          <w:sz w:val="24"/>
          <w:szCs w:val="24"/>
        </w:rPr>
        <w:t>Red.M</w:t>
      </w:r>
      <w:proofErr w:type="spellEnd"/>
      <w:r w:rsidR="008B29D7" w:rsidRPr="00E959A6">
        <w:rPr>
          <w:rFonts w:ascii="Times New Roman" w:hAnsi="Times New Roman"/>
          <w:sz w:val="24"/>
          <w:szCs w:val="24"/>
        </w:rPr>
        <w:t>. Jarosz. IŻ</w:t>
      </w:r>
      <w:r w:rsidRPr="00E959A6">
        <w:rPr>
          <w:rFonts w:ascii="Times New Roman" w:hAnsi="Times New Roman"/>
          <w:sz w:val="24"/>
          <w:szCs w:val="24"/>
        </w:rPr>
        <w:t xml:space="preserve">Ż 2011r. </w:t>
      </w:r>
    </w:p>
    <w:p w:rsidR="005D4C83" w:rsidRPr="00E959A6" w:rsidRDefault="005D4C83" w:rsidP="00663605">
      <w:pPr>
        <w:pStyle w:val="Akapitzlist1"/>
        <w:numPr>
          <w:ilvl w:val="0"/>
          <w:numId w:val="58"/>
        </w:numPr>
        <w:spacing w:after="0" w:line="240" w:lineRule="auto"/>
        <w:jc w:val="both"/>
        <w:rPr>
          <w:rFonts w:ascii="Times New Roman" w:hAnsi="Times New Roman"/>
          <w:sz w:val="24"/>
          <w:szCs w:val="24"/>
        </w:rPr>
      </w:pPr>
      <w:r w:rsidRPr="00E959A6">
        <w:rPr>
          <w:rFonts w:ascii="Times New Roman" w:hAnsi="Times New Roman"/>
          <w:sz w:val="24"/>
          <w:szCs w:val="24"/>
        </w:rPr>
        <w:t>Praktyczny podręcznik dietetyki. M. J</w:t>
      </w:r>
      <w:r w:rsidR="008B29D7" w:rsidRPr="00E959A6">
        <w:rPr>
          <w:rFonts w:ascii="Times New Roman" w:hAnsi="Times New Roman"/>
          <w:sz w:val="24"/>
          <w:szCs w:val="24"/>
        </w:rPr>
        <w:t>arosz. IŻ</w:t>
      </w:r>
      <w:r w:rsidRPr="00E959A6">
        <w:rPr>
          <w:rFonts w:ascii="Times New Roman" w:hAnsi="Times New Roman"/>
          <w:sz w:val="24"/>
          <w:szCs w:val="24"/>
        </w:rPr>
        <w:t>Ż 2010r.</w:t>
      </w:r>
    </w:p>
    <w:p w:rsidR="00F84FB6" w:rsidRDefault="005D4C83" w:rsidP="00663605">
      <w:pPr>
        <w:pStyle w:val="Akapitzlist1"/>
        <w:numPr>
          <w:ilvl w:val="0"/>
          <w:numId w:val="58"/>
        </w:numPr>
        <w:spacing w:after="0" w:line="240" w:lineRule="auto"/>
        <w:jc w:val="both"/>
        <w:rPr>
          <w:rFonts w:ascii="Times New Roman" w:hAnsi="Times New Roman"/>
          <w:sz w:val="24"/>
          <w:szCs w:val="24"/>
        </w:rPr>
      </w:pPr>
      <w:r w:rsidRPr="00E959A6">
        <w:rPr>
          <w:rFonts w:ascii="Times New Roman" w:hAnsi="Times New Roman"/>
          <w:sz w:val="24"/>
          <w:szCs w:val="24"/>
        </w:rPr>
        <w:t>Zasady żywienia i dietetyka stosowana. Z. Wieczorek – Chełmińska. PZWL.</w:t>
      </w:r>
    </w:p>
    <w:p w:rsidR="006C2E33" w:rsidRPr="006C2E33" w:rsidRDefault="006C2E33" w:rsidP="006C2E33">
      <w:pPr>
        <w:pStyle w:val="Akapitzlist1"/>
        <w:spacing w:after="0" w:line="240" w:lineRule="auto"/>
        <w:jc w:val="both"/>
        <w:rPr>
          <w:rFonts w:ascii="Times New Roman" w:hAnsi="Times New Roman"/>
          <w:sz w:val="24"/>
          <w:szCs w:val="24"/>
        </w:rPr>
      </w:pPr>
    </w:p>
    <w:p w:rsidR="005D4C83" w:rsidRPr="00E959A6" w:rsidRDefault="009C3EF4" w:rsidP="005D4C83">
      <w:pPr>
        <w:pStyle w:val="Akapitzlist1"/>
        <w:spacing w:after="0" w:line="240" w:lineRule="auto"/>
        <w:ind w:left="0"/>
        <w:jc w:val="both"/>
        <w:rPr>
          <w:rFonts w:ascii="Times New Roman" w:hAnsi="Times New Roman"/>
          <w:sz w:val="24"/>
          <w:szCs w:val="24"/>
        </w:rPr>
      </w:pPr>
      <w:r>
        <w:rPr>
          <w:rFonts w:ascii="Times New Roman" w:hAnsi="Times New Roman"/>
          <w:sz w:val="24"/>
          <w:szCs w:val="24"/>
        </w:rPr>
        <w:t>8</w:t>
      </w:r>
      <w:r w:rsidR="005D4C83" w:rsidRPr="00E959A6">
        <w:rPr>
          <w:rFonts w:ascii="Times New Roman" w:hAnsi="Times New Roman"/>
          <w:sz w:val="24"/>
          <w:szCs w:val="24"/>
        </w:rPr>
        <w:t>. Potrawy i produkty akceptowane przez Katowickie Centrum Onkologii przy planowaniu jadłospisów przez Wykonawcę:</w:t>
      </w:r>
    </w:p>
    <w:p w:rsidR="005D4C83" w:rsidRPr="00E959A6" w:rsidRDefault="005D4C83" w:rsidP="005D4C83">
      <w:pPr>
        <w:pStyle w:val="Akapitzlist1"/>
        <w:spacing w:after="0" w:line="240" w:lineRule="auto"/>
        <w:ind w:left="0"/>
        <w:jc w:val="both"/>
        <w:rPr>
          <w:rFonts w:ascii="Times New Roman" w:hAnsi="Times New Roman"/>
          <w:sz w:val="24"/>
          <w:szCs w:val="24"/>
        </w:rPr>
      </w:pPr>
      <w:r w:rsidRPr="00E959A6">
        <w:rPr>
          <w:rFonts w:ascii="Times New Roman" w:hAnsi="Times New Roman"/>
          <w:b/>
          <w:sz w:val="24"/>
          <w:szCs w:val="24"/>
        </w:rPr>
        <w:t>Dieta podstawowa</w:t>
      </w:r>
      <w:r w:rsidRPr="00E959A6">
        <w:rPr>
          <w:rFonts w:ascii="Times New Roman" w:hAnsi="Times New Roman"/>
          <w:sz w:val="24"/>
          <w:szCs w:val="24"/>
        </w:rPr>
        <w:t>:</w:t>
      </w:r>
    </w:p>
    <w:p w:rsidR="005D4C83" w:rsidRPr="00E959A6" w:rsidRDefault="005D4C83" w:rsidP="005D4C83">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u w:val="single"/>
        </w:rPr>
        <w:t>Śniadania</w:t>
      </w:r>
      <w:r w:rsidRPr="00E959A6">
        <w:rPr>
          <w:rFonts w:ascii="Times New Roman" w:hAnsi="Times New Roman"/>
          <w:sz w:val="24"/>
          <w:szCs w:val="24"/>
        </w:rPr>
        <w:t>:</w:t>
      </w:r>
    </w:p>
    <w:p w:rsidR="005D4C83" w:rsidRPr="005B7183" w:rsidRDefault="005D4C83" w:rsidP="005B7183">
      <w:pPr>
        <w:pStyle w:val="Tekstpodstawowy3"/>
        <w:pBdr>
          <w:top w:val="none" w:sz="0" w:space="0" w:color="auto"/>
          <w:left w:val="none" w:sz="0" w:space="0" w:color="auto"/>
          <w:bottom w:val="none" w:sz="0" w:space="0" w:color="auto"/>
          <w:right w:val="none" w:sz="0" w:space="0" w:color="auto"/>
          <w:bar w:val="none" w:sz="0" w:color="auto"/>
        </w:pBdr>
        <w:rPr>
          <w:rFonts w:hAnsi="Times New Roman"/>
          <w:b/>
          <w:bCs/>
          <w:color w:val="auto"/>
          <w:u w:val="single"/>
        </w:rPr>
      </w:pPr>
      <w:r w:rsidRPr="00E959A6">
        <w:rPr>
          <w:rFonts w:hAnsi="Times New Roman"/>
        </w:rPr>
        <w:t>Zupy mleczne</w:t>
      </w:r>
      <w:r w:rsidR="005B7183">
        <w:rPr>
          <w:rFonts w:hAnsi="Times New Roman"/>
        </w:rPr>
        <w:t xml:space="preserve">  (za wyjątkiem pacjentów Oddziału Geriatrycznego, gdzie należy  z uwzględnić założenia podane w Dziale </w:t>
      </w:r>
      <w:r w:rsidR="005B7183" w:rsidRPr="00E959A6">
        <w:rPr>
          <w:rFonts w:hAnsi="Times New Roman"/>
          <w:b/>
          <w:bCs/>
          <w:color w:val="auto"/>
          <w:u w:val="single"/>
        </w:rPr>
        <w:t xml:space="preserve">II. Dodatkowe informacje do realizacji zamówienia </w:t>
      </w:r>
      <w:r w:rsidR="005B7183">
        <w:rPr>
          <w:rFonts w:hAnsi="Times New Roman"/>
        </w:rPr>
        <w:t xml:space="preserve">) </w:t>
      </w:r>
      <w:r w:rsidRPr="00E959A6">
        <w:rPr>
          <w:rFonts w:hAnsi="Times New Roman"/>
        </w:rPr>
        <w:t>z następującymi dodatkami: płatki owsiane, kasza jęczmienna, kasza jaglana, kasza manna, płatki kukurydziane, ryż biały</w:t>
      </w:r>
      <w:r w:rsidR="00EC6F02" w:rsidRPr="00E959A6">
        <w:rPr>
          <w:rFonts w:hAnsi="Times New Roman"/>
        </w:rPr>
        <w:t xml:space="preserve">, kasza kukurydziana </w:t>
      </w:r>
    </w:p>
    <w:p w:rsidR="005D4C83" w:rsidRPr="00E959A6" w:rsidRDefault="005D4C83" w:rsidP="00663605">
      <w:pPr>
        <w:pStyle w:val="Akapitzlist1"/>
        <w:numPr>
          <w:ilvl w:val="0"/>
          <w:numId w:val="64"/>
        </w:numPr>
        <w:spacing w:after="0"/>
        <w:rPr>
          <w:rFonts w:ascii="Times New Roman" w:hAnsi="Times New Roman"/>
          <w:sz w:val="24"/>
          <w:szCs w:val="24"/>
        </w:rPr>
      </w:pPr>
      <w:r w:rsidRPr="00E959A6">
        <w:rPr>
          <w:rFonts w:ascii="Times New Roman" w:hAnsi="Times New Roman"/>
          <w:sz w:val="24"/>
          <w:szCs w:val="24"/>
        </w:rPr>
        <w:t>Pieczywo pszenno-żytnie</w:t>
      </w:r>
    </w:p>
    <w:p w:rsidR="005D4C83" w:rsidRPr="00E959A6" w:rsidRDefault="005D4C83" w:rsidP="00663605">
      <w:pPr>
        <w:pStyle w:val="Akapitzlist1"/>
        <w:numPr>
          <w:ilvl w:val="0"/>
          <w:numId w:val="64"/>
        </w:numPr>
        <w:spacing w:after="0"/>
        <w:rPr>
          <w:rFonts w:ascii="Times New Roman" w:hAnsi="Times New Roman"/>
          <w:sz w:val="24"/>
          <w:szCs w:val="24"/>
        </w:rPr>
      </w:pPr>
      <w:r w:rsidRPr="00E959A6">
        <w:rPr>
          <w:rFonts w:ascii="Times New Roman" w:hAnsi="Times New Roman"/>
          <w:sz w:val="24"/>
          <w:szCs w:val="24"/>
        </w:rPr>
        <w:t>Masło extra</w:t>
      </w:r>
    </w:p>
    <w:p w:rsidR="005D4C83" w:rsidRPr="00E959A6" w:rsidRDefault="005D4C83" w:rsidP="00663605">
      <w:pPr>
        <w:pStyle w:val="Akapitzlist1"/>
        <w:numPr>
          <w:ilvl w:val="0"/>
          <w:numId w:val="64"/>
        </w:numPr>
        <w:spacing w:after="0"/>
        <w:rPr>
          <w:rFonts w:ascii="Times New Roman" w:hAnsi="Times New Roman"/>
          <w:sz w:val="24"/>
          <w:szCs w:val="24"/>
        </w:rPr>
      </w:pPr>
      <w:r w:rsidRPr="00E959A6">
        <w:rPr>
          <w:rFonts w:ascii="Times New Roman" w:hAnsi="Times New Roman"/>
          <w:sz w:val="24"/>
          <w:szCs w:val="24"/>
        </w:rPr>
        <w:t>Wędliny: szynka konserwowa, szynka gotowana, kiełbasa dębicka (drobiowa)</w:t>
      </w:r>
      <w:r w:rsidR="00E476C7" w:rsidRPr="00E959A6">
        <w:rPr>
          <w:rFonts w:ascii="Times New Roman" w:hAnsi="Times New Roman"/>
          <w:sz w:val="24"/>
          <w:szCs w:val="24"/>
        </w:rPr>
        <w:t>, kiełbaski cielęce</w:t>
      </w:r>
      <w:r w:rsidRPr="00E959A6">
        <w:rPr>
          <w:rFonts w:ascii="Times New Roman" w:hAnsi="Times New Roman"/>
          <w:sz w:val="24"/>
          <w:szCs w:val="24"/>
        </w:rPr>
        <w:t>, kiełbasa kminkowa, kiełbasa szynkowa, kiełbasa toruńska, kiełbaski drobiowe grzane</w:t>
      </w:r>
      <w:r w:rsidR="00EC6F02" w:rsidRPr="00E959A6">
        <w:rPr>
          <w:rFonts w:ascii="Times New Roman" w:hAnsi="Times New Roman"/>
          <w:sz w:val="24"/>
          <w:szCs w:val="24"/>
        </w:rPr>
        <w:t xml:space="preserve">, </w:t>
      </w:r>
      <w:r w:rsidR="00BB0CA4">
        <w:rPr>
          <w:rFonts w:ascii="Times New Roman" w:hAnsi="Times New Roman"/>
          <w:sz w:val="24"/>
          <w:szCs w:val="24"/>
        </w:rPr>
        <w:t xml:space="preserve">kiełbaski cielęce grzane, </w:t>
      </w:r>
      <w:r w:rsidR="00EC6F02" w:rsidRPr="00E959A6">
        <w:rPr>
          <w:rFonts w:ascii="Times New Roman" w:hAnsi="Times New Roman"/>
          <w:sz w:val="24"/>
          <w:szCs w:val="24"/>
        </w:rPr>
        <w:t>szynka drobiowa, chude wędliny</w:t>
      </w:r>
      <w:r w:rsidRPr="00E959A6">
        <w:rPr>
          <w:rFonts w:ascii="Times New Roman" w:hAnsi="Times New Roman"/>
          <w:sz w:val="24"/>
          <w:szCs w:val="24"/>
        </w:rPr>
        <w:t xml:space="preserve"> </w:t>
      </w:r>
    </w:p>
    <w:p w:rsidR="005D4C83" w:rsidRPr="00E959A6" w:rsidRDefault="005D4C83" w:rsidP="00663605">
      <w:pPr>
        <w:pStyle w:val="Akapitzlist1"/>
        <w:numPr>
          <w:ilvl w:val="0"/>
          <w:numId w:val="64"/>
        </w:numPr>
        <w:spacing w:after="0"/>
        <w:rPr>
          <w:rFonts w:ascii="Times New Roman" w:hAnsi="Times New Roman"/>
          <w:sz w:val="24"/>
          <w:szCs w:val="24"/>
        </w:rPr>
      </w:pPr>
      <w:r w:rsidRPr="00E959A6">
        <w:rPr>
          <w:rFonts w:ascii="Times New Roman" w:hAnsi="Times New Roman"/>
          <w:sz w:val="24"/>
          <w:szCs w:val="24"/>
        </w:rPr>
        <w:t>Sery: ser żółty, ser biały</w:t>
      </w:r>
      <w:r w:rsidR="00EC6F02" w:rsidRPr="00E959A6">
        <w:rPr>
          <w:rFonts w:ascii="Times New Roman" w:hAnsi="Times New Roman"/>
          <w:sz w:val="24"/>
          <w:szCs w:val="24"/>
        </w:rPr>
        <w:t xml:space="preserve"> półtłusty</w:t>
      </w:r>
      <w:r w:rsidR="00BB0CA4">
        <w:rPr>
          <w:rFonts w:ascii="Times New Roman" w:hAnsi="Times New Roman"/>
          <w:sz w:val="24"/>
          <w:szCs w:val="24"/>
        </w:rPr>
        <w:t>, ser topiony ( nie częściej niż dwa razy w dekadzie)</w:t>
      </w:r>
    </w:p>
    <w:p w:rsidR="005D4C83" w:rsidRPr="00E959A6" w:rsidRDefault="005D4C83" w:rsidP="00663605">
      <w:pPr>
        <w:pStyle w:val="Akapitzlist1"/>
        <w:numPr>
          <w:ilvl w:val="0"/>
          <w:numId w:val="64"/>
        </w:numPr>
        <w:spacing w:after="0"/>
        <w:rPr>
          <w:rFonts w:ascii="Times New Roman" w:hAnsi="Times New Roman"/>
          <w:sz w:val="24"/>
          <w:szCs w:val="24"/>
        </w:rPr>
      </w:pPr>
      <w:r w:rsidRPr="00E959A6">
        <w:rPr>
          <w:rFonts w:ascii="Times New Roman" w:hAnsi="Times New Roman"/>
          <w:sz w:val="24"/>
          <w:szCs w:val="24"/>
        </w:rPr>
        <w:t>Inne: miód</w:t>
      </w:r>
      <w:r w:rsidR="00EC6F02" w:rsidRPr="00E959A6">
        <w:rPr>
          <w:rFonts w:ascii="Times New Roman" w:hAnsi="Times New Roman"/>
          <w:sz w:val="24"/>
          <w:szCs w:val="24"/>
        </w:rPr>
        <w:t xml:space="preserve"> prawdziwy</w:t>
      </w:r>
      <w:r w:rsidRPr="00E959A6">
        <w:rPr>
          <w:rFonts w:ascii="Times New Roman" w:hAnsi="Times New Roman"/>
          <w:sz w:val="24"/>
          <w:szCs w:val="24"/>
        </w:rPr>
        <w:t>, dżem</w:t>
      </w:r>
      <w:r w:rsidR="00EC6F02" w:rsidRPr="00E959A6">
        <w:rPr>
          <w:rFonts w:ascii="Times New Roman" w:hAnsi="Times New Roman"/>
          <w:sz w:val="24"/>
          <w:szCs w:val="24"/>
        </w:rPr>
        <w:t xml:space="preserve"> porcjowany w różnych smakach</w:t>
      </w:r>
      <w:r w:rsidRPr="00E959A6">
        <w:rPr>
          <w:rFonts w:ascii="Times New Roman" w:hAnsi="Times New Roman"/>
          <w:sz w:val="24"/>
          <w:szCs w:val="24"/>
        </w:rPr>
        <w:t>, jajko</w:t>
      </w:r>
    </w:p>
    <w:p w:rsidR="005D4C83" w:rsidRPr="00E959A6" w:rsidRDefault="005D4C83" w:rsidP="00663605">
      <w:pPr>
        <w:pStyle w:val="Akapitzlist1"/>
        <w:numPr>
          <w:ilvl w:val="0"/>
          <w:numId w:val="64"/>
        </w:numPr>
        <w:spacing w:after="0"/>
        <w:rPr>
          <w:rFonts w:ascii="Times New Roman" w:hAnsi="Times New Roman"/>
          <w:sz w:val="24"/>
          <w:szCs w:val="24"/>
        </w:rPr>
      </w:pPr>
      <w:r w:rsidRPr="00E959A6">
        <w:rPr>
          <w:rFonts w:ascii="Times New Roman" w:hAnsi="Times New Roman"/>
          <w:sz w:val="24"/>
          <w:szCs w:val="24"/>
        </w:rPr>
        <w:t>Kawa zbożowa z mlekiem, herbata</w:t>
      </w:r>
      <w:r w:rsidR="004A76EA" w:rsidRPr="00E959A6">
        <w:rPr>
          <w:rFonts w:ascii="Times New Roman" w:hAnsi="Times New Roman"/>
          <w:sz w:val="24"/>
          <w:szCs w:val="24"/>
        </w:rPr>
        <w:t xml:space="preserve"> – torebki ekspresowe</w:t>
      </w:r>
      <w:r w:rsidRPr="00E959A6">
        <w:rPr>
          <w:rFonts w:ascii="Times New Roman" w:hAnsi="Times New Roman"/>
          <w:sz w:val="24"/>
          <w:szCs w:val="24"/>
        </w:rPr>
        <w:t>, kakao</w:t>
      </w:r>
    </w:p>
    <w:p w:rsidR="005D4C83" w:rsidRPr="00E959A6" w:rsidRDefault="005D4C83" w:rsidP="00663605">
      <w:pPr>
        <w:pStyle w:val="Akapitzlist1"/>
        <w:numPr>
          <w:ilvl w:val="0"/>
          <w:numId w:val="64"/>
        </w:numPr>
        <w:spacing w:after="0"/>
        <w:rPr>
          <w:rFonts w:ascii="Times New Roman" w:hAnsi="Times New Roman"/>
          <w:sz w:val="24"/>
          <w:szCs w:val="24"/>
        </w:rPr>
      </w:pPr>
      <w:r w:rsidRPr="00E959A6">
        <w:rPr>
          <w:rFonts w:ascii="Times New Roman" w:hAnsi="Times New Roman"/>
          <w:sz w:val="24"/>
          <w:szCs w:val="24"/>
        </w:rPr>
        <w:t>Dodatki owocowo-warzywne: pomidor, ogórek zielony,</w:t>
      </w:r>
      <w:r w:rsidR="00EC6F02" w:rsidRPr="00E959A6">
        <w:rPr>
          <w:rFonts w:ascii="Times New Roman" w:hAnsi="Times New Roman"/>
          <w:sz w:val="24"/>
          <w:szCs w:val="24"/>
        </w:rPr>
        <w:t xml:space="preserve"> ogórek kiszony,</w:t>
      </w:r>
      <w:r w:rsidRPr="00E959A6">
        <w:rPr>
          <w:rFonts w:ascii="Times New Roman" w:hAnsi="Times New Roman"/>
          <w:sz w:val="24"/>
          <w:szCs w:val="24"/>
        </w:rPr>
        <w:t xml:space="preserve"> rzodkiewka, sałata zielona, </w:t>
      </w:r>
      <w:r w:rsidR="00EC6F02" w:rsidRPr="00E959A6">
        <w:rPr>
          <w:rFonts w:ascii="Times New Roman" w:hAnsi="Times New Roman"/>
          <w:sz w:val="24"/>
          <w:szCs w:val="24"/>
        </w:rPr>
        <w:t xml:space="preserve">szczypior, </w:t>
      </w:r>
      <w:r w:rsidRPr="00E959A6">
        <w:rPr>
          <w:rFonts w:ascii="Times New Roman" w:hAnsi="Times New Roman"/>
          <w:sz w:val="24"/>
          <w:szCs w:val="24"/>
        </w:rPr>
        <w:t>papryka czerwona,</w:t>
      </w:r>
      <w:r w:rsidR="00F95251">
        <w:rPr>
          <w:rFonts w:ascii="Times New Roman" w:hAnsi="Times New Roman"/>
          <w:sz w:val="24"/>
          <w:szCs w:val="24"/>
        </w:rPr>
        <w:t xml:space="preserve"> </w:t>
      </w:r>
      <w:r w:rsidR="00BB0CA4">
        <w:rPr>
          <w:rFonts w:ascii="Times New Roman" w:hAnsi="Times New Roman"/>
          <w:sz w:val="24"/>
          <w:szCs w:val="24"/>
        </w:rPr>
        <w:t>papryka żółta, papryka zielona</w:t>
      </w:r>
      <w:r w:rsidRPr="00E959A6">
        <w:rPr>
          <w:rFonts w:ascii="Times New Roman" w:hAnsi="Times New Roman"/>
          <w:sz w:val="24"/>
          <w:szCs w:val="24"/>
        </w:rPr>
        <w:t xml:space="preserve"> jabłka, śli</w:t>
      </w:r>
      <w:r w:rsidR="00EC6F02" w:rsidRPr="00E959A6">
        <w:rPr>
          <w:rFonts w:ascii="Times New Roman" w:hAnsi="Times New Roman"/>
          <w:sz w:val="24"/>
          <w:szCs w:val="24"/>
        </w:rPr>
        <w:t>wki, gruszki, banany</w:t>
      </w:r>
      <w:r w:rsidR="00F95251">
        <w:rPr>
          <w:rFonts w:ascii="Times New Roman" w:hAnsi="Times New Roman"/>
          <w:sz w:val="24"/>
          <w:szCs w:val="24"/>
        </w:rPr>
        <w:t xml:space="preserve">, morele, brzoskwinie, nektaryny, truskawki, kiwi i </w:t>
      </w:r>
      <w:r w:rsidR="003A0703">
        <w:rPr>
          <w:rFonts w:ascii="Times New Roman" w:hAnsi="Times New Roman"/>
          <w:sz w:val="24"/>
          <w:szCs w:val="24"/>
        </w:rPr>
        <w:t>i</w:t>
      </w:r>
      <w:r w:rsidR="00F95251">
        <w:rPr>
          <w:rFonts w:ascii="Times New Roman" w:hAnsi="Times New Roman"/>
          <w:sz w:val="24"/>
          <w:szCs w:val="24"/>
        </w:rPr>
        <w:t>nne owoce i warzywa dozwolone w diecie podstawowej</w:t>
      </w:r>
    </w:p>
    <w:p w:rsidR="008B29D7" w:rsidRPr="00E959A6" w:rsidRDefault="008B29D7" w:rsidP="00663605">
      <w:pPr>
        <w:pStyle w:val="Akapitzlist1"/>
        <w:numPr>
          <w:ilvl w:val="0"/>
          <w:numId w:val="64"/>
        </w:numPr>
        <w:spacing w:after="0"/>
        <w:rPr>
          <w:rFonts w:ascii="Times New Roman" w:hAnsi="Times New Roman"/>
          <w:sz w:val="24"/>
          <w:szCs w:val="24"/>
        </w:rPr>
      </w:pPr>
      <w:r w:rsidRPr="00E959A6">
        <w:rPr>
          <w:rFonts w:ascii="Times New Roman" w:hAnsi="Times New Roman"/>
          <w:sz w:val="24"/>
          <w:szCs w:val="24"/>
        </w:rPr>
        <w:t>Dopuszcza się podanie soku owocowego lub/i warzywnego w opakowaniu jednostkowy w okresie od listopada do kwietnia, zamiast owocu lub warzywa w postaci surowej</w:t>
      </w:r>
    </w:p>
    <w:p w:rsidR="005D4C83" w:rsidRPr="00E959A6" w:rsidRDefault="005D4C83" w:rsidP="005D4C83">
      <w:pPr>
        <w:pStyle w:val="Akapitzlist1"/>
        <w:spacing w:after="0"/>
        <w:ind w:left="0"/>
        <w:rPr>
          <w:rFonts w:ascii="Times New Roman" w:hAnsi="Times New Roman"/>
          <w:sz w:val="24"/>
          <w:szCs w:val="24"/>
        </w:rPr>
      </w:pPr>
      <w:r w:rsidRPr="00E959A6">
        <w:rPr>
          <w:rFonts w:ascii="Times New Roman" w:hAnsi="Times New Roman"/>
          <w:sz w:val="24"/>
          <w:szCs w:val="24"/>
          <w:u w:val="single"/>
        </w:rPr>
        <w:t>Obiady</w:t>
      </w:r>
      <w:r w:rsidRPr="00E959A6">
        <w:rPr>
          <w:rFonts w:ascii="Times New Roman" w:hAnsi="Times New Roman"/>
          <w:sz w:val="24"/>
          <w:szCs w:val="24"/>
        </w:rPr>
        <w:t>:</w:t>
      </w:r>
    </w:p>
    <w:p w:rsidR="005D4C83" w:rsidRPr="00E959A6" w:rsidRDefault="005D4C83" w:rsidP="00663605">
      <w:pPr>
        <w:pStyle w:val="Akapitzlist1"/>
        <w:numPr>
          <w:ilvl w:val="0"/>
          <w:numId w:val="65"/>
        </w:numPr>
        <w:spacing w:after="0"/>
        <w:rPr>
          <w:rFonts w:ascii="Times New Roman" w:hAnsi="Times New Roman"/>
          <w:sz w:val="24"/>
          <w:szCs w:val="24"/>
        </w:rPr>
      </w:pPr>
      <w:r w:rsidRPr="00E959A6">
        <w:rPr>
          <w:rFonts w:ascii="Times New Roman" w:hAnsi="Times New Roman"/>
          <w:sz w:val="24"/>
          <w:szCs w:val="24"/>
        </w:rPr>
        <w:t>Zupy: rosół z makaronem, jarzynowa, barszcz, ogórkowa, kalafiorowa, porowa, selerowa, pomidorowa, krupnik</w:t>
      </w:r>
      <w:r w:rsidR="00EC6F02" w:rsidRPr="00E959A6">
        <w:rPr>
          <w:rFonts w:ascii="Times New Roman" w:hAnsi="Times New Roman"/>
          <w:sz w:val="24"/>
          <w:szCs w:val="24"/>
        </w:rPr>
        <w:t xml:space="preserve">, żurek, </w:t>
      </w:r>
      <w:proofErr w:type="spellStart"/>
      <w:r w:rsidR="00EC6F02" w:rsidRPr="00E959A6">
        <w:rPr>
          <w:rFonts w:ascii="Times New Roman" w:hAnsi="Times New Roman"/>
          <w:sz w:val="24"/>
          <w:szCs w:val="24"/>
        </w:rPr>
        <w:t>brokułowa</w:t>
      </w:r>
      <w:proofErr w:type="spellEnd"/>
      <w:r w:rsidR="00EC6F02" w:rsidRPr="00E959A6">
        <w:rPr>
          <w:rFonts w:ascii="Times New Roman" w:hAnsi="Times New Roman"/>
          <w:sz w:val="24"/>
          <w:szCs w:val="24"/>
        </w:rPr>
        <w:t xml:space="preserve">, </w:t>
      </w:r>
      <w:proofErr w:type="spellStart"/>
      <w:r w:rsidR="00EC6F02" w:rsidRPr="00E959A6">
        <w:rPr>
          <w:rFonts w:ascii="Times New Roman" w:hAnsi="Times New Roman"/>
          <w:sz w:val="24"/>
          <w:szCs w:val="24"/>
        </w:rPr>
        <w:t>botwinkowa</w:t>
      </w:r>
      <w:proofErr w:type="spellEnd"/>
      <w:r w:rsidR="00EC6F02" w:rsidRPr="00E959A6">
        <w:rPr>
          <w:rFonts w:ascii="Times New Roman" w:hAnsi="Times New Roman"/>
          <w:sz w:val="24"/>
          <w:szCs w:val="24"/>
        </w:rPr>
        <w:t>, pieczarkowa</w:t>
      </w:r>
    </w:p>
    <w:p w:rsidR="005D4C83" w:rsidRPr="00E959A6" w:rsidRDefault="005D4C83" w:rsidP="00663605">
      <w:pPr>
        <w:pStyle w:val="Akapitzlist1"/>
        <w:numPr>
          <w:ilvl w:val="0"/>
          <w:numId w:val="65"/>
        </w:numPr>
        <w:spacing w:after="0"/>
        <w:rPr>
          <w:rFonts w:ascii="Times New Roman" w:hAnsi="Times New Roman"/>
          <w:sz w:val="24"/>
          <w:szCs w:val="24"/>
        </w:rPr>
      </w:pPr>
      <w:r w:rsidRPr="00E959A6">
        <w:rPr>
          <w:rFonts w:ascii="Times New Roman" w:hAnsi="Times New Roman"/>
          <w:sz w:val="24"/>
          <w:szCs w:val="24"/>
        </w:rPr>
        <w:t>Dodatki do zup: ziemniaki, kasza jęczmienna, ryż</w:t>
      </w:r>
      <w:r w:rsidR="00F95251">
        <w:rPr>
          <w:rFonts w:ascii="Times New Roman" w:hAnsi="Times New Roman"/>
          <w:sz w:val="24"/>
          <w:szCs w:val="24"/>
        </w:rPr>
        <w:t xml:space="preserve"> biały</w:t>
      </w:r>
      <w:r w:rsidRPr="00E959A6">
        <w:rPr>
          <w:rFonts w:ascii="Times New Roman" w:hAnsi="Times New Roman"/>
          <w:sz w:val="24"/>
          <w:szCs w:val="24"/>
        </w:rPr>
        <w:t xml:space="preserve">, kasza </w:t>
      </w:r>
      <w:r w:rsidR="00F95251">
        <w:rPr>
          <w:rFonts w:ascii="Times New Roman" w:hAnsi="Times New Roman"/>
          <w:sz w:val="24"/>
          <w:szCs w:val="24"/>
        </w:rPr>
        <w:t>manna, makaron</w:t>
      </w:r>
      <w:r w:rsidR="00E62548" w:rsidRPr="00E959A6">
        <w:rPr>
          <w:rFonts w:ascii="Times New Roman" w:hAnsi="Times New Roman"/>
          <w:sz w:val="24"/>
          <w:szCs w:val="24"/>
        </w:rPr>
        <w:t>, grzanki podawane osobno</w:t>
      </w:r>
    </w:p>
    <w:p w:rsidR="005D4C83" w:rsidRPr="00E959A6" w:rsidRDefault="005D4C83" w:rsidP="00663605">
      <w:pPr>
        <w:pStyle w:val="Akapitzlist1"/>
        <w:numPr>
          <w:ilvl w:val="0"/>
          <w:numId w:val="65"/>
        </w:numPr>
        <w:spacing w:after="0"/>
        <w:rPr>
          <w:rFonts w:ascii="Times New Roman" w:hAnsi="Times New Roman"/>
          <w:sz w:val="24"/>
          <w:szCs w:val="24"/>
        </w:rPr>
      </w:pPr>
      <w:r w:rsidRPr="00E959A6">
        <w:rPr>
          <w:rFonts w:ascii="Times New Roman" w:hAnsi="Times New Roman"/>
          <w:sz w:val="24"/>
          <w:szCs w:val="24"/>
        </w:rPr>
        <w:t xml:space="preserve">Mięsa do drugich dań: kotlet schabowy, bitka wołowa, pieczeń wieprzowa, udziec z indyka, udka z kurczaka, filet z kurczaka, pieczeń wołowa, dorsz panierowany, kotlet de </w:t>
      </w:r>
      <w:proofErr w:type="spellStart"/>
      <w:r w:rsidRPr="00E959A6">
        <w:rPr>
          <w:rFonts w:ascii="Times New Roman" w:hAnsi="Times New Roman"/>
          <w:sz w:val="24"/>
          <w:szCs w:val="24"/>
        </w:rPr>
        <w:t>volaille</w:t>
      </w:r>
      <w:proofErr w:type="spellEnd"/>
      <w:r w:rsidRPr="00E959A6">
        <w:rPr>
          <w:rFonts w:ascii="Times New Roman" w:hAnsi="Times New Roman"/>
          <w:sz w:val="24"/>
          <w:szCs w:val="24"/>
        </w:rPr>
        <w:t>, sztuka mięsa wołowego</w:t>
      </w:r>
      <w:r w:rsidR="00F95251">
        <w:rPr>
          <w:rFonts w:ascii="Times New Roman" w:hAnsi="Times New Roman"/>
          <w:sz w:val="24"/>
          <w:szCs w:val="24"/>
        </w:rPr>
        <w:t>, cielęcina gotowana</w:t>
      </w:r>
    </w:p>
    <w:p w:rsidR="005D4C83" w:rsidRPr="00E959A6" w:rsidRDefault="005D4C83" w:rsidP="00663605">
      <w:pPr>
        <w:pStyle w:val="Akapitzlist1"/>
        <w:numPr>
          <w:ilvl w:val="0"/>
          <w:numId w:val="65"/>
        </w:numPr>
        <w:spacing w:after="0"/>
        <w:rPr>
          <w:rFonts w:ascii="Times New Roman" w:hAnsi="Times New Roman"/>
          <w:sz w:val="24"/>
          <w:szCs w:val="24"/>
        </w:rPr>
      </w:pPr>
      <w:r w:rsidRPr="00E959A6">
        <w:rPr>
          <w:rFonts w:ascii="Times New Roman" w:hAnsi="Times New Roman"/>
          <w:sz w:val="24"/>
          <w:szCs w:val="24"/>
        </w:rPr>
        <w:t>Surówki i warzywa gotowane: sałatka z kapusty pekińskiej, sałatka z kapusty białej, sałatka z kiszonej kapusty, sałatka z czerwonej kapusty, sałata zielona z jogurtem, surówka z marchwi i jabłka, sałatka z selera i jabłka, sałatka z pora, mizeria, sałatka z kiszonych ogórków, marchew gotowana z groszkiem, kalafior gotowany, brokuł gotowany, buraczki oprószane, ćwikła z chrzanem, fasolka szparagowa, kapusta biała, czerwona, kiszona gotowana, ( warzywa gotowane lub na parze)</w:t>
      </w:r>
    </w:p>
    <w:p w:rsidR="005D4C83" w:rsidRPr="00E959A6" w:rsidRDefault="005D4C83" w:rsidP="00663605">
      <w:pPr>
        <w:pStyle w:val="Akapitzlist1"/>
        <w:numPr>
          <w:ilvl w:val="0"/>
          <w:numId w:val="65"/>
        </w:numPr>
        <w:spacing w:after="0"/>
        <w:rPr>
          <w:rFonts w:ascii="Times New Roman" w:hAnsi="Times New Roman"/>
          <w:sz w:val="24"/>
          <w:szCs w:val="24"/>
        </w:rPr>
      </w:pPr>
      <w:r w:rsidRPr="00E959A6">
        <w:rPr>
          <w:rFonts w:ascii="Times New Roman" w:hAnsi="Times New Roman"/>
          <w:sz w:val="24"/>
          <w:szCs w:val="24"/>
        </w:rPr>
        <w:t>Dodatki do drugich dań: ziemniaki, kasze – jęczmienna, gryczana, ryż</w:t>
      </w:r>
      <w:r w:rsidR="00F95251">
        <w:rPr>
          <w:rFonts w:ascii="Times New Roman" w:hAnsi="Times New Roman"/>
          <w:sz w:val="24"/>
          <w:szCs w:val="24"/>
        </w:rPr>
        <w:t xml:space="preserve"> biały i brązowy, makaron</w:t>
      </w:r>
    </w:p>
    <w:p w:rsidR="005D4C83" w:rsidRPr="00E959A6" w:rsidRDefault="005D4C83" w:rsidP="005D4C83">
      <w:pPr>
        <w:pStyle w:val="Akapitzlist1"/>
        <w:spacing w:after="0"/>
        <w:ind w:left="0"/>
        <w:rPr>
          <w:rFonts w:ascii="Times New Roman" w:hAnsi="Times New Roman"/>
          <w:sz w:val="24"/>
          <w:szCs w:val="24"/>
          <w:u w:val="single"/>
        </w:rPr>
      </w:pPr>
      <w:r w:rsidRPr="00E959A6">
        <w:rPr>
          <w:rFonts w:ascii="Times New Roman" w:hAnsi="Times New Roman"/>
          <w:sz w:val="24"/>
          <w:szCs w:val="24"/>
          <w:u w:val="single"/>
        </w:rPr>
        <w:t>Kolacje:</w:t>
      </w:r>
    </w:p>
    <w:p w:rsidR="005D4C83" w:rsidRPr="006C2E33" w:rsidRDefault="005D4C83" w:rsidP="00663605">
      <w:pPr>
        <w:pStyle w:val="Akapitzlist1"/>
        <w:numPr>
          <w:ilvl w:val="0"/>
          <w:numId w:val="66"/>
        </w:numPr>
        <w:spacing w:after="0"/>
        <w:rPr>
          <w:rFonts w:ascii="Times New Roman" w:hAnsi="Times New Roman"/>
          <w:sz w:val="24"/>
          <w:szCs w:val="24"/>
        </w:rPr>
      </w:pPr>
      <w:r w:rsidRPr="006C2E33">
        <w:rPr>
          <w:rFonts w:ascii="Times New Roman" w:hAnsi="Times New Roman"/>
          <w:sz w:val="24"/>
          <w:szCs w:val="24"/>
        </w:rPr>
        <w:t>Pieczywo pszenno-żytnie</w:t>
      </w:r>
    </w:p>
    <w:p w:rsidR="005D4C83" w:rsidRPr="006C2E33" w:rsidRDefault="005D4C83" w:rsidP="00663605">
      <w:pPr>
        <w:pStyle w:val="Akapitzlist1"/>
        <w:numPr>
          <w:ilvl w:val="0"/>
          <w:numId w:val="66"/>
        </w:numPr>
        <w:spacing w:after="0"/>
        <w:rPr>
          <w:rFonts w:ascii="Times New Roman" w:hAnsi="Times New Roman"/>
          <w:sz w:val="24"/>
          <w:szCs w:val="24"/>
        </w:rPr>
      </w:pPr>
      <w:r w:rsidRPr="006C2E33">
        <w:rPr>
          <w:rFonts w:ascii="Times New Roman" w:hAnsi="Times New Roman"/>
          <w:sz w:val="24"/>
          <w:szCs w:val="24"/>
        </w:rPr>
        <w:t>Masło extra</w:t>
      </w:r>
    </w:p>
    <w:p w:rsidR="005D4C83" w:rsidRPr="006C2E33" w:rsidRDefault="005D4C83" w:rsidP="00663605">
      <w:pPr>
        <w:pStyle w:val="Akapitzlist1"/>
        <w:numPr>
          <w:ilvl w:val="0"/>
          <w:numId w:val="66"/>
        </w:numPr>
        <w:spacing w:after="0"/>
        <w:rPr>
          <w:rFonts w:ascii="Times New Roman" w:hAnsi="Times New Roman"/>
          <w:sz w:val="24"/>
          <w:szCs w:val="24"/>
        </w:rPr>
      </w:pPr>
      <w:r w:rsidRPr="006C2E33">
        <w:rPr>
          <w:rFonts w:ascii="Times New Roman" w:hAnsi="Times New Roman"/>
          <w:sz w:val="24"/>
          <w:szCs w:val="24"/>
        </w:rPr>
        <w:t>Wędliny, sery i inne</w:t>
      </w:r>
      <w:r w:rsidR="00F95251" w:rsidRPr="006C2E33">
        <w:rPr>
          <w:rFonts w:ascii="Times New Roman" w:hAnsi="Times New Roman"/>
          <w:sz w:val="24"/>
          <w:szCs w:val="24"/>
        </w:rPr>
        <w:t xml:space="preserve"> dodatki</w:t>
      </w:r>
      <w:r w:rsidRPr="006C2E33">
        <w:rPr>
          <w:rFonts w:ascii="Times New Roman" w:hAnsi="Times New Roman"/>
          <w:sz w:val="24"/>
          <w:szCs w:val="24"/>
        </w:rPr>
        <w:t xml:space="preserve"> takie jak w śniadaniach</w:t>
      </w:r>
    </w:p>
    <w:p w:rsidR="005D4C83" w:rsidRPr="006C2E33" w:rsidRDefault="005D4C83" w:rsidP="00663605">
      <w:pPr>
        <w:pStyle w:val="Akapitzlist1"/>
        <w:numPr>
          <w:ilvl w:val="0"/>
          <w:numId w:val="66"/>
        </w:numPr>
        <w:spacing w:after="0"/>
        <w:rPr>
          <w:rFonts w:ascii="Times New Roman" w:hAnsi="Times New Roman"/>
          <w:sz w:val="24"/>
          <w:szCs w:val="24"/>
        </w:rPr>
      </w:pPr>
      <w:r w:rsidRPr="006C2E33">
        <w:rPr>
          <w:rFonts w:ascii="Times New Roman" w:hAnsi="Times New Roman"/>
          <w:sz w:val="24"/>
          <w:szCs w:val="24"/>
        </w:rPr>
        <w:t>Dodatki owocowo-warzywne jak w śniadaniach</w:t>
      </w:r>
    </w:p>
    <w:p w:rsidR="00EA415F" w:rsidRPr="006C2E33" w:rsidRDefault="005D4C83" w:rsidP="00663605">
      <w:pPr>
        <w:pStyle w:val="Akapitzlist1"/>
        <w:numPr>
          <w:ilvl w:val="0"/>
          <w:numId w:val="66"/>
        </w:numPr>
        <w:spacing w:after="0"/>
        <w:rPr>
          <w:rFonts w:ascii="Times New Roman" w:hAnsi="Times New Roman"/>
          <w:sz w:val="24"/>
          <w:szCs w:val="24"/>
        </w:rPr>
      </w:pPr>
      <w:r w:rsidRPr="006C2E33">
        <w:rPr>
          <w:rFonts w:ascii="Times New Roman" w:hAnsi="Times New Roman"/>
          <w:sz w:val="24"/>
          <w:szCs w:val="24"/>
        </w:rPr>
        <w:t>Herbata</w:t>
      </w:r>
      <w:r w:rsidR="00E62548" w:rsidRPr="006C2E33">
        <w:rPr>
          <w:rFonts w:ascii="Times New Roman" w:hAnsi="Times New Roman"/>
          <w:sz w:val="24"/>
          <w:szCs w:val="24"/>
        </w:rPr>
        <w:t xml:space="preserve"> </w:t>
      </w:r>
      <w:r w:rsidR="004A76EA" w:rsidRPr="006C2E33">
        <w:rPr>
          <w:rFonts w:ascii="Times New Roman" w:hAnsi="Times New Roman"/>
          <w:sz w:val="24"/>
          <w:szCs w:val="24"/>
        </w:rPr>
        <w:t>– torebki ekspresowe</w:t>
      </w:r>
    </w:p>
    <w:p w:rsidR="00C45B75" w:rsidRDefault="00C45B75" w:rsidP="005D4C83">
      <w:pPr>
        <w:pStyle w:val="Akapitzlist1"/>
        <w:spacing w:after="0"/>
        <w:ind w:left="0"/>
        <w:rPr>
          <w:rFonts w:ascii="Times New Roman" w:hAnsi="Times New Roman"/>
          <w:b/>
          <w:sz w:val="24"/>
          <w:szCs w:val="24"/>
        </w:rPr>
      </w:pPr>
    </w:p>
    <w:p w:rsidR="005D4C83" w:rsidRPr="00E959A6" w:rsidRDefault="005D4C83" w:rsidP="005D4C83">
      <w:pPr>
        <w:pStyle w:val="Akapitzlist1"/>
        <w:spacing w:after="0"/>
        <w:ind w:left="0"/>
        <w:rPr>
          <w:rFonts w:ascii="Times New Roman" w:hAnsi="Times New Roman"/>
          <w:b/>
          <w:sz w:val="24"/>
          <w:szCs w:val="24"/>
        </w:rPr>
      </w:pPr>
      <w:r w:rsidRPr="00E959A6">
        <w:rPr>
          <w:rFonts w:ascii="Times New Roman" w:hAnsi="Times New Roman"/>
          <w:b/>
          <w:sz w:val="24"/>
          <w:szCs w:val="24"/>
        </w:rPr>
        <w:t xml:space="preserve">Dieta łatwo strawna </w:t>
      </w:r>
    </w:p>
    <w:p w:rsidR="005D4C83" w:rsidRPr="00E959A6" w:rsidRDefault="005D4C83" w:rsidP="005D4C83">
      <w:pPr>
        <w:pStyle w:val="Akapitzlist1"/>
        <w:spacing w:after="0"/>
        <w:ind w:left="0"/>
        <w:rPr>
          <w:rFonts w:ascii="Times New Roman" w:hAnsi="Times New Roman"/>
          <w:sz w:val="24"/>
          <w:szCs w:val="24"/>
          <w:u w:val="single"/>
        </w:rPr>
      </w:pPr>
      <w:r w:rsidRPr="00E959A6">
        <w:rPr>
          <w:rFonts w:ascii="Times New Roman" w:hAnsi="Times New Roman"/>
          <w:sz w:val="24"/>
          <w:szCs w:val="24"/>
          <w:u w:val="single"/>
        </w:rPr>
        <w:t>Śniadania:</w:t>
      </w:r>
    </w:p>
    <w:p w:rsidR="005D4C83" w:rsidRPr="00E959A6" w:rsidRDefault="005D4C83" w:rsidP="00663605">
      <w:pPr>
        <w:pStyle w:val="Akapitzlist1"/>
        <w:numPr>
          <w:ilvl w:val="0"/>
          <w:numId w:val="70"/>
        </w:numPr>
        <w:spacing w:after="0"/>
        <w:rPr>
          <w:rFonts w:ascii="Times New Roman" w:hAnsi="Times New Roman"/>
          <w:b/>
          <w:sz w:val="24"/>
          <w:szCs w:val="24"/>
        </w:rPr>
      </w:pPr>
      <w:r w:rsidRPr="00E959A6">
        <w:rPr>
          <w:rFonts w:ascii="Times New Roman" w:hAnsi="Times New Roman"/>
          <w:sz w:val="24"/>
          <w:szCs w:val="24"/>
        </w:rPr>
        <w:t>Zupy mleczne z następującymi dodatkami: płatki owsiane, kasza jęczmienna, kasza jaglana, kasza manna, płatki kukurydziane, ryż biały</w:t>
      </w:r>
      <w:r w:rsidR="00E62548" w:rsidRPr="00E959A6">
        <w:rPr>
          <w:rFonts w:ascii="Times New Roman" w:hAnsi="Times New Roman"/>
          <w:sz w:val="24"/>
          <w:szCs w:val="24"/>
        </w:rPr>
        <w:t xml:space="preserve">, kasza kukurydziana </w:t>
      </w:r>
    </w:p>
    <w:p w:rsidR="005D4C83" w:rsidRPr="00E959A6" w:rsidRDefault="005D4C83" w:rsidP="00663605">
      <w:pPr>
        <w:pStyle w:val="Akapitzlist1"/>
        <w:numPr>
          <w:ilvl w:val="0"/>
          <w:numId w:val="67"/>
        </w:numPr>
        <w:spacing w:after="0" w:line="240" w:lineRule="auto"/>
        <w:rPr>
          <w:rFonts w:ascii="Times New Roman" w:hAnsi="Times New Roman"/>
          <w:sz w:val="24"/>
          <w:szCs w:val="24"/>
        </w:rPr>
      </w:pPr>
      <w:r w:rsidRPr="00E959A6">
        <w:rPr>
          <w:rFonts w:ascii="Times New Roman" w:hAnsi="Times New Roman"/>
          <w:sz w:val="24"/>
          <w:szCs w:val="24"/>
        </w:rPr>
        <w:t>Bułka pszenna</w:t>
      </w:r>
      <w:r w:rsidR="00E62548" w:rsidRPr="00E959A6">
        <w:rPr>
          <w:rFonts w:ascii="Times New Roman" w:hAnsi="Times New Roman"/>
          <w:sz w:val="24"/>
          <w:szCs w:val="24"/>
        </w:rPr>
        <w:t xml:space="preserve"> lub baton</w:t>
      </w:r>
    </w:p>
    <w:p w:rsidR="005D4C83" w:rsidRPr="00E959A6" w:rsidRDefault="005D4C83" w:rsidP="00663605">
      <w:pPr>
        <w:pStyle w:val="Akapitzlist1"/>
        <w:numPr>
          <w:ilvl w:val="0"/>
          <w:numId w:val="67"/>
        </w:numPr>
        <w:spacing w:after="0" w:line="240" w:lineRule="auto"/>
        <w:rPr>
          <w:rFonts w:ascii="Times New Roman" w:hAnsi="Times New Roman"/>
          <w:sz w:val="24"/>
          <w:szCs w:val="24"/>
        </w:rPr>
      </w:pPr>
      <w:r w:rsidRPr="00E959A6">
        <w:rPr>
          <w:rFonts w:ascii="Times New Roman" w:hAnsi="Times New Roman"/>
          <w:sz w:val="24"/>
          <w:szCs w:val="24"/>
        </w:rPr>
        <w:t>Masło extra</w:t>
      </w:r>
    </w:p>
    <w:p w:rsidR="005D4C83" w:rsidRPr="00E959A6" w:rsidRDefault="005D4C83" w:rsidP="00663605">
      <w:pPr>
        <w:pStyle w:val="Akapitzlist1"/>
        <w:numPr>
          <w:ilvl w:val="0"/>
          <w:numId w:val="67"/>
        </w:numPr>
        <w:spacing w:after="0" w:line="240" w:lineRule="auto"/>
        <w:rPr>
          <w:rFonts w:ascii="Times New Roman" w:hAnsi="Times New Roman"/>
          <w:sz w:val="24"/>
          <w:szCs w:val="24"/>
        </w:rPr>
      </w:pPr>
      <w:r w:rsidRPr="00E959A6">
        <w:rPr>
          <w:rFonts w:ascii="Times New Roman" w:hAnsi="Times New Roman"/>
          <w:sz w:val="24"/>
          <w:szCs w:val="24"/>
        </w:rPr>
        <w:t>Wędliny: szynka konserwowa, szynka gotowana, kiełbasa dębicka (drobiowa), kiełbasa szynkowa, kiełbaski drobiowe grzane</w:t>
      </w:r>
      <w:r w:rsidR="00E62548" w:rsidRPr="00E959A6">
        <w:rPr>
          <w:rFonts w:ascii="Times New Roman" w:hAnsi="Times New Roman"/>
          <w:sz w:val="24"/>
          <w:szCs w:val="24"/>
        </w:rPr>
        <w:t>, wędliny drobiowe i chude</w:t>
      </w:r>
    </w:p>
    <w:p w:rsidR="005D4C83" w:rsidRPr="00E959A6" w:rsidRDefault="005D4C83" w:rsidP="00663605">
      <w:pPr>
        <w:pStyle w:val="Akapitzlist1"/>
        <w:numPr>
          <w:ilvl w:val="0"/>
          <w:numId w:val="67"/>
        </w:numPr>
        <w:spacing w:after="0" w:line="240" w:lineRule="auto"/>
        <w:rPr>
          <w:rFonts w:ascii="Times New Roman" w:hAnsi="Times New Roman"/>
          <w:sz w:val="24"/>
          <w:szCs w:val="24"/>
        </w:rPr>
      </w:pPr>
      <w:r w:rsidRPr="00E959A6">
        <w:rPr>
          <w:rFonts w:ascii="Times New Roman" w:hAnsi="Times New Roman"/>
          <w:sz w:val="24"/>
          <w:szCs w:val="24"/>
        </w:rPr>
        <w:t>Sery: ser biały</w:t>
      </w:r>
      <w:r w:rsidR="00E62548" w:rsidRPr="00E959A6">
        <w:rPr>
          <w:rFonts w:ascii="Times New Roman" w:hAnsi="Times New Roman"/>
          <w:sz w:val="24"/>
          <w:szCs w:val="24"/>
        </w:rPr>
        <w:t xml:space="preserve"> półtłusty</w:t>
      </w:r>
    </w:p>
    <w:p w:rsidR="005D4C83" w:rsidRPr="00E959A6" w:rsidRDefault="005D4C83" w:rsidP="00663605">
      <w:pPr>
        <w:pStyle w:val="Akapitzlist1"/>
        <w:numPr>
          <w:ilvl w:val="0"/>
          <w:numId w:val="67"/>
        </w:numPr>
        <w:spacing w:after="0" w:line="240" w:lineRule="auto"/>
        <w:rPr>
          <w:rFonts w:ascii="Times New Roman" w:hAnsi="Times New Roman"/>
          <w:sz w:val="24"/>
          <w:szCs w:val="24"/>
        </w:rPr>
      </w:pPr>
      <w:r w:rsidRPr="00E959A6">
        <w:rPr>
          <w:rFonts w:ascii="Times New Roman" w:hAnsi="Times New Roman"/>
          <w:sz w:val="24"/>
          <w:szCs w:val="24"/>
        </w:rPr>
        <w:t>Inne: miód</w:t>
      </w:r>
      <w:r w:rsidR="00E62548" w:rsidRPr="00E959A6">
        <w:rPr>
          <w:rFonts w:ascii="Times New Roman" w:hAnsi="Times New Roman"/>
          <w:sz w:val="24"/>
          <w:szCs w:val="24"/>
        </w:rPr>
        <w:t xml:space="preserve"> prawdziwy</w:t>
      </w:r>
      <w:r w:rsidRPr="00E959A6">
        <w:rPr>
          <w:rFonts w:ascii="Times New Roman" w:hAnsi="Times New Roman"/>
          <w:sz w:val="24"/>
          <w:szCs w:val="24"/>
        </w:rPr>
        <w:t>, dżem</w:t>
      </w:r>
      <w:r w:rsidR="00E62548" w:rsidRPr="00E959A6">
        <w:rPr>
          <w:rFonts w:ascii="Times New Roman" w:hAnsi="Times New Roman"/>
          <w:sz w:val="24"/>
          <w:szCs w:val="24"/>
        </w:rPr>
        <w:t xml:space="preserve"> porcjowany różne smaki</w:t>
      </w:r>
      <w:r w:rsidRPr="00E959A6">
        <w:rPr>
          <w:rFonts w:ascii="Times New Roman" w:hAnsi="Times New Roman"/>
          <w:sz w:val="24"/>
          <w:szCs w:val="24"/>
        </w:rPr>
        <w:t>, jajko</w:t>
      </w:r>
    </w:p>
    <w:p w:rsidR="005D4C83" w:rsidRPr="00E959A6" w:rsidRDefault="005D4C83" w:rsidP="00663605">
      <w:pPr>
        <w:pStyle w:val="Akapitzlist1"/>
        <w:numPr>
          <w:ilvl w:val="0"/>
          <w:numId w:val="67"/>
        </w:numPr>
        <w:spacing w:after="0" w:line="240" w:lineRule="auto"/>
        <w:rPr>
          <w:rFonts w:ascii="Times New Roman" w:hAnsi="Times New Roman"/>
          <w:sz w:val="24"/>
          <w:szCs w:val="24"/>
        </w:rPr>
      </w:pPr>
      <w:r w:rsidRPr="00E959A6">
        <w:rPr>
          <w:rFonts w:ascii="Times New Roman" w:hAnsi="Times New Roman"/>
          <w:sz w:val="24"/>
          <w:szCs w:val="24"/>
        </w:rPr>
        <w:t>Kawa zbożowa z mlekiem</w:t>
      </w:r>
    </w:p>
    <w:p w:rsidR="005D4C83" w:rsidRPr="00E959A6" w:rsidRDefault="005D4C83" w:rsidP="00663605">
      <w:pPr>
        <w:pStyle w:val="Akapitzlist1"/>
        <w:numPr>
          <w:ilvl w:val="0"/>
          <w:numId w:val="67"/>
        </w:numPr>
        <w:spacing w:after="0" w:line="240" w:lineRule="auto"/>
        <w:rPr>
          <w:rFonts w:ascii="Times New Roman" w:hAnsi="Times New Roman"/>
          <w:sz w:val="24"/>
          <w:szCs w:val="24"/>
        </w:rPr>
      </w:pPr>
      <w:r w:rsidRPr="00E959A6">
        <w:rPr>
          <w:rFonts w:ascii="Times New Roman" w:hAnsi="Times New Roman"/>
          <w:sz w:val="24"/>
          <w:szCs w:val="24"/>
        </w:rPr>
        <w:t>Dodatki owocowo-warzywne: pomidor bez skórki, sałata zielona, jabłka, banany</w:t>
      </w:r>
      <w:r w:rsidR="00E62548" w:rsidRPr="00E959A6">
        <w:rPr>
          <w:rFonts w:ascii="Times New Roman" w:hAnsi="Times New Roman"/>
          <w:sz w:val="24"/>
          <w:szCs w:val="24"/>
        </w:rPr>
        <w:t xml:space="preserve"> i inne</w:t>
      </w:r>
      <w:r w:rsidR="00F95251">
        <w:rPr>
          <w:rFonts w:ascii="Times New Roman" w:hAnsi="Times New Roman"/>
          <w:sz w:val="24"/>
          <w:szCs w:val="24"/>
        </w:rPr>
        <w:t xml:space="preserve"> owoce i warzywa dozwolone w diecie łatwo strawnej </w:t>
      </w:r>
    </w:p>
    <w:p w:rsidR="005D4C83" w:rsidRPr="00E959A6" w:rsidRDefault="005D4C83" w:rsidP="005D4C83">
      <w:pPr>
        <w:pStyle w:val="Akapitzlist1"/>
        <w:spacing w:after="0" w:line="240" w:lineRule="auto"/>
        <w:ind w:left="0"/>
        <w:rPr>
          <w:rFonts w:ascii="Times New Roman" w:hAnsi="Times New Roman"/>
          <w:sz w:val="24"/>
          <w:szCs w:val="24"/>
          <w:u w:val="single"/>
        </w:rPr>
      </w:pPr>
      <w:r w:rsidRPr="00E959A6">
        <w:rPr>
          <w:rFonts w:ascii="Times New Roman" w:hAnsi="Times New Roman"/>
          <w:sz w:val="24"/>
          <w:szCs w:val="24"/>
          <w:u w:val="single"/>
        </w:rPr>
        <w:t>Obiady:</w:t>
      </w:r>
    </w:p>
    <w:p w:rsidR="005D4C83" w:rsidRPr="00E959A6" w:rsidRDefault="005D4C83" w:rsidP="00663605">
      <w:pPr>
        <w:pStyle w:val="Akapitzlist1"/>
        <w:numPr>
          <w:ilvl w:val="0"/>
          <w:numId w:val="68"/>
        </w:numPr>
        <w:spacing w:after="0"/>
        <w:rPr>
          <w:rFonts w:ascii="Times New Roman" w:hAnsi="Times New Roman"/>
          <w:sz w:val="24"/>
          <w:szCs w:val="24"/>
        </w:rPr>
      </w:pPr>
      <w:r w:rsidRPr="00E959A6">
        <w:rPr>
          <w:rFonts w:ascii="Times New Roman" w:hAnsi="Times New Roman"/>
          <w:sz w:val="24"/>
          <w:szCs w:val="24"/>
        </w:rPr>
        <w:t>Zupy: rosół z makaronem, jarzynowa, barszcz, kalafiorowa, selerowa, pomidorowa, krupnik</w:t>
      </w:r>
      <w:r w:rsidR="00E62548" w:rsidRPr="00E959A6">
        <w:rPr>
          <w:rFonts w:ascii="Times New Roman" w:hAnsi="Times New Roman"/>
          <w:sz w:val="24"/>
          <w:szCs w:val="24"/>
        </w:rPr>
        <w:t xml:space="preserve">, </w:t>
      </w:r>
      <w:proofErr w:type="spellStart"/>
      <w:r w:rsidR="00E62548" w:rsidRPr="00E959A6">
        <w:rPr>
          <w:rFonts w:ascii="Times New Roman" w:hAnsi="Times New Roman"/>
          <w:sz w:val="24"/>
          <w:szCs w:val="24"/>
        </w:rPr>
        <w:t>brokułowa</w:t>
      </w:r>
      <w:proofErr w:type="spellEnd"/>
      <w:r w:rsidR="00E62548" w:rsidRPr="00E959A6">
        <w:rPr>
          <w:rFonts w:ascii="Times New Roman" w:hAnsi="Times New Roman"/>
          <w:sz w:val="24"/>
          <w:szCs w:val="24"/>
        </w:rPr>
        <w:t xml:space="preserve">, </w:t>
      </w:r>
      <w:proofErr w:type="spellStart"/>
      <w:r w:rsidR="00E62548" w:rsidRPr="00E959A6">
        <w:rPr>
          <w:rFonts w:ascii="Times New Roman" w:hAnsi="Times New Roman"/>
          <w:sz w:val="24"/>
          <w:szCs w:val="24"/>
        </w:rPr>
        <w:t>botwinkowa</w:t>
      </w:r>
      <w:proofErr w:type="spellEnd"/>
    </w:p>
    <w:p w:rsidR="005D4C83" w:rsidRPr="00E959A6" w:rsidRDefault="005D4C83" w:rsidP="00663605">
      <w:pPr>
        <w:pStyle w:val="Akapitzlist1"/>
        <w:numPr>
          <w:ilvl w:val="0"/>
          <w:numId w:val="68"/>
        </w:numPr>
        <w:spacing w:after="0"/>
        <w:rPr>
          <w:rFonts w:ascii="Times New Roman" w:hAnsi="Times New Roman"/>
          <w:sz w:val="24"/>
          <w:szCs w:val="24"/>
        </w:rPr>
      </w:pPr>
      <w:r w:rsidRPr="00E959A6">
        <w:rPr>
          <w:rFonts w:ascii="Times New Roman" w:hAnsi="Times New Roman"/>
          <w:sz w:val="24"/>
          <w:szCs w:val="24"/>
        </w:rPr>
        <w:t>Dodatki do zup: ziemniaki, kasza jęczmienna, ryż</w:t>
      </w:r>
      <w:r w:rsidR="00F95251">
        <w:rPr>
          <w:rFonts w:ascii="Times New Roman" w:hAnsi="Times New Roman"/>
          <w:sz w:val="24"/>
          <w:szCs w:val="24"/>
        </w:rPr>
        <w:t xml:space="preserve"> biały</w:t>
      </w:r>
      <w:r w:rsidRPr="00E959A6">
        <w:rPr>
          <w:rFonts w:ascii="Times New Roman" w:hAnsi="Times New Roman"/>
          <w:sz w:val="24"/>
          <w:szCs w:val="24"/>
        </w:rPr>
        <w:t xml:space="preserve">, kasza </w:t>
      </w:r>
      <w:r w:rsidR="00F95251">
        <w:rPr>
          <w:rFonts w:ascii="Times New Roman" w:hAnsi="Times New Roman"/>
          <w:sz w:val="24"/>
          <w:szCs w:val="24"/>
        </w:rPr>
        <w:t>manna, makaron</w:t>
      </w:r>
    </w:p>
    <w:p w:rsidR="005D4C83" w:rsidRPr="00E959A6" w:rsidRDefault="005D4C83" w:rsidP="00663605">
      <w:pPr>
        <w:pStyle w:val="Akapitzlist1"/>
        <w:numPr>
          <w:ilvl w:val="0"/>
          <w:numId w:val="68"/>
        </w:numPr>
        <w:spacing w:after="0"/>
        <w:rPr>
          <w:rFonts w:ascii="Times New Roman" w:hAnsi="Times New Roman"/>
          <w:sz w:val="24"/>
          <w:szCs w:val="24"/>
        </w:rPr>
      </w:pPr>
      <w:r w:rsidRPr="00E959A6">
        <w:rPr>
          <w:rFonts w:ascii="Times New Roman" w:hAnsi="Times New Roman"/>
          <w:sz w:val="24"/>
          <w:szCs w:val="24"/>
        </w:rPr>
        <w:t>Mięsa do drugich dań: bitka schabowa, bitka wołowa, udko z kurczaka duszone, udziec z indyka duszony, filet z kurczaka gotowany, dorsz gotowany w jarzynce, sztuka mięsa wołowego</w:t>
      </w:r>
    </w:p>
    <w:p w:rsidR="005D4C83" w:rsidRPr="00E959A6" w:rsidRDefault="005D4C83" w:rsidP="00663605">
      <w:pPr>
        <w:pStyle w:val="Akapitzlist1"/>
        <w:numPr>
          <w:ilvl w:val="0"/>
          <w:numId w:val="68"/>
        </w:numPr>
        <w:spacing w:after="0"/>
        <w:rPr>
          <w:rFonts w:ascii="Times New Roman" w:hAnsi="Times New Roman"/>
          <w:sz w:val="24"/>
          <w:szCs w:val="24"/>
        </w:rPr>
      </w:pPr>
      <w:r w:rsidRPr="00E959A6">
        <w:rPr>
          <w:rFonts w:ascii="Times New Roman" w:hAnsi="Times New Roman"/>
          <w:sz w:val="24"/>
          <w:szCs w:val="24"/>
        </w:rPr>
        <w:t xml:space="preserve">Surówki i warzywa gotowane: buraczki oprószane, kalafior gotowany, brokuł gotowany, marchew gotowana, sałata zielona z jogurtem, szpinak, </w:t>
      </w:r>
    </w:p>
    <w:p w:rsidR="005D4C83" w:rsidRPr="00E959A6" w:rsidRDefault="005D4C83" w:rsidP="00663605">
      <w:pPr>
        <w:pStyle w:val="Akapitzlist1"/>
        <w:numPr>
          <w:ilvl w:val="0"/>
          <w:numId w:val="68"/>
        </w:numPr>
        <w:spacing w:after="0"/>
        <w:rPr>
          <w:rFonts w:ascii="Times New Roman" w:hAnsi="Times New Roman"/>
          <w:sz w:val="24"/>
          <w:szCs w:val="24"/>
        </w:rPr>
      </w:pPr>
      <w:r w:rsidRPr="00E959A6">
        <w:rPr>
          <w:rFonts w:ascii="Times New Roman" w:hAnsi="Times New Roman"/>
          <w:sz w:val="24"/>
          <w:szCs w:val="24"/>
        </w:rPr>
        <w:t xml:space="preserve">Dodatki do drugich dań: ziemniaki, kasza jęczmienna, ryż </w:t>
      </w:r>
      <w:r w:rsidR="00F95251">
        <w:rPr>
          <w:rFonts w:ascii="Times New Roman" w:hAnsi="Times New Roman"/>
          <w:sz w:val="24"/>
          <w:szCs w:val="24"/>
        </w:rPr>
        <w:t>biały, makaron</w:t>
      </w:r>
    </w:p>
    <w:p w:rsidR="005D4C83" w:rsidRPr="00E959A6" w:rsidRDefault="005D4C83" w:rsidP="005D4C83">
      <w:pPr>
        <w:pStyle w:val="Akapitzlist1"/>
        <w:spacing w:after="0"/>
        <w:ind w:left="0"/>
        <w:rPr>
          <w:rFonts w:ascii="Times New Roman" w:hAnsi="Times New Roman"/>
          <w:sz w:val="24"/>
          <w:szCs w:val="24"/>
          <w:u w:val="single"/>
        </w:rPr>
      </w:pPr>
      <w:r w:rsidRPr="00E959A6">
        <w:rPr>
          <w:rFonts w:ascii="Times New Roman" w:hAnsi="Times New Roman"/>
          <w:sz w:val="24"/>
          <w:szCs w:val="24"/>
          <w:u w:val="single"/>
        </w:rPr>
        <w:t>Kolacje:</w:t>
      </w:r>
    </w:p>
    <w:p w:rsidR="005D4C83" w:rsidRPr="00E959A6" w:rsidRDefault="005D4C83" w:rsidP="00663605">
      <w:pPr>
        <w:pStyle w:val="Akapitzlist1"/>
        <w:numPr>
          <w:ilvl w:val="0"/>
          <w:numId w:val="69"/>
        </w:numPr>
        <w:spacing w:after="0"/>
        <w:rPr>
          <w:rFonts w:ascii="Times New Roman" w:hAnsi="Times New Roman"/>
          <w:sz w:val="24"/>
          <w:szCs w:val="24"/>
        </w:rPr>
      </w:pPr>
      <w:r w:rsidRPr="00E959A6">
        <w:rPr>
          <w:rFonts w:ascii="Times New Roman" w:hAnsi="Times New Roman"/>
          <w:sz w:val="24"/>
          <w:szCs w:val="24"/>
        </w:rPr>
        <w:t>Pieczywo pszenne – bułka</w:t>
      </w:r>
    </w:p>
    <w:p w:rsidR="005D4C83" w:rsidRPr="00E959A6" w:rsidRDefault="005D4C83" w:rsidP="00663605">
      <w:pPr>
        <w:pStyle w:val="Akapitzlist1"/>
        <w:numPr>
          <w:ilvl w:val="0"/>
          <w:numId w:val="69"/>
        </w:numPr>
        <w:spacing w:after="0"/>
        <w:rPr>
          <w:rFonts w:ascii="Times New Roman" w:hAnsi="Times New Roman"/>
          <w:sz w:val="24"/>
          <w:szCs w:val="24"/>
        </w:rPr>
      </w:pPr>
      <w:r w:rsidRPr="00E959A6">
        <w:rPr>
          <w:rFonts w:ascii="Times New Roman" w:hAnsi="Times New Roman"/>
          <w:sz w:val="24"/>
          <w:szCs w:val="24"/>
        </w:rPr>
        <w:t>Masło extra</w:t>
      </w:r>
    </w:p>
    <w:p w:rsidR="005D4C83" w:rsidRPr="00E959A6" w:rsidRDefault="005D4C83" w:rsidP="00663605">
      <w:pPr>
        <w:pStyle w:val="Akapitzlist1"/>
        <w:numPr>
          <w:ilvl w:val="0"/>
          <w:numId w:val="69"/>
        </w:numPr>
        <w:spacing w:after="0"/>
        <w:rPr>
          <w:rFonts w:ascii="Times New Roman" w:hAnsi="Times New Roman"/>
          <w:sz w:val="24"/>
          <w:szCs w:val="24"/>
        </w:rPr>
      </w:pPr>
      <w:r w:rsidRPr="00E959A6">
        <w:rPr>
          <w:rFonts w:ascii="Times New Roman" w:hAnsi="Times New Roman"/>
          <w:sz w:val="24"/>
          <w:szCs w:val="24"/>
        </w:rPr>
        <w:t>Wędliny, ser i inne takie jak w śniadaniach</w:t>
      </w:r>
    </w:p>
    <w:p w:rsidR="005D4C83" w:rsidRPr="00E959A6" w:rsidRDefault="005D4C83" w:rsidP="00663605">
      <w:pPr>
        <w:pStyle w:val="Akapitzlist1"/>
        <w:numPr>
          <w:ilvl w:val="0"/>
          <w:numId w:val="69"/>
        </w:numPr>
        <w:spacing w:after="0"/>
        <w:rPr>
          <w:rFonts w:ascii="Times New Roman" w:hAnsi="Times New Roman"/>
          <w:sz w:val="24"/>
          <w:szCs w:val="24"/>
        </w:rPr>
      </w:pPr>
      <w:r w:rsidRPr="00E959A6">
        <w:rPr>
          <w:rFonts w:ascii="Times New Roman" w:hAnsi="Times New Roman"/>
          <w:sz w:val="24"/>
          <w:szCs w:val="24"/>
        </w:rPr>
        <w:t>Dodatki owocowo-warzywne jak w śniadaniach</w:t>
      </w:r>
    </w:p>
    <w:p w:rsidR="00C45B75" w:rsidRPr="002354BE" w:rsidRDefault="00F84FB6" w:rsidP="002354BE">
      <w:pPr>
        <w:pStyle w:val="Akapitzlist1"/>
        <w:numPr>
          <w:ilvl w:val="0"/>
          <w:numId w:val="69"/>
        </w:numPr>
        <w:spacing w:after="0"/>
        <w:rPr>
          <w:rFonts w:ascii="Times New Roman" w:hAnsi="Times New Roman"/>
          <w:sz w:val="24"/>
          <w:szCs w:val="24"/>
        </w:rPr>
      </w:pPr>
      <w:r w:rsidRPr="00E959A6">
        <w:rPr>
          <w:rFonts w:ascii="Times New Roman" w:hAnsi="Times New Roman"/>
          <w:sz w:val="24"/>
          <w:szCs w:val="24"/>
        </w:rPr>
        <w:t>Herbata – torebki ekspresowe</w:t>
      </w:r>
    </w:p>
    <w:p w:rsidR="00937407" w:rsidRPr="002354BE" w:rsidRDefault="00F95251" w:rsidP="00937407">
      <w:pPr>
        <w:pStyle w:val="Akapitzlist1"/>
        <w:spacing w:after="0"/>
        <w:ind w:left="360"/>
        <w:rPr>
          <w:rFonts w:ascii="Times New Roman" w:hAnsi="Times New Roman"/>
          <w:sz w:val="24"/>
          <w:szCs w:val="24"/>
        </w:rPr>
      </w:pPr>
      <w:r>
        <w:rPr>
          <w:rFonts w:ascii="Times New Roman" w:hAnsi="Times New Roman"/>
          <w:sz w:val="24"/>
          <w:szCs w:val="24"/>
        </w:rPr>
        <w:t>Dodatkowo, dla pacjentek Oddz</w:t>
      </w:r>
      <w:r w:rsidR="00424EA4">
        <w:rPr>
          <w:rFonts w:ascii="Times New Roman" w:hAnsi="Times New Roman"/>
          <w:sz w:val="24"/>
          <w:szCs w:val="24"/>
        </w:rPr>
        <w:t>iału Położniczego przewiduje się</w:t>
      </w:r>
      <w:r>
        <w:rPr>
          <w:rFonts w:ascii="Times New Roman" w:hAnsi="Times New Roman"/>
          <w:sz w:val="24"/>
          <w:szCs w:val="24"/>
        </w:rPr>
        <w:t xml:space="preserve"> II śniadanie – owoce dozwolone w diecie łatwo strawnej, herbatniki, wafelki śmietankowe</w:t>
      </w:r>
      <w:r w:rsidR="00BB6B8A">
        <w:rPr>
          <w:rFonts w:ascii="Times New Roman" w:hAnsi="Times New Roman"/>
          <w:sz w:val="24"/>
          <w:szCs w:val="24"/>
        </w:rPr>
        <w:t xml:space="preserve"> </w:t>
      </w:r>
      <w:r w:rsidR="00BB6B8A" w:rsidRPr="002354BE">
        <w:rPr>
          <w:rFonts w:ascii="Times New Roman" w:hAnsi="Times New Roman"/>
          <w:sz w:val="24"/>
          <w:szCs w:val="24"/>
        </w:rPr>
        <w:t>–opakowania jednostkowe</w:t>
      </w:r>
      <w:r w:rsidRPr="002354BE">
        <w:rPr>
          <w:rFonts w:ascii="Times New Roman" w:hAnsi="Times New Roman"/>
          <w:sz w:val="24"/>
          <w:szCs w:val="24"/>
        </w:rPr>
        <w:t xml:space="preserve">, </w:t>
      </w:r>
      <w:r w:rsidR="00BB6B8A" w:rsidRPr="002354BE">
        <w:rPr>
          <w:rFonts w:ascii="Times New Roman" w:hAnsi="Times New Roman"/>
          <w:sz w:val="24"/>
          <w:szCs w:val="24"/>
        </w:rPr>
        <w:t xml:space="preserve">biszkopty, </w:t>
      </w:r>
      <w:r w:rsidRPr="002354BE">
        <w:rPr>
          <w:rFonts w:ascii="Times New Roman" w:hAnsi="Times New Roman"/>
          <w:sz w:val="24"/>
          <w:szCs w:val="24"/>
        </w:rPr>
        <w:t xml:space="preserve">drożdżówki, ciasto ( w ograniczonej ilości), budyń, kisiel, koktajle </w:t>
      </w:r>
      <w:proofErr w:type="spellStart"/>
      <w:r w:rsidRPr="002354BE">
        <w:rPr>
          <w:rFonts w:ascii="Times New Roman" w:hAnsi="Times New Roman"/>
          <w:sz w:val="24"/>
          <w:szCs w:val="24"/>
        </w:rPr>
        <w:t>mleczno</w:t>
      </w:r>
      <w:proofErr w:type="spellEnd"/>
      <w:r w:rsidRPr="002354BE">
        <w:rPr>
          <w:rFonts w:ascii="Times New Roman" w:hAnsi="Times New Roman"/>
          <w:sz w:val="24"/>
          <w:szCs w:val="24"/>
        </w:rPr>
        <w:t xml:space="preserve"> – owocowe, owocowe, owocowo – warzywne, sok owocowy i/ lub warzywny- opakowanie jednostkowe, jogurt naturalny, jogurt owocowy</w:t>
      </w:r>
      <w:r w:rsidR="00BB6B8A" w:rsidRPr="002354BE">
        <w:rPr>
          <w:rFonts w:ascii="Times New Roman" w:hAnsi="Times New Roman"/>
          <w:sz w:val="24"/>
          <w:szCs w:val="24"/>
        </w:rPr>
        <w:t xml:space="preserve"> (w ograniczonej ilości), serek homogenizowany (</w:t>
      </w:r>
      <w:r w:rsidRPr="002354BE">
        <w:rPr>
          <w:rFonts w:ascii="Times New Roman" w:hAnsi="Times New Roman"/>
          <w:sz w:val="24"/>
          <w:szCs w:val="24"/>
        </w:rPr>
        <w:t>w ograniczonej ilości), kefir.</w:t>
      </w:r>
    </w:p>
    <w:p w:rsidR="004D266F" w:rsidRDefault="004D266F" w:rsidP="00937407">
      <w:pPr>
        <w:pStyle w:val="Akapitzlist1"/>
        <w:spacing w:after="0"/>
        <w:ind w:left="360"/>
        <w:rPr>
          <w:rFonts w:ascii="Times New Roman" w:hAnsi="Times New Roman"/>
          <w:sz w:val="24"/>
          <w:szCs w:val="24"/>
        </w:rPr>
      </w:pPr>
    </w:p>
    <w:p w:rsidR="004D266F" w:rsidRPr="00736130" w:rsidRDefault="001803F6" w:rsidP="00A61970">
      <w:pPr>
        <w:pStyle w:val="Akapitzlist1"/>
        <w:spacing w:after="0"/>
        <w:ind w:left="0"/>
        <w:rPr>
          <w:rFonts w:ascii="Times New Roman" w:hAnsi="Times New Roman"/>
          <w:b/>
          <w:sz w:val="24"/>
          <w:szCs w:val="24"/>
        </w:rPr>
      </w:pPr>
      <w:r w:rsidRPr="00736130">
        <w:rPr>
          <w:rFonts w:ascii="Times New Roman" w:hAnsi="Times New Roman"/>
          <w:b/>
          <w:sz w:val="24"/>
          <w:szCs w:val="24"/>
        </w:rPr>
        <w:t xml:space="preserve">Dieta  </w:t>
      </w:r>
      <w:r w:rsidR="004D266F" w:rsidRPr="00736130">
        <w:rPr>
          <w:rFonts w:ascii="Times New Roman" w:hAnsi="Times New Roman"/>
          <w:b/>
          <w:sz w:val="24"/>
          <w:szCs w:val="24"/>
        </w:rPr>
        <w:t>o charakterze łatwo s</w:t>
      </w:r>
      <w:r w:rsidRPr="00736130">
        <w:rPr>
          <w:rFonts w:ascii="Times New Roman" w:hAnsi="Times New Roman"/>
          <w:b/>
          <w:sz w:val="24"/>
          <w:szCs w:val="24"/>
        </w:rPr>
        <w:t>trawnym dla pacjentów poddawanych</w:t>
      </w:r>
      <w:r w:rsidR="004D266F" w:rsidRPr="00736130">
        <w:rPr>
          <w:rFonts w:ascii="Times New Roman" w:hAnsi="Times New Roman"/>
          <w:b/>
          <w:sz w:val="24"/>
          <w:szCs w:val="24"/>
        </w:rPr>
        <w:t xml:space="preserve"> radioterapii całego ciała (TBI)</w:t>
      </w:r>
      <w:r w:rsidRPr="00736130">
        <w:rPr>
          <w:rFonts w:ascii="Times New Roman" w:hAnsi="Times New Roman"/>
          <w:b/>
          <w:sz w:val="24"/>
          <w:szCs w:val="24"/>
        </w:rPr>
        <w:t>:</w:t>
      </w:r>
    </w:p>
    <w:p w:rsidR="00065AFA" w:rsidRPr="00736130" w:rsidRDefault="00065AFA" w:rsidP="00065AFA">
      <w:pPr>
        <w:pStyle w:val="Akapitzlist"/>
        <w:spacing w:after="0"/>
        <w:ind w:left="0" w:firstLine="360"/>
        <w:rPr>
          <w:rFonts w:ascii="Times New Roman" w:hAnsi="Times New Roman"/>
          <w:sz w:val="24"/>
          <w:szCs w:val="24"/>
        </w:rPr>
      </w:pPr>
      <w:r w:rsidRPr="00736130">
        <w:rPr>
          <w:rFonts w:ascii="Times New Roman" w:hAnsi="Times New Roman"/>
          <w:sz w:val="24"/>
          <w:szCs w:val="24"/>
        </w:rPr>
        <w:t>Dieta konsultowana indywidualnie z dietetykiem Katowickiego Centrum Onkologii.</w:t>
      </w:r>
    </w:p>
    <w:p w:rsidR="00065AFA" w:rsidRPr="00736130" w:rsidRDefault="00065AFA" w:rsidP="00065AFA">
      <w:pPr>
        <w:pStyle w:val="Akapitzlist"/>
        <w:spacing w:after="0"/>
        <w:ind w:left="0" w:firstLine="360"/>
        <w:rPr>
          <w:rFonts w:ascii="Times New Roman" w:hAnsi="Times New Roman"/>
          <w:sz w:val="24"/>
          <w:szCs w:val="24"/>
        </w:rPr>
      </w:pPr>
      <w:r w:rsidRPr="00736130">
        <w:rPr>
          <w:rFonts w:ascii="Times New Roman" w:hAnsi="Times New Roman"/>
          <w:sz w:val="24"/>
          <w:szCs w:val="24"/>
        </w:rPr>
        <w:t>Każdy ciepły posiłek powinien poddawany być pasteryzacji tj. gotowanie:</w:t>
      </w:r>
    </w:p>
    <w:p w:rsidR="00065AFA" w:rsidRPr="00736130" w:rsidRDefault="00065AFA" w:rsidP="00663605">
      <w:pPr>
        <w:pStyle w:val="Bezodstpw"/>
        <w:numPr>
          <w:ilvl w:val="0"/>
          <w:numId w:val="93"/>
        </w:numPr>
        <w:spacing w:line="276" w:lineRule="auto"/>
      </w:pPr>
      <w:r w:rsidRPr="00736130">
        <w:t>w szybkowarze przez 15 minut lub w piecu elektrycznym w temperaturze 220</w:t>
      </w:r>
      <w:r w:rsidRPr="00736130">
        <w:rPr>
          <w:vertAlign w:val="superscript"/>
        </w:rPr>
        <w:t>o</w:t>
      </w:r>
      <w:r w:rsidRPr="00736130">
        <w:t>C przez 20 min.</w:t>
      </w:r>
    </w:p>
    <w:p w:rsidR="00065AFA" w:rsidRPr="00736130" w:rsidRDefault="00065AFA" w:rsidP="00065AFA">
      <w:pPr>
        <w:pStyle w:val="Akapitzlist"/>
        <w:spacing w:after="0"/>
        <w:ind w:left="360"/>
        <w:rPr>
          <w:rFonts w:ascii="Times New Roman" w:hAnsi="Times New Roman"/>
          <w:sz w:val="24"/>
          <w:szCs w:val="24"/>
        </w:rPr>
      </w:pPr>
      <w:r w:rsidRPr="00736130">
        <w:rPr>
          <w:rFonts w:ascii="Times New Roman" w:hAnsi="Times New Roman"/>
          <w:sz w:val="24"/>
          <w:szCs w:val="24"/>
        </w:rPr>
        <w:t xml:space="preserve">Produkty spożywcze powinny być najwyższej jakości, świeże, dostarczane w opakowaniach jednostkowych, hermetycznych (np. masło, miód, dżem, mleko UHT, herbatniki). </w:t>
      </w:r>
    </w:p>
    <w:p w:rsidR="00065AFA" w:rsidRPr="00736130" w:rsidRDefault="00065AFA" w:rsidP="00663605">
      <w:pPr>
        <w:pStyle w:val="Akapitzlist"/>
        <w:numPr>
          <w:ilvl w:val="0"/>
          <w:numId w:val="93"/>
        </w:numPr>
        <w:spacing w:after="0"/>
        <w:rPr>
          <w:rFonts w:ascii="Times New Roman" w:hAnsi="Times New Roman"/>
          <w:sz w:val="24"/>
          <w:szCs w:val="24"/>
        </w:rPr>
      </w:pPr>
      <w:r w:rsidRPr="00736130">
        <w:rPr>
          <w:rFonts w:ascii="Times New Roman" w:hAnsi="Times New Roman"/>
          <w:sz w:val="24"/>
          <w:szCs w:val="24"/>
        </w:rPr>
        <w:t>W diecie tej przewiduje się wyłącznie pieczywo bezglutenowe, w oryginalnym opakowaniu.</w:t>
      </w:r>
    </w:p>
    <w:p w:rsidR="001803F6" w:rsidRPr="00736130" w:rsidRDefault="00065AFA" w:rsidP="00663605">
      <w:pPr>
        <w:pStyle w:val="Akapitzlist"/>
        <w:numPr>
          <w:ilvl w:val="0"/>
          <w:numId w:val="93"/>
        </w:numPr>
        <w:spacing w:after="0"/>
        <w:rPr>
          <w:rFonts w:ascii="Times New Roman" w:hAnsi="Times New Roman"/>
          <w:sz w:val="24"/>
          <w:szCs w:val="24"/>
        </w:rPr>
      </w:pPr>
      <w:r w:rsidRPr="00736130">
        <w:rPr>
          <w:rFonts w:ascii="Times New Roman" w:hAnsi="Times New Roman"/>
          <w:sz w:val="24"/>
          <w:szCs w:val="24"/>
        </w:rPr>
        <w:t>Transport posiłków powinien odbywać się w wydzielonym termicznym pojemniku.</w:t>
      </w:r>
    </w:p>
    <w:p w:rsidR="00C45B75" w:rsidRDefault="00C45B75" w:rsidP="005D4C83">
      <w:pPr>
        <w:pStyle w:val="Akapitzlist1"/>
        <w:spacing w:after="0"/>
        <w:ind w:left="0"/>
        <w:rPr>
          <w:rFonts w:ascii="Times New Roman" w:hAnsi="Times New Roman"/>
          <w:b/>
          <w:sz w:val="24"/>
          <w:szCs w:val="24"/>
        </w:rPr>
      </w:pPr>
    </w:p>
    <w:p w:rsidR="005D4C83" w:rsidRPr="00E959A6" w:rsidRDefault="005D4C83" w:rsidP="005D4C83">
      <w:pPr>
        <w:pStyle w:val="Akapitzlist1"/>
        <w:spacing w:after="0"/>
        <w:ind w:left="0"/>
        <w:rPr>
          <w:rFonts w:ascii="Times New Roman" w:hAnsi="Times New Roman"/>
          <w:sz w:val="24"/>
          <w:szCs w:val="24"/>
        </w:rPr>
      </w:pPr>
      <w:r w:rsidRPr="00E959A6">
        <w:rPr>
          <w:rFonts w:ascii="Times New Roman" w:hAnsi="Times New Roman"/>
          <w:b/>
          <w:sz w:val="24"/>
          <w:szCs w:val="24"/>
        </w:rPr>
        <w:t xml:space="preserve">Dieta </w:t>
      </w:r>
      <w:r w:rsidR="00F95251">
        <w:rPr>
          <w:rFonts w:ascii="Times New Roman" w:hAnsi="Times New Roman"/>
          <w:b/>
          <w:sz w:val="24"/>
          <w:szCs w:val="24"/>
        </w:rPr>
        <w:t>z ograniczeniem łatwo przyswajalnych węglowodanów</w:t>
      </w:r>
      <w:r w:rsidRPr="00E959A6">
        <w:rPr>
          <w:rFonts w:ascii="Times New Roman" w:hAnsi="Times New Roman"/>
          <w:sz w:val="24"/>
          <w:szCs w:val="24"/>
        </w:rPr>
        <w:t>:</w:t>
      </w:r>
    </w:p>
    <w:p w:rsidR="005D4C83" w:rsidRPr="00E959A6" w:rsidRDefault="005D4C83" w:rsidP="00011EEF">
      <w:pPr>
        <w:pStyle w:val="Akapitzlist1"/>
        <w:spacing w:after="0"/>
        <w:ind w:left="0"/>
        <w:rPr>
          <w:rFonts w:ascii="Times New Roman" w:hAnsi="Times New Roman"/>
          <w:sz w:val="24"/>
          <w:szCs w:val="24"/>
          <w:u w:val="single"/>
        </w:rPr>
      </w:pPr>
      <w:r w:rsidRPr="00E959A6">
        <w:rPr>
          <w:rFonts w:ascii="Times New Roman" w:hAnsi="Times New Roman"/>
          <w:sz w:val="24"/>
          <w:szCs w:val="24"/>
          <w:u w:val="single"/>
        </w:rPr>
        <w:lastRenderedPageBreak/>
        <w:t>Śniadania:</w:t>
      </w:r>
    </w:p>
    <w:p w:rsidR="005D4C83" w:rsidRPr="00E959A6" w:rsidRDefault="005D4C83" w:rsidP="00663605">
      <w:pPr>
        <w:pStyle w:val="Akapitzlist1"/>
        <w:numPr>
          <w:ilvl w:val="0"/>
          <w:numId w:val="71"/>
        </w:numPr>
        <w:spacing w:after="0"/>
        <w:rPr>
          <w:rFonts w:ascii="Times New Roman" w:hAnsi="Times New Roman"/>
          <w:sz w:val="24"/>
          <w:szCs w:val="24"/>
        </w:rPr>
      </w:pPr>
      <w:r w:rsidRPr="00E959A6">
        <w:rPr>
          <w:rFonts w:ascii="Times New Roman" w:hAnsi="Times New Roman"/>
          <w:sz w:val="24"/>
          <w:szCs w:val="24"/>
        </w:rPr>
        <w:t>Pieczywo</w:t>
      </w:r>
      <w:r w:rsidR="00677BEC">
        <w:rPr>
          <w:rFonts w:ascii="Times New Roman" w:hAnsi="Times New Roman"/>
          <w:sz w:val="24"/>
          <w:szCs w:val="24"/>
        </w:rPr>
        <w:t xml:space="preserve"> typu graham, pieczywo razowe (</w:t>
      </w:r>
      <w:r w:rsidRPr="00E959A6">
        <w:rPr>
          <w:rFonts w:ascii="Times New Roman" w:hAnsi="Times New Roman"/>
          <w:sz w:val="24"/>
          <w:szCs w:val="24"/>
        </w:rPr>
        <w:t>wymiennie)</w:t>
      </w:r>
    </w:p>
    <w:p w:rsidR="005D4C83" w:rsidRPr="00E959A6" w:rsidRDefault="005D4C83" w:rsidP="00663605">
      <w:pPr>
        <w:pStyle w:val="Akapitzlist1"/>
        <w:numPr>
          <w:ilvl w:val="0"/>
          <w:numId w:val="71"/>
        </w:numPr>
        <w:spacing w:after="0"/>
        <w:rPr>
          <w:rFonts w:ascii="Times New Roman" w:hAnsi="Times New Roman"/>
          <w:sz w:val="24"/>
          <w:szCs w:val="24"/>
        </w:rPr>
      </w:pPr>
      <w:r w:rsidRPr="00E959A6">
        <w:rPr>
          <w:rFonts w:ascii="Times New Roman" w:hAnsi="Times New Roman"/>
          <w:sz w:val="24"/>
          <w:szCs w:val="24"/>
        </w:rPr>
        <w:t>Masło extra</w:t>
      </w:r>
    </w:p>
    <w:p w:rsidR="005D4C83" w:rsidRPr="00E959A6" w:rsidRDefault="005D4C83" w:rsidP="00663605">
      <w:pPr>
        <w:pStyle w:val="Akapitzlist1"/>
        <w:numPr>
          <w:ilvl w:val="0"/>
          <w:numId w:val="71"/>
        </w:numPr>
        <w:spacing w:after="0"/>
        <w:rPr>
          <w:rFonts w:ascii="Times New Roman" w:hAnsi="Times New Roman"/>
          <w:sz w:val="24"/>
          <w:szCs w:val="24"/>
        </w:rPr>
      </w:pPr>
      <w:r w:rsidRPr="00E959A6">
        <w:rPr>
          <w:rFonts w:ascii="Times New Roman" w:hAnsi="Times New Roman"/>
          <w:sz w:val="24"/>
          <w:szCs w:val="24"/>
        </w:rPr>
        <w:t>Wędliny: szynka konserwowa, szynka gotowana, kiełbasa dębicka (drobiowa), kiełbasa kminkowa, kiełbasa szynkowa, kiełbasa toruńska, kiełbaski drobiowe grzane</w:t>
      </w:r>
      <w:r w:rsidR="00C45B75">
        <w:rPr>
          <w:rFonts w:ascii="Times New Roman" w:hAnsi="Times New Roman"/>
          <w:sz w:val="24"/>
          <w:szCs w:val="24"/>
        </w:rPr>
        <w:t>, kiełbaski cielęce grzane</w:t>
      </w:r>
      <w:r w:rsidR="00E62548" w:rsidRPr="00E959A6">
        <w:rPr>
          <w:rFonts w:ascii="Times New Roman" w:hAnsi="Times New Roman"/>
          <w:sz w:val="24"/>
          <w:szCs w:val="24"/>
        </w:rPr>
        <w:t xml:space="preserve"> ( takie jak w diecie podstawowej)</w:t>
      </w:r>
    </w:p>
    <w:p w:rsidR="005D4C83" w:rsidRPr="00E959A6" w:rsidRDefault="005D4C83" w:rsidP="00663605">
      <w:pPr>
        <w:pStyle w:val="Akapitzlist1"/>
        <w:numPr>
          <w:ilvl w:val="0"/>
          <w:numId w:val="71"/>
        </w:numPr>
        <w:spacing w:after="0"/>
        <w:rPr>
          <w:rFonts w:ascii="Times New Roman" w:hAnsi="Times New Roman"/>
          <w:sz w:val="24"/>
          <w:szCs w:val="24"/>
        </w:rPr>
      </w:pPr>
      <w:r w:rsidRPr="00E959A6">
        <w:rPr>
          <w:rFonts w:ascii="Times New Roman" w:hAnsi="Times New Roman"/>
          <w:sz w:val="24"/>
          <w:szCs w:val="24"/>
        </w:rPr>
        <w:t>Sery: ser żółty, ser biały</w:t>
      </w:r>
      <w:r w:rsidR="00E62548" w:rsidRPr="00E959A6">
        <w:rPr>
          <w:rFonts w:ascii="Times New Roman" w:hAnsi="Times New Roman"/>
          <w:sz w:val="24"/>
          <w:szCs w:val="24"/>
        </w:rPr>
        <w:t xml:space="preserve"> półtłusty</w:t>
      </w:r>
    </w:p>
    <w:p w:rsidR="005D4C83" w:rsidRPr="00E959A6" w:rsidRDefault="005D4C83" w:rsidP="00663605">
      <w:pPr>
        <w:pStyle w:val="Akapitzlist1"/>
        <w:numPr>
          <w:ilvl w:val="0"/>
          <w:numId w:val="71"/>
        </w:numPr>
        <w:spacing w:after="0"/>
        <w:rPr>
          <w:rFonts w:ascii="Times New Roman" w:hAnsi="Times New Roman"/>
          <w:sz w:val="24"/>
          <w:szCs w:val="24"/>
        </w:rPr>
      </w:pPr>
      <w:r w:rsidRPr="00E959A6">
        <w:rPr>
          <w:rFonts w:ascii="Times New Roman" w:hAnsi="Times New Roman"/>
          <w:sz w:val="24"/>
          <w:szCs w:val="24"/>
        </w:rPr>
        <w:t>Inne: jajko</w:t>
      </w:r>
    </w:p>
    <w:p w:rsidR="005D4C83" w:rsidRPr="00E959A6" w:rsidRDefault="005D4C83" w:rsidP="00663605">
      <w:pPr>
        <w:pStyle w:val="Akapitzlist1"/>
        <w:numPr>
          <w:ilvl w:val="0"/>
          <w:numId w:val="71"/>
        </w:numPr>
        <w:spacing w:after="0"/>
        <w:rPr>
          <w:rFonts w:ascii="Times New Roman" w:hAnsi="Times New Roman"/>
          <w:sz w:val="24"/>
          <w:szCs w:val="24"/>
        </w:rPr>
      </w:pPr>
      <w:r w:rsidRPr="00E959A6">
        <w:rPr>
          <w:rFonts w:ascii="Times New Roman" w:hAnsi="Times New Roman"/>
          <w:sz w:val="24"/>
          <w:szCs w:val="24"/>
        </w:rPr>
        <w:t>Kawa zbożowa z mlekiem</w:t>
      </w:r>
    </w:p>
    <w:p w:rsidR="005D4C83" w:rsidRPr="00E959A6" w:rsidRDefault="005D4C83" w:rsidP="00663605">
      <w:pPr>
        <w:pStyle w:val="Akapitzlist1"/>
        <w:numPr>
          <w:ilvl w:val="0"/>
          <w:numId w:val="71"/>
        </w:numPr>
        <w:spacing w:after="0"/>
        <w:rPr>
          <w:rFonts w:ascii="Times New Roman" w:hAnsi="Times New Roman"/>
          <w:strike/>
          <w:sz w:val="24"/>
          <w:szCs w:val="24"/>
        </w:rPr>
      </w:pPr>
      <w:r w:rsidRPr="00E959A6">
        <w:rPr>
          <w:rFonts w:ascii="Times New Roman" w:hAnsi="Times New Roman"/>
          <w:sz w:val="24"/>
          <w:szCs w:val="24"/>
        </w:rPr>
        <w:t>Dodatki owocowo-warzywne: pomidor, ogórek zielony, rzodkiewka, sałata zielona, papryka czerwona,</w:t>
      </w:r>
      <w:r w:rsidR="009C3EF4">
        <w:rPr>
          <w:rFonts w:ascii="Times New Roman" w:hAnsi="Times New Roman"/>
          <w:sz w:val="24"/>
          <w:szCs w:val="24"/>
        </w:rPr>
        <w:t xml:space="preserve"> papryka żółta, papryka zielona,</w:t>
      </w:r>
      <w:r w:rsidRPr="00E959A6">
        <w:rPr>
          <w:rFonts w:ascii="Times New Roman" w:hAnsi="Times New Roman"/>
          <w:sz w:val="24"/>
          <w:szCs w:val="24"/>
        </w:rPr>
        <w:t xml:space="preserve"> jabłka, śliwki, gruszki</w:t>
      </w:r>
      <w:r w:rsidR="00083550" w:rsidRPr="00E959A6">
        <w:rPr>
          <w:rFonts w:ascii="Times New Roman" w:hAnsi="Times New Roman"/>
          <w:sz w:val="24"/>
          <w:szCs w:val="24"/>
        </w:rPr>
        <w:t xml:space="preserve"> </w:t>
      </w:r>
      <w:r w:rsidR="00E62548" w:rsidRPr="00E959A6">
        <w:rPr>
          <w:rFonts w:ascii="Times New Roman" w:hAnsi="Times New Roman"/>
          <w:sz w:val="24"/>
          <w:szCs w:val="24"/>
        </w:rPr>
        <w:t>i inne</w:t>
      </w:r>
      <w:r w:rsidR="009C3EF4">
        <w:rPr>
          <w:rFonts w:ascii="Times New Roman" w:hAnsi="Times New Roman"/>
          <w:sz w:val="24"/>
          <w:szCs w:val="24"/>
        </w:rPr>
        <w:t xml:space="preserve"> owoce i warzywa </w:t>
      </w:r>
      <w:r w:rsidR="00E62548" w:rsidRPr="00E959A6">
        <w:rPr>
          <w:rFonts w:ascii="Times New Roman" w:hAnsi="Times New Roman"/>
          <w:sz w:val="24"/>
          <w:szCs w:val="24"/>
        </w:rPr>
        <w:t xml:space="preserve">dozwolone w diecie </w:t>
      </w:r>
      <w:r w:rsidR="009C3EF4">
        <w:rPr>
          <w:rFonts w:ascii="Times New Roman" w:hAnsi="Times New Roman"/>
          <w:sz w:val="24"/>
          <w:szCs w:val="24"/>
        </w:rPr>
        <w:t>z ograniczeniem łatwo przyswajalnych węglowodanów</w:t>
      </w:r>
    </w:p>
    <w:p w:rsidR="005D4C83" w:rsidRPr="00E959A6" w:rsidRDefault="005D4C83" w:rsidP="005D4C83">
      <w:pPr>
        <w:pStyle w:val="Akapitzlist1"/>
        <w:spacing w:after="0"/>
        <w:ind w:left="0"/>
        <w:rPr>
          <w:rFonts w:ascii="Times New Roman" w:hAnsi="Times New Roman"/>
          <w:sz w:val="24"/>
          <w:szCs w:val="24"/>
          <w:u w:val="single"/>
        </w:rPr>
      </w:pPr>
      <w:r w:rsidRPr="00E959A6">
        <w:rPr>
          <w:rFonts w:ascii="Times New Roman" w:hAnsi="Times New Roman"/>
          <w:sz w:val="24"/>
          <w:szCs w:val="24"/>
          <w:u w:val="single"/>
        </w:rPr>
        <w:t xml:space="preserve">Obiady: </w:t>
      </w:r>
    </w:p>
    <w:p w:rsidR="005D4C83" w:rsidRPr="00E959A6" w:rsidRDefault="005D4C83" w:rsidP="00663605">
      <w:pPr>
        <w:pStyle w:val="Akapitzlist1"/>
        <w:numPr>
          <w:ilvl w:val="0"/>
          <w:numId w:val="65"/>
        </w:numPr>
        <w:spacing w:after="0"/>
        <w:rPr>
          <w:rFonts w:ascii="Times New Roman" w:hAnsi="Times New Roman"/>
          <w:sz w:val="24"/>
          <w:szCs w:val="24"/>
        </w:rPr>
      </w:pPr>
      <w:r w:rsidRPr="00E959A6">
        <w:rPr>
          <w:rFonts w:ascii="Times New Roman" w:hAnsi="Times New Roman"/>
          <w:sz w:val="24"/>
          <w:szCs w:val="24"/>
        </w:rPr>
        <w:t>Zupy: rosół z makaronem, jarzynowa, barszcz, ogórkowa, kalafiorowa, porowa, selerowa, pomidorowa, krupnik</w:t>
      </w:r>
      <w:r w:rsidR="00C544E9" w:rsidRPr="00E959A6">
        <w:rPr>
          <w:rFonts w:ascii="Times New Roman" w:hAnsi="Times New Roman"/>
          <w:sz w:val="24"/>
          <w:szCs w:val="24"/>
        </w:rPr>
        <w:t xml:space="preserve"> ( takie jak diecie podstawowej)</w:t>
      </w:r>
    </w:p>
    <w:p w:rsidR="005D4C83" w:rsidRPr="00E959A6" w:rsidRDefault="005D4C83" w:rsidP="00663605">
      <w:pPr>
        <w:pStyle w:val="Akapitzlist1"/>
        <w:numPr>
          <w:ilvl w:val="0"/>
          <w:numId w:val="65"/>
        </w:numPr>
        <w:spacing w:after="0"/>
        <w:rPr>
          <w:rFonts w:ascii="Times New Roman" w:hAnsi="Times New Roman"/>
          <w:sz w:val="24"/>
          <w:szCs w:val="24"/>
        </w:rPr>
      </w:pPr>
      <w:r w:rsidRPr="00E959A6">
        <w:rPr>
          <w:rFonts w:ascii="Times New Roman" w:hAnsi="Times New Roman"/>
          <w:sz w:val="24"/>
          <w:szCs w:val="24"/>
        </w:rPr>
        <w:t>Dodatki do zup: ziemniaki, kasza jęczmienna, ryż</w:t>
      </w:r>
      <w:r w:rsidR="009C3EF4">
        <w:rPr>
          <w:rFonts w:ascii="Times New Roman" w:hAnsi="Times New Roman"/>
          <w:sz w:val="24"/>
          <w:szCs w:val="24"/>
        </w:rPr>
        <w:t xml:space="preserve"> biały</w:t>
      </w:r>
      <w:r w:rsidRPr="00E959A6">
        <w:rPr>
          <w:rFonts w:ascii="Times New Roman" w:hAnsi="Times New Roman"/>
          <w:sz w:val="24"/>
          <w:szCs w:val="24"/>
        </w:rPr>
        <w:t xml:space="preserve">, kasza </w:t>
      </w:r>
      <w:r w:rsidR="009C3EF4">
        <w:rPr>
          <w:rFonts w:ascii="Times New Roman" w:hAnsi="Times New Roman"/>
          <w:sz w:val="24"/>
          <w:szCs w:val="24"/>
        </w:rPr>
        <w:t>manna, makaron</w:t>
      </w:r>
    </w:p>
    <w:p w:rsidR="005D4C83" w:rsidRPr="00E959A6" w:rsidRDefault="005D4C83" w:rsidP="00663605">
      <w:pPr>
        <w:pStyle w:val="Akapitzlist1"/>
        <w:numPr>
          <w:ilvl w:val="0"/>
          <w:numId w:val="65"/>
        </w:numPr>
        <w:spacing w:after="0"/>
        <w:rPr>
          <w:rFonts w:ascii="Times New Roman" w:hAnsi="Times New Roman"/>
          <w:sz w:val="24"/>
          <w:szCs w:val="24"/>
        </w:rPr>
      </w:pPr>
      <w:r w:rsidRPr="00E959A6">
        <w:rPr>
          <w:rFonts w:ascii="Times New Roman" w:hAnsi="Times New Roman"/>
          <w:sz w:val="24"/>
          <w:szCs w:val="24"/>
        </w:rPr>
        <w:t>Mięsa do drugich dań: bitka schabowa, bitka wołowa, udko z kurczaka duszone, udziec z indyka duszony, filet z kurczaka gotowany, dorsz gotowany w jarzynce, sztuka mięsa wołowego</w:t>
      </w:r>
    </w:p>
    <w:p w:rsidR="005D4C83" w:rsidRPr="00E959A6" w:rsidRDefault="005D4C83" w:rsidP="00663605">
      <w:pPr>
        <w:pStyle w:val="Akapitzlist1"/>
        <w:numPr>
          <w:ilvl w:val="0"/>
          <w:numId w:val="65"/>
        </w:numPr>
        <w:spacing w:after="0"/>
        <w:rPr>
          <w:rFonts w:ascii="Times New Roman" w:hAnsi="Times New Roman"/>
          <w:sz w:val="24"/>
          <w:szCs w:val="24"/>
        </w:rPr>
      </w:pPr>
      <w:r w:rsidRPr="00E959A6">
        <w:rPr>
          <w:rFonts w:ascii="Times New Roman" w:hAnsi="Times New Roman"/>
          <w:sz w:val="24"/>
          <w:szCs w:val="24"/>
        </w:rPr>
        <w:t>Surówki i warzywa gotowane: sałatka z kapusty pekińskiej, sałatka z kapusty białej, sałatka z kiszonej kapusty, sałatka z czerwonej kapusty, surówka z marchwi i jabłka, sałatka z selera i jabłka, sałatka z pora, mizeria, sałatka z kiszonych ogórków, sałata zielona z jogurtem, kalafior, brokuł, buraczki oprószane, ćwikła z chrzanem, fasolka szparagowa, marchewka z groszkiem, kapusta biała, czerwona, kiszona gotowana, ( warzywa gotowane lub na parze)</w:t>
      </w:r>
    </w:p>
    <w:p w:rsidR="005D4C83" w:rsidRPr="00E959A6" w:rsidRDefault="005D4C83" w:rsidP="00663605">
      <w:pPr>
        <w:pStyle w:val="Akapitzlist1"/>
        <w:numPr>
          <w:ilvl w:val="0"/>
          <w:numId w:val="65"/>
        </w:numPr>
        <w:spacing w:after="0"/>
        <w:rPr>
          <w:rFonts w:ascii="Times New Roman" w:hAnsi="Times New Roman"/>
          <w:sz w:val="24"/>
          <w:szCs w:val="24"/>
        </w:rPr>
      </w:pPr>
      <w:r w:rsidRPr="00E959A6">
        <w:rPr>
          <w:rFonts w:ascii="Times New Roman" w:hAnsi="Times New Roman"/>
          <w:sz w:val="24"/>
          <w:szCs w:val="24"/>
        </w:rPr>
        <w:t xml:space="preserve">Dodatki do drugich dań: ziemniaki, kasza – jęczmienna lub gryczana, ryż </w:t>
      </w:r>
      <w:r w:rsidR="009C3EF4">
        <w:rPr>
          <w:rFonts w:ascii="Times New Roman" w:hAnsi="Times New Roman"/>
          <w:sz w:val="24"/>
          <w:szCs w:val="24"/>
        </w:rPr>
        <w:t>biały i brązowy</w:t>
      </w:r>
    </w:p>
    <w:p w:rsidR="005D4C83" w:rsidRPr="00E959A6" w:rsidRDefault="005D4C83" w:rsidP="005D4C83">
      <w:pPr>
        <w:pStyle w:val="Akapitzlist1"/>
        <w:spacing w:after="0"/>
        <w:ind w:left="0"/>
        <w:rPr>
          <w:rFonts w:ascii="Times New Roman" w:hAnsi="Times New Roman"/>
          <w:sz w:val="24"/>
          <w:szCs w:val="24"/>
          <w:u w:val="single"/>
        </w:rPr>
      </w:pPr>
      <w:r w:rsidRPr="00E959A6">
        <w:rPr>
          <w:rFonts w:ascii="Times New Roman" w:hAnsi="Times New Roman"/>
          <w:sz w:val="24"/>
          <w:szCs w:val="24"/>
          <w:u w:val="single"/>
        </w:rPr>
        <w:t>Kolacje:</w:t>
      </w:r>
    </w:p>
    <w:p w:rsidR="005D4C83" w:rsidRPr="00E959A6" w:rsidRDefault="005D4C83" w:rsidP="00663605">
      <w:pPr>
        <w:pStyle w:val="Akapitzlist1"/>
        <w:numPr>
          <w:ilvl w:val="0"/>
          <w:numId w:val="72"/>
        </w:numPr>
        <w:spacing w:after="0"/>
        <w:rPr>
          <w:rFonts w:ascii="Times New Roman" w:hAnsi="Times New Roman"/>
          <w:sz w:val="24"/>
          <w:szCs w:val="24"/>
        </w:rPr>
      </w:pPr>
      <w:r w:rsidRPr="00E959A6">
        <w:rPr>
          <w:rFonts w:ascii="Times New Roman" w:hAnsi="Times New Roman"/>
          <w:sz w:val="24"/>
          <w:szCs w:val="24"/>
        </w:rPr>
        <w:t>Pieczywo typu graham, pieczywo razowe ( wymiennie)</w:t>
      </w:r>
    </w:p>
    <w:p w:rsidR="005D4C83" w:rsidRPr="00E959A6" w:rsidRDefault="005D4C83" w:rsidP="00663605">
      <w:pPr>
        <w:pStyle w:val="Akapitzlist1"/>
        <w:numPr>
          <w:ilvl w:val="0"/>
          <w:numId w:val="72"/>
        </w:numPr>
        <w:spacing w:after="0"/>
        <w:rPr>
          <w:rFonts w:ascii="Times New Roman" w:hAnsi="Times New Roman"/>
          <w:sz w:val="24"/>
          <w:szCs w:val="24"/>
        </w:rPr>
      </w:pPr>
      <w:r w:rsidRPr="00E959A6">
        <w:rPr>
          <w:rFonts w:ascii="Times New Roman" w:hAnsi="Times New Roman"/>
          <w:sz w:val="24"/>
          <w:szCs w:val="24"/>
        </w:rPr>
        <w:t>Masło extra</w:t>
      </w:r>
    </w:p>
    <w:p w:rsidR="005D4C83" w:rsidRPr="00E959A6" w:rsidRDefault="005D4C83" w:rsidP="00663605">
      <w:pPr>
        <w:pStyle w:val="Akapitzlist1"/>
        <w:numPr>
          <w:ilvl w:val="0"/>
          <w:numId w:val="72"/>
        </w:numPr>
        <w:spacing w:after="0"/>
        <w:rPr>
          <w:rFonts w:ascii="Times New Roman" w:hAnsi="Times New Roman"/>
          <w:sz w:val="24"/>
          <w:szCs w:val="24"/>
        </w:rPr>
      </w:pPr>
      <w:r w:rsidRPr="00E959A6">
        <w:rPr>
          <w:rFonts w:ascii="Times New Roman" w:hAnsi="Times New Roman"/>
          <w:sz w:val="24"/>
          <w:szCs w:val="24"/>
        </w:rPr>
        <w:t>Wędliny, ser i inne takie jak w śniadaniach</w:t>
      </w:r>
    </w:p>
    <w:p w:rsidR="005D4C83" w:rsidRPr="00E959A6" w:rsidRDefault="005D4C83" w:rsidP="00663605">
      <w:pPr>
        <w:pStyle w:val="Akapitzlist1"/>
        <w:numPr>
          <w:ilvl w:val="0"/>
          <w:numId w:val="72"/>
        </w:numPr>
        <w:spacing w:after="0"/>
        <w:rPr>
          <w:rFonts w:ascii="Times New Roman" w:hAnsi="Times New Roman"/>
          <w:sz w:val="24"/>
          <w:szCs w:val="24"/>
        </w:rPr>
      </w:pPr>
      <w:r w:rsidRPr="00E959A6">
        <w:rPr>
          <w:rFonts w:ascii="Times New Roman" w:hAnsi="Times New Roman"/>
          <w:sz w:val="24"/>
          <w:szCs w:val="24"/>
        </w:rPr>
        <w:t xml:space="preserve">Dodatki owocowo-warzywne jak w śniadaniach </w:t>
      </w:r>
    </w:p>
    <w:p w:rsidR="005D4C83" w:rsidRPr="00E959A6" w:rsidRDefault="005D4C83" w:rsidP="00663605">
      <w:pPr>
        <w:pStyle w:val="Akapitzlist1"/>
        <w:numPr>
          <w:ilvl w:val="0"/>
          <w:numId w:val="72"/>
        </w:numPr>
        <w:spacing w:after="0"/>
        <w:rPr>
          <w:rFonts w:ascii="Times New Roman" w:hAnsi="Times New Roman"/>
          <w:sz w:val="24"/>
          <w:szCs w:val="24"/>
        </w:rPr>
      </w:pPr>
      <w:r w:rsidRPr="00E959A6">
        <w:rPr>
          <w:rFonts w:ascii="Times New Roman" w:hAnsi="Times New Roman"/>
          <w:sz w:val="24"/>
          <w:szCs w:val="24"/>
        </w:rPr>
        <w:t xml:space="preserve">Herbata </w:t>
      </w:r>
      <w:r w:rsidR="00083550" w:rsidRPr="00E959A6">
        <w:rPr>
          <w:rFonts w:ascii="Times New Roman" w:hAnsi="Times New Roman"/>
          <w:sz w:val="24"/>
          <w:szCs w:val="24"/>
        </w:rPr>
        <w:t>– torebki ekspresowe</w:t>
      </w:r>
    </w:p>
    <w:p w:rsidR="00083550" w:rsidRPr="00E959A6" w:rsidRDefault="00083550" w:rsidP="00083550">
      <w:pPr>
        <w:pStyle w:val="Akapitzlist1"/>
        <w:spacing w:after="0"/>
        <w:ind w:left="360"/>
        <w:rPr>
          <w:rFonts w:ascii="Times New Roman" w:hAnsi="Times New Roman"/>
          <w:sz w:val="24"/>
          <w:szCs w:val="24"/>
        </w:rPr>
      </w:pPr>
    </w:p>
    <w:p w:rsidR="005D4C83" w:rsidRPr="00E959A6" w:rsidRDefault="009C3EF4" w:rsidP="005D4C83">
      <w:pPr>
        <w:pStyle w:val="Akapitzlist1"/>
        <w:spacing w:after="0"/>
        <w:ind w:left="0"/>
        <w:rPr>
          <w:rFonts w:ascii="Times New Roman" w:hAnsi="Times New Roman"/>
          <w:sz w:val="24"/>
          <w:szCs w:val="24"/>
          <w:u w:val="single"/>
        </w:rPr>
      </w:pPr>
      <w:r>
        <w:rPr>
          <w:rFonts w:ascii="Times New Roman" w:hAnsi="Times New Roman"/>
          <w:sz w:val="24"/>
          <w:szCs w:val="24"/>
          <w:u w:val="single"/>
        </w:rPr>
        <w:t xml:space="preserve">Dodatkowo </w:t>
      </w:r>
      <w:r w:rsidR="005D4C83" w:rsidRPr="00E959A6">
        <w:rPr>
          <w:rFonts w:ascii="Times New Roman" w:hAnsi="Times New Roman"/>
          <w:sz w:val="24"/>
          <w:szCs w:val="24"/>
          <w:u w:val="single"/>
        </w:rPr>
        <w:t>II śni</w:t>
      </w:r>
      <w:r>
        <w:rPr>
          <w:rFonts w:ascii="Times New Roman" w:hAnsi="Times New Roman"/>
          <w:sz w:val="24"/>
          <w:szCs w:val="24"/>
          <w:u w:val="single"/>
        </w:rPr>
        <w:t xml:space="preserve">adania </w:t>
      </w:r>
    </w:p>
    <w:p w:rsidR="005D4C83" w:rsidRPr="009C3EF4" w:rsidRDefault="005D4C83" w:rsidP="00663605">
      <w:pPr>
        <w:pStyle w:val="Akapitzlist1"/>
        <w:numPr>
          <w:ilvl w:val="0"/>
          <w:numId w:val="73"/>
        </w:numPr>
        <w:spacing w:after="0"/>
        <w:rPr>
          <w:rFonts w:ascii="Times New Roman" w:hAnsi="Times New Roman"/>
          <w:strike/>
          <w:sz w:val="24"/>
          <w:szCs w:val="24"/>
        </w:rPr>
      </w:pPr>
      <w:r w:rsidRPr="00E959A6">
        <w:rPr>
          <w:rFonts w:ascii="Times New Roman" w:hAnsi="Times New Roman"/>
          <w:sz w:val="24"/>
          <w:szCs w:val="24"/>
        </w:rPr>
        <w:t xml:space="preserve">Jogurty naturalne, kefiry, owoce </w:t>
      </w:r>
      <w:r w:rsidR="009C3EF4" w:rsidRPr="00E959A6">
        <w:rPr>
          <w:rFonts w:ascii="Times New Roman" w:hAnsi="Times New Roman"/>
          <w:sz w:val="24"/>
          <w:szCs w:val="24"/>
        </w:rPr>
        <w:t xml:space="preserve">dozwolone w diecie </w:t>
      </w:r>
      <w:r w:rsidR="009C3EF4">
        <w:rPr>
          <w:rFonts w:ascii="Times New Roman" w:hAnsi="Times New Roman"/>
          <w:sz w:val="24"/>
          <w:szCs w:val="24"/>
        </w:rPr>
        <w:t>z ograniczeniem łatwo przyswajalnych węglowodanów</w:t>
      </w:r>
    </w:p>
    <w:p w:rsidR="00C45B75" w:rsidRPr="00736130" w:rsidRDefault="00C45B75" w:rsidP="00677BEC">
      <w:pPr>
        <w:pStyle w:val="Akapitzlist1"/>
        <w:spacing w:after="0"/>
        <w:ind w:left="0"/>
        <w:rPr>
          <w:rFonts w:ascii="Times New Roman" w:hAnsi="Times New Roman"/>
          <w:strike/>
          <w:sz w:val="24"/>
          <w:szCs w:val="24"/>
        </w:rPr>
      </w:pPr>
    </w:p>
    <w:p w:rsidR="00C45B75" w:rsidRPr="00736130" w:rsidRDefault="009C3EF4" w:rsidP="00A122CF">
      <w:pPr>
        <w:pStyle w:val="Akapitzlist1"/>
        <w:spacing w:after="0"/>
        <w:ind w:left="0"/>
        <w:rPr>
          <w:rFonts w:ascii="Times New Roman" w:hAnsi="Times New Roman"/>
          <w:sz w:val="24"/>
          <w:szCs w:val="24"/>
        </w:rPr>
      </w:pPr>
      <w:r w:rsidRPr="00736130">
        <w:rPr>
          <w:rFonts w:ascii="Times New Roman" w:hAnsi="Times New Roman"/>
          <w:b/>
          <w:sz w:val="24"/>
          <w:szCs w:val="24"/>
        </w:rPr>
        <w:t>Dieta AZS</w:t>
      </w:r>
      <w:r w:rsidRPr="00736130">
        <w:rPr>
          <w:rFonts w:ascii="Times New Roman" w:hAnsi="Times New Roman"/>
          <w:sz w:val="24"/>
          <w:szCs w:val="24"/>
        </w:rPr>
        <w:t xml:space="preserve"> </w:t>
      </w:r>
      <w:r w:rsidR="00677BEC" w:rsidRPr="00736130">
        <w:rPr>
          <w:rFonts w:ascii="Times New Roman" w:hAnsi="Times New Roman"/>
          <w:sz w:val="24"/>
          <w:szCs w:val="24"/>
        </w:rPr>
        <w:t xml:space="preserve">(dla osób dorosłych) </w:t>
      </w:r>
      <w:r w:rsidRPr="00736130">
        <w:rPr>
          <w:rFonts w:ascii="Times New Roman" w:hAnsi="Times New Roman"/>
          <w:sz w:val="24"/>
          <w:szCs w:val="24"/>
        </w:rPr>
        <w:t>– należy wykluczyć podstawowe alergeny. Dieta konsultowana indywidualnie z dietetykiem Katowickiego Centrum Onkologii.</w:t>
      </w:r>
    </w:p>
    <w:p w:rsidR="00A122CF" w:rsidRPr="00736130" w:rsidRDefault="00A122CF" w:rsidP="005D4C83">
      <w:pPr>
        <w:pStyle w:val="Akapitzlist1"/>
        <w:spacing w:after="0" w:line="240" w:lineRule="auto"/>
        <w:ind w:left="0"/>
        <w:jc w:val="both"/>
        <w:rPr>
          <w:rFonts w:ascii="Times New Roman" w:hAnsi="Times New Roman"/>
          <w:b/>
          <w:sz w:val="24"/>
          <w:szCs w:val="24"/>
        </w:rPr>
      </w:pPr>
    </w:p>
    <w:p w:rsidR="00937407" w:rsidRPr="00E959A6" w:rsidRDefault="00C544E9" w:rsidP="005D4C83">
      <w:pPr>
        <w:pStyle w:val="Akapitzlist1"/>
        <w:spacing w:after="0" w:line="240" w:lineRule="auto"/>
        <w:ind w:left="0"/>
        <w:jc w:val="both"/>
        <w:rPr>
          <w:rFonts w:ascii="Times New Roman" w:hAnsi="Times New Roman"/>
          <w:b/>
          <w:sz w:val="24"/>
          <w:szCs w:val="24"/>
        </w:rPr>
      </w:pPr>
      <w:r w:rsidRPr="00E959A6">
        <w:rPr>
          <w:rFonts w:ascii="Times New Roman" w:hAnsi="Times New Roman"/>
          <w:b/>
          <w:sz w:val="24"/>
          <w:szCs w:val="24"/>
        </w:rPr>
        <w:t>Dieta płynna</w:t>
      </w:r>
      <w:r w:rsidR="009C3EF4">
        <w:rPr>
          <w:rFonts w:ascii="Times New Roman" w:hAnsi="Times New Roman"/>
          <w:b/>
          <w:sz w:val="24"/>
          <w:szCs w:val="24"/>
        </w:rPr>
        <w:t xml:space="preserve"> wzmocniona (</w:t>
      </w:r>
      <w:r w:rsidR="00083550" w:rsidRPr="00E959A6">
        <w:rPr>
          <w:rFonts w:ascii="Times New Roman" w:hAnsi="Times New Roman"/>
          <w:b/>
          <w:sz w:val="24"/>
          <w:szCs w:val="24"/>
        </w:rPr>
        <w:t>wysokobiałkowa</w:t>
      </w:r>
      <w:r w:rsidR="009C3EF4">
        <w:rPr>
          <w:rFonts w:ascii="Times New Roman" w:hAnsi="Times New Roman"/>
          <w:b/>
          <w:sz w:val="24"/>
          <w:szCs w:val="24"/>
        </w:rPr>
        <w:t>)</w:t>
      </w:r>
    </w:p>
    <w:p w:rsidR="00C544E9" w:rsidRPr="00E959A6" w:rsidRDefault="00C544E9" w:rsidP="005D4C83">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Śniadania:</w:t>
      </w:r>
    </w:p>
    <w:p w:rsidR="00C544E9" w:rsidRPr="00E959A6" w:rsidRDefault="00C544E9" w:rsidP="00663605">
      <w:pPr>
        <w:pStyle w:val="Akapitzlist1"/>
        <w:numPr>
          <w:ilvl w:val="0"/>
          <w:numId w:val="73"/>
        </w:numPr>
        <w:spacing w:after="0" w:line="240" w:lineRule="auto"/>
        <w:jc w:val="both"/>
        <w:rPr>
          <w:rFonts w:ascii="Times New Roman" w:hAnsi="Times New Roman"/>
          <w:sz w:val="24"/>
          <w:szCs w:val="24"/>
        </w:rPr>
      </w:pPr>
      <w:r w:rsidRPr="00E959A6">
        <w:rPr>
          <w:rFonts w:ascii="Times New Roman" w:hAnsi="Times New Roman"/>
          <w:sz w:val="24"/>
          <w:szCs w:val="24"/>
        </w:rPr>
        <w:t>Zupa mleczna zmiksowana z dodatkiem żółtka jaja i</w:t>
      </w:r>
      <w:r w:rsidR="00677BEC">
        <w:rPr>
          <w:rFonts w:ascii="Times New Roman" w:hAnsi="Times New Roman"/>
          <w:sz w:val="24"/>
          <w:szCs w:val="24"/>
        </w:rPr>
        <w:t xml:space="preserve"> masła (</w:t>
      </w:r>
      <w:r w:rsidRPr="00E959A6">
        <w:rPr>
          <w:rFonts w:ascii="Times New Roman" w:hAnsi="Times New Roman"/>
          <w:sz w:val="24"/>
          <w:szCs w:val="24"/>
        </w:rPr>
        <w:t xml:space="preserve">1 porcja: 1 żółtko + 10 g masła) </w:t>
      </w:r>
    </w:p>
    <w:p w:rsidR="00C544E9" w:rsidRPr="00E959A6" w:rsidRDefault="00C544E9" w:rsidP="00C544E9">
      <w:pPr>
        <w:pStyle w:val="Akapitzlist1"/>
        <w:spacing w:after="0" w:line="240" w:lineRule="auto"/>
        <w:ind w:left="0"/>
        <w:jc w:val="both"/>
        <w:rPr>
          <w:rFonts w:ascii="Times New Roman" w:hAnsi="Times New Roman"/>
          <w:sz w:val="24"/>
          <w:szCs w:val="24"/>
        </w:rPr>
      </w:pPr>
    </w:p>
    <w:p w:rsidR="00C544E9" w:rsidRPr="00E959A6" w:rsidRDefault="00C544E9" w:rsidP="00C544E9">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t>Obiad</w:t>
      </w:r>
      <w:r w:rsidR="00F84FB6" w:rsidRPr="00E959A6">
        <w:rPr>
          <w:rFonts w:ascii="Times New Roman" w:hAnsi="Times New Roman"/>
          <w:sz w:val="24"/>
          <w:szCs w:val="24"/>
        </w:rPr>
        <w:t>y</w:t>
      </w:r>
      <w:r w:rsidRPr="00E959A6">
        <w:rPr>
          <w:rFonts w:ascii="Times New Roman" w:hAnsi="Times New Roman"/>
          <w:sz w:val="24"/>
          <w:szCs w:val="24"/>
        </w:rPr>
        <w:t xml:space="preserve">: </w:t>
      </w:r>
    </w:p>
    <w:p w:rsidR="00DE3544" w:rsidRPr="00E959A6" w:rsidRDefault="00C544E9" w:rsidP="00663605">
      <w:pPr>
        <w:pStyle w:val="Akapitzlist1"/>
        <w:numPr>
          <w:ilvl w:val="0"/>
          <w:numId w:val="73"/>
        </w:numPr>
        <w:spacing w:after="0" w:line="240" w:lineRule="auto"/>
        <w:jc w:val="both"/>
        <w:rPr>
          <w:rFonts w:ascii="Times New Roman" w:hAnsi="Times New Roman"/>
          <w:sz w:val="24"/>
          <w:szCs w:val="24"/>
        </w:rPr>
      </w:pPr>
      <w:r w:rsidRPr="00E959A6">
        <w:rPr>
          <w:rFonts w:ascii="Times New Roman" w:hAnsi="Times New Roman"/>
          <w:sz w:val="24"/>
          <w:szCs w:val="24"/>
        </w:rPr>
        <w:t>Zmiksowana zupa z dodatkiem 100g mięsa</w:t>
      </w:r>
    </w:p>
    <w:p w:rsidR="00DE3544" w:rsidRPr="00E959A6" w:rsidRDefault="00C544E9" w:rsidP="00DE3544">
      <w:pPr>
        <w:pStyle w:val="Akapitzlist1"/>
        <w:spacing w:after="0" w:line="240" w:lineRule="auto"/>
        <w:ind w:left="360"/>
        <w:jc w:val="both"/>
        <w:rPr>
          <w:rFonts w:ascii="Times New Roman" w:hAnsi="Times New Roman"/>
          <w:sz w:val="24"/>
          <w:szCs w:val="24"/>
        </w:rPr>
      </w:pPr>
      <w:r w:rsidRPr="00E959A6">
        <w:rPr>
          <w:rFonts w:ascii="Times New Roman" w:hAnsi="Times New Roman"/>
          <w:sz w:val="24"/>
          <w:szCs w:val="24"/>
        </w:rPr>
        <w:t xml:space="preserve"> </w:t>
      </w:r>
    </w:p>
    <w:p w:rsidR="00DE3544" w:rsidRPr="00E959A6" w:rsidRDefault="00DE3544" w:rsidP="00DE3544">
      <w:pPr>
        <w:pStyle w:val="Akapitzlist1"/>
        <w:spacing w:after="0" w:line="240" w:lineRule="auto"/>
        <w:ind w:left="0"/>
        <w:jc w:val="both"/>
        <w:rPr>
          <w:rFonts w:ascii="Times New Roman" w:hAnsi="Times New Roman"/>
          <w:sz w:val="24"/>
          <w:szCs w:val="24"/>
        </w:rPr>
      </w:pPr>
      <w:r w:rsidRPr="00E959A6">
        <w:rPr>
          <w:rFonts w:ascii="Times New Roman" w:hAnsi="Times New Roman"/>
          <w:sz w:val="24"/>
          <w:szCs w:val="24"/>
        </w:rPr>
        <w:lastRenderedPageBreak/>
        <w:t xml:space="preserve">Kolacje </w:t>
      </w:r>
    </w:p>
    <w:p w:rsidR="00DE3544" w:rsidRDefault="00DE3544" w:rsidP="00663605">
      <w:pPr>
        <w:pStyle w:val="Akapitzlist1"/>
        <w:numPr>
          <w:ilvl w:val="0"/>
          <w:numId w:val="73"/>
        </w:numPr>
        <w:spacing w:after="0" w:line="240" w:lineRule="auto"/>
        <w:jc w:val="both"/>
        <w:rPr>
          <w:rFonts w:ascii="Times New Roman" w:hAnsi="Times New Roman"/>
          <w:sz w:val="24"/>
          <w:szCs w:val="24"/>
        </w:rPr>
      </w:pPr>
      <w:r w:rsidRPr="00E959A6">
        <w:rPr>
          <w:rFonts w:ascii="Times New Roman" w:hAnsi="Times New Roman"/>
          <w:sz w:val="24"/>
          <w:szCs w:val="24"/>
        </w:rPr>
        <w:t>Muszą się różnić od obiadu</w:t>
      </w:r>
      <w:r w:rsidR="00677BEC">
        <w:rPr>
          <w:rFonts w:ascii="Times New Roman" w:hAnsi="Times New Roman"/>
          <w:sz w:val="24"/>
          <w:szCs w:val="24"/>
        </w:rPr>
        <w:t xml:space="preserve"> (</w:t>
      </w:r>
      <w:r w:rsidR="009C3EF4">
        <w:rPr>
          <w:rFonts w:ascii="Times New Roman" w:hAnsi="Times New Roman"/>
          <w:sz w:val="24"/>
          <w:szCs w:val="24"/>
        </w:rPr>
        <w:t>różne rodzaje mięsa w posiłkach obiadowych i kolacjach)</w:t>
      </w:r>
    </w:p>
    <w:p w:rsidR="00C45B75" w:rsidRDefault="00C45B75" w:rsidP="00C45B75">
      <w:pPr>
        <w:pStyle w:val="Akapitzlist1"/>
        <w:spacing w:after="0" w:line="240" w:lineRule="auto"/>
        <w:ind w:left="0"/>
        <w:jc w:val="both"/>
        <w:rPr>
          <w:rFonts w:ascii="Times New Roman" w:hAnsi="Times New Roman"/>
          <w:sz w:val="24"/>
          <w:szCs w:val="24"/>
        </w:rPr>
      </w:pPr>
    </w:p>
    <w:p w:rsidR="00C45B75" w:rsidRPr="00E959A6" w:rsidRDefault="00C45B75" w:rsidP="00C45B75">
      <w:pPr>
        <w:pStyle w:val="Akapitzlist1"/>
        <w:spacing w:after="0" w:line="240" w:lineRule="auto"/>
        <w:ind w:left="0"/>
        <w:jc w:val="both"/>
        <w:rPr>
          <w:rFonts w:ascii="Times New Roman" w:hAnsi="Times New Roman"/>
          <w:sz w:val="24"/>
          <w:szCs w:val="24"/>
        </w:rPr>
      </w:pPr>
      <w:r>
        <w:rPr>
          <w:rFonts w:ascii="Times New Roman" w:hAnsi="Times New Roman"/>
          <w:sz w:val="24"/>
          <w:szCs w:val="24"/>
        </w:rPr>
        <w:t xml:space="preserve">II śniadania i podwieczorki- budynie, koktajle </w:t>
      </w:r>
      <w:proofErr w:type="spellStart"/>
      <w:r>
        <w:rPr>
          <w:rFonts w:ascii="Times New Roman" w:hAnsi="Times New Roman"/>
          <w:sz w:val="24"/>
          <w:szCs w:val="24"/>
        </w:rPr>
        <w:t>mleczno</w:t>
      </w:r>
      <w:proofErr w:type="spellEnd"/>
      <w:r>
        <w:rPr>
          <w:rFonts w:ascii="Times New Roman" w:hAnsi="Times New Roman"/>
          <w:sz w:val="24"/>
          <w:szCs w:val="24"/>
        </w:rPr>
        <w:t xml:space="preserve"> – owocowe i inne posiłki dozwolone w diecie płynnej wzmocnionej.</w:t>
      </w:r>
    </w:p>
    <w:p w:rsidR="00C544E9" w:rsidRPr="00E959A6" w:rsidRDefault="00C544E9" w:rsidP="005D4C83">
      <w:pPr>
        <w:pStyle w:val="Akapitzlist1"/>
        <w:spacing w:after="0" w:line="240" w:lineRule="auto"/>
        <w:ind w:left="0"/>
        <w:jc w:val="both"/>
        <w:rPr>
          <w:rFonts w:ascii="Times New Roman" w:hAnsi="Times New Roman"/>
          <w:b/>
          <w:sz w:val="24"/>
          <w:szCs w:val="24"/>
        </w:rPr>
      </w:pPr>
    </w:p>
    <w:p w:rsidR="005D4C83" w:rsidRPr="00197314" w:rsidRDefault="009C3EF4" w:rsidP="005D4C83">
      <w:pPr>
        <w:pStyle w:val="Akapitzlist1"/>
        <w:spacing w:after="0" w:line="240" w:lineRule="auto"/>
        <w:ind w:left="0"/>
        <w:jc w:val="both"/>
        <w:rPr>
          <w:rFonts w:ascii="Times New Roman" w:hAnsi="Times New Roman"/>
          <w:sz w:val="24"/>
          <w:szCs w:val="24"/>
        </w:rPr>
      </w:pPr>
      <w:r>
        <w:rPr>
          <w:rFonts w:ascii="Times New Roman" w:hAnsi="Times New Roman"/>
          <w:sz w:val="24"/>
          <w:szCs w:val="24"/>
        </w:rPr>
        <w:t>9</w:t>
      </w:r>
      <w:r w:rsidR="00C544E9" w:rsidRPr="00197314">
        <w:rPr>
          <w:rFonts w:ascii="Times New Roman" w:hAnsi="Times New Roman"/>
          <w:sz w:val="24"/>
          <w:szCs w:val="24"/>
        </w:rPr>
        <w:t>.</w:t>
      </w:r>
      <w:r w:rsidR="005D4C83" w:rsidRPr="00197314">
        <w:rPr>
          <w:rFonts w:ascii="Times New Roman" w:hAnsi="Times New Roman"/>
          <w:sz w:val="24"/>
          <w:szCs w:val="24"/>
        </w:rPr>
        <w:t>Wykonawca dostarcza termosy do poszczególnych oddziałów do kuchenek oddziałowych. Dalszą dystrybucją będzie zajmował się Zamawiający. Posiłki na oddziałach będzie odbierała od Wykonawcy pielęgniarka</w:t>
      </w:r>
      <w:r w:rsidR="00083550" w:rsidRPr="00197314">
        <w:rPr>
          <w:rFonts w:ascii="Times New Roman" w:hAnsi="Times New Roman"/>
          <w:sz w:val="24"/>
          <w:szCs w:val="24"/>
        </w:rPr>
        <w:t>/ położna</w:t>
      </w:r>
      <w:r w:rsidR="005D4C83" w:rsidRPr="00197314">
        <w:rPr>
          <w:rFonts w:ascii="Times New Roman" w:hAnsi="Times New Roman"/>
          <w:sz w:val="24"/>
          <w:szCs w:val="24"/>
        </w:rPr>
        <w:t xml:space="preserve"> koor</w:t>
      </w:r>
      <w:r w:rsidR="00083550" w:rsidRPr="00197314">
        <w:rPr>
          <w:rFonts w:ascii="Times New Roman" w:hAnsi="Times New Roman"/>
          <w:sz w:val="24"/>
          <w:szCs w:val="24"/>
        </w:rPr>
        <w:t>dynująca</w:t>
      </w:r>
      <w:r w:rsidR="005D4C83" w:rsidRPr="00197314">
        <w:rPr>
          <w:rFonts w:ascii="Times New Roman" w:hAnsi="Times New Roman"/>
          <w:sz w:val="24"/>
          <w:szCs w:val="24"/>
        </w:rPr>
        <w:t xml:space="preserve"> lub wyznaczona przez nią osoba.</w:t>
      </w:r>
    </w:p>
    <w:p w:rsidR="00197314" w:rsidRPr="00197314" w:rsidRDefault="009C3EF4" w:rsidP="00197314">
      <w:pPr>
        <w:pStyle w:val="Akapitzlist1"/>
        <w:spacing w:after="0" w:line="240" w:lineRule="auto"/>
        <w:ind w:left="0"/>
        <w:jc w:val="both"/>
        <w:rPr>
          <w:rStyle w:val="Numerstrony"/>
          <w:rFonts w:ascii="Times New Roman" w:eastAsia="Arial Unicode MS" w:hAnsi="Times New Roman"/>
          <w:sz w:val="24"/>
          <w:szCs w:val="24"/>
        </w:rPr>
      </w:pPr>
      <w:r w:rsidRPr="00197314">
        <w:rPr>
          <w:rFonts w:ascii="Times New Roman" w:hAnsi="Times New Roman"/>
          <w:sz w:val="24"/>
          <w:szCs w:val="24"/>
        </w:rPr>
        <w:t>10</w:t>
      </w:r>
      <w:r w:rsidR="005D4C83" w:rsidRPr="00197314">
        <w:rPr>
          <w:rFonts w:ascii="Times New Roman" w:hAnsi="Times New Roman"/>
          <w:sz w:val="24"/>
          <w:szCs w:val="24"/>
        </w:rPr>
        <w:t>.Zamawiający nie przewiduje możliwości korzystania przez Wykonawcę z kuchni szpitalnej, kuchenek oddziałowych.</w:t>
      </w:r>
      <w:r w:rsidR="00006FC7" w:rsidRPr="00197314">
        <w:rPr>
          <w:rStyle w:val="Numerstrony"/>
          <w:rFonts w:ascii="Times New Roman" w:eastAsia="Arial Unicode MS" w:hAnsi="Times New Roman"/>
          <w:sz w:val="24"/>
          <w:szCs w:val="24"/>
        </w:rPr>
        <w:t xml:space="preserve"> </w:t>
      </w:r>
    </w:p>
    <w:p w:rsidR="00197314" w:rsidRPr="00197314" w:rsidRDefault="00197314" w:rsidP="00197314">
      <w:pPr>
        <w:pStyle w:val="Akapitzlist1"/>
        <w:spacing w:after="0" w:line="240" w:lineRule="auto"/>
        <w:ind w:left="0"/>
        <w:jc w:val="both"/>
        <w:rPr>
          <w:rStyle w:val="Numerstrony"/>
          <w:rFonts w:ascii="Times New Roman" w:hAnsi="Times New Roman"/>
          <w:sz w:val="24"/>
          <w:szCs w:val="24"/>
        </w:rPr>
      </w:pPr>
      <w:r w:rsidRPr="00197314">
        <w:rPr>
          <w:rStyle w:val="Numerstrony"/>
          <w:rFonts w:ascii="Times New Roman" w:eastAsia="Arial Unicode MS" w:hAnsi="Times New Roman"/>
          <w:sz w:val="24"/>
          <w:szCs w:val="24"/>
        </w:rPr>
        <w:t xml:space="preserve">11. </w:t>
      </w:r>
      <w:r w:rsidRPr="00197314">
        <w:rPr>
          <w:rStyle w:val="Numerstrony"/>
          <w:rFonts w:ascii="Times New Roman" w:hAnsi="Times New Roman"/>
          <w:sz w:val="24"/>
          <w:szCs w:val="24"/>
        </w:rPr>
        <w:t>W przypadku, w którym wymagania wynikające z logiki procesu wykonywania zamówienia będą   wymagały zatrudnienia przez Wykonawcę na podstawie umowy o pracę osób wykonujących czynności w zakresie realizacji zamówienia w sposób określony w art. 22 § 1 ustawy z dnia 26 czerwca 1974 r. – Kodeks pracy (Dz. U. z 201</w:t>
      </w:r>
      <w:r w:rsidR="004A1728">
        <w:rPr>
          <w:rStyle w:val="Numerstrony"/>
          <w:rFonts w:ascii="Times New Roman" w:hAnsi="Times New Roman"/>
          <w:sz w:val="24"/>
          <w:szCs w:val="24"/>
        </w:rPr>
        <w:t>9</w:t>
      </w:r>
      <w:r w:rsidRPr="00197314">
        <w:rPr>
          <w:rStyle w:val="Numerstrony"/>
          <w:rFonts w:ascii="Times New Roman" w:hAnsi="Times New Roman"/>
          <w:sz w:val="24"/>
          <w:szCs w:val="24"/>
        </w:rPr>
        <w:t xml:space="preserve"> r. poz. </w:t>
      </w:r>
      <w:r w:rsidR="004A1728">
        <w:rPr>
          <w:rStyle w:val="Numerstrony"/>
          <w:rFonts w:ascii="Times New Roman" w:hAnsi="Times New Roman"/>
          <w:sz w:val="24"/>
          <w:szCs w:val="24"/>
        </w:rPr>
        <w:t>1040</w:t>
      </w:r>
      <w:r w:rsidRPr="00197314">
        <w:rPr>
          <w:rStyle w:val="Numerstrony"/>
          <w:rFonts w:ascii="Times New Roman" w:hAnsi="Times New Roman"/>
          <w:sz w:val="24"/>
          <w:szCs w:val="24"/>
        </w:rPr>
        <w:t xml:space="preserve">, z </w:t>
      </w:r>
      <w:proofErr w:type="spellStart"/>
      <w:r w:rsidRPr="00197314">
        <w:rPr>
          <w:rStyle w:val="Numerstrony"/>
          <w:rFonts w:ascii="Times New Roman" w:hAnsi="Times New Roman"/>
          <w:sz w:val="24"/>
          <w:szCs w:val="24"/>
        </w:rPr>
        <w:t>późn</w:t>
      </w:r>
      <w:proofErr w:type="spellEnd"/>
      <w:r w:rsidRPr="00197314">
        <w:rPr>
          <w:rStyle w:val="Numerstrony"/>
          <w:rFonts w:ascii="Times New Roman" w:hAnsi="Times New Roman"/>
          <w:sz w:val="24"/>
          <w:szCs w:val="24"/>
        </w:rPr>
        <w:t xml:space="preserve">. zm.), gdyż wykonują one pracę zarobkową, osobiście, powtarzalną, wykonywaną na ryzyko Wykonawcy zamówienia świadczoną pod jego „kierownictwem” Zamawiający będzie żądał złożenia oświadczenia o sposobie zatrudnienia pracowników. Zamawiający w okresie obowiązywania umowy zastrzega </w:t>
      </w:r>
      <w:r>
        <w:rPr>
          <w:rStyle w:val="Numerstrony"/>
          <w:rFonts w:ascii="Times New Roman" w:hAnsi="Times New Roman"/>
          <w:sz w:val="24"/>
          <w:szCs w:val="24"/>
        </w:rPr>
        <w:t xml:space="preserve">możliwość żądania oświadczenia </w:t>
      </w:r>
      <w:r w:rsidRPr="00197314">
        <w:rPr>
          <w:rStyle w:val="Numerstrony"/>
          <w:rFonts w:ascii="Times New Roman" w:hAnsi="Times New Roman"/>
          <w:sz w:val="24"/>
          <w:szCs w:val="24"/>
        </w:rPr>
        <w:t>o sposobie zatrudnienia pracowników realizujących umowę. Zamawiający nie ogranicza form zatrudnienia z uwzględnieniem przepisów powszechnie obowiązujących, przy czym Wykonawca jest zobowiązany uwzględnić w swoje ofercie wartości wynagrodzeń wynikające z wysokości minimalnego wynagrodzenia za pracę w danym roku, zgodnie z obowiązującymi przepisami, w tym zapewnienia stawki minimalnej w przypadku umów cywilnoprawnych. Przy czym Wykonawca zatrudniający pracowników na podstawie umowy cywilnoprawnej ponosi wyłączną odpowiedzialność z tytuł realizacji zobowiązań takich jak odprowadzania za te osoby stosownych zaliczek z tytułu podatku od osób fizycznych, czy zaliczek na ubezpieczenie, społeczne, zdrowotne, itd.</w:t>
      </w:r>
    </w:p>
    <w:p w:rsidR="00197314" w:rsidRPr="00197314" w:rsidRDefault="00197314" w:rsidP="00197314">
      <w:pPr>
        <w:pStyle w:val="Akapitzlist1"/>
        <w:spacing w:after="0" w:line="240" w:lineRule="auto"/>
        <w:ind w:left="0"/>
        <w:jc w:val="both"/>
        <w:rPr>
          <w:rStyle w:val="Numerstrony"/>
          <w:rFonts w:ascii="Times New Roman" w:hAnsi="Times New Roman"/>
          <w:sz w:val="24"/>
          <w:szCs w:val="24"/>
        </w:rPr>
      </w:pPr>
    </w:p>
    <w:p w:rsidR="005D4C83" w:rsidRPr="00937407" w:rsidRDefault="005D4C83" w:rsidP="005D4C83">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r w:rsidRPr="00937407">
        <w:rPr>
          <w:rFonts w:hAnsi="Times New Roman"/>
          <w:b/>
          <w:bCs/>
          <w:color w:val="auto"/>
          <w:u w:val="single"/>
        </w:rPr>
        <w:t>Zamawiający nie dopuszcza składania ofert wariantowych ani ofert częściowych</w:t>
      </w:r>
      <w:r w:rsidRPr="00937407">
        <w:rPr>
          <w:rFonts w:hAnsi="Times New Roman"/>
          <w:b/>
          <w:bCs/>
          <w:color w:val="auto"/>
        </w:rPr>
        <w:t>.</w:t>
      </w:r>
    </w:p>
    <w:p w:rsidR="005D4C83" w:rsidRPr="00937407" w:rsidRDefault="005D4C83" w:rsidP="005D4C83">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rPr>
      </w:pPr>
    </w:p>
    <w:p w:rsidR="005D4C83" w:rsidRPr="00937407" w:rsidRDefault="005D4C83" w:rsidP="005D4C83">
      <w:pPr>
        <w:pStyle w:val="Nagwek4"/>
        <w:pBdr>
          <w:top w:val="none" w:sz="0" w:space="0" w:color="auto"/>
          <w:left w:val="none" w:sz="0" w:space="0" w:color="auto"/>
          <w:bottom w:val="none" w:sz="0" w:space="0" w:color="auto"/>
          <w:right w:val="none" w:sz="0" w:space="0" w:color="auto"/>
          <w:bar w:val="none" w:sz="0" w:color="auto"/>
        </w:pBdr>
        <w:rPr>
          <w:rFonts w:hAnsi="Times New Roman"/>
          <w:u w:val="single"/>
        </w:rPr>
      </w:pPr>
      <w:r w:rsidRPr="00937407">
        <w:rPr>
          <w:rFonts w:hAnsi="Times New Roman"/>
          <w:u w:val="single"/>
        </w:rPr>
        <w:t>Termin realizacji zamówienia</w:t>
      </w:r>
    </w:p>
    <w:p w:rsidR="005D4C83" w:rsidRPr="00937407" w:rsidRDefault="005D4C83" w:rsidP="005D4C83">
      <w:pPr>
        <w:pStyle w:val="Tekstpodstawowy"/>
        <w:pBdr>
          <w:top w:val="none" w:sz="0" w:space="0" w:color="auto"/>
          <w:left w:val="none" w:sz="0" w:space="0" w:color="auto"/>
          <w:bottom w:val="none" w:sz="0" w:space="0" w:color="auto"/>
          <w:right w:val="none" w:sz="0" w:space="0" w:color="auto"/>
          <w:bar w:val="none" w:sz="0" w:color="auto"/>
        </w:pBdr>
        <w:rPr>
          <w:rFonts w:hAnsi="Times New Roman"/>
          <w:b/>
          <w:bCs/>
        </w:rPr>
      </w:pPr>
      <w:r w:rsidRPr="00937407">
        <w:rPr>
          <w:rFonts w:hAnsi="Times New Roman"/>
        </w:rPr>
        <w:t xml:space="preserve">Termin realizacji zamówienia: przez 12 miesięcy od daty zawarcia Umowy.  </w:t>
      </w:r>
    </w:p>
    <w:p w:rsidR="009E4C6F" w:rsidRPr="00937407" w:rsidRDefault="009E4C6F" w:rsidP="009010BC">
      <w:pPr>
        <w:pStyle w:val="Tekstpodstawowy"/>
        <w:pBdr>
          <w:top w:val="none" w:sz="0" w:space="0" w:color="auto"/>
          <w:left w:val="none" w:sz="0" w:space="0" w:color="auto"/>
          <w:bottom w:val="none" w:sz="0" w:space="0" w:color="auto"/>
          <w:right w:val="none" w:sz="0" w:space="0" w:color="auto"/>
          <w:bar w:val="none" w:sz="0" w:color="auto"/>
        </w:pBdr>
        <w:rPr>
          <w:rFonts w:hAnsi="Times New Roman"/>
          <w:b/>
          <w:bCs/>
        </w:rPr>
      </w:pPr>
    </w:p>
    <w:p w:rsidR="009E4C6F" w:rsidRPr="00937407" w:rsidRDefault="009E4C6F" w:rsidP="007B48D7">
      <w:pPr>
        <w:pBdr>
          <w:top w:val="none" w:sz="0" w:space="0" w:color="auto"/>
          <w:left w:val="none" w:sz="0" w:space="0" w:color="auto"/>
          <w:bottom w:val="none" w:sz="0" w:space="0" w:color="auto"/>
          <w:right w:val="none" w:sz="0" w:space="0" w:color="auto"/>
          <w:bar w:val="none" w:sz="0" w:color="auto"/>
        </w:pBdr>
        <w:jc w:val="both"/>
        <w:rPr>
          <w:rFonts w:eastAsia="Times New Roman"/>
          <w:b/>
          <w:bCs/>
          <w:color w:val="000000"/>
          <w:u w:val="single" w:color="000000"/>
          <w:lang w:val="pl-PL" w:eastAsia="pl-PL"/>
        </w:rPr>
      </w:pPr>
      <w:r w:rsidRPr="00937407">
        <w:rPr>
          <w:rFonts w:eastAsia="Times New Roman"/>
          <w:b/>
          <w:bCs/>
          <w:color w:val="000000"/>
          <w:u w:val="single" w:color="000000"/>
          <w:lang w:val="pl-PL" w:eastAsia="pl-PL"/>
        </w:rPr>
        <w:t xml:space="preserve">Miejsce realizacji </w:t>
      </w:r>
    </w:p>
    <w:p w:rsidR="009E4C6F" w:rsidRPr="00937407" w:rsidRDefault="009E4C6F" w:rsidP="007B48D7">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937407">
        <w:rPr>
          <w:rFonts w:eastAsia="Times New Roman"/>
          <w:color w:val="000000"/>
          <w:u w:color="000000"/>
          <w:lang w:val="pl-PL" w:eastAsia="pl-PL"/>
        </w:rPr>
        <w:t>Zesp</w:t>
      </w:r>
      <w:r w:rsidRPr="00937407">
        <w:rPr>
          <w:color w:val="000000"/>
          <w:u w:color="000000"/>
          <w:lang w:val="pl-PL" w:eastAsia="pl-PL"/>
        </w:rPr>
        <w:t xml:space="preserve">ół </w:t>
      </w:r>
      <w:r w:rsidRPr="00937407">
        <w:rPr>
          <w:rFonts w:eastAsia="Times New Roman"/>
          <w:color w:val="000000"/>
          <w:u w:color="000000"/>
          <w:lang w:val="pl-PL" w:eastAsia="pl-PL"/>
        </w:rPr>
        <w:t xml:space="preserve">nr 1 </w:t>
      </w:r>
      <w:r w:rsidRPr="00937407">
        <w:rPr>
          <w:color w:val="000000"/>
          <w:u w:color="000000"/>
          <w:lang w:val="pl-PL" w:eastAsia="pl-PL"/>
        </w:rPr>
        <w:t xml:space="preserve">– </w:t>
      </w:r>
      <w:r w:rsidRPr="00937407">
        <w:rPr>
          <w:rFonts w:eastAsia="Times New Roman"/>
          <w:color w:val="000000"/>
          <w:u w:color="000000"/>
          <w:lang w:val="pl-PL" w:eastAsia="pl-PL"/>
        </w:rPr>
        <w:t>/oddzia</w:t>
      </w:r>
      <w:r w:rsidRPr="00937407">
        <w:rPr>
          <w:color w:val="000000"/>
          <w:u w:color="000000"/>
          <w:lang w:val="pl-PL" w:eastAsia="pl-PL"/>
        </w:rPr>
        <w:t>ł</w:t>
      </w:r>
      <w:r w:rsidRPr="00937407">
        <w:rPr>
          <w:rFonts w:eastAsia="Times New Roman"/>
          <w:color w:val="000000"/>
          <w:u w:color="000000"/>
          <w:lang w:val="pl-PL" w:eastAsia="pl-PL"/>
        </w:rPr>
        <w:t>y szpitalne/ Katowice ul. Raciborska 27</w:t>
      </w:r>
    </w:p>
    <w:p w:rsidR="009E4C6F" w:rsidRPr="00937407" w:rsidRDefault="009E4C6F" w:rsidP="007B48D7">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937407">
        <w:rPr>
          <w:rFonts w:eastAsia="Times New Roman"/>
          <w:color w:val="000000"/>
          <w:u w:color="000000"/>
          <w:lang w:val="pl-PL" w:eastAsia="pl-PL"/>
        </w:rPr>
        <w:t>Zesp</w:t>
      </w:r>
      <w:r w:rsidRPr="00937407">
        <w:rPr>
          <w:color w:val="000000"/>
          <w:u w:color="000000"/>
          <w:lang w:val="pl-PL" w:eastAsia="pl-PL"/>
        </w:rPr>
        <w:t xml:space="preserve">ół </w:t>
      </w:r>
      <w:r w:rsidRPr="00937407">
        <w:rPr>
          <w:rFonts w:eastAsia="Times New Roman"/>
          <w:color w:val="000000"/>
          <w:u w:color="000000"/>
          <w:lang w:val="pl-PL" w:eastAsia="pl-PL"/>
        </w:rPr>
        <w:t>nr 2 - / oddzia</w:t>
      </w:r>
      <w:r w:rsidRPr="00937407">
        <w:rPr>
          <w:color w:val="000000"/>
          <w:u w:color="000000"/>
          <w:lang w:val="pl-PL" w:eastAsia="pl-PL"/>
        </w:rPr>
        <w:t>ł</w:t>
      </w:r>
      <w:r w:rsidRPr="00937407">
        <w:rPr>
          <w:rFonts w:eastAsia="Times New Roman"/>
          <w:color w:val="000000"/>
          <w:u w:color="000000"/>
          <w:lang w:val="pl-PL" w:eastAsia="pl-PL"/>
        </w:rPr>
        <w:t>y szpitalne / Katowice ul. J</w:t>
      </w:r>
      <w:r w:rsidRPr="00937407">
        <w:rPr>
          <w:color w:val="000000"/>
          <w:u w:color="000000"/>
          <w:lang w:val="pl-PL" w:eastAsia="pl-PL"/>
        </w:rPr>
        <w:t>ó</w:t>
      </w:r>
      <w:r w:rsidRPr="00937407">
        <w:rPr>
          <w:rFonts w:eastAsia="Times New Roman"/>
          <w:color w:val="000000"/>
          <w:u w:color="000000"/>
          <w:lang w:val="pl-PL" w:eastAsia="pl-PL"/>
        </w:rPr>
        <w:t xml:space="preserve">zefowska 119 </w:t>
      </w:r>
    </w:p>
    <w:p w:rsidR="009E4C6F" w:rsidRPr="00937407" w:rsidRDefault="009E4C6F" w:rsidP="007B48D7">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p>
    <w:p w:rsidR="00A5484F" w:rsidRPr="00937407" w:rsidRDefault="009E4C6F" w:rsidP="00A5484F">
      <w:pPr>
        <w:pStyle w:val="Nagwek4"/>
        <w:pBdr>
          <w:top w:val="none" w:sz="0" w:space="0" w:color="auto"/>
          <w:left w:val="none" w:sz="0" w:space="0" w:color="auto"/>
          <w:bottom w:val="none" w:sz="0" w:space="0" w:color="auto"/>
          <w:right w:val="none" w:sz="0" w:space="0" w:color="auto"/>
          <w:bar w:val="none" w:sz="0" w:color="auto"/>
        </w:pBdr>
        <w:rPr>
          <w:rFonts w:hAnsi="Times New Roman"/>
          <w:u w:val="single"/>
        </w:rPr>
      </w:pPr>
      <w:r w:rsidRPr="00937407">
        <w:rPr>
          <w:rFonts w:hAnsi="Times New Roman"/>
          <w:u w:val="single"/>
        </w:rPr>
        <w:t>Warunki udziału w postępowaniu</w:t>
      </w:r>
    </w:p>
    <w:p w:rsidR="00A5484F" w:rsidRPr="00937407" w:rsidRDefault="00A5484F" w:rsidP="00A5484F">
      <w:pPr>
        <w:pStyle w:val="Nagwek4"/>
        <w:pBdr>
          <w:top w:val="none" w:sz="0" w:space="0" w:color="auto"/>
          <w:left w:val="none" w:sz="0" w:space="0" w:color="auto"/>
          <w:bottom w:val="none" w:sz="0" w:space="0" w:color="auto"/>
          <w:right w:val="none" w:sz="0" w:space="0" w:color="auto"/>
          <w:bar w:val="none" w:sz="0" w:color="auto"/>
        </w:pBdr>
        <w:rPr>
          <w:rFonts w:hAnsi="Times New Roman"/>
          <w:b w:val="0"/>
          <w:u w:val="single"/>
        </w:rPr>
      </w:pPr>
      <w:r w:rsidRPr="00937407">
        <w:rPr>
          <w:rFonts w:hAnsi="Times New Roman"/>
          <w:b w:val="0"/>
        </w:rPr>
        <w:t xml:space="preserve">O udzielenie zamówienia mogą ubiegać się Wykonawcy, którzy spełniają warunki określone w art. 22 ust. 1b pkt. 1, 2, 3 ustawy </w:t>
      </w:r>
      <w:proofErr w:type="spellStart"/>
      <w:r w:rsidRPr="00937407">
        <w:rPr>
          <w:rFonts w:hAnsi="Times New Roman"/>
          <w:b w:val="0"/>
        </w:rPr>
        <w:t>Pzp</w:t>
      </w:r>
      <w:proofErr w:type="spellEnd"/>
      <w:r w:rsidRPr="00937407">
        <w:rPr>
          <w:rFonts w:hAnsi="Times New Roman"/>
          <w:b w:val="0"/>
        </w:rPr>
        <w:t xml:space="preserve"> dotyczące:</w:t>
      </w:r>
    </w:p>
    <w:p w:rsidR="00A5484F" w:rsidRPr="00937407" w:rsidRDefault="00A5484F" w:rsidP="00663605">
      <w:pPr>
        <w:pStyle w:val="Default"/>
        <w:numPr>
          <w:ilvl w:val="0"/>
          <w:numId w:val="74"/>
        </w:numPr>
        <w:spacing w:line="240" w:lineRule="auto"/>
        <w:rPr>
          <w:rFonts w:ascii="Times New Roman" w:hAnsi="Times New Roman" w:cs="Times New Roman"/>
          <w:color w:val="auto"/>
        </w:rPr>
      </w:pPr>
      <w:r w:rsidRPr="00937407">
        <w:rPr>
          <w:rFonts w:ascii="Times New Roman" w:hAnsi="Times New Roman" w:cs="Times New Roman"/>
          <w:bCs/>
          <w:color w:val="auto"/>
        </w:rPr>
        <w:t xml:space="preserve">kompetencji lub uprawnień do prowadzenia określonej działalności zawodowej, o ile wynika to </w:t>
      </w:r>
      <w:r w:rsidRPr="00937407">
        <w:rPr>
          <w:rFonts w:ascii="Times New Roman" w:hAnsi="Times New Roman" w:cs="Times New Roman"/>
          <w:bCs/>
          <w:color w:val="auto"/>
        </w:rPr>
        <w:br/>
        <w:t>z odrębnych przepisów,</w:t>
      </w:r>
    </w:p>
    <w:p w:rsidR="00A5484F" w:rsidRPr="00937407" w:rsidRDefault="00A5484F" w:rsidP="00663605">
      <w:pPr>
        <w:pStyle w:val="Default"/>
        <w:numPr>
          <w:ilvl w:val="0"/>
          <w:numId w:val="74"/>
        </w:numPr>
        <w:spacing w:line="240" w:lineRule="auto"/>
        <w:rPr>
          <w:rFonts w:ascii="Times New Roman" w:hAnsi="Times New Roman" w:cs="Times New Roman"/>
          <w:color w:val="auto"/>
        </w:rPr>
      </w:pPr>
      <w:r w:rsidRPr="00937407">
        <w:rPr>
          <w:rFonts w:ascii="Times New Roman" w:hAnsi="Times New Roman" w:cs="Times New Roman"/>
          <w:bCs/>
          <w:color w:val="auto"/>
        </w:rPr>
        <w:t xml:space="preserve">sytuacji ekonomicznej lub finansowej, </w:t>
      </w:r>
    </w:p>
    <w:p w:rsidR="00A5484F" w:rsidRPr="00937407" w:rsidRDefault="00A5484F" w:rsidP="00A5484F">
      <w:pPr>
        <w:pStyle w:val="Listapunktowana"/>
      </w:pPr>
      <w:r w:rsidRPr="00937407">
        <w:t>zdolności technicznej lub zawodowej, oraz nie podlegają wykluczeniu z postępowania o udzielenie zamówienia w okolicznościach, o których mowa w art. 24 ust. 1 pkt 12 - 23 i ust. 5</w:t>
      </w:r>
      <w:r w:rsidR="006C2E33">
        <w:t xml:space="preserve"> i 7</w:t>
      </w:r>
      <w:r w:rsidRPr="00937407">
        <w:t xml:space="preserve"> ustawy </w:t>
      </w:r>
      <w:proofErr w:type="spellStart"/>
      <w:r w:rsidRPr="00937407">
        <w:t>Pzp</w:t>
      </w:r>
      <w:proofErr w:type="spellEnd"/>
      <w:r w:rsidRPr="00937407">
        <w:t xml:space="preserve">., a także dołączą do oferty dokumenty, o których mowa w dziale SIWZ </w:t>
      </w:r>
      <w:r w:rsidRPr="00937407">
        <w:rPr>
          <w:b/>
        </w:rPr>
        <w:t>Zawartość Oferty.</w:t>
      </w:r>
    </w:p>
    <w:p w:rsidR="00122781" w:rsidRPr="00937407" w:rsidRDefault="00A5484F" w:rsidP="00122781">
      <w:pPr>
        <w:pStyle w:val="Lista"/>
        <w:spacing w:after="0" w:line="240" w:lineRule="auto"/>
        <w:jc w:val="both"/>
        <w:rPr>
          <w:rFonts w:ascii="Times New Roman" w:hAnsi="Times New Roman"/>
          <w:b/>
          <w:sz w:val="24"/>
          <w:szCs w:val="24"/>
        </w:rPr>
      </w:pPr>
      <w:r w:rsidRPr="00937407">
        <w:rPr>
          <w:rFonts w:ascii="Times New Roman" w:hAnsi="Times New Roman"/>
          <w:sz w:val="24"/>
          <w:szCs w:val="24"/>
        </w:rPr>
        <w:t>1)</w:t>
      </w:r>
      <w:r w:rsidRPr="00937407">
        <w:rPr>
          <w:rFonts w:ascii="Times New Roman" w:hAnsi="Times New Roman"/>
          <w:sz w:val="24"/>
          <w:szCs w:val="24"/>
        </w:rPr>
        <w:tab/>
      </w:r>
      <w:r w:rsidR="00011EEF" w:rsidRPr="00937407">
        <w:rPr>
          <w:rFonts w:ascii="Times New Roman" w:hAnsi="Times New Roman"/>
          <w:sz w:val="24"/>
          <w:szCs w:val="24"/>
        </w:rPr>
        <w:t>W celu potwierdzenia spełniania warunków udziału w postępowaniu dotyczących</w:t>
      </w:r>
      <w:r w:rsidR="00122781" w:rsidRPr="00937407">
        <w:rPr>
          <w:rFonts w:ascii="Times New Roman" w:hAnsi="Times New Roman"/>
          <w:sz w:val="24"/>
          <w:szCs w:val="24"/>
        </w:rPr>
        <w:t xml:space="preserve"> sytuacji ekonomicznej lub finansowej</w:t>
      </w:r>
      <w:r w:rsidR="00011EEF" w:rsidRPr="00937407">
        <w:rPr>
          <w:rFonts w:ascii="Times New Roman" w:hAnsi="Times New Roman"/>
          <w:sz w:val="24"/>
          <w:szCs w:val="24"/>
        </w:rPr>
        <w:t xml:space="preserve"> Zamawiający będzie żądał od Wykonawcy</w:t>
      </w:r>
      <w:r w:rsidR="00122781" w:rsidRPr="00937407">
        <w:rPr>
          <w:rFonts w:ascii="Times New Roman" w:hAnsi="Times New Roman"/>
          <w:sz w:val="24"/>
          <w:szCs w:val="24"/>
        </w:rPr>
        <w:t>:</w:t>
      </w:r>
    </w:p>
    <w:p w:rsidR="00122781" w:rsidRPr="00937407" w:rsidRDefault="00122781" w:rsidP="00122781">
      <w:pPr>
        <w:pStyle w:val="Lista"/>
        <w:spacing w:after="0" w:line="240" w:lineRule="auto"/>
        <w:jc w:val="both"/>
        <w:rPr>
          <w:rFonts w:ascii="Times New Roman" w:hAnsi="Times New Roman"/>
          <w:sz w:val="24"/>
          <w:szCs w:val="24"/>
        </w:rPr>
      </w:pPr>
      <w:r w:rsidRPr="00937407">
        <w:rPr>
          <w:rFonts w:ascii="Times New Roman" w:hAnsi="Times New Roman"/>
          <w:b/>
          <w:bCs/>
          <w:sz w:val="24"/>
          <w:szCs w:val="24"/>
        </w:rPr>
        <w:t>a)</w:t>
      </w:r>
      <w:r w:rsidRPr="00937407">
        <w:rPr>
          <w:rFonts w:ascii="Times New Roman" w:hAnsi="Times New Roman"/>
          <w:b/>
          <w:bCs/>
          <w:sz w:val="24"/>
          <w:szCs w:val="24"/>
        </w:rPr>
        <w:tab/>
        <w:t>dokument</w:t>
      </w:r>
      <w:r w:rsidR="00011EEF" w:rsidRPr="00937407">
        <w:rPr>
          <w:rFonts w:ascii="Times New Roman" w:hAnsi="Times New Roman"/>
          <w:b/>
          <w:bCs/>
          <w:sz w:val="24"/>
          <w:szCs w:val="24"/>
        </w:rPr>
        <w:t>u</w:t>
      </w:r>
      <w:r w:rsidR="00011EEF" w:rsidRPr="00937407">
        <w:rPr>
          <w:rFonts w:ascii="Times New Roman" w:hAnsi="Times New Roman"/>
          <w:sz w:val="24"/>
          <w:szCs w:val="24"/>
        </w:rPr>
        <w:t xml:space="preserve"> potwierdzającego</w:t>
      </w:r>
      <w:r w:rsidRPr="00937407">
        <w:rPr>
          <w:rFonts w:ascii="Times New Roman" w:hAnsi="Times New Roman"/>
          <w:sz w:val="24"/>
          <w:szCs w:val="24"/>
        </w:rPr>
        <w:t>, że Wykonawca jest ubezpieczony</w:t>
      </w:r>
      <w:r w:rsidR="00CC4977" w:rsidRPr="00937407">
        <w:rPr>
          <w:rFonts w:ascii="Times New Roman" w:hAnsi="Times New Roman"/>
          <w:sz w:val="24"/>
          <w:szCs w:val="24"/>
        </w:rPr>
        <w:t xml:space="preserve"> od odpowiedzialności cywilnej </w:t>
      </w:r>
      <w:r w:rsidRPr="00937407">
        <w:rPr>
          <w:rFonts w:ascii="Times New Roman" w:hAnsi="Times New Roman"/>
          <w:sz w:val="24"/>
          <w:szCs w:val="24"/>
        </w:rPr>
        <w:t xml:space="preserve">w zakresie prowadzonej działalności związanej z przedmiotem zamówienia na sumę gwarancyjną nie niższą </w:t>
      </w:r>
      <w:r w:rsidR="00C45B75">
        <w:rPr>
          <w:rFonts w:ascii="Times New Roman" w:hAnsi="Times New Roman"/>
          <w:b/>
          <w:sz w:val="24"/>
          <w:szCs w:val="24"/>
        </w:rPr>
        <w:t xml:space="preserve">niż </w:t>
      </w:r>
      <w:r w:rsidR="0090055B">
        <w:rPr>
          <w:rFonts w:ascii="Times New Roman" w:hAnsi="Times New Roman"/>
          <w:b/>
          <w:sz w:val="24"/>
          <w:szCs w:val="24"/>
        </w:rPr>
        <w:t>1</w:t>
      </w:r>
      <w:r w:rsidR="005A1F67">
        <w:rPr>
          <w:rFonts w:ascii="Times New Roman" w:hAnsi="Times New Roman"/>
          <w:b/>
          <w:sz w:val="24"/>
          <w:szCs w:val="24"/>
        </w:rPr>
        <w:t xml:space="preserve"> 0</w:t>
      </w:r>
      <w:r w:rsidRPr="00937407">
        <w:rPr>
          <w:rFonts w:ascii="Times New Roman" w:hAnsi="Times New Roman"/>
          <w:b/>
          <w:sz w:val="24"/>
          <w:szCs w:val="24"/>
        </w:rPr>
        <w:t>00 000,00 zł</w:t>
      </w:r>
    </w:p>
    <w:p w:rsidR="00011EEF" w:rsidRPr="00937407" w:rsidRDefault="00122781" w:rsidP="00011EEF">
      <w:pPr>
        <w:pStyle w:val="Lista"/>
        <w:spacing w:after="0" w:line="240" w:lineRule="auto"/>
        <w:jc w:val="both"/>
        <w:rPr>
          <w:rFonts w:ascii="Times New Roman" w:hAnsi="Times New Roman"/>
          <w:b/>
          <w:sz w:val="24"/>
          <w:szCs w:val="24"/>
        </w:rPr>
      </w:pPr>
      <w:r w:rsidRPr="00937407">
        <w:rPr>
          <w:rFonts w:ascii="Times New Roman" w:hAnsi="Times New Roman"/>
          <w:sz w:val="24"/>
          <w:szCs w:val="24"/>
        </w:rPr>
        <w:t xml:space="preserve">2) </w:t>
      </w:r>
      <w:r w:rsidR="00011EEF" w:rsidRPr="00937407">
        <w:rPr>
          <w:rFonts w:ascii="Times New Roman" w:hAnsi="Times New Roman"/>
          <w:sz w:val="24"/>
          <w:szCs w:val="24"/>
        </w:rPr>
        <w:t>W celu potwierdzenia spełniania warunków udziału w postępowaniu dotyczących zdolności technicznej Zamawiający będzie żądał od Wykonawcy:</w:t>
      </w:r>
    </w:p>
    <w:p w:rsidR="00A5484F" w:rsidRDefault="00A5484F" w:rsidP="002403B7">
      <w:pPr>
        <w:pStyle w:val="Lista2"/>
        <w:spacing w:after="0" w:line="240" w:lineRule="auto"/>
        <w:jc w:val="both"/>
        <w:rPr>
          <w:rFonts w:ascii="Times New Roman" w:hAnsi="Times New Roman"/>
          <w:sz w:val="24"/>
          <w:szCs w:val="24"/>
        </w:rPr>
      </w:pPr>
      <w:r w:rsidRPr="00937407">
        <w:rPr>
          <w:rFonts w:ascii="Times New Roman" w:hAnsi="Times New Roman"/>
          <w:b/>
          <w:bCs/>
          <w:sz w:val="24"/>
          <w:szCs w:val="24"/>
        </w:rPr>
        <w:lastRenderedPageBreak/>
        <w:t>a)</w:t>
      </w:r>
      <w:r w:rsidRPr="00937407">
        <w:rPr>
          <w:rFonts w:ascii="Times New Roman" w:hAnsi="Times New Roman"/>
          <w:b/>
          <w:bCs/>
          <w:sz w:val="24"/>
          <w:szCs w:val="24"/>
        </w:rPr>
        <w:tab/>
        <w:t>wykaz</w:t>
      </w:r>
      <w:r w:rsidR="00011EEF" w:rsidRPr="00937407">
        <w:rPr>
          <w:rFonts w:ascii="Times New Roman" w:hAnsi="Times New Roman"/>
          <w:b/>
          <w:bCs/>
          <w:sz w:val="24"/>
          <w:szCs w:val="24"/>
        </w:rPr>
        <w:t>u</w:t>
      </w:r>
      <w:r w:rsidRPr="00937407">
        <w:rPr>
          <w:rFonts w:ascii="Times New Roman" w:hAnsi="Times New Roman"/>
          <w:bCs/>
          <w:sz w:val="24"/>
          <w:szCs w:val="24"/>
        </w:rPr>
        <w:t xml:space="preserve"> wykonanych,</w:t>
      </w:r>
      <w:r w:rsidRPr="00937407">
        <w:rPr>
          <w:rFonts w:ascii="Times New Roman" w:hAnsi="Times New Roman"/>
          <w:sz w:val="24"/>
          <w:szCs w:val="24"/>
        </w:rPr>
        <w:t xml:space="preserve"> a w przypadku świadczeń okresowych lub ciągłych również wykonywanych, głównych dostaw, w okresie ostatnich trzech lat przed upływem terminu składania ofert, a jeżeli okres prowadzenia działalności jest krótszy – w tym okresie, wraz z podaniem ich wartości, przedmiotu, dat wykonania i podmiotów, na rzecz których dostawy zostały wykonane, </w:t>
      </w:r>
      <w:r w:rsidRPr="00937407">
        <w:rPr>
          <w:rFonts w:ascii="Times New Roman" w:hAnsi="Times New Roman"/>
          <w:b/>
          <w:sz w:val="24"/>
          <w:szCs w:val="24"/>
        </w:rPr>
        <w:t>oraz załączeniem dowodów, czy zostały wykonane lub są wykonywane należycie</w:t>
      </w:r>
      <w:r w:rsidRPr="00937407">
        <w:rPr>
          <w:rFonts w:ascii="Times New Roman" w:hAnsi="Times New Roman"/>
          <w:sz w:val="24"/>
          <w:szCs w:val="24"/>
        </w:rPr>
        <w:t xml:space="preserv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w:t>
      </w:r>
      <w:r w:rsidR="00A35173" w:rsidRPr="00937407">
        <w:rPr>
          <w:rFonts w:ascii="Times New Roman" w:hAnsi="Times New Roman"/>
          <w:sz w:val="24"/>
          <w:szCs w:val="24"/>
        </w:rPr>
        <w:t>ływem terminu składania ofert.</w:t>
      </w:r>
      <w:r w:rsidRPr="00937407">
        <w:rPr>
          <w:rFonts w:ascii="Times New Roman" w:hAnsi="Times New Roman"/>
          <w:sz w:val="24"/>
          <w:szCs w:val="24"/>
        </w:rPr>
        <w:t xml:space="preserve">(Zamawiający uzna warunek za spełniony, gdy Wykonawca wykaże się, co najmniej 3 usługami w zakresie </w:t>
      </w:r>
      <w:r w:rsidRPr="00937407">
        <w:rPr>
          <w:rFonts w:ascii="Times New Roman" w:hAnsi="Times New Roman"/>
          <w:b/>
          <w:bCs/>
          <w:sz w:val="24"/>
          <w:szCs w:val="24"/>
        </w:rPr>
        <w:t xml:space="preserve">przygotowywanie posiłków dla pacjentów w systemie termosowym i dostarczanie ich bezpośrednio na </w:t>
      </w:r>
      <w:r w:rsidRPr="00937407">
        <w:rPr>
          <w:rFonts w:ascii="Times New Roman" w:hAnsi="Times New Roman"/>
          <w:sz w:val="24"/>
          <w:szCs w:val="24"/>
        </w:rPr>
        <w:t>oddziały dla szpitali liczących powyżej 200 łóżek).</w:t>
      </w:r>
    </w:p>
    <w:p w:rsidR="00DE3544" w:rsidRPr="00E84D0A" w:rsidRDefault="00DE3544" w:rsidP="002403B7">
      <w:pPr>
        <w:pStyle w:val="Lista2"/>
        <w:spacing w:after="0" w:line="240" w:lineRule="auto"/>
        <w:jc w:val="both"/>
        <w:rPr>
          <w:rFonts w:ascii="Times New Roman" w:hAnsi="Times New Roman"/>
          <w:b/>
          <w:sz w:val="24"/>
          <w:szCs w:val="24"/>
        </w:rPr>
      </w:pPr>
      <w:r>
        <w:rPr>
          <w:rFonts w:ascii="Times New Roman" w:hAnsi="Times New Roman"/>
          <w:b/>
          <w:bCs/>
          <w:sz w:val="24"/>
          <w:szCs w:val="24"/>
        </w:rPr>
        <w:t xml:space="preserve">b) wykazu osób, </w:t>
      </w:r>
      <w:r w:rsidRPr="00E84D0A">
        <w:rPr>
          <w:rFonts w:ascii="Times New Roman" w:hAnsi="Times New Roman"/>
          <w:bCs/>
          <w:sz w:val="24"/>
          <w:szCs w:val="24"/>
        </w:rPr>
        <w:t>które będą uczestniczyć w wykonaniu zamówienia, w szczególności odpowiedzialnych za świadczenie usług, wraz z informacjami na temat ich kwalifikacji zawodowych, doświadczenia i wykształcenia niezbędnych do wykonania zamówienia, a także zakresu wykonywanych przez nie czynności</w:t>
      </w:r>
      <w:r w:rsidR="00E84D0A" w:rsidRPr="00E84D0A">
        <w:rPr>
          <w:rFonts w:ascii="Times New Roman" w:hAnsi="Times New Roman"/>
          <w:bCs/>
          <w:sz w:val="24"/>
          <w:szCs w:val="24"/>
        </w:rPr>
        <w:t xml:space="preserve">, oraz informacją o podstawie do dysponowania tymi osobami </w:t>
      </w:r>
      <w:r w:rsidR="00E84D0A">
        <w:rPr>
          <w:rFonts w:ascii="Times New Roman" w:hAnsi="Times New Roman"/>
          <w:bCs/>
          <w:sz w:val="24"/>
          <w:szCs w:val="24"/>
        </w:rPr>
        <w:t xml:space="preserve">( </w:t>
      </w:r>
      <w:r w:rsidR="00E84D0A" w:rsidRPr="00E84D0A">
        <w:rPr>
          <w:rFonts w:ascii="Times New Roman" w:hAnsi="Times New Roman"/>
          <w:b/>
          <w:bCs/>
          <w:sz w:val="24"/>
          <w:szCs w:val="24"/>
        </w:rPr>
        <w:t>Zamawiający uzna warunek za spełniony jeżeli Wykonawca wykaże się co najmniej 1 dietetykiem z wyższym wykształceniem, co najmniej 2 zawodowymi kucharzami)</w:t>
      </w:r>
    </w:p>
    <w:p w:rsidR="00CC4977" w:rsidRPr="00937407" w:rsidRDefault="00CC4977" w:rsidP="00A35173">
      <w:pPr>
        <w:pStyle w:val="Lista2"/>
        <w:spacing w:after="0" w:line="240" w:lineRule="auto"/>
        <w:ind w:hanging="566"/>
        <w:jc w:val="both"/>
        <w:rPr>
          <w:rFonts w:ascii="Times New Roman" w:hAnsi="Times New Roman"/>
          <w:sz w:val="24"/>
          <w:szCs w:val="24"/>
        </w:rPr>
      </w:pPr>
      <w:r w:rsidRPr="00937407">
        <w:rPr>
          <w:rFonts w:ascii="Times New Roman" w:hAnsi="Times New Roman"/>
          <w:sz w:val="24"/>
          <w:szCs w:val="24"/>
        </w:rPr>
        <w:t> </w:t>
      </w:r>
      <w:r w:rsidR="00122781" w:rsidRPr="00937407">
        <w:rPr>
          <w:rFonts w:ascii="Times New Roman" w:hAnsi="Times New Roman"/>
          <w:sz w:val="24"/>
          <w:szCs w:val="24"/>
        </w:rPr>
        <w:t>3</w:t>
      </w:r>
      <w:r w:rsidR="00A5484F" w:rsidRPr="00937407">
        <w:rPr>
          <w:rFonts w:ascii="Times New Roman" w:hAnsi="Times New Roman"/>
          <w:sz w:val="24"/>
          <w:szCs w:val="24"/>
        </w:rPr>
        <w:t>)</w:t>
      </w:r>
      <w:r w:rsidRPr="00937407">
        <w:rPr>
          <w:rFonts w:ascii="Times New Roman" w:hAnsi="Times New Roman"/>
          <w:sz w:val="24"/>
          <w:szCs w:val="24"/>
        </w:rPr>
        <w:t xml:space="preserve"> </w:t>
      </w:r>
      <w:r w:rsidR="00A5484F" w:rsidRPr="00937407">
        <w:rPr>
          <w:rFonts w:ascii="Times New Roman" w:hAnsi="Times New Roman"/>
          <w:sz w:val="24"/>
          <w:szCs w:val="24"/>
        </w:rPr>
        <w:t xml:space="preserve">W celu potwierdzenia braku podstaw wykluczenia Wykonawcy z udziału w postępowaniu Zamawiający </w:t>
      </w:r>
    </w:p>
    <w:p w:rsidR="00A5484F" w:rsidRPr="00937407" w:rsidRDefault="00CC4977" w:rsidP="00A35173">
      <w:pPr>
        <w:pStyle w:val="Lista2"/>
        <w:spacing w:after="0" w:line="240" w:lineRule="auto"/>
        <w:ind w:hanging="566"/>
        <w:jc w:val="both"/>
        <w:rPr>
          <w:rFonts w:ascii="Times New Roman" w:hAnsi="Times New Roman"/>
          <w:sz w:val="24"/>
          <w:szCs w:val="24"/>
        </w:rPr>
      </w:pPr>
      <w:r w:rsidRPr="00937407">
        <w:rPr>
          <w:rFonts w:ascii="Times New Roman" w:hAnsi="Times New Roman"/>
          <w:sz w:val="24"/>
          <w:szCs w:val="24"/>
        </w:rPr>
        <w:t xml:space="preserve">      </w:t>
      </w:r>
      <w:r w:rsidR="00A5484F" w:rsidRPr="00937407">
        <w:rPr>
          <w:rFonts w:ascii="Times New Roman" w:hAnsi="Times New Roman"/>
          <w:sz w:val="24"/>
          <w:szCs w:val="24"/>
        </w:rPr>
        <w:t>będzi</w:t>
      </w:r>
      <w:r w:rsidR="00A302B8">
        <w:rPr>
          <w:rFonts w:ascii="Times New Roman" w:hAnsi="Times New Roman"/>
          <w:sz w:val="24"/>
          <w:szCs w:val="24"/>
        </w:rPr>
        <w:t>e żądał</w:t>
      </w:r>
      <w:r w:rsidR="00A5484F" w:rsidRPr="00937407">
        <w:rPr>
          <w:rFonts w:ascii="Times New Roman" w:hAnsi="Times New Roman"/>
          <w:sz w:val="24"/>
          <w:szCs w:val="24"/>
        </w:rPr>
        <w:t>:</w:t>
      </w:r>
    </w:p>
    <w:p w:rsidR="00A5484F" w:rsidRPr="00937407" w:rsidRDefault="00A5484F" w:rsidP="00A5484F">
      <w:pPr>
        <w:pStyle w:val="Tekstpodstawowy"/>
        <w:pBdr>
          <w:top w:val="none" w:sz="0" w:space="0" w:color="auto"/>
          <w:left w:val="none" w:sz="0" w:space="0" w:color="auto"/>
          <w:bottom w:val="none" w:sz="0" w:space="0" w:color="auto"/>
          <w:right w:val="none" w:sz="0" w:space="0" w:color="auto"/>
          <w:bar w:val="none" w:sz="0" w:color="auto"/>
        </w:pBdr>
        <w:ind w:left="360"/>
        <w:rPr>
          <w:rFonts w:hAnsi="Times New Roman"/>
          <w:color w:val="auto"/>
        </w:rPr>
      </w:pPr>
      <w:r w:rsidRPr="00937407">
        <w:rPr>
          <w:rFonts w:hAnsi="Times New Roman"/>
          <w:b/>
          <w:bCs/>
        </w:rPr>
        <w:t>a)</w:t>
      </w:r>
      <w:r w:rsidRPr="00937407">
        <w:rPr>
          <w:rFonts w:hAnsi="Times New Roman"/>
          <w:b/>
          <w:bCs/>
        </w:rPr>
        <w:tab/>
      </w:r>
      <w:r w:rsidRPr="00937407">
        <w:rPr>
          <w:rFonts w:hAnsi="Times New Roman"/>
          <w:b/>
          <w:color w:val="auto"/>
        </w:rPr>
        <w:t>koncesji</w:t>
      </w:r>
      <w:r w:rsidRPr="00937407">
        <w:rPr>
          <w:rFonts w:hAnsi="Times New Roman"/>
          <w:color w:val="auto"/>
        </w:rPr>
        <w:t>, zezwolenia lub licencji, w zakresie niezbędnym do wykazania spełnienia warunku uprawnień do wykonywania określonej działalności lub czynności, jeżeli przepisy prawa nakładają obowiązek ich posiadania,</w:t>
      </w:r>
    </w:p>
    <w:p w:rsidR="00122781" w:rsidRPr="00937407" w:rsidRDefault="00122781" w:rsidP="00122781">
      <w:pPr>
        <w:pStyle w:val="Lista2"/>
        <w:spacing w:after="0" w:line="240" w:lineRule="auto"/>
        <w:jc w:val="both"/>
        <w:rPr>
          <w:rFonts w:ascii="Times New Roman" w:hAnsi="Times New Roman"/>
          <w:sz w:val="24"/>
          <w:szCs w:val="24"/>
        </w:rPr>
      </w:pPr>
      <w:r w:rsidRPr="00937407">
        <w:rPr>
          <w:rFonts w:ascii="Times New Roman" w:hAnsi="Times New Roman"/>
          <w:b/>
          <w:bCs/>
          <w:sz w:val="24"/>
          <w:szCs w:val="24"/>
        </w:rPr>
        <w:t>  </w:t>
      </w:r>
      <w:r w:rsidR="00A5484F" w:rsidRPr="00937407">
        <w:rPr>
          <w:rFonts w:ascii="Times New Roman" w:hAnsi="Times New Roman"/>
          <w:b/>
          <w:bCs/>
          <w:sz w:val="24"/>
          <w:szCs w:val="24"/>
        </w:rPr>
        <w:t>b) odpisu</w:t>
      </w:r>
      <w:r w:rsidR="00A5484F" w:rsidRPr="00937407">
        <w:rPr>
          <w:rFonts w:ascii="Times New Roman" w:hAnsi="Times New Roman"/>
          <w:sz w:val="24"/>
          <w:szCs w:val="24"/>
        </w:rPr>
        <w:t xml:space="preserve"> z właściwego rejestru lub z centralnej ewidencji i informacji o działalności gospodarczej, </w:t>
      </w:r>
    </w:p>
    <w:p w:rsidR="00122781" w:rsidRPr="00937407" w:rsidRDefault="00122781" w:rsidP="00122781">
      <w:pPr>
        <w:pStyle w:val="Lista2"/>
        <w:spacing w:after="0" w:line="240" w:lineRule="auto"/>
        <w:jc w:val="both"/>
        <w:rPr>
          <w:rFonts w:ascii="Times New Roman" w:hAnsi="Times New Roman"/>
          <w:sz w:val="24"/>
          <w:szCs w:val="24"/>
        </w:rPr>
      </w:pPr>
      <w:r w:rsidRPr="00937407">
        <w:rPr>
          <w:rFonts w:ascii="Times New Roman" w:hAnsi="Times New Roman"/>
          <w:b/>
          <w:bCs/>
          <w:sz w:val="24"/>
          <w:szCs w:val="24"/>
        </w:rPr>
        <w:t xml:space="preserve">  </w:t>
      </w:r>
      <w:r w:rsidR="00A5484F" w:rsidRPr="00937407">
        <w:rPr>
          <w:rFonts w:ascii="Times New Roman" w:hAnsi="Times New Roman"/>
          <w:sz w:val="24"/>
          <w:szCs w:val="24"/>
        </w:rPr>
        <w:t xml:space="preserve">jeżeli odrębne przepisy wymagają wpisu do rejestru lub ewidencji w celu potwierdzenia braku  podstaw  </w:t>
      </w:r>
    </w:p>
    <w:p w:rsidR="00122781" w:rsidRPr="00937407" w:rsidRDefault="00122781" w:rsidP="00122781">
      <w:pPr>
        <w:pStyle w:val="Lista2"/>
        <w:spacing w:after="0" w:line="240" w:lineRule="auto"/>
        <w:jc w:val="both"/>
        <w:rPr>
          <w:rFonts w:ascii="Times New Roman" w:hAnsi="Times New Roman"/>
          <w:sz w:val="24"/>
          <w:szCs w:val="24"/>
        </w:rPr>
      </w:pPr>
      <w:r w:rsidRPr="00937407">
        <w:rPr>
          <w:rFonts w:ascii="Times New Roman" w:hAnsi="Times New Roman"/>
          <w:sz w:val="24"/>
          <w:szCs w:val="24"/>
        </w:rPr>
        <w:t xml:space="preserve">  </w:t>
      </w:r>
      <w:r w:rsidR="00A5484F" w:rsidRPr="00937407">
        <w:rPr>
          <w:rFonts w:ascii="Times New Roman" w:hAnsi="Times New Roman"/>
          <w:sz w:val="24"/>
          <w:szCs w:val="24"/>
        </w:rPr>
        <w:t>do wykluczenia na podstawie art. 24 ust. 5 pkt 1 PZP.</w:t>
      </w:r>
    </w:p>
    <w:p w:rsidR="00122781" w:rsidRPr="00937407" w:rsidRDefault="00122781" w:rsidP="00122781">
      <w:pPr>
        <w:pStyle w:val="Tekstwstpniesformatowany"/>
        <w:suppressAutoHyphens w:val="0"/>
        <w:autoSpaceDE w:val="0"/>
        <w:autoSpaceDN w:val="0"/>
        <w:adjustRightInd w:val="0"/>
        <w:ind w:left="360"/>
        <w:jc w:val="both"/>
        <w:rPr>
          <w:rFonts w:ascii="Times New Roman" w:eastAsia="Calibri" w:hAnsi="Times New Roman" w:cs="Times New Roman"/>
          <w:b/>
          <w:bCs/>
          <w:sz w:val="24"/>
          <w:szCs w:val="24"/>
          <w:lang w:eastAsia="en-US"/>
        </w:rPr>
      </w:pPr>
      <w:r w:rsidRPr="00937407">
        <w:rPr>
          <w:rFonts w:ascii="Times New Roman" w:hAnsi="Times New Roman" w:cs="Times New Roman"/>
          <w:b/>
          <w:bCs/>
          <w:sz w:val="24"/>
          <w:szCs w:val="24"/>
        </w:rPr>
        <w:t>c) informacji</w:t>
      </w:r>
      <w:r w:rsidRPr="00937407">
        <w:rPr>
          <w:rFonts w:ascii="Times New Roman" w:hAnsi="Times New Roman" w:cs="Times New Roman"/>
          <w:sz w:val="24"/>
          <w:szCs w:val="24"/>
        </w:rPr>
        <w:t xml:space="preserve"> z Krajowego Rejestru Karnego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w:t>
      </w:r>
      <w:r w:rsidRPr="00937407">
        <w:rPr>
          <w:rFonts w:ascii="Times New Roman" w:eastAsia="Calibri" w:hAnsi="Times New Roman" w:cs="Times New Roman"/>
          <w:b/>
          <w:bCs/>
          <w:sz w:val="24"/>
          <w:szCs w:val="24"/>
          <w:lang w:eastAsia="en-US"/>
        </w:rPr>
        <w:t>   </w:t>
      </w:r>
    </w:p>
    <w:p w:rsidR="00122781" w:rsidRPr="00937407" w:rsidRDefault="00122781" w:rsidP="00122781">
      <w:pPr>
        <w:pStyle w:val="Tekstwstpniesformatowany"/>
        <w:suppressAutoHyphens w:val="0"/>
        <w:autoSpaceDE w:val="0"/>
        <w:autoSpaceDN w:val="0"/>
        <w:adjustRightInd w:val="0"/>
        <w:ind w:left="360"/>
        <w:jc w:val="both"/>
        <w:rPr>
          <w:rFonts w:ascii="Times New Roman" w:hAnsi="Times New Roman" w:cs="Times New Roman"/>
          <w:sz w:val="24"/>
          <w:szCs w:val="24"/>
        </w:rPr>
      </w:pPr>
      <w:r w:rsidRPr="00937407">
        <w:rPr>
          <w:rFonts w:ascii="Times New Roman" w:eastAsia="Calibri" w:hAnsi="Times New Roman" w:cs="Times New Roman"/>
          <w:b/>
          <w:bCs/>
          <w:sz w:val="24"/>
          <w:szCs w:val="24"/>
          <w:lang w:eastAsia="en-US"/>
        </w:rPr>
        <w:t>d) zaświadczenia</w:t>
      </w:r>
      <w:r w:rsidRPr="00937407">
        <w:rPr>
          <w:rFonts w:ascii="Times New Roman" w:eastAsia="Calibri" w:hAnsi="Times New Roman" w:cs="Times New Roman"/>
          <w:sz w:val="24"/>
          <w:szCs w:val="24"/>
          <w:lang w:eastAsia="en-US"/>
        </w:rPr>
        <w:t xml:space="preserve"> właściwego naczelnika urzędu skarbowego potwierdzającego, że Wykonawca nie zalega z opłacaniem podatków, wystawionego nie wcześniej niż 3 miesiące przed upływem terminu składania ofert, lub innego dokumentu potwierdzającego, że Wykonawca zawarł porozumienie </w:t>
      </w:r>
      <w:r w:rsidRPr="00937407">
        <w:rPr>
          <w:rFonts w:ascii="Times New Roman" w:eastAsia="Calibri" w:hAnsi="Times New Roman" w:cs="Times New Roman"/>
          <w:sz w:val="24"/>
          <w:szCs w:val="24"/>
          <w:lang w:eastAsia="en-US"/>
        </w:rPr>
        <w:br/>
        <w:t>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22781" w:rsidRPr="00937407" w:rsidRDefault="00122781" w:rsidP="00122781">
      <w:pPr>
        <w:pStyle w:val="Tekstwstpniesformatowany"/>
        <w:suppressAutoHyphens w:val="0"/>
        <w:autoSpaceDE w:val="0"/>
        <w:autoSpaceDN w:val="0"/>
        <w:adjustRightInd w:val="0"/>
        <w:ind w:left="360" w:hanging="360"/>
        <w:jc w:val="both"/>
        <w:rPr>
          <w:rFonts w:ascii="Times New Roman" w:hAnsi="Times New Roman" w:cs="Times New Roman"/>
          <w:sz w:val="24"/>
          <w:szCs w:val="24"/>
        </w:rPr>
      </w:pPr>
      <w:r w:rsidRPr="00937407">
        <w:rPr>
          <w:rFonts w:ascii="Times New Roman" w:hAnsi="Times New Roman" w:cs="Times New Roman"/>
          <w:b/>
          <w:bCs/>
          <w:sz w:val="24"/>
          <w:szCs w:val="24"/>
        </w:rPr>
        <w:t>   e) zaświadczenia</w:t>
      </w:r>
      <w:r w:rsidRPr="00937407">
        <w:rPr>
          <w:rFonts w:ascii="Times New Roman" w:hAnsi="Times New Roman" w:cs="Times New Roman"/>
          <w:sz w:val="24"/>
          <w:szCs w:val="24"/>
        </w:rPr>
        <w:t xml:space="preserv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D727CD" w:rsidRPr="00937407" w:rsidRDefault="00122781" w:rsidP="00663605">
      <w:pPr>
        <w:pStyle w:val="Tekstwstpniesformatowany"/>
        <w:numPr>
          <w:ilvl w:val="0"/>
          <w:numId w:val="77"/>
        </w:numPr>
        <w:suppressAutoHyphens w:val="0"/>
        <w:autoSpaceDE w:val="0"/>
        <w:autoSpaceDN w:val="0"/>
        <w:adjustRightInd w:val="0"/>
        <w:jc w:val="both"/>
        <w:rPr>
          <w:rFonts w:ascii="Times New Roman" w:eastAsia="Calibri" w:hAnsi="Times New Roman" w:cs="Times New Roman"/>
          <w:sz w:val="24"/>
          <w:szCs w:val="24"/>
          <w:lang w:eastAsia="en-US"/>
        </w:rPr>
      </w:pPr>
      <w:r w:rsidRPr="00937407">
        <w:rPr>
          <w:rFonts w:ascii="Times New Roman" w:eastAsia="Calibri" w:hAnsi="Times New Roman" w:cs="Times New Roman"/>
          <w:sz w:val="24"/>
          <w:szCs w:val="24"/>
          <w:lang w:eastAsia="en-US"/>
        </w:rPr>
        <w:t xml:space="preserve">Jeżeli Wykonawca ma siedzibę lub miejsce zamieszkania poza terytorium Rzeczypospolitej Polskiej, </w:t>
      </w:r>
    </w:p>
    <w:p w:rsidR="002403B7" w:rsidRPr="00937407" w:rsidRDefault="00937407" w:rsidP="00D727CD">
      <w:pPr>
        <w:pStyle w:val="Tekstwstpniesformatowany"/>
        <w:suppressAutoHyphens w:val="0"/>
        <w:autoSpaceDE w:val="0"/>
        <w:autoSpaceDN w:val="0"/>
        <w:adjustRightInd w:val="0"/>
        <w:ind w:left="360"/>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złoży</w:t>
      </w:r>
      <w:r w:rsidR="00122781" w:rsidRPr="00937407">
        <w:rPr>
          <w:rFonts w:ascii="Times New Roman" w:eastAsia="Calibri" w:hAnsi="Times New Roman" w:cs="Times New Roman"/>
          <w:sz w:val="24"/>
          <w:szCs w:val="24"/>
          <w:lang w:eastAsia="en-US"/>
        </w:rPr>
        <w:t>:</w:t>
      </w:r>
    </w:p>
    <w:p w:rsidR="00122781" w:rsidRPr="00937407" w:rsidRDefault="00122781" w:rsidP="00663605">
      <w:pPr>
        <w:pStyle w:val="Tekstwstpniesformatowany"/>
        <w:numPr>
          <w:ilvl w:val="0"/>
          <w:numId w:val="76"/>
        </w:numPr>
        <w:suppressAutoHyphens w:val="0"/>
        <w:autoSpaceDE w:val="0"/>
        <w:autoSpaceDN w:val="0"/>
        <w:adjustRightInd w:val="0"/>
        <w:ind w:hanging="345"/>
        <w:jc w:val="both"/>
        <w:rPr>
          <w:rFonts w:ascii="Times New Roman" w:hAnsi="Times New Roman" w:cs="Times New Roman"/>
          <w:bCs/>
          <w:sz w:val="24"/>
          <w:szCs w:val="24"/>
        </w:rPr>
      </w:pPr>
      <w:r w:rsidRPr="00937407">
        <w:rPr>
          <w:rFonts w:ascii="Times New Roman" w:hAnsi="Times New Roman" w:cs="Times New Roman"/>
          <w:b/>
          <w:bCs/>
          <w:sz w:val="24"/>
          <w:szCs w:val="24"/>
        </w:rPr>
        <w:t>informację</w:t>
      </w:r>
      <w:r w:rsidRPr="00937407">
        <w:rPr>
          <w:rFonts w:ascii="Times New Roman" w:hAnsi="Times New Roman" w:cs="Times New Roman"/>
          <w:sz w:val="24"/>
          <w:szCs w:val="24"/>
        </w:rPr>
        <w:t xml:space="preserve"> z odpowiedniego rejestru albo, w przypadku braku takiego rejestru, inny równoważny dokument</w:t>
      </w:r>
      <w:r w:rsidRPr="00937407">
        <w:rPr>
          <w:rFonts w:ascii="Times New Roman" w:hAnsi="Times New Roman" w:cs="Times New Roman"/>
          <w:bCs/>
          <w:sz w:val="24"/>
          <w:szCs w:val="24"/>
        </w:rPr>
        <w:t xml:space="preserve"> wydany przez właściwy organ sądowy lub administracyjny kraju, w którym wykonawca ma siedzibę lub miejsce zamieszkania lub miejsce zamieszkania ma osoba, której dotyczy informacja albo </w:t>
      </w:r>
      <w:r w:rsidRPr="00937407">
        <w:rPr>
          <w:rFonts w:ascii="Times New Roman" w:hAnsi="Times New Roman" w:cs="Times New Roman"/>
          <w:bCs/>
          <w:sz w:val="24"/>
          <w:szCs w:val="24"/>
        </w:rPr>
        <w:lastRenderedPageBreak/>
        <w:t>dokument, w zakresie określonym w art. 24 ust. 1 pkt 13, 14 i 21 oraz ust. 5 pkt 5 i 6 ustawy wystawiony nie wcześniej niż 6 miesięcy przed upływem terminu składania ofert;</w:t>
      </w:r>
    </w:p>
    <w:p w:rsidR="00D727CD" w:rsidRPr="00937407" w:rsidRDefault="00122781" w:rsidP="00663605">
      <w:pPr>
        <w:pStyle w:val="Tekstwstpniesformatowany"/>
        <w:numPr>
          <w:ilvl w:val="0"/>
          <w:numId w:val="76"/>
        </w:numPr>
        <w:suppressAutoHyphens w:val="0"/>
        <w:autoSpaceDE w:val="0"/>
        <w:autoSpaceDN w:val="0"/>
        <w:adjustRightInd w:val="0"/>
        <w:ind w:hanging="345"/>
        <w:jc w:val="both"/>
        <w:rPr>
          <w:rFonts w:ascii="Times New Roman" w:hAnsi="Times New Roman" w:cs="Times New Roman"/>
          <w:sz w:val="24"/>
          <w:szCs w:val="24"/>
        </w:rPr>
      </w:pPr>
      <w:r w:rsidRPr="00937407">
        <w:rPr>
          <w:rFonts w:ascii="Times New Roman" w:hAnsi="Times New Roman" w:cs="Times New Roman"/>
          <w:b/>
          <w:bCs/>
          <w:sz w:val="24"/>
          <w:szCs w:val="24"/>
        </w:rPr>
        <w:t>dokument</w:t>
      </w:r>
      <w:r w:rsidRPr="00937407">
        <w:rPr>
          <w:rFonts w:ascii="Times New Roman" w:hAnsi="Times New Roman" w:cs="Times New Roman"/>
          <w:b/>
          <w:sz w:val="24"/>
          <w:szCs w:val="24"/>
        </w:rPr>
        <w:t xml:space="preserve"> lub dokumenty</w:t>
      </w:r>
      <w:r w:rsidRPr="00937407">
        <w:rPr>
          <w:rFonts w:ascii="Times New Roman" w:hAnsi="Times New Roman" w:cs="Times New Roman"/>
          <w:sz w:val="24"/>
          <w:szCs w:val="24"/>
        </w:rPr>
        <w:t xml:space="preserve"> wystawione w kraju, w którym Wykonawca ma siedzibę lub</w:t>
      </w:r>
      <w:r w:rsidR="00D727CD" w:rsidRPr="00937407">
        <w:rPr>
          <w:rFonts w:ascii="Times New Roman" w:hAnsi="Times New Roman" w:cs="Times New Roman"/>
          <w:sz w:val="24"/>
          <w:szCs w:val="24"/>
        </w:rPr>
        <w:t xml:space="preserve"> </w:t>
      </w:r>
      <w:r w:rsidRPr="00937407">
        <w:rPr>
          <w:rFonts w:ascii="Times New Roman" w:hAnsi="Times New Roman" w:cs="Times New Roman"/>
          <w:sz w:val="24"/>
          <w:szCs w:val="24"/>
        </w:rPr>
        <w:t>miejsce zamieszkania, potwierdzające odpowiednio, że</w:t>
      </w:r>
      <w:r w:rsidR="00CC4977" w:rsidRPr="00937407">
        <w:rPr>
          <w:rFonts w:ascii="Times New Roman" w:hAnsi="Times New Roman" w:cs="Times New Roman"/>
          <w:sz w:val="24"/>
          <w:szCs w:val="24"/>
        </w:rPr>
        <w:t>:</w:t>
      </w:r>
      <w:r w:rsidR="00D727CD" w:rsidRPr="00937407">
        <w:rPr>
          <w:rFonts w:ascii="Times New Roman" w:hAnsi="Times New Roman" w:cs="Times New Roman"/>
          <w:sz w:val="24"/>
          <w:szCs w:val="24"/>
        </w:rPr>
        <w:t xml:space="preserve"> </w:t>
      </w:r>
    </w:p>
    <w:p w:rsidR="00122781" w:rsidRPr="00937407" w:rsidRDefault="00122781" w:rsidP="00663605">
      <w:pPr>
        <w:pStyle w:val="Tekstwstpniesformatowany"/>
        <w:numPr>
          <w:ilvl w:val="0"/>
          <w:numId w:val="73"/>
        </w:numPr>
        <w:suppressAutoHyphens w:val="0"/>
        <w:autoSpaceDE w:val="0"/>
        <w:autoSpaceDN w:val="0"/>
        <w:adjustRightInd w:val="0"/>
        <w:jc w:val="both"/>
        <w:rPr>
          <w:rFonts w:ascii="Times New Roman" w:hAnsi="Times New Roman" w:cs="Times New Roman"/>
          <w:sz w:val="24"/>
          <w:szCs w:val="24"/>
        </w:rPr>
      </w:pPr>
      <w:r w:rsidRPr="00937407">
        <w:rPr>
          <w:rFonts w:ascii="Times New Roman" w:hAnsi="Times New Roman" w:cs="Times New Roman"/>
          <w:sz w:val="24"/>
          <w:szCs w:val="24"/>
        </w:rPr>
        <w:t xml:space="preserve">nie zalega z opłacaniem podatków, opłat, składek na ubezpieczenie społeczne lub zdrowotne albo że zawarł porozumienie z właściwym organem w sprawie spłat tych należności wraz </w:t>
      </w:r>
      <w:r w:rsidRPr="00937407">
        <w:rPr>
          <w:rFonts w:ascii="Times New Roman" w:hAnsi="Times New Roman" w:cs="Times New Roman"/>
          <w:sz w:val="24"/>
          <w:szCs w:val="24"/>
        </w:rPr>
        <w:br/>
        <w:t>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A5484F" w:rsidRPr="00AE5A79" w:rsidRDefault="00122781" w:rsidP="00663605">
      <w:pPr>
        <w:numPr>
          <w:ilvl w:val="0"/>
          <w:numId w:val="75"/>
        </w:numPr>
        <w:pBdr>
          <w:top w:val="none" w:sz="0" w:space="0" w:color="auto"/>
          <w:left w:val="none" w:sz="0" w:space="0" w:color="auto"/>
          <w:bottom w:val="none" w:sz="0" w:space="0" w:color="auto"/>
          <w:right w:val="none" w:sz="0" w:space="0" w:color="auto"/>
          <w:bar w:val="none" w:sz="0" w:color="auto"/>
        </w:pBdr>
        <w:jc w:val="both"/>
        <w:rPr>
          <w:lang w:val="pl-PL"/>
        </w:rPr>
      </w:pPr>
      <w:r w:rsidRPr="00AE5A79">
        <w:rPr>
          <w:lang w:val="pl-PL"/>
        </w:rPr>
        <w:t>nie otwarto jego likwidacji ani nie ogłoszono upadłości wystawiony nie wcześniej niż 6 miesięcy przed upływem terminu składania ofert.</w:t>
      </w:r>
    </w:p>
    <w:p w:rsidR="00CC4977" w:rsidRPr="00AE5A79" w:rsidRDefault="00621795" w:rsidP="00663605">
      <w:pPr>
        <w:numPr>
          <w:ilvl w:val="0"/>
          <w:numId w:val="75"/>
        </w:numPr>
        <w:pBdr>
          <w:top w:val="none" w:sz="0" w:space="0" w:color="auto"/>
          <w:left w:val="none" w:sz="0" w:space="0" w:color="auto"/>
          <w:bottom w:val="none" w:sz="0" w:space="0" w:color="auto"/>
          <w:right w:val="none" w:sz="0" w:space="0" w:color="auto"/>
          <w:bar w:val="none" w:sz="0" w:color="auto"/>
        </w:pBdr>
        <w:jc w:val="both"/>
        <w:rPr>
          <w:lang w:val="pl-PL"/>
        </w:rPr>
      </w:pPr>
      <w:r w:rsidRPr="00AE5A79">
        <w:rPr>
          <w:lang w:val="pl-PL"/>
        </w:rPr>
        <w:t>n</w:t>
      </w:r>
      <w:r w:rsidR="00CC4977" w:rsidRPr="00AE5A79">
        <w:rPr>
          <w:lang w:val="pl-PL"/>
        </w:rPr>
        <w:t>ie orzeczono wobec niego zakazu ubiegania się o zamówienie</w:t>
      </w:r>
    </w:p>
    <w:p w:rsidR="009E4C6F" w:rsidRPr="00937407" w:rsidRDefault="009E4C6F" w:rsidP="007B48D7">
      <w:pPr>
        <w:pStyle w:val="Tekstpodstawowy"/>
        <w:pBdr>
          <w:top w:val="none" w:sz="0" w:space="0" w:color="auto"/>
          <w:left w:val="none" w:sz="0" w:space="0" w:color="auto"/>
          <w:bottom w:val="none" w:sz="0" w:space="0" w:color="auto"/>
          <w:right w:val="none" w:sz="0" w:space="0" w:color="auto"/>
          <w:bar w:val="none" w:sz="0" w:color="auto"/>
        </w:pBdr>
        <w:tabs>
          <w:tab w:val="left" w:pos="567"/>
        </w:tabs>
        <w:rPr>
          <w:rFonts w:hAnsi="Times New Roman"/>
          <w:b/>
          <w:bCs/>
          <w:color w:val="auto"/>
          <w:u w:val="single"/>
        </w:rPr>
      </w:pPr>
    </w:p>
    <w:p w:rsidR="00D727CD" w:rsidRPr="00937407" w:rsidRDefault="00D727CD" w:rsidP="00F85700">
      <w:pPr>
        <w:pStyle w:val="Lista"/>
        <w:spacing w:after="0" w:line="240" w:lineRule="auto"/>
        <w:ind w:left="0" w:firstLine="0"/>
        <w:jc w:val="both"/>
        <w:rPr>
          <w:rFonts w:ascii="Times New Roman" w:hAnsi="Times New Roman"/>
          <w:sz w:val="24"/>
          <w:szCs w:val="24"/>
        </w:rPr>
      </w:pPr>
      <w:r w:rsidRPr="00937407">
        <w:rPr>
          <w:rFonts w:ascii="Times New Roman" w:hAnsi="Times New Roman"/>
          <w:b/>
          <w:bCs/>
          <w:sz w:val="24"/>
          <w:szCs w:val="24"/>
        </w:rPr>
        <w:t>Wykonawca w terminie 3 dni</w:t>
      </w:r>
      <w:r w:rsidRPr="00937407">
        <w:rPr>
          <w:rFonts w:ascii="Times New Roman" w:hAnsi="Times New Roman"/>
          <w:sz w:val="24"/>
          <w:szCs w:val="24"/>
        </w:rPr>
        <w:t xml:space="preserve"> od dnia zamieszczenia na stronie internetowej</w:t>
      </w:r>
      <w:r w:rsidR="00E959A6">
        <w:rPr>
          <w:rFonts w:ascii="Times New Roman" w:hAnsi="Times New Roman"/>
          <w:sz w:val="24"/>
          <w:szCs w:val="24"/>
        </w:rPr>
        <w:t xml:space="preserve"> </w:t>
      </w:r>
      <w:r w:rsidR="00E959A6" w:rsidRPr="00E959A6">
        <w:rPr>
          <w:rFonts w:ascii="Times New Roman" w:hAnsi="Times New Roman"/>
          <w:sz w:val="24"/>
          <w:szCs w:val="24"/>
        </w:rPr>
        <w:t xml:space="preserve">i na </w:t>
      </w:r>
      <w:r w:rsidR="00E959A6" w:rsidRPr="00E959A6">
        <w:rPr>
          <w:rFonts w:ascii="Times New Roman" w:hAnsi="Times New Roman"/>
          <w:b/>
          <w:sz w:val="24"/>
          <w:szCs w:val="24"/>
        </w:rPr>
        <w:t>Platformie zakupowej</w:t>
      </w:r>
      <w:r w:rsidRPr="00937407">
        <w:rPr>
          <w:rFonts w:ascii="Times New Roman" w:hAnsi="Times New Roman"/>
          <w:sz w:val="24"/>
          <w:szCs w:val="24"/>
        </w:rPr>
        <w:t xml:space="preserve"> informacji</w:t>
      </w:r>
      <w:r w:rsidR="00E959A6">
        <w:rPr>
          <w:rFonts w:ascii="Times New Roman" w:hAnsi="Times New Roman"/>
          <w:sz w:val="24"/>
          <w:szCs w:val="24"/>
        </w:rPr>
        <w:t xml:space="preserve"> </w:t>
      </w:r>
      <w:r w:rsidRPr="00937407">
        <w:rPr>
          <w:rFonts w:ascii="Times New Roman" w:hAnsi="Times New Roman"/>
          <w:sz w:val="24"/>
          <w:szCs w:val="24"/>
        </w:rPr>
        <w:t>, o której</w:t>
      </w:r>
      <w:r w:rsidR="00937407" w:rsidRPr="00937407">
        <w:rPr>
          <w:rFonts w:ascii="Times New Roman" w:hAnsi="Times New Roman"/>
          <w:sz w:val="24"/>
          <w:szCs w:val="24"/>
        </w:rPr>
        <w:t xml:space="preserve"> </w:t>
      </w:r>
      <w:r w:rsidRPr="00937407">
        <w:rPr>
          <w:rFonts w:ascii="Times New Roman" w:hAnsi="Times New Roman"/>
          <w:sz w:val="24"/>
          <w:szCs w:val="24"/>
        </w:rPr>
        <w:t>mowa w</w:t>
      </w:r>
      <w:r w:rsidR="00E959A6">
        <w:rPr>
          <w:rFonts w:ascii="Times New Roman" w:hAnsi="Times New Roman"/>
          <w:sz w:val="24"/>
          <w:szCs w:val="24"/>
        </w:rPr>
        <w:t xml:space="preserve"> </w:t>
      </w:r>
      <w:r w:rsidRPr="00937407">
        <w:rPr>
          <w:rFonts w:ascii="Times New Roman" w:hAnsi="Times New Roman"/>
          <w:sz w:val="24"/>
          <w:szCs w:val="24"/>
        </w:rPr>
        <w:t>art. 86 ust. 5 ustawy PZP, przekaże Zamawiającemu oświadczenie o przynależności lub  braku</w:t>
      </w:r>
      <w:r w:rsidR="00937407" w:rsidRPr="00937407">
        <w:rPr>
          <w:rFonts w:ascii="Times New Roman" w:hAnsi="Times New Roman"/>
          <w:sz w:val="24"/>
          <w:szCs w:val="24"/>
        </w:rPr>
        <w:t xml:space="preserve"> przynależności</w:t>
      </w:r>
      <w:r w:rsidR="00E959A6">
        <w:rPr>
          <w:rFonts w:ascii="Times New Roman" w:hAnsi="Times New Roman"/>
          <w:sz w:val="24"/>
          <w:szCs w:val="24"/>
        </w:rPr>
        <w:t xml:space="preserve"> </w:t>
      </w:r>
      <w:r w:rsidRPr="00937407">
        <w:rPr>
          <w:rFonts w:ascii="Times New Roman" w:hAnsi="Times New Roman"/>
          <w:sz w:val="24"/>
          <w:szCs w:val="24"/>
        </w:rPr>
        <w:t>do tej samej grupy kapitałowej, w rozumieniu ustawy z dnia 16 lutego 2007 r. o ochronie</w:t>
      </w:r>
      <w:r w:rsidR="00937407" w:rsidRPr="00937407">
        <w:rPr>
          <w:rFonts w:ascii="Times New Roman" w:hAnsi="Times New Roman"/>
          <w:sz w:val="24"/>
          <w:szCs w:val="24"/>
        </w:rPr>
        <w:t xml:space="preserve"> </w:t>
      </w:r>
      <w:r w:rsidRPr="00937407">
        <w:rPr>
          <w:rFonts w:ascii="Times New Roman" w:hAnsi="Times New Roman"/>
          <w:sz w:val="24"/>
          <w:szCs w:val="24"/>
        </w:rPr>
        <w:t>konkurencji i</w:t>
      </w:r>
      <w:r w:rsidR="00E959A6">
        <w:rPr>
          <w:rFonts w:ascii="Times New Roman" w:hAnsi="Times New Roman"/>
          <w:sz w:val="24"/>
          <w:szCs w:val="24"/>
        </w:rPr>
        <w:t xml:space="preserve"> </w:t>
      </w:r>
      <w:r w:rsidRPr="00937407">
        <w:rPr>
          <w:rFonts w:ascii="Times New Roman" w:hAnsi="Times New Roman"/>
          <w:sz w:val="24"/>
          <w:szCs w:val="24"/>
        </w:rPr>
        <w:t>konsumentów (tekst jednolity</w:t>
      </w:r>
      <w:r w:rsidRPr="00BE2491">
        <w:rPr>
          <w:rFonts w:ascii="Times New Roman" w:hAnsi="Times New Roman"/>
          <w:sz w:val="24"/>
          <w:szCs w:val="24"/>
        </w:rPr>
        <w:t xml:space="preserve">: </w:t>
      </w:r>
      <w:r w:rsidR="00A122CF">
        <w:rPr>
          <w:rFonts w:ascii="Times New Roman" w:hAnsi="Times New Roman"/>
          <w:sz w:val="24"/>
          <w:szCs w:val="24"/>
        </w:rPr>
        <w:t>Dz. U. z 2019 poz. 369</w:t>
      </w:r>
      <w:r w:rsidRPr="00BE2491">
        <w:rPr>
          <w:rFonts w:ascii="Times New Roman" w:hAnsi="Times New Roman"/>
          <w:sz w:val="24"/>
          <w:szCs w:val="24"/>
        </w:rPr>
        <w:t xml:space="preserve"> ze</w:t>
      </w:r>
      <w:r w:rsidRPr="00937407">
        <w:rPr>
          <w:rFonts w:ascii="Times New Roman" w:hAnsi="Times New Roman"/>
          <w:sz w:val="24"/>
          <w:szCs w:val="24"/>
        </w:rPr>
        <w:t xml:space="preserve"> zm.). W przypadku, gdy Wykonawcy</w:t>
      </w:r>
      <w:r w:rsidR="00937407" w:rsidRPr="00937407">
        <w:rPr>
          <w:rFonts w:ascii="Times New Roman" w:hAnsi="Times New Roman"/>
          <w:sz w:val="24"/>
          <w:szCs w:val="24"/>
        </w:rPr>
        <w:t xml:space="preserve"> </w:t>
      </w:r>
      <w:r w:rsidRPr="00937407">
        <w:rPr>
          <w:rFonts w:ascii="Times New Roman" w:hAnsi="Times New Roman"/>
          <w:sz w:val="24"/>
          <w:szCs w:val="24"/>
        </w:rPr>
        <w:t>należą do tej</w:t>
      </w:r>
      <w:r w:rsidR="00E959A6">
        <w:rPr>
          <w:rFonts w:ascii="Times New Roman" w:hAnsi="Times New Roman"/>
          <w:sz w:val="24"/>
          <w:szCs w:val="24"/>
        </w:rPr>
        <w:t xml:space="preserve"> </w:t>
      </w:r>
      <w:r w:rsidRPr="00937407">
        <w:rPr>
          <w:rFonts w:ascii="Times New Roman" w:hAnsi="Times New Roman"/>
          <w:sz w:val="24"/>
          <w:szCs w:val="24"/>
        </w:rPr>
        <w:t>samej grupy kapitałowej wraz ze złożeniem oświadczenia, Wykonawca może przedstawić dowody, że</w:t>
      </w:r>
      <w:r w:rsidR="00E959A6">
        <w:rPr>
          <w:rFonts w:ascii="Times New Roman" w:hAnsi="Times New Roman"/>
          <w:sz w:val="24"/>
          <w:szCs w:val="24"/>
        </w:rPr>
        <w:t xml:space="preserve"> </w:t>
      </w:r>
      <w:r w:rsidRPr="00937407">
        <w:rPr>
          <w:rFonts w:ascii="Times New Roman" w:hAnsi="Times New Roman"/>
          <w:sz w:val="24"/>
          <w:szCs w:val="24"/>
        </w:rPr>
        <w:t>powiązania z innym Wykonawcą, nie prowadzą do zakłócenia konkurencji w postępowaniu o</w:t>
      </w:r>
      <w:r w:rsidR="00937407" w:rsidRPr="00937407">
        <w:rPr>
          <w:rFonts w:ascii="Times New Roman" w:hAnsi="Times New Roman"/>
          <w:sz w:val="24"/>
          <w:szCs w:val="24"/>
        </w:rPr>
        <w:t xml:space="preserve"> </w:t>
      </w:r>
      <w:r w:rsidRPr="00937407">
        <w:rPr>
          <w:rFonts w:ascii="Times New Roman" w:hAnsi="Times New Roman"/>
          <w:sz w:val="24"/>
          <w:szCs w:val="24"/>
        </w:rPr>
        <w:t>udzielenie</w:t>
      </w:r>
      <w:r w:rsidR="00E959A6">
        <w:rPr>
          <w:rFonts w:ascii="Times New Roman" w:hAnsi="Times New Roman"/>
          <w:sz w:val="24"/>
          <w:szCs w:val="24"/>
        </w:rPr>
        <w:t xml:space="preserve"> </w:t>
      </w:r>
      <w:r w:rsidRPr="00937407">
        <w:rPr>
          <w:rFonts w:ascii="Times New Roman" w:hAnsi="Times New Roman"/>
          <w:sz w:val="24"/>
          <w:szCs w:val="24"/>
        </w:rPr>
        <w:t>zamówienia.</w:t>
      </w:r>
    </w:p>
    <w:p w:rsidR="00D727CD" w:rsidRPr="00937407" w:rsidRDefault="00D727CD" w:rsidP="00D727CD">
      <w:pPr>
        <w:pStyle w:val="Lista"/>
        <w:spacing w:after="0" w:line="240" w:lineRule="auto"/>
        <w:ind w:firstLine="77"/>
        <w:jc w:val="both"/>
        <w:rPr>
          <w:rFonts w:ascii="Times New Roman" w:hAnsi="Times New Roman"/>
          <w:sz w:val="24"/>
          <w:szCs w:val="24"/>
        </w:rPr>
      </w:pPr>
    </w:p>
    <w:p w:rsidR="00D727CD" w:rsidRPr="00937407" w:rsidRDefault="00D727CD" w:rsidP="00D727CD">
      <w:pPr>
        <w:pStyle w:val="Lista"/>
        <w:spacing w:after="0" w:line="240" w:lineRule="auto"/>
        <w:jc w:val="both"/>
        <w:rPr>
          <w:rFonts w:ascii="Times New Roman" w:hAnsi="Times New Roman"/>
          <w:b/>
          <w:sz w:val="24"/>
          <w:szCs w:val="24"/>
          <w:u w:val="single"/>
        </w:rPr>
      </w:pPr>
      <w:r w:rsidRPr="00937407">
        <w:rPr>
          <w:rFonts w:ascii="Times New Roman" w:hAnsi="Times New Roman"/>
          <w:b/>
          <w:sz w:val="24"/>
          <w:szCs w:val="24"/>
          <w:u w:val="single"/>
        </w:rPr>
        <w:t>Podstawy wykluczenia</w:t>
      </w:r>
    </w:p>
    <w:p w:rsidR="00D727CD" w:rsidRPr="00937407" w:rsidRDefault="00D727CD" w:rsidP="00D727CD">
      <w:pPr>
        <w:pStyle w:val="Lista"/>
        <w:spacing w:after="0" w:line="240" w:lineRule="auto"/>
        <w:jc w:val="both"/>
        <w:rPr>
          <w:rFonts w:ascii="Times New Roman" w:hAnsi="Times New Roman"/>
          <w:sz w:val="24"/>
          <w:szCs w:val="24"/>
        </w:rPr>
      </w:pPr>
      <w:r w:rsidRPr="00937407">
        <w:rPr>
          <w:rFonts w:ascii="Times New Roman" w:hAnsi="Times New Roman"/>
          <w:sz w:val="24"/>
          <w:szCs w:val="24"/>
        </w:rPr>
        <w:t xml:space="preserve">Zamawiający wykluczy z postępowania Wykonawcę/ów w przypadkach, o których mowa w art. 24 ust. 1pkt </w:t>
      </w:r>
    </w:p>
    <w:p w:rsidR="00D727CD" w:rsidRPr="00937407" w:rsidRDefault="00D727CD" w:rsidP="00D727CD">
      <w:pPr>
        <w:pStyle w:val="Lista"/>
        <w:spacing w:after="0" w:line="240" w:lineRule="auto"/>
        <w:jc w:val="both"/>
        <w:rPr>
          <w:rFonts w:ascii="Times New Roman" w:hAnsi="Times New Roman"/>
          <w:sz w:val="24"/>
          <w:szCs w:val="24"/>
        </w:rPr>
      </w:pPr>
      <w:r w:rsidRPr="00937407">
        <w:rPr>
          <w:rFonts w:ascii="Times New Roman" w:hAnsi="Times New Roman"/>
          <w:sz w:val="24"/>
          <w:szCs w:val="24"/>
        </w:rPr>
        <w:t>12-23 i ust. 5</w:t>
      </w:r>
      <w:r w:rsidR="00547D09">
        <w:rPr>
          <w:rFonts w:ascii="Times New Roman" w:hAnsi="Times New Roman"/>
          <w:sz w:val="24"/>
          <w:szCs w:val="24"/>
        </w:rPr>
        <w:t xml:space="preserve"> i 7</w:t>
      </w:r>
      <w:r w:rsidRPr="00937407">
        <w:rPr>
          <w:rFonts w:ascii="Times New Roman" w:hAnsi="Times New Roman"/>
          <w:sz w:val="24"/>
          <w:szCs w:val="24"/>
        </w:rPr>
        <w:t xml:space="preserve"> ustawy PZP.</w:t>
      </w:r>
    </w:p>
    <w:p w:rsidR="00D727CD" w:rsidRPr="00937407" w:rsidRDefault="00D727CD" w:rsidP="00D727CD">
      <w:pPr>
        <w:pStyle w:val="Lista"/>
        <w:spacing w:after="0" w:line="240" w:lineRule="auto"/>
        <w:jc w:val="both"/>
        <w:rPr>
          <w:rFonts w:ascii="Times New Roman" w:hAnsi="Times New Roman"/>
          <w:sz w:val="24"/>
          <w:szCs w:val="24"/>
        </w:rPr>
      </w:pPr>
    </w:p>
    <w:p w:rsidR="00D727CD" w:rsidRPr="00937407" w:rsidRDefault="00D727CD" w:rsidP="00D727CD">
      <w:pPr>
        <w:pStyle w:val="Tekstpodstawowy2"/>
        <w:spacing w:after="0" w:line="240" w:lineRule="auto"/>
        <w:jc w:val="both"/>
        <w:rPr>
          <w:rFonts w:ascii="Times New Roman" w:hAnsi="Times New Roman"/>
          <w:b/>
          <w:sz w:val="24"/>
          <w:szCs w:val="24"/>
          <w:u w:val="single"/>
        </w:rPr>
      </w:pPr>
      <w:r w:rsidRPr="00937407">
        <w:rPr>
          <w:rFonts w:ascii="Times New Roman" w:hAnsi="Times New Roman"/>
          <w:b/>
          <w:bCs/>
          <w:sz w:val="24"/>
          <w:szCs w:val="24"/>
          <w:u w:val="single"/>
        </w:rPr>
        <w:t>Zawartość oferty,</w:t>
      </w:r>
      <w:r w:rsidRPr="00937407">
        <w:rPr>
          <w:rFonts w:ascii="Times New Roman" w:hAnsi="Times New Roman"/>
          <w:sz w:val="24"/>
          <w:szCs w:val="24"/>
          <w:u w:val="single"/>
        </w:rPr>
        <w:t xml:space="preserve"> </w:t>
      </w:r>
      <w:r w:rsidRPr="00937407">
        <w:rPr>
          <w:rFonts w:ascii="Times New Roman" w:hAnsi="Times New Roman"/>
          <w:b/>
          <w:sz w:val="24"/>
          <w:szCs w:val="24"/>
          <w:u w:val="single"/>
        </w:rPr>
        <w:t xml:space="preserve">w tym wykaz oświadczeń potwierdzających spełnianie warunków udziału w postępowaniu oraz brak podstaw wykluczenia </w:t>
      </w:r>
    </w:p>
    <w:p w:rsidR="009E4C6F" w:rsidRPr="00937407" w:rsidRDefault="009E4C6F" w:rsidP="007B48D7">
      <w:pPr>
        <w:pStyle w:val="Tekstpodstawowy"/>
        <w:pBdr>
          <w:top w:val="none" w:sz="0" w:space="0" w:color="auto"/>
          <w:left w:val="none" w:sz="0" w:space="0" w:color="auto"/>
          <w:bottom w:val="none" w:sz="0" w:space="0" w:color="auto"/>
          <w:right w:val="none" w:sz="0" w:space="0" w:color="auto"/>
          <w:bar w:val="none" w:sz="0" w:color="auto"/>
        </w:pBdr>
        <w:rPr>
          <w:rFonts w:hAnsi="Times New Roman"/>
          <w:b/>
          <w:bCs/>
          <w:color w:val="auto"/>
        </w:rPr>
      </w:pPr>
      <w:r w:rsidRPr="00937407">
        <w:rPr>
          <w:rFonts w:hAnsi="Times New Roman"/>
          <w:b/>
          <w:bCs/>
          <w:color w:val="auto"/>
        </w:rPr>
        <w:t>Oferta musi zawierać:</w:t>
      </w:r>
    </w:p>
    <w:p w:rsidR="009E4C6F" w:rsidRPr="00937407" w:rsidRDefault="009010BC" w:rsidP="009010BC">
      <w:pPr>
        <w:pStyle w:val="Tekstpodstawowy"/>
        <w:pBdr>
          <w:top w:val="none" w:sz="0" w:space="0" w:color="auto"/>
          <w:left w:val="none" w:sz="0" w:space="0" w:color="auto"/>
          <w:bottom w:val="none" w:sz="0" w:space="0" w:color="auto"/>
          <w:right w:val="none" w:sz="0" w:space="0" w:color="auto"/>
          <w:bar w:val="none" w:sz="0" w:color="auto"/>
        </w:pBdr>
        <w:tabs>
          <w:tab w:val="left" w:pos="2160"/>
        </w:tabs>
        <w:rPr>
          <w:rFonts w:hAnsi="Times New Roman"/>
          <w:color w:val="auto"/>
        </w:rPr>
      </w:pPr>
      <w:r w:rsidRPr="00937407">
        <w:rPr>
          <w:rFonts w:hAnsi="Times New Roman"/>
          <w:b/>
          <w:color w:val="auto"/>
        </w:rPr>
        <w:t>1.</w:t>
      </w:r>
      <w:r w:rsidRPr="00937407">
        <w:rPr>
          <w:rFonts w:hAnsi="Times New Roman"/>
          <w:color w:val="auto"/>
        </w:rPr>
        <w:t xml:space="preserve"> Podpisane </w:t>
      </w:r>
      <w:r w:rsidR="009E4C6F" w:rsidRPr="00937407">
        <w:rPr>
          <w:rFonts w:hAnsi="Times New Roman"/>
          <w:color w:val="auto"/>
        </w:rPr>
        <w:t xml:space="preserve">przez osobę uprawnioną do reprezentowania Wykonawcy </w:t>
      </w:r>
      <w:r w:rsidRPr="00937407">
        <w:rPr>
          <w:rFonts w:hAnsi="Times New Roman"/>
          <w:b/>
          <w:bCs/>
          <w:color w:val="auto"/>
        </w:rPr>
        <w:t>oświadczenie</w:t>
      </w:r>
      <w:r w:rsidR="009E4C6F" w:rsidRPr="00937407">
        <w:rPr>
          <w:rFonts w:hAnsi="Times New Roman"/>
          <w:color w:val="auto"/>
        </w:rPr>
        <w:t xml:space="preserve"> stanowiąc</w:t>
      </w:r>
      <w:r w:rsidRPr="00937407">
        <w:rPr>
          <w:rFonts w:hAnsi="Times New Roman"/>
          <w:color w:val="auto"/>
        </w:rPr>
        <w:t>e</w:t>
      </w:r>
      <w:r w:rsidR="009E4C6F" w:rsidRPr="00937407">
        <w:rPr>
          <w:rFonts w:hAnsi="Times New Roman"/>
          <w:color w:val="auto"/>
        </w:rPr>
        <w:t xml:space="preserve"> </w:t>
      </w:r>
      <w:r w:rsidR="009E4C6F" w:rsidRPr="00937407">
        <w:rPr>
          <w:rFonts w:hAnsi="Times New Roman"/>
          <w:b/>
          <w:bCs/>
          <w:color w:val="auto"/>
        </w:rPr>
        <w:t xml:space="preserve">Załącznik Nr </w:t>
      </w:r>
      <w:r w:rsidRPr="00937407">
        <w:rPr>
          <w:rFonts w:hAnsi="Times New Roman"/>
          <w:b/>
          <w:bCs/>
          <w:color w:val="auto"/>
        </w:rPr>
        <w:t>1</w:t>
      </w:r>
      <w:r w:rsidR="009E4C6F" w:rsidRPr="00937407">
        <w:rPr>
          <w:rFonts w:hAnsi="Times New Roman"/>
          <w:b/>
          <w:bCs/>
          <w:color w:val="auto"/>
        </w:rPr>
        <w:t xml:space="preserve"> do SIWZ</w:t>
      </w:r>
      <w:r w:rsidR="009E4C6F" w:rsidRPr="00937407">
        <w:rPr>
          <w:rFonts w:hAnsi="Times New Roman"/>
          <w:color w:val="auto"/>
        </w:rPr>
        <w:t>.</w:t>
      </w:r>
    </w:p>
    <w:p w:rsidR="009010BC" w:rsidRPr="00937407" w:rsidRDefault="009010BC" w:rsidP="009010BC">
      <w:pPr>
        <w:pStyle w:val="Tekstpodstawowy"/>
        <w:pBdr>
          <w:top w:val="none" w:sz="0" w:space="0" w:color="auto"/>
          <w:left w:val="none" w:sz="0" w:space="0" w:color="auto"/>
          <w:bottom w:val="none" w:sz="0" w:space="0" w:color="auto"/>
          <w:right w:val="none" w:sz="0" w:space="0" w:color="auto"/>
          <w:bar w:val="none" w:sz="0" w:color="auto"/>
        </w:pBdr>
        <w:tabs>
          <w:tab w:val="left" w:pos="2160"/>
        </w:tabs>
        <w:rPr>
          <w:rFonts w:hAnsi="Times New Roman"/>
          <w:color w:val="auto"/>
        </w:rPr>
      </w:pPr>
      <w:r w:rsidRPr="00937407">
        <w:rPr>
          <w:rFonts w:hAnsi="Times New Roman"/>
          <w:b/>
          <w:color w:val="auto"/>
        </w:rPr>
        <w:t>2.</w:t>
      </w:r>
      <w:r w:rsidRPr="00937407">
        <w:rPr>
          <w:rFonts w:hAnsi="Times New Roman"/>
          <w:color w:val="auto"/>
        </w:rPr>
        <w:t xml:space="preserve"> Wypełniony i podpisany przez osobę uprawnioną do reprezentowania Wykonawcy </w:t>
      </w:r>
      <w:r w:rsidRPr="00937407">
        <w:rPr>
          <w:rFonts w:hAnsi="Times New Roman"/>
          <w:b/>
          <w:bCs/>
          <w:color w:val="auto"/>
        </w:rPr>
        <w:t xml:space="preserve">Formularz </w:t>
      </w:r>
      <w:r w:rsidR="006156B8">
        <w:rPr>
          <w:rFonts w:hAnsi="Times New Roman"/>
          <w:b/>
          <w:bCs/>
          <w:color w:val="auto"/>
        </w:rPr>
        <w:t>oferty</w:t>
      </w:r>
      <w:r w:rsidRPr="00937407">
        <w:rPr>
          <w:rFonts w:hAnsi="Times New Roman"/>
          <w:color w:val="auto"/>
        </w:rPr>
        <w:t xml:space="preserve"> stanowiący </w:t>
      </w:r>
      <w:r w:rsidRPr="00937407">
        <w:rPr>
          <w:rFonts w:hAnsi="Times New Roman"/>
          <w:b/>
          <w:bCs/>
          <w:color w:val="auto"/>
        </w:rPr>
        <w:t>Załącznik Nr 2 do SIWZ</w:t>
      </w:r>
      <w:r w:rsidRPr="00937407">
        <w:rPr>
          <w:rFonts w:hAnsi="Times New Roman"/>
          <w:color w:val="auto"/>
        </w:rPr>
        <w:t>.</w:t>
      </w:r>
    </w:p>
    <w:p w:rsidR="00D727CD" w:rsidRPr="00937407" w:rsidRDefault="009010BC" w:rsidP="00D727CD">
      <w:pPr>
        <w:pStyle w:val="Tekstpodstawowy"/>
        <w:pBdr>
          <w:top w:val="none" w:sz="0" w:space="0" w:color="auto"/>
          <w:left w:val="none" w:sz="0" w:space="0" w:color="auto"/>
          <w:bottom w:val="none" w:sz="0" w:space="0" w:color="auto"/>
          <w:right w:val="none" w:sz="0" w:space="0" w:color="auto"/>
          <w:bar w:val="none" w:sz="0" w:color="auto"/>
        </w:pBdr>
        <w:tabs>
          <w:tab w:val="left" w:pos="2160"/>
        </w:tabs>
        <w:rPr>
          <w:rFonts w:hAnsi="Times New Roman"/>
          <w:color w:val="auto"/>
        </w:rPr>
      </w:pPr>
      <w:r w:rsidRPr="00937407">
        <w:rPr>
          <w:rFonts w:hAnsi="Times New Roman"/>
          <w:b/>
          <w:color w:val="auto"/>
        </w:rPr>
        <w:t>3.</w:t>
      </w:r>
      <w:r w:rsidRPr="00937407">
        <w:rPr>
          <w:rFonts w:hAnsi="Times New Roman"/>
          <w:color w:val="auto"/>
        </w:rPr>
        <w:t xml:space="preserve"> </w:t>
      </w:r>
      <w:r w:rsidR="009E4C6F" w:rsidRPr="00937407">
        <w:rPr>
          <w:rFonts w:hAnsi="Times New Roman"/>
          <w:color w:val="auto"/>
        </w:rPr>
        <w:t xml:space="preserve">Wypełniony i podpisany przez osobę uprawnioną do reprezentowania Wykonawcy </w:t>
      </w:r>
      <w:r w:rsidR="009E4C6F" w:rsidRPr="00937407">
        <w:rPr>
          <w:rFonts w:hAnsi="Times New Roman"/>
          <w:b/>
          <w:bCs/>
          <w:color w:val="auto"/>
        </w:rPr>
        <w:t xml:space="preserve">Formularz </w:t>
      </w:r>
      <w:r w:rsidR="006156B8">
        <w:rPr>
          <w:rFonts w:hAnsi="Times New Roman"/>
          <w:b/>
          <w:bCs/>
          <w:color w:val="auto"/>
        </w:rPr>
        <w:t>cenowy</w:t>
      </w:r>
      <w:r w:rsidR="009E4C6F" w:rsidRPr="00937407">
        <w:rPr>
          <w:rFonts w:hAnsi="Times New Roman"/>
          <w:color w:val="auto"/>
        </w:rPr>
        <w:t xml:space="preserve"> stanowiący </w:t>
      </w:r>
      <w:r w:rsidR="009E4C6F" w:rsidRPr="00937407">
        <w:rPr>
          <w:rFonts w:hAnsi="Times New Roman"/>
          <w:b/>
          <w:bCs/>
          <w:color w:val="auto"/>
        </w:rPr>
        <w:t>Załącznik Nr 3 do SIWZ</w:t>
      </w:r>
      <w:r w:rsidR="009E4C6F" w:rsidRPr="00937407">
        <w:rPr>
          <w:rFonts w:hAnsi="Times New Roman"/>
          <w:color w:val="auto"/>
        </w:rPr>
        <w:t>.</w:t>
      </w:r>
    </w:p>
    <w:p w:rsidR="00D727CD" w:rsidRPr="00937407" w:rsidRDefault="00D727CD" w:rsidP="00D727CD">
      <w:pPr>
        <w:pStyle w:val="Tekstpodstawowy"/>
        <w:pBdr>
          <w:top w:val="none" w:sz="0" w:space="0" w:color="auto"/>
          <w:left w:val="none" w:sz="0" w:space="0" w:color="auto"/>
          <w:bottom w:val="none" w:sz="0" w:space="0" w:color="auto"/>
          <w:right w:val="none" w:sz="0" w:space="0" w:color="auto"/>
          <w:bar w:val="none" w:sz="0" w:color="auto"/>
        </w:pBdr>
        <w:tabs>
          <w:tab w:val="left" w:pos="2160"/>
        </w:tabs>
        <w:rPr>
          <w:rFonts w:hAnsi="Times New Roman"/>
          <w:color w:val="auto"/>
        </w:rPr>
      </w:pPr>
      <w:r w:rsidRPr="00937407">
        <w:rPr>
          <w:rFonts w:hAnsi="Times New Roman"/>
          <w:b/>
          <w:color w:val="auto"/>
        </w:rPr>
        <w:t>4.</w:t>
      </w:r>
      <w:r w:rsidRPr="00937407">
        <w:rPr>
          <w:rFonts w:hAnsi="Times New Roman"/>
          <w:color w:val="auto"/>
        </w:rPr>
        <w:t xml:space="preserve"> </w:t>
      </w:r>
      <w:r w:rsidRPr="00937407">
        <w:rPr>
          <w:rFonts w:hAnsi="Times New Roman"/>
        </w:rPr>
        <w:t>Aktualne na dzień składania ofert:</w:t>
      </w:r>
    </w:p>
    <w:p w:rsidR="00D727CD" w:rsidRPr="00937407" w:rsidRDefault="00D727CD" w:rsidP="00663605">
      <w:pPr>
        <w:pStyle w:val="Tekstpodstawowy3"/>
        <w:numPr>
          <w:ilvl w:val="0"/>
          <w:numId w:val="79"/>
        </w:numPr>
        <w:pBdr>
          <w:top w:val="none" w:sz="0" w:space="0" w:color="auto"/>
          <w:left w:val="none" w:sz="0" w:space="0" w:color="auto"/>
          <w:bottom w:val="none" w:sz="0" w:space="0" w:color="auto"/>
          <w:right w:val="none" w:sz="0" w:space="0" w:color="auto"/>
          <w:bar w:val="none" w:sz="0" w:color="auto"/>
        </w:pBdr>
        <w:autoSpaceDE w:val="0"/>
        <w:autoSpaceDN w:val="0"/>
        <w:adjustRightInd w:val="0"/>
        <w:rPr>
          <w:rFonts w:hAnsi="Times New Roman"/>
          <w:b/>
          <w:bCs/>
        </w:rPr>
      </w:pPr>
      <w:r w:rsidRPr="00937407">
        <w:rPr>
          <w:rFonts w:hAnsi="Times New Roman"/>
        </w:rPr>
        <w:t xml:space="preserve">Oświadczenie dotyczące spełniania warunków udziału w postępowaniu i braku przesłanek wykluczenia złożone w formie </w:t>
      </w:r>
      <w:r w:rsidRPr="00937407">
        <w:rPr>
          <w:rFonts w:hAnsi="Times New Roman"/>
          <w:b/>
          <w:bCs/>
        </w:rPr>
        <w:t>Standardowego Formularza Jednolitego Europejskiego Dokumentu Zamówienia ( JEDZ).</w:t>
      </w:r>
    </w:p>
    <w:p w:rsidR="009E4C6F" w:rsidRPr="00937407" w:rsidRDefault="00D727CD" w:rsidP="009E4C6F">
      <w:pPr>
        <w:pStyle w:val="Tekstpodstawowy"/>
        <w:pBdr>
          <w:top w:val="none" w:sz="0" w:space="0" w:color="auto"/>
          <w:left w:val="none" w:sz="0" w:space="0" w:color="auto"/>
          <w:bottom w:val="none" w:sz="0" w:space="0" w:color="auto"/>
          <w:right w:val="none" w:sz="0" w:space="0" w:color="auto"/>
          <w:bar w:val="none" w:sz="0" w:color="auto"/>
        </w:pBdr>
        <w:tabs>
          <w:tab w:val="left" w:pos="2160"/>
        </w:tabs>
        <w:rPr>
          <w:rFonts w:hAnsi="Times New Roman"/>
          <w:b/>
          <w:bCs/>
          <w:color w:val="auto"/>
        </w:rPr>
      </w:pPr>
      <w:r w:rsidRPr="00937407">
        <w:rPr>
          <w:rFonts w:hAnsi="Times New Roman"/>
          <w:b/>
          <w:color w:val="auto"/>
        </w:rPr>
        <w:t>5</w:t>
      </w:r>
      <w:r w:rsidR="009E4C6F" w:rsidRPr="00937407">
        <w:rPr>
          <w:rFonts w:hAnsi="Times New Roman"/>
          <w:b/>
          <w:color w:val="auto"/>
        </w:rPr>
        <w:t>.</w:t>
      </w:r>
      <w:r w:rsidR="009E4C6F" w:rsidRPr="00937407">
        <w:rPr>
          <w:rFonts w:hAnsi="Times New Roman"/>
          <w:color w:val="auto"/>
        </w:rPr>
        <w:t xml:space="preserve"> Podpisane przez osobę uprawnioną do reprezentowania Wykonawcy </w:t>
      </w:r>
      <w:r w:rsidR="009E4C6F" w:rsidRPr="00937407">
        <w:rPr>
          <w:rFonts w:hAnsi="Times New Roman"/>
          <w:b/>
          <w:bCs/>
          <w:color w:val="auto"/>
        </w:rPr>
        <w:t>Istotne Postanowienia</w:t>
      </w:r>
      <w:r w:rsidR="009E7EF1" w:rsidRPr="00937407">
        <w:rPr>
          <w:rFonts w:hAnsi="Times New Roman"/>
          <w:b/>
          <w:bCs/>
          <w:color w:val="auto"/>
        </w:rPr>
        <w:t xml:space="preserve"> </w:t>
      </w:r>
      <w:r w:rsidR="009E4C6F" w:rsidRPr="00937407">
        <w:rPr>
          <w:rFonts w:hAnsi="Times New Roman"/>
          <w:b/>
          <w:bCs/>
          <w:color w:val="auto"/>
        </w:rPr>
        <w:t>Umowy</w:t>
      </w:r>
      <w:r w:rsidR="009E4C6F" w:rsidRPr="00937407">
        <w:rPr>
          <w:rFonts w:hAnsi="Times New Roman"/>
          <w:color w:val="auto"/>
        </w:rPr>
        <w:t xml:space="preserve"> stanowiące </w:t>
      </w:r>
      <w:r w:rsidR="009E4C6F" w:rsidRPr="00937407">
        <w:rPr>
          <w:rFonts w:hAnsi="Times New Roman"/>
          <w:b/>
          <w:bCs/>
          <w:color w:val="auto"/>
        </w:rPr>
        <w:t>Załą</w:t>
      </w:r>
      <w:r w:rsidRPr="00937407">
        <w:rPr>
          <w:rFonts w:hAnsi="Times New Roman"/>
          <w:b/>
          <w:bCs/>
          <w:color w:val="auto"/>
        </w:rPr>
        <w:t>cznik Nr 4</w:t>
      </w:r>
      <w:r w:rsidR="009E4C6F" w:rsidRPr="00937407">
        <w:rPr>
          <w:rFonts w:hAnsi="Times New Roman"/>
          <w:b/>
          <w:bCs/>
          <w:color w:val="auto"/>
        </w:rPr>
        <w:t xml:space="preserve"> do SIWZ.</w:t>
      </w:r>
    </w:p>
    <w:p w:rsidR="009E4C6F" w:rsidRPr="00937407" w:rsidRDefault="00C433CA" w:rsidP="009E4C6F">
      <w:pPr>
        <w:pStyle w:val="Tekstpodstawowy"/>
        <w:pBdr>
          <w:top w:val="none" w:sz="0" w:space="0" w:color="auto"/>
          <w:left w:val="none" w:sz="0" w:space="0" w:color="auto"/>
          <w:bottom w:val="none" w:sz="0" w:space="0" w:color="auto"/>
          <w:right w:val="none" w:sz="0" w:space="0" w:color="auto"/>
          <w:bar w:val="none" w:sz="0" w:color="auto"/>
        </w:pBdr>
        <w:tabs>
          <w:tab w:val="left" w:pos="2160"/>
        </w:tabs>
        <w:rPr>
          <w:rFonts w:hAnsi="Times New Roman"/>
          <w:b/>
          <w:bCs/>
          <w:color w:val="auto"/>
        </w:rPr>
      </w:pPr>
      <w:r w:rsidRPr="00937407">
        <w:rPr>
          <w:rFonts w:hAnsi="Times New Roman"/>
          <w:b/>
          <w:color w:val="auto"/>
        </w:rPr>
        <w:t>6</w:t>
      </w:r>
      <w:r w:rsidR="009E4C6F" w:rsidRPr="00937407">
        <w:rPr>
          <w:rFonts w:hAnsi="Times New Roman"/>
          <w:b/>
          <w:color w:val="auto"/>
        </w:rPr>
        <w:t>.</w:t>
      </w:r>
      <w:r w:rsidR="009E4C6F" w:rsidRPr="00937407">
        <w:rPr>
          <w:rFonts w:hAnsi="Times New Roman"/>
          <w:color w:val="auto"/>
        </w:rPr>
        <w:t xml:space="preserve"> Wypełnione i podpisane przez osobę uprawnioną do reprezentowania Wykonawcy </w:t>
      </w:r>
      <w:r w:rsidR="009E4C6F" w:rsidRPr="00937407">
        <w:rPr>
          <w:rFonts w:hAnsi="Times New Roman"/>
          <w:b/>
          <w:bCs/>
          <w:color w:val="auto"/>
        </w:rPr>
        <w:t>Oświadczenie o podwykonawcach</w:t>
      </w:r>
      <w:r w:rsidR="009E4C6F" w:rsidRPr="00937407">
        <w:rPr>
          <w:rFonts w:hAnsi="Times New Roman"/>
          <w:color w:val="auto"/>
        </w:rPr>
        <w:t xml:space="preserve"> stanowiące </w:t>
      </w:r>
      <w:r w:rsidR="009E4C6F" w:rsidRPr="00937407">
        <w:rPr>
          <w:rFonts w:hAnsi="Times New Roman"/>
          <w:b/>
          <w:bCs/>
          <w:color w:val="auto"/>
        </w:rPr>
        <w:t>Załą</w:t>
      </w:r>
      <w:r w:rsidR="00D727CD" w:rsidRPr="00937407">
        <w:rPr>
          <w:rFonts w:hAnsi="Times New Roman"/>
          <w:b/>
          <w:bCs/>
          <w:color w:val="auto"/>
        </w:rPr>
        <w:t>cznik Nr 5</w:t>
      </w:r>
      <w:r w:rsidR="009E4C6F" w:rsidRPr="00937407">
        <w:rPr>
          <w:rFonts w:hAnsi="Times New Roman"/>
          <w:b/>
          <w:bCs/>
          <w:color w:val="auto"/>
        </w:rPr>
        <w:t xml:space="preserve"> do SIWZ. </w:t>
      </w:r>
    </w:p>
    <w:p w:rsidR="009E4C6F" w:rsidRPr="00937407" w:rsidRDefault="00C433CA" w:rsidP="009010BC">
      <w:pPr>
        <w:pStyle w:val="Tekstpodstawowy"/>
        <w:pBdr>
          <w:top w:val="none" w:sz="0" w:space="0" w:color="auto"/>
          <w:left w:val="none" w:sz="0" w:space="0" w:color="auto"/>
          <w:bottom w:val="none" w:sz="0" w:space="0" w:color="auto"/>
          <w:right w:val="none" w:sz="0" w:space="0" w:color="auto"/>
          <w:bar w:val="none" w:sz="0" w:color="auto"/>
        </w:pBdr>
        <w:rPr>
          <w:rFonts w:hAnsi="Times New Roman"/>
          <w:b/>
          <w:bCs/>
          <w:color w:val="auto"/>
        </w:rPr>
      </w:pPr>
      <w:r w:rsidRPr="00937407">
        <w:rPr>
          <w:rFonts w:hAnsi="Times New Roman"/>
          <w:b/>
          <w:color w:val="auto"/>
        </w:rPr>
        <w:t>7</w:t>
      </w:r>
      <w:r w:rsidR="009010BC" w:rsidRPr="00937407">
        <w:rPr>
          <w:rFonts w:hAnsi="Times New Roman"/>
          <w:b/>
          <w:color w:val="auto"/>
        </w:rPr>
        <w:t>.</w:t>
      </w:r>
      <w:r w:rsidR="009010BC" w:rsidRPr="00937407">
        <w:rPr>
          <w:rFonts w:hAnsi="Times New Roman"/>
          <w:color w:val="auto"/>
        </w:rPr>
        <w:t xml:space="preserve"> </w:t>
      </w:r>
      <w:r w:rsidR="009E4C6F" w:rsidRPr="00937407">
        <w:rPr>
          <w:rFonts w:hAnsi="Times New Roman"/>
          <w:color w:val="auto"/>
        </w:rPr>
        <w:t xml:space="preserve">Podpisane przez osobę uprawnioną do reprezentowania Wykonawcy </w:t>
      </w:r>
      <w:r w:rsidR="009E4C6F" w:rsidRPr="00937407">
        <w:rPr>
          <w:rFonts w:hAnsi="Times New Roman"/>
          <w:b/>
          <w:bCs/>
          <w:color w:val="auto"/>
        </w:rPr>
        <w:t>Oświadczenia Wykonawcy w sprawie gwarancji zabezpieczenia należytego wykonania umowy</w:t>
      </w:r>
      <w:r w:rsidR="009E4C6F" w:rsidRPr="00937407">
        <w:rPr>
          <w:rFonts w:hAnsi="Times New Roman"/>
          <w:color w:val="auto"/>
        </w:rPr>
        <w:t xml:space="preserve"> stanowiące </w:t>
      </w:r>
      <w:r w:rsidR="009E4C6F" w:rsidRPr="00937407">
        <w:rPr>
          <w:rFonts w:hAnsi="Times New Roman"/>
          <w:b/>
          <w:bCs/>
          <w:color w:val="auto"/>
        </w:rPr>
        <w:t>Załą</w:t>
      </w:r>
      <w:r w:rsidRPr="00937407">
        <w:rPr>
          <w:rFonts w:hAnsi="Times New Roman"/>
          <w:b/>
          <w:bCs/>
          <w:color w:val="auto"/>
        </w:rPr>
        <w:t>cznik Nr 6</w:t>
      </w:r>
      <w:r w:rsidR="009E4C6F" w:rsidRPr="00937407">
        <w:rPr>
          <w:rFonts w:hAnsi="Times New Roman"/>
          <w:b/>
          <w:bCs/>
          <w:color w:val="auto"/>
        </w:rPr>
        <w:t xml:space="preserve"> do SIWZ.</w:t>
      </w:r>
    </w:p>
    <w:p w:rsidR="00C433CA" w:rsidRPr="00AF2D07" w:rsidRDefault="00C433CA" w:rsidP="00C433CA">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rPr>
      </w:pPr>
      <w:r w:rsidRPr="00AF2D07">
        <w:rPr>
          <w:rFonts w:hAnsi="Times New Roman"/>
          <w:b/>
          <w:color w:val="auto"/>
        </w:rPr>
        <w:t xml:space="preserve">8. </w:t>
      </w:r>
      <w:r w:rsidRPr="00AF2D07">
        <w:rPr>
          <w:rFonts w:hAnsi="Times New Roman"/>
          <w:color w:val="auto"/>
        </w:rPr>
        <w:t>Zaświadczenie Państwowego Powiatowego Inspektora Sanitarnego potwierdzającego opracowanie i wdrożenie w obiekcie Wykonawcy systemu HACCP.</w:t>
      </w:r>
    </w:p>
    <w:p w:rsidR="00C433CA" w:rsidRPr="00AF2D07" w:rsidRDefault="00C433CA" w:rsidP="00C433CA">
      <w:pPr>
        <w:pStyle w:val="Tekstpodstawowy"/>
        <w:pBdr>
          <w:top w:val="none" w:sz="0" w:space="0" w:color="auto"/>
          <w:left w:val="none" w:sz="0" w:space="0" w:color="auto"/>
          <w:bottom w:val="none" w:sz="0" w:space="0" w:color="auto"/>
          <w:right w:val="none" w:sz="0" w:space="0" w:color="auto"/>
          <w:bar w:val="none" w:sz="0" w:color="auto"/>
        </w:pBdr>
        <w:rPr>
          <w:rFonts w:hAnsi="Times New Roman"/>
          <w:b/>
          <w:bCs/>
          <w:color w:val="auto"/>
        </w:rPr>
      </w:pPr>
      <w:r w:rsidRPr="00AF2D07">
        <w:rPr>
          <w:rFonts w:hAnsi="Times New Roman"/>
          <w:b/>
          <w:color w:val="auto"/>
        </w:rPr>
        <w:t>9.</w:t>
      </w:r>
      <w:r w:rsidRPr="00AF2D07">
        <w:rPr>
          <w:rFonts w:hAnsi="Times New Roman"/>
          <w:color w:val="auto"/>
        </w:rPr>
        <w:t>Zgodę na prowadzenie działalności cateringowej wydaną przez właściwego Państwowego Powiatowego Inspektora Sanitarnego.</w:t>
      </w:r>
    </w:p>
    <w:p w:rsidR="00C433CA" w:rsidRPr="00AF2D07" w:rsidRDefault="00C433CA" w:rsidP="00C433CA">
      <w:pPr>
        <w:pStyle w:val="Tekstpodstawowy"/>
        <w:pBdr>
          <w:top w:val="none" w:sz="0" w:space="0" w:color="auto"/>
          <w:left w:val="none" w:sz="0" w:space="0" w:color="auto"/>
          <w:bottom w:val="none" w:sz="0" w:space="0" w:color="auto"/>
          <w:right w:val="none" w:sz="0" w:space="0" w:color="auto"/>
          <w:bar w:val="none" w:sz="0" w:color="auto"/>
        </w:pBdr>
        <w:rPr>
          <w:rFonts w:hAnsi="Times New Roman"/>
          <w:b/>
          <w:bCs/>
          <w:color w:val="auto"/>
        </w:rPr>
      </w:pPr>
      <w:r w:rsidRPr="00AF2D07">
        <w:rPr>
          <w:rFonts w:hAnsi="Times New Roman"/>
          <w:b/>
          <w:color w:val="auto"/>
        </w:rPr>
        <w:t xml:space="preserve">10. </w:t>
      </w:r>
      <w:r w:rsidRPr="00AF2D07">
        <w:rPr>
          <w:rFonts w:hAnsi="Times New Roman"/>
          <w:color w:val="auto"/>
        </w:rPr>
        <w:t xml:space="preserve">Zaświadczenie dopuszczające środki transportu do przewozu posiłków wydane przez właściwego Państwowego Powiatowego Inspektora Sanitarnego. </w:t>
      </w:r>
    </w:p>
    <w:p w:rsidR="00C433CA" w:rsidRPr="00AF2D07" w:rsidRDefault="00C433CA" w:rsidP="00C433CA">
      <w:pPr>
        <w:pStyle w:val="Tekstpodstawowy"/>
        <w:pBdr>
          <w:top w:val="none" w:sz="0" w:space="0" w:color="auto"/>
          <w:left w:val="none" w:sz="0" w:space="0" w:color="auto"/>
          <w:bottom w:val="none" w:sz="0" w:space="0" w:color="auto"/>
          <w:right w:val="none" w:sz="0" w:space="0" w:color="auto"/>
          <w:bar w:val="none" w:sz="0" w:color="auto"/>
        </w:pBdr>
        <w:rPr>
          <w:rFonts w:hAnsi="Times New Roman"/>
          <w:b/>
          <w:bCs/>
          <w:color w:val="auto"/>
        </w:rPr>
      </w:pPr>
      <w:r w:rsidRPr="00AF2D07">
        <w:rPr>
          <w:rFonts w:hAnsi="Times New Roman"/>
          <w:b/>
          <w:color w:val="auto"/>
        </w:rPr>
        <w:t>11.</w:t>
      </w:r>
      <w:r w:rsidRPr="00AF2D07">
        <w:rPr>
          <w:rFonts w:hAnsi="Times New Roman"/>
          <w:color w:val="auto"/>
        </w:rPr>
        <w:t xml:space="preserve"> Adres kuchni przygotowującej posiłki.</w:t>
      </w:r>
    </w:p>
    <w:p w:rsidR="00C433CA" w:rsidRPr="00AF2D07" w:rsidRDefault="00C433CA" w:rsidP="00C433CA">
      <w:pPr>
        <w:pStyle w:val="Akapitzlist"/>
        <w:spacing w:after="0" w:line="240" w:lineRule="auto"/>
        <w:ind w:left="0"/>
        <w:jc w:val="both"/>
        <w:rPr>
          <w:rFonts w:ascii="Times New Roman" w:hAnsi="Times New Roman"/>
          <w:sz w:val="24"/>
          <w:szCs w:val="24"/>
        </w:rPr>
      </w:pPr>
      <w:r w:rsidRPr="00AF2D07">
        <w:rPr>
          <w:rFonts w:ascii="Times New Roman" w:hAnsi="Times New Roman"/>
          <w:b/>
          <w:sz w:val="24"/>
          <w:szCs w:val="24"/>
        </w:rPr>
        <w:lastRenderedPageBreak/>
        <w:t>12.</w:t>
      </w:r>
      <w:r w:rsidRPr="00AF2D07">
        <w:rPr>
          <w:rFonts w:ascii="Times New Roman" w:hAnsi="Times New Roman"/>
          <w:sz w:val="24"/>
          <w:szCs w:val="24"/>
        </w:rPr>
        <w:t xml:space="preserve"> Przykładowe jadłospisy:</w:t>
      </w:r>
    </w:p>
    <w:p w:rsidR="00C433CA" w:rsidRPr="00AF2D07" w:rsidRDefault="00C433CA" w:rsidP="00663605">
      <w:pPr>
        <w:pStyle w:val="Akapitzlist"/>
        <w:numPr>
          <w:ilvl w:val="0"/>
          <w:numId w:val="62"/>
        </w:numPr>
        <w:spacing w:after="0" w:line="240" w:lineRule="auto"/>
        <w:jc w:val="both"/>
        <w:rPr>
          <w:rFonts w:ascii="Times New Roman" w:hAnsi="Times New Roman"/>
          <w:sz w:val="24"/>
          <w:szCs w:val="24"/>
        </w:rPr>
      </w:pPr>
      <w:r w:rsidRPr="00AF2D07">
        <w:rPr>
          <w:rFonts w:ascii="Times New Roman" w:hAnsi="Times New Roman"/>
          <w:sz w:val="24"/>
          <w:szCs w:val="24"/>
        </w:rPr>
        <w:t>Dekadowy (10 dni) dla diety podstawowej;</w:t>
      </w:r>
    </w:p>
    <w:p w:rsidR="00C433CA" w:rsidRPr="00AF2D07" w:rsidRDefault="00C433CA" w:rsidP="00663605">
      <w:pPr>
        <w:pStyle w:val="Akapitzlist"/>
        <w:numPr>
          <w:ilvl w:val="0"/>
          <w:numId w:val="62"/>
        </w:numPr>
        <w:spacing w:after="0" w:line="240" w:lineRule="auto"/>
        <w:jc w:val="both"/>
        <w:rPr>
          <w:rFonts w:ascii="Times New Roman" w:hAnsi="Times New Roman"/>
          <w:sz w:val="24"/>
          <w:szCs w:val="24"/>
        </w:rPr>
      </w:pPr>
      <w:r w:rsidRPr="00AF2D07">
        <w:rPr>
          <w:rFonts w:ascii="Times New Roman" w:hAnsi="Times New Roman"/>
          <w:sz w:val="24"/>
          <w:szCs w:val="24"/>
        </w:rPr>
        <w:t>Dekadowy (10 dni) dla diety łatwo strawnej;</w:t>
      </w:r>
    </w:p>
    <w:p w:rsidR="00C433CA" w:rsidRPr="00AF2D07" w:rsidRDefault="00C433CA" w:rsidP="00663605">
      <w:pPr>
        <w:pStyle w:val="Akapitzlist"/>
        <w:numPr>
          <w:ilvl w:val="0"/>
          <w:numId w:val="62"/>
        </w:numPr>
        <w:spacing w:after="0" w:line="240" w:lineRule="auto"/>
        <w:jc w:val="both"/>
        <w:rPr>
          <w:rFonts w:ascii="Times New Roman" w:hAnsi="Times New Roman"/>
          <w:sz w:val="24"/>
          <w:szCs w:val="24"/>
        </w:rPr>
      </w:pPr>
      <w:r w:rsidRPr="00AF2D07">
        <w:rPr>
          <w:rFonts w:ascii="Times New Roman" w:hAnsi="Times New Roman"/>
          <w:sz w:val="24"/>
          <w:szCs w:val="24"/>
        </w:rPr>
        <w:t>Dekadowy (10 d</w:t>
      </w:r>
      <w:r w:rsidR="005C7E31">
        <w:rPr>
          <w:rFonts w:ascii="Times New Roman" w:hAnsi="Times New Roman"/>
          <w:sz w:val="24"/>
          <w:szCs w:val="24"/>
        </w:rPr>
        <w:t>ni) dla diety</w:t>
      </w:r>
      <w:r w:rsidRPr="00AF2D07">
        <w:rPr>
          <w:rFonts w:ascii="Times New Roman" w:hAnsi="Times New Roman"/>
          <w:sz w:val="24"/>
          <w:szCs w:val="24"/>
        </w:rPr>
        <w:t xml:space="preserve"> z ograniczeniem ła</w:t>
      </w:r>
      <w:r w:rsidR="005C7E31">
        <w:rPr>
          <w:rFonts w:ascii="Times New Roman" w:hAnsi="Times New Roman"/>
          <w:sz w:val="24"/>
          <w:szCs w:val="24"/>
        </w:rPr>
        <w:t>two przyswajalnych węglowodanów</w:t>
      </w:r>
      <w:r w:rsidRPr="00AF2D07">
        <w:rPr>
          <w:rFonts w:ascii="Times New Roman" w:hAnsi="Times New Roman"/>
          <w:sz w:val="24"/>
          <w:szCs w:val="24"/>
        </w:rPr>
        <w:t>;</w:t>
      </w:r>
    </w:p>
    <w:p w:rsidR="00C433CA" w:rsidRPr="00AF2D07" w:rsidRDefault="00C433CA" w:rsidP="00663605">
      <w:pPr>
        <w:pStyle w:val="Akapitzlist"/>
        <w:numPr>
          <w:ilvl w:val="0"/>
          <w:numId w:val="62"/>
        </w:numPr>
        <w:spacing w:after="0" w:line="240" w:lineRule="auto"/>
        <w:jc w:val="both"/>
        <w:rPr>
          <w:rFonts w:ascii="Times New Roman" w:hAnsi="Times New Roman"/>
          <w:sz w:val="24"/>
          <w:szCs w:val="24"/>
        </w:rPr>
      </w:pPr>
      <w:r w:rsidRPr="00AF2D07">
        <w:rPr>
          <w:rFonts w:ascii="Times New Roman" w:hAnsi="Times New Roman"/>
          <w:sz w:val="24"/>
          <w:szCs w:val="24"/>
        </w:rPr>
        <w:t>1 d</w:t>
      </w:r>
      <w:r w:rsidR="005C7E31">
        <w:rPr>
          <w:rFonts w:ascii="Times New Roman" w:hAnsi="Times New Roman"/>
          <w:sz w:val="24"/>
          <w:szCs w:val="24"/>
        </w:rPr>
        <w:t>zień dla diety</w:t>
      </w:r>
      <w:r w:rsidRPr="00AF2D07">
        <w:rPr>
          <w:rFonts w:ascii="Times New Roman" w:hAnsi="Times New Roman"/>
          <w:sz w:val="24"/>
          <w:szCs w:val="24"/>
        </w:rPr>
        <w:t xml:space="preserve"> łatwo strawnej z ograniczeniem substancji pobudzających wydzielanie soku żołądkowego;</w:t>
      </w:r>
    </w:p>
    <w:p w:rsidR="00C433CA" w:rsidRPr="00AF2D07" w:rsidRDefault="00C433CA" w:rsidP="00663605">
      <w:pPr>
        <w:pStyle w:val="Akapitzlist"/>
        <w:numPr>
          <w:ilvl w:val="0"/>
          <w:numId w:val="62"/>
        </w:numPr>
        <w:spacing w:after="0" w:line="240" w:lineRule="auto"/>
        <w:jc w:val="both"/>
        <w:rPr>
          <w:rFonts w:ascii="Times New Roman" w:hAnsi="Times New Roman"/>
          <w:sz w:val="24"/>
          <w:szCs w:val="24"/>
        </w:rPr>
      </w:pPr>
      <w:r w:rsidRPr="00AF2D07">
        <w:rPr>
          <w:rFonts w:ascii="Times New Roman" w:hAnsi="Times New Roman"/>
          <w:sz w:val="24"/>
          <w:szCs w:val="24"/>
        </w:rPr>
        <w:t>1 dzień dla diety bezsolnej;</w:t>
      </w:r>
    </w:p>
    <w:p w:rsidR="00C433CA" w:rsidRPr="00AF2D07" w:rsidRDefault="00C433CA" w:rsidP="00663605">
      <w:pPr>
        <w:pStyle w:val="Akapitzlist"/>
        <w:numPr>
          <w:ilvl w:val="0"/>
          <w:numId w:val="62"/>
        </w:numPr>
        <w:spacing w:after="0" w:line="240" w:lineRule="auto"/>
        <w:jc w:val="both"/>
        <w:rPr>
          <w:rFonts w:ascii="Times New Roman" w:hAnsi="Times New Roman"/>
          <w:sz w:val="24"/>
          <w:szCs w:val="24"/>
        </w:rPr>
      </w:pPr>
      <w:r w:rsidRPr="00AF2D07">
        <w:rPr>
          <w:rFonts w:ascii="Times New Roman" w:hAnsi="Times New Roman"/>
          <w:sz w:val="24"/>
          <w:szCs w:val="24"/>
        </w:rPr>
        <w:t>1 dzień dl</w:t>
      </w:r>
      <w:r w:rsidR="005C7E31">
        <w:rPr>
          <w:rFonts w:ascii="Times New Roman" w:hAnsi="Times New Roman"/>
          <w:sz w:val="24"/>
          <w:szCs w:val="24"/>
        </w:rPr>
        <w:t>a diety łatwo strawnej z ograniczeniem tłuszczu</w:t>
      </w:r>
      <w:r w:rsidRPr="00AF2D07">
        <w:rPr>
          <w:rFonts w:ascii="Times New Roman" w:hAnsi="Times New Roman"/>
          <w:sz w:val="24"/>
          <w:szCs w:val="24"/>
        </w:rPr>
        <w:t>;</w:t>
      </w:r>
    </w:p>
    <w:p w:rsidR="00C544E9" w:rsidRPr="00677BEC" w:rsidRDefault="00C544E9" w:rsidP="00663605">
      <w:pPr>
        <w:pStyle w:val="Akapitzlist"/>
        <w:numPr>
          <w:ilvl w:val="0"/>
          <w:numId w:val="62"/>
        </w:numPr>
        <w:spacing w:after="0" w:line="240" w:lineRule="auto"/>
        <w:jc w:val="both"/>
        <w:rPr>
          <w:rFonts w:ascii="Times New Roman" w:hAnsi="Times New Roman"/>
          <w:sz w:val="24"/>
          <w:szCs w:val="24"/>
        </w:rPr>
      </w:pPr>
      <w:r w:rsidRPr="00677BEC">
        <w:rPr>
          <w:rFonts w:ascii="Times New Roman" w:hAnsi="Times New Roman"/>
          <w:sz w:val="24"/>
          <w:szCs w:val="24"/>
        </w:rPr>
        <w:t xml:space="preserve">1 dzień dla diety </w:t>
      </w:r>
      <w:r w:rsidR="00677BEC">
        <w:rPr>
          <w:rFonts w:ascii="Times New Roman" w:hAnsi="Times New Roman"/>
          <w:sz w:val="24"/>
          <w:szCs w:val="24"/>
        </w:rPr>
        <w:t>chorych</w:t>
      </w:r>
      <w:r w:rsidRPr="00677BEC">
        <w:rPr>
          <w:rFonts w:ascii="Times New Roman" w:hAnsi="Times New Roman"/>
          <w:sz w:val="24"/>
          <w:szCs w:val="24"/>
        </w:rPr>
        <w:t xml:space="preserve"> z AZS</w:t>
      </w:r>
      <w:r w:rsidR="00E84D0A" w:rsidRPr="00677BEC">
        <w:rPr>
          <w:rFonts w:ascii="Times New Roman" w:hAnsi="Times New Roman"/>
          <w:sz w:val="24"/>
          <w:szCs w:val="24"/>
        </w:rPr>
        <w:t xml:space="preserve"> ( z diety należy wyłączyć podstawowe alergeny – mleko krowie, kurze jaja, soję, zboża ( gluten), orzechy, ryby, skorupiaki, uwzględnić owoce dozwolone: </w:t>
      </w:r>
      <w:r w:rsidR="005C7E31" w:rsidRPr="00677BEC">
        <w:rPr>
          <w:rFonts w:ascii="Times New Roman" w:hAnsi="Times New Roman"/>
          <w:sz w:val="24"/>
          <w:szCs w:val="24"/>
        </w:rPr>
        <w:t xml:space="preserve">np. </w:t>
      </w:r>
      <w:r w:rsidR="00E84D0A" w:rsidRPr="00677BEC">
        <w:rPr>
          <w:rFonts w:ascii="Times New Roman" w:hAnsi="Times New Roman"/>
          <w:sz w:val="24"/>
          <w:szCs w:val="24"/>
        </w:rPr>
        <w:t xml:space="preserve">jabłka, banany, śliwki, gruszki i dozwolone warzywa: </w:t>
      </w:r>
      <w:r w:rsidR="005C7E31" w:rsidRPr="00677BEC">
        <w:rPr>
          <w:rFonts w:ascii="Times New Roman" w:hAnsi="Times New Roman"/>
          <w:sz w:val="24"/>
          <w:szCs w:val="24"/>
        </w:rPr>
        <w:t>np.</w:t>
      </w:r>
      <w:r w:rsidR="00510134">
        <w:rPr>
          <w:rFonts w:ascii="Times New Roman" w:hAnsi="Times New Roman"/>
          <w:sz w:val="24"/>
          <w:szCs w:val="24"/>
        </w:rPr>
        <w:t xml:space="preserve"> </w:t>
      </w:r>
      <w:r w:rsidR="00E84D0A" w:rsidRPr="00677BEC">
        <w:rPr>
          <w:rFonts w:ascii="Times New Roman" w:hAnsi="Times New Roman"/>
          <w:sz w:val="24"/>
          <w:szCs w:val="24"/>
        </w:rPr>
        <w:t>sałata zielona</w:t>
      </w:r>
    </w:p>
    <w:p w:rsidR="00E86DB0" w:rsidRPr="00E86DB0" w:rsidRDefault="00C433CA" w:rsidP="00E86DB0">
      <w:pPr>
        <w:pStyle w:val="Akapitzlist"/>
        <w:ind w:left="0"/>
        <w:jc w:val="both"/>
        <w:rPr>
          <w:rFonts w:ascii="Times New Roman" w:hAnsi="Times New Roman"/>
          <w:sz w:val="24"/>
          <w:szCs w:val="24"/>
        </w:rPr>
      </w:pPr>
      <w:r w:rsidRPr="00AF2D07">
        <w:rPr>
          <w:rFonts w:ascii="Times New Roman" w:hAnsi="Times New Roman"/>
          <w:sz w:val="24"/>
          <w:szCs w:val="24"/>
        </w:rPr>
        <w:t>z podziałem na posiłki, ilość użytego surowca  /</w:t>
      </w:r>
      <w:proofErr w:type="spellStart"/>
      <w:r w:rsidRPr="00AF2D07">
        <w:rPr>
          <w:rFonts w:ascii="Times New Roman" w:hAnsi="Times New Roman"/>
          <w:sz w:val="24"/>
          <w:szCs w:val="24"/>
        </w:rPr>
        <w:t>tzw</w:t>
      </w:r>
      <w:proofErr w:type="spellEnd"/>
      <w:r w:rsidRPr="00AF2D07">
        <w:rPr>
          <w:rFonts w:ascii="Times New Roman" w:hAnsi="Times New Roman"/>
          <w:sz w:val="24"/>
          <w:szCs w:val="24"/>
        </w:rPr>
        <w:t>.”</w:t>
      </w:r>
      <w:proofErr w:type="spellStart"/>
      <w:r w:rsidRPr="00AF2D07">
        <w:rPr>
          <w:rFonts w:ascii="Times New Roman" w:hAnsi="Times New Roman"/>
          <w:sz w:val="24"/>
          <w:szCs w:val="24"/>
        </w:rPr>
        <w:t>gramówka</w:t>
      </w:r>
      <w:proofErr w:type="spellEnd"/>
      <w:r w:rsidRPr="00AF2D07">
        <w:rPr>
          <w:rFonts w:ascii="Times New Roman" w:hAnsi="Times New Roman"/>
          <w:sz w:val="24"/>
          <w:szCs w:val="24"/>
        </w:rPr>
        <w:t>”– obliczenie ilości produktów potrzebnych do wykonania jadłospisu dla jednego pacjenta / Do jadłospisów należy dołączyć szczegółowy wykaz produktów wraz z ich gramaturą niezbędnych do przygotowania poszczególnych potraw oraz obliczyć wartość odżywczą z minimum 5 dni dla diety pods</w:t>
      </w:r>
      <w:r w:rsidR="00677BEC">
        <w:rPr>
          <w:rFonts w:ascii="Times New Roman" w:hAnsi="Times New Roman"/>
          <w:sz w:val="24"/>
          <w:szCs w:val="24"/>
        </w:rPr>
        <w:t>tawowej (</w:t>
      </w:r>
      <w:r w:rsidRPr="00AF2D07">
        <w:rPr>
          <w:rFonts w:ascii="Times New Roman" w:hAnsi="Times New Roman"/>
          <w:sz w:val="24"/>
          <w:szCs w:val="24"/>
        </w:rPr>
        <w:t>energia, białko, tłuszcz, węglowodany ogółem, sód, potas, wapń, fosfor,</w:t>
      </w:r>
      <w:r w:rsidR="00677BEC">
        <w:rPr>
          <w:rFonts w:ascii="Times New Roman" w:hAnsi="Times New Roman"/>
          <w:sz w:val="24"/>
          <w:szCs w:val="24"/>
        </w:rPr>
        <w:t xml:space="preserve"> magnez, żelazo, </w:t>
      </w:r>
      <w:proofErr w:type="spellStart"/>
      <w:r w:rsidR="00677BEC">
        <w:rPr>
          <w:rFonts w:ascii="Times New Roman" w:hAnsi="Times New Roman"/>
          <w:sz w:val="24"/>
          <w:szCs w:val="24"/>
        </w:rPr>
        <w:t>Wit.A</w:t>
      </w:r>
      <w:proofErr w:type="spellEnd"/>
      <w:r w:rsidR="00677BEC">
        <w:rPr>
          <w:rFonts w:ascii="Times New Roman" w:hAnsi="Times New Roman"/>
          <w:sz w:val="24"/>
          <w:szCs w:val="24"/>
        </w:rPr>
        <w:t xml:space="preserve">, </w:t>
      </w:r>
      <w:proofErr w:type="spellStart"/>
      <w:r w:rsidR="00677BEC">
        <w:rPr>
          <w:rFonts w:ascii="Times New Roman" w:hAnsi="Times New Roman"/>
          <w:sz w:val="24"/>
          <w:szCs w:val="24"/>
        </w:rPr>
        <w:t>Wit.E</w:t>
      </w:r>
      <w:proofErr w:type="spellEnd"/>
      <w:r w:rsidR="00677BEC">
        <w:rPr>
          <w:rFonts w:ascii="Times New Roman" w:hAnsi="Times New Roman"/>
          <w:sz w:val="24"/>
          <w:szCs w:val="24"/>
        </w:rPr>
        <w:t>, tiamina, r</w:t>
      </w:r>
      <w:r w:rsidRPr="00AF2D07">
        <w:rPr>
          <w:rFonts w:ascii="Times New Roman" w:hAnsi="Times New Roman"/>
          <w:sz w:val="24"/>
          <w:szCs w:val="24"/>
        </w:rPr>
        <w:t xml:space="preserve">yboflawina, Wit.B6, wit.B12 oraz </w:t>
      </w:r>
      <w:proofErr w:type="spellStart"/>
      <w:r w:rsidRPr="00AF2D07">
        <w:rPr>
          <w:rFonts w:ascii="Times New Roman" w:hAnsi="Times New Roman"/>
          <w:sz w:val="24"/>
          <w:szCs w:val="24"/>
        </w:rPr>
        <w:t>Wit.C</w:t>
      </w:r>
      <w:proofErr w:type="spellEnd"/>
      <w:r w:rsidRPr="00AF2D07">
        <w:rPr>
          <w:rFonts w:ascii="Times New Roman" w:hAnsi="Times New Roman"/>
          <w:sz w:val="24"/>
          <w:szCs w:val="24"/>
        </w:rPr>
        <w:t>, % energii z białka, tłuszczu i węglowodanów</w:t>
      </w:r>
      <w:r w:rsidR="00677BEC">
        <w:rPr>
          <w:rFonts w:ascii="Times New Roman" w:hAnsi="Times New Roman"/>
          <w:sz w:val="24"/>
          <w:szCs w:val="24"/>
        </w:rPr>
        <w:t>)</w:t>
      </w:r>
      <w:r w:rsidRPr="00AF2D07">
        <w:rPr>
          <w:rFonts w:ascii="Times New Roman" w:hAnsi="Times New Roman"/>
          <w:sz w:val="24"/>
          <w:szCs w:val="24"/>
        </w:rPr>
        <w:t>.</w:t>
      </w:r>
      <w:r w:rsidRPr="00E86DB0">
        <w:rPr>
          <w:rFonts w:ascii="Times New Roman" w:hAnsi="Times New Roman"/>
          <w:sz w:val="24"/>
          <w:szCs w:val="24"/>
        </w:rPr>
        <w:t xml:space="preserve"> </w:t>
      </w:r>
    </w:p>
    <w:p w:rsidR="00E959A6" w:rsidRDefault="00E86DB0" w:rsidP="00E86DB0">
      <w:pPr>
        <w:pStyle w:val="Akapitzlist"/>
        <w:ind w:left="0"/>
        <w:jc w:val="both"/>
        <w:rPr>
          <w:rFonts w:ascii="Times New Roman" w:hAnsi="Times New Roman"/>
          <w:sz w:val="24"/>
          <w:szCs w:val="24"/>
        </w:rPr>
      </w:pPr>
      <w:r w:rsidRPr="00E86DB0">
        <w:rPr>
          <w:rFonts w:ascii="Times New Roman" w:hAnsi="Times New Roman"/>
          <w:b/>
          <w:sz w:val="24"/>
          <w:szCs w:val="24"/>
        </w:rPr>
        <w:t>13.</w:t>
      </w:r>
      <w:r>
        <w:rPr>
          <w:rFonts w:ascii="Times New Roman" w:hAnsi="Times New Roman"/>
          <w:sz w:val="24"/>
          <w:szCs w:val="24"/>
        </w:rPr>
        <w:t xml:space="preserve"> </w:t>
      </w:r>
      <w:r w:rsidR="00E959A6">
        <w:rPr>
          <w:rFonts w:ascii="Times New Roman" w:hAnsi="Times New Roman"/>
          <w:sz w:val="24"/>
          <w:szCs w:val="24"/>
        </w:rPr>
        <w:t xml:space="preserve">Kserokopia </w:t>
      </w:r>
      <w:r w:rsidR="0090055B">
        <w:rPr>
          <w:rFonts w:ascii="Times New Roman" w:hAnsi="Times New Roman"/>
          <w:sz w:val="24"/>
          <w:szCs w:val="24"/>
        </w:rPr>
        <w:t>umowy z firmą odbierającą resztki</w:t>
      </w:r>
      <w:r w:rsidR="00E959A6">
        <w:rPr>
          <w:rFonts w:ascii="Times New Roman" w:hAnsi="Times New Roman"/>
          <w:sz w:val="24"/>
          <w:szCs w:val="24"/>
        </w:rPr>
        <w:t xml:space="preserve"> pokonsumpcyjne</w:t>
      </w:r>
      <w:r w:rsidR="00AF2D07">
        <w:rPr>
          <w:rFonts w:ascii="Times New Roman" w:hAnsi="Times New Roman"/>
          <w:sz w:val="24"/>
          <w:szCs w:val="24"/>
        </w:rPr>
        <w:t xml:space="preserve"> od Wykonawcy</w:t>
      </w:r>
      <w:r w:rsidR="00E959A6">
        <w:rPr>
          <w:rFonts w:ascii="Times New Roman" w:hAnsi="Times New Roman"/>
          <w:sz w:val="24"/>
          <w:szCs w:val="24"/>
        </w:rPr>
        <w:t>.</w:t>
      </w:r>
    </w:p>
    <w:p w:rsidR="00E86DB0" w:rsidRPr="00E86DB0" w:rsidRDefault="00E959A6" w:rsidP="00E86DB0">
      <w:pPr>
        <w:pStyle w:val="Akapitzlist"/>
        <w:ind w:left="0"/>
        <w:jc w:val="both"/>
        <w:rPr>
          <w:rFonts w:ascii="Times New Roman" w:hAnsi="Times New Roman"/>
          <w:sz w:val="24"/>
          <w:szCs w:val="24"/>
        </w:rPr>
      </w:pPr>
      <w:r w:rsidRPr="00E959A6">
        <w:rPr>
          <w:rFonts w:ascii="Times New Roman" w:hAnsi="Times New Roman"/>
          <w:b/>
          <w:sz w:val="24"/>
          <w:szCs w:val="24"/>
        </w:rPr>
        <w:t>14.</w:t>
      </w:r>
      <w:r w:rsidR="00E86DB0" w:rsidRPr="00E86DB0">
        <w:rPr>
          <w:rFonts w:ascii="Times New Roman" w:hAnsi="Times New Roman"/>
          <w:sz w:val="24"/>
          <w:szCs w:val="24"/>
        </w:rPr>
        <w:t xml:space="preserve">Podpisany przez osobę uprawnioną do reprezentowania Wykonawcy </w:t>
      </w:r>
      <w:r w:rsidR="00E86DB0">
        <w:rPr>
          <w:rFonts w:ascii="Times New Roman" w:hAnsi="Times New Roman"/>
          <w:b/>
          <w:sz w:val="24"/>
          <w:szCs w:val="24"/>
        </w:rPr>
        <w:t>Załącznik nr 7</w:t>
      </w:r>
      <w:r w:rsidR="00E86DB0" w:rsidRPr="00E86DB0">
        <w:rPr>
          <w:rFonts w:ascii="Times New Roman" w:hAnsi="Times New Roman"/>
          <w:b/>
          <w:sz w:val="24"/>
          <w:szCs w:val="24"/>
        </w:rPr>
        <w:t xml:space="preserve"> do SIWZ-</w:t>
      </w:r>
      <w:r w:rsidR="00E86DB0" w:rsidRPr="00E86DB0">
        <w:rPr>
          <w:rFonts w:ascii="Times New Roman" w:hAnsi="Times New Roman"/>
          <w:sz w:val="24"/>
          <w:szCs w:val="24"/>
        </w:rPr>
        <w:t xml:space="preserve"> </w:t>
      </w:r>
      <w:r w:rsidR="00E86DB0" w:rsidRPr="00E86DB0">
        <w:rPr>
          <w:rFonts w:ascii="Times New Roman" w:hAnsi="Times New Roman"/>
          <w:b/>
          <w:sz w:val="24"/>
          <w:szCs w:val="24"/>
        </w:rPr>
        <w:t>Klauzula informacyjna z art. 13 RODO.</w:t>
      </w:r>
    </w:p>
    <w:p w:rsidR="00454C42" w:rsidRPr="00937407" w:rsidRDefault="00454C42" w:rsidP="00454C42">
      <w:pPr>
        <w:pStyle w:val="Akapitzlist"/>
        <w:ind w:left="0"/>
        <w:jc w:val="both"/>
        <w:rPr>
          <w:rFonts w:ascii="Times New Roman" w:hAnsi="Times New Roman"/>
          <w:sz w:val="24"/>
          <w:szCs w:val="24"/>
        </w:rPr>
      </w:pPr>
    </w:p>
    <w:p w:rsidR="00454C42" w:rsidRPr="00937407" w:rsidRDefault="00454C42" w:rsidP="00454C42">
      <w:pPr>
        <w:pStyle w:val="Akapitzlist"/>
        <w:ind w:left="0"/>
        <w:jc w:val="both"/>
        <w:rPr>
          <w:rFonts w:ascii="Times New Roman" w:hAnsi="Times New Roman"/>
          <w:sz w:val="24"/>
          <w:szCs w:val="24"/>
        </w:rPr>
      </w:pPr>
      <w:r w:rsidRPr="00937407">
        <w:rPr>
          <w:rFonts w:ascii="Times New Roman" w:hAnsi="Times New Roman"/>
          <w:b/>
          <w:sz w:val="24"/>
          <w:szCs w:val="24"/>
        </w:rPr>
        <w:t>I</w:t>
      </w:r>
      <w:r w:rsidR="005208E0" w:rsidRPr="00937407">
        <w:rPr>
          <w:rFonts w:ascii="Times New Roman" w:hAnsi="Times New Roman"/>
          <w:b/>
          <w:sz w:val="24"/>
          <w:szCs w:val="24"/>
        </w:rPr>
        <w:t>n</w:t>
      </w:r>
      <w:r w:rsidRPr="00937407">
        <w:rPr>
          <w:rFonts w:ascii="Times New Roman" w:hAnsi="Times New Roman"/>
          <w:b/>
          <w:sz w:val="24"/>
          <w:szCs w:val="24"/>
        </w:rPr>
        <w:t>formacje</w:t>
      </w:r>
      <w:r w:rsidRPr="00937407">
        <w:rPr>
          <w:rFonts w:ascii="Times New Roman" w:hAnsi="Times New Roman"/>
          <w:sz w:val="24"/>
          <w:szCs w:val="24"/>
        </w:rPr>
        <w:t xml:space="preserve"> zawarte w </w:t>
      </w:r>
      <w:r w:rsidRPr="00937407">
        <w:rPr>
          <w:rFonts w:ascii="Times New Roman" w:hAnsi="Times New Roman"/>
          <w:b/>
          <w:bCs/>
          <w:sz w:val="24"/>
          <w:szCs w:val="24"/>
        </w:rPr>
        <w:t>JEDZ</w:t>
      </w:r>
      <w:r w:rsidRPr="00937407">
        <w:rPr>
          <w:rFonts w:ascii="Times New Roman" w:hAnsi="Times New Roman"/>
          <w:sz w:val="24"/>
          <w:szCs w:val="24"/>
        </w:rPr>
        <w:t xml:space="preserve"> będą, stanowić wstępne potwierdzenie, że Wykonawca nie podlega wykluczeniu oraz spełnia warunki udziału w postępowaniu.</w:t>
      </w:r>
    </w:p>
    <w:p w:rsidR="00454C42" w:rsidRPr="00937407" w:rsidRDefault="00454C42" w:rsidP="00454C42">
      <w:pPr>
        <w:pStyle w:val="Akapitzlist"/>
        <w:ind w:left="0"/>
        <w:jc w:val="both"/>
        <w:rPr>
          <w:rFonts w:ascii="Times New Roman" w:hAnsi="Times New Roman"/>
          <w:sz w:val="24"/>
          <w:szCs w:val="24"/>
        </w:rPr>
      </w:pPr>
      <w:r w:rsidRPr="00937407">
        <w:rPr>
          <w:rFonts w:ascii="Times New Roman" w:hAnsi="Times New Roman"/>
          <w:sz w:val="24"/>
          <w:szCs w:val="24"/>
        </w:rPr>
        <w:t xml:space="preserve">Wykonawca wypełnia </w:t>
      </w:r>
      <w:r w:rsidRPr="00937407">
        <w:rPr>
          <w:rFonts w:ascii="Times New Roman" w:hAnsi="Times New Roman"/>
          <w:b/>
          <w:sz w:val="24"/>
          <w:szCs w:val="24"/>
        </w:rPr>
        <w:t>JEDZ</w:t>
      </w:r>
      <w:r w:rsidRPr="00937407">
        <w:rPr>
          <w:rFonts w:ascii="Times New Roman" w:hAnsi="Times New Roman"/>
          <w:sz w:val="24"/>
          <w:szCs w:val="24"/>
        </w:rPr>
        <w:t xml:space="preserve"> w zakresie Części II, III, IV, VI. Jednocześnie Zamawiający dopuszcza, aby Wykonawca w zakresie Części IV „Kryteria kwalifikacji” ograniczył się do wypełnienia jedynie </w:t>
      </w:r>
      <w:r w:rsidRPr="005A1F67">
        <w:rPr>
          <w:rFonts w:ascii="Times New Roman" w:hAnsi="Times New Roman"/>
          <w:b/>
          <w:sz w:val="24"/>
          <w:szCs w:val="24"/>
        </w:rPr>
        <w:t>sekcji α</w:t>
      </w:r>
      <w:r w:rsidRPr="00937407">
        <w:rPr>
          <w:rFonts w:ascii="Times New Roman" w:hAnsi="Times New Roman"/>
          <w:sz w:val="24"/>
          <w:szCs w:val="24"/>
        </w:rPr>
        <w:t xml:space="preserve"> i nie musi wypełniać żadnej z pozostałych sekcji w tej części.</w:t>
      </w:r>
    </w:p>
    <w:p w:rsidR="00454C42" w:rsidRPr="00937407" w:rsidRDefault="00454C42" w:rsidP="00454C42">
      <w:pPr>
        <w:pStyle w:val="Akapitzlist"/>
        <w:ind w:left="0"/>
        <w:jc w:val="both"/>
        <w:rPr>
          <w:rFonts w:ascii="Times New Roman" w:hAnsi="Times New Roman"/>
          <w:sz w:val="24"/>
          <w:szCs w:val="24"/>
        </w:rPr>
      </w:pPr>
    </w:p>
    <w:p w:rsidR="00454C42" w:rsidRPr="00937407" w:rsidRDefault="00454C42" w:rsidP="00454C42">
      <w:pPr>
        <w:pStyle w:val="Akapitzlist"/>
        <w:ind w:left="0"/>
        <w:jc w:val="both"/>
        <w:rPr>
          <w:rFonts w:ascii="Times New Roman" w:hAnsi="Times New Roman"/>
          <w:sz w:val="24"/>
          <w:szCs w:val="24"/>
        </w:rPr>
      </w:pPr>
      <w:r w:rsidRPr="00937407">
        <w:rPr>
          <w:rFonts w:ascii="Times New Roman" w:hAnsi="Times New Roman"/>
          <w:b/>
          <w:sz w:val="24"/>
          <w:szCs w:val="24"/>
        </w:rPr>
        <w:t>Zamawiający</w:t>
      </w:r>
      <w:r w:rsidRPr="00937407">
        <w:rPr>
          <w:rFonts w:ascii="Times New Roman" w:hAnsi="Times New Roman"/>
          <w:sz w:val="24"/>
          <w:szCs w:val="24"/>
        </w:rPr>
        <w:t xml:space="preserve"> najpierw dokona oceny, a następnie zbada, czy Wykonawca, którego oferta została oceniona jako najkorzystniejsza, nie podlega wykluczeniu oraz spełnia warunki udziału w postępowaniu.</w:t>
      </w:r>
    </w:p>
    <w:p w:rsidR="00454C42" w:rsidRPr="00937407" w:rsidRDefault="00454C42" w:rsidP="00454C42">
      <w:pPr>
        <w:pStyle w:val="Akapitzlist"/>
        <w:ind w:left="0"/>
        <w:jc w:val="both"/>
        <w:rPr>
          <w:rFonts w:ascii="Times New Roman" w:hAnsi="Times New Roman"/>
          <w:sz w:val="24"/>
          <w:szCs w:val="24"/>
        </w:rPr>
      </w:pPr>
    </w:p>
    <w:p w:rsidR="0090055B" w:rsidRPr="0090055B" w:rsidRDefault="00454C42" w:rsidP="0090055B">
      <w:pPr>
        <w:pStyle w:val="Akapitzlist"/>
        <w:ind w:left="0"/>
        <w:jc w:val="both"/>
        <w:rPr>
          <w:rFonts w:ascii="Times New Roman" w:hAnsi="Times New Roman"/>
          <w:sz w:val="24"/>
          <w:szCs w:val="24"/>
        </w:rPr>
      </w:pPr>
      <w:r w:rsidRPr="0090055B">
        <w:rPr>
          <w:rFonts w:ascii="Times New Roman" w:hAnsi="Times New Roman"/>
          <w:b/>
          <w:bCs/>
          <w:sz w:val="24"/>
          <w:szCs w:val="24"/>
        </w:rPr>
        <w:t>Zamawiający</w:t>
      </w:r>
      <w:r w:rsidRPr="0090055B">
        <w:rPr>
          <w:rFonts w:ascii="Times New Roman" w:hAnsi="Times New Roman"/>
          <w:sz w:val="24"/>
          <w:szCs w:val="24"/>
        </w:rPr>
        <w:t xml:space="preserve"> przed udzieleniem zamówienia, wezwie Wykonawcę, którego oferta została najwyżej oceniona, do złożenia w wyznaczonym, nie krótszym </w:t>
      </w:r>
      <w:r w:rsidRPr="0090055B">
        <w:rPr>
          <w:rFonts w:ascii="Times New Roman" w:hAnsi="Times New Roman"/>
          <w:b/>
          <w:sz w:val="24"/>
          <w:szCs w:val="24"/>
        </w:rPr>
        <w:t>niż 10 dni</w:t>
      </w:r>
      <w:r w:rsidRPr="0090055B">
        <w:rPr>
          <w:rFonts w:ascii="Times New Roman" w:hAnsi="Times New Roman"/>
          <w:sz w:val="24"/>
          <w:szCs w:val="24"/>
        </w:rPr>
        <w:t xml:space="preserve">, terminie aktualnych na dzień złożenia dokumentów określonych w </w:t>
      </w:r>
      <w:r w:rsidRPr="0090055B">
        <w:rPr>
          <w:rFonts w:ascii="Times New Roman" w:hAnsi="Times New Roman"/>
          <w:b/>
          <w:bCs/>
          <w:sz w:val="24"/>
          <w:szCs w:val="24"/>
          <w:u w:val="single"/>
        </w:rPr>
        <w:t>Warunkach udziału w postępowaniu</w:t>
      </w:r>
      <w:r w:rsidRPr="00937407">
        <w:t>.</w:t>
      </w:r>
    </w:p>
    <w:p w:rsidR="00AF2D07" w:rsidRPr="00E45B57" w:rsidRDefault="009E4C6F" w:rsidP="00AF2D07">
      <w:pPr>
        <w:pStyle w:val="Tekstpodstawowy"/>
        <w:pBdr>
          <w:top w:val="none" w:sz="0" w:space="0" w:color="auto"/>
          <w:left w:val="none" w:sz="0" w:space="0" w:color="auto"/>
          <w:bottom w:val="none" w:sz="0" w:space="0" w:color="auto"/>
          <w:right w:val="none" w:sz="0" w:space="0" w:color="auto"/>
          <w:bar w:val="none" w:sz="0" w:color="auto"/>
        </w:pBdr>
        <w:rPr>
          <w:rFonts w:hAnsi="Times New Roman"/>
          <w:b/>
          <w:bCs/>
          <w:u w:val="single"/>
        </w:rPr>
      </w:pPr>
      <w:r w:rsidRPr="00E45B57">
        <w:rPr>
          <w:rFonts w:hAnsi="Times New Roman"/>
          <w:b/>
          <w:bCs/>
          <w:u w:val="single"/>
        </w:rPr>
        <w:t xml:space="preserve">Sposób porozumiewania się </w:t>
      </w:r>
    </w:p>
    <w:p w:rsidR="00AF2D07" w:rsidRPr="00197314" w:rsidRDefault="00E45B57" w:rsidP="00AF2D07">
      <w:pPr>
        <w:pStyle w:val="Tekstpodstawowy"/>
        <w:pBdr>
          <w:top w:val="none" w:sz="0" w:space="0" w:color="auto"/>
          <w:left w:val="none" w:sz="0" w:space="0" w:color="auto"/>
          <w:bottom w:val="none" w:sz="0" w:space="0" w:color="auto"/>
          <w:right w:val="none" w:sz="0" w:space="0" w:color="auto"/>
          <w:bar w:val="none" w:sz="0" w:color="auto"/>
        </w:pBdr>
      </w:pPr>
      <w:r w:rsidRPr="00197314">
        <w:rPr>
          <w:rFonts w:hAnsi="Times New Roman"/>
          <w:b/>
        </w:rPr>
        <w:t>1.</w:t>
      </w:r>
      <w:r w:rsidRPr="00197314">
        <w:rPr>
          <w:rFonts w:hAnsi="Times New Roman"/>
        </w:rPr>
        <w:t xml:space="preserve"> </w:t>
      </w:r>
      <w:r w:rsidR="00DD4F43" w:rsidRPr="00197314">
        <w:t>Porozumiewanie si</w:t>
      </w:r>
      <w:r w:rsidR="00DD4F43" w:rsidRPr="00197314">
        <w:t>ę</w:t>
      </w:r>
      <w:r w:rsidR="00DD4F43" w:rsidRPr="00197314">
        <w:t xml:space="preserve"> Zamawiaj</w:t>
      </w:r>
      <w:r w:rsidR="00DD4F43" w:rsidRPr="00197314">
        <w:t>ą</w:t>
      </w:r>
      <w:r w:rsidR="00DD4F43" w:rsidRPr="00197314">
        <w:t>cego z Wykonawcami odbywa</w:t>
      </w:r>
      <w:r w:rsidR="00DD4F43" w:rsidRPr="00197314">
        <w:t>ć</w:t>
      </w:r>
      <w:r w:rsidR="00DD4F43" w:rsidRPr="00197314">
        <w:t xml:space="preserve"> si</w:t>
      </w:r>
      <w:r w:rsidR="00DD4F43" w:rsidRPr="00197314">
        <w:t>ę</w:t>
      </w:r>
      <w:r w:rsidR="00DD4F43" w:rsidRPr="00197314">
        <w:t xml:space="preserve"> b</w:t>
      </w:r>
      <w:r w:rsidR="00DD4F43" w:rsidRPr="00197314">
        <w:t>ę</w:t>
      </w:r>
      <w:r w:rsidR="00DD4F43" w:rsidRPr="00197314">
        <w:t>dzie w formie: elektronicznej</w:t>
      </w:r>
      <w:r w:rsidR="00AF2D07" w:rsidRPr="00197314">
        <w:t xml:space="preserve"> przy </w:t>
      </w:r>
      <w:r w:rsidR="00DD4F43" w:rsidRPr="002354BE">
        <w:rPr>
          <w:rFonts w:hAnsi="Times New Roman"/>
        </w:rPr>
        <w:t>u</w:t>
      </w:r>
      <w:r w:rsidR="004A1728" w:rsidRPr="002354BE">
        <w:rPr>
          <w:rFonts w:hAnsi="Times New Roman"/>
        </w:rPr>
        <w:t>ż</w:t>
      </w:r>
      <w:r w:rsidR="00DD4F43" w:rsidRPr="002354BE">
        <w:rPr>
          <w:rFonts w:hAnsi="Times New Roman"/>
        </w:rPr>
        <w:t>yciu Platformy zakupowej MARKETPL</w:t>
      </w:r>
      <w:r w:rsidR="00AF2D07" w:rsidRPr="002354BE">
        <w:rPr>
          <w:rFonts w:hAnsi="Times New Roman"/>
        </w:rPr>
        <w:t>ANET pod adresem</w:t>
      </w:r>
      <w:r w:rsidR="002354BE">
        <w:t xml:space="preserve"> </w:t>
      </w:r>
      <w:r w:rsidR="00AF2D07" w:rsidRPr="00197314">
        <w:t>https://kco.ezamawiajacy.pl/servlet/HomeServlet.</w:t>
      </w:r>
    </w:p>
    <w:p w:rsidR="00DD4F43" w:rsidRPr="00197314" w:rsidRDefault="00DD4F43" w:rsidP="00AF2D07">
      <w:pPr>
        <w:pStyle w:val="Tekstpodstawowy"/>
        <w:pBdr>
          <w:top w:val="none" w:sz="0" w:space="0" w:color="auto"/>
          <w:left w:val="none" w:sz="0" w:space="0" w:color="auto"/>
          <w:bottom w:val="none" w:sz="0" w:space="0" w:color="auto"/>
          <w:right w:val="none" w:sz="0" w:space="0" w:color="auto"/>
          <w:bar w:val="none" w:sz="0" w:color="auto"/>
        </w:pBdr>
        <w:jc w:val="left"/>
        <w:rPr>
          <w:rFonts w:hAnsi="Times New Roman"/>
          <w:b/>
          <w:u w:val="single"/>
        </w:rPr>
      </w:pPr>
      <w:r w:rsidRPr="00197314">
        <w:rPr>
          <w:rFonts w:hAnsi="Times New Roman"/>
        </w:rPr>
        <w:t xml:space="preserve">W sytuacjach awaryjnych </w:t>
      </w:r>
      <w:r w:rsidR="00AF2D07" w:rsidRPr="00197314">
        <w:rPr>
          <w:rFonts w:hAnsi="Times New Roman"/>
        </w:rPr>
        <w:t>np. w przypadku braku działania</w:t>
      </w:r>
      <w:r w:rsidRPr="00197314">
        <w:rPr>
          <w:rFonts w:hAnsi="Times New Roman"/>
          <w:bCs/>
        </w:rPr>
        <w:t xml:space="preserve"> </w:t>
      </w:r>
      <w:r w:rsidR="00AF2D07" w:rsidRPr="00197314">
        <w:rPr>
          <w:rFonts w:hAnsi="Times New Roman"/>
          <w:color w:val="FF0000"/>
        </w:rPr>
        <w:t xml:space="preserve">https://kco.ezamawiajacy.pl/servlet/HomeServlet </w:t>
      </w:r>
      <w:r w:rsidRPr="00197314">
        <w:rPr>
          <w:rFonts w:hAnsi="Times New Roman"/>
        </w:rPr>
        <w:t>Zamawiający może również komunikować się z Wykonawcami za pomocą poczty elektronicznej</w:t>
      </w:r>
      <w:r w:rsidRPr="00197314">
        <w:rPr>
          <w:rFonts w:hAnsi="Times New Roman"/>
          <w:b/>
          <w:bCs/>
        </w:rPr>
        <w:t xml:space="preserve"> zp@kco.katowice.pl</w:t>
      </w:r>
    </w:p>
    <w:p w:rsidR="00DD4F43" w:rsidRPr="00677BEC" w:rsidRDefault="00E45B57" w:rsidP="00E45B57">
      <w:pPr>
        <w:pBdr>
          <w:top w:val="none" w:sz="0" w:space="0" w:color="auto"/>
          <w:left w:val="none" w:sz="0" w:space="0" w:color="auto"/>
          <w:bottom w:val="none" w:sz="0" w:space="0" w:color="auto"/>
          <w:right w:val="none" w:sz="0" w:space="0" w:color="auto"/>
          <w:bar w:val="none" w:sz="0" w:color="auto"/>
        </w:pBdr>
        <w:jc w:val="both"/>
        <w:rPr>
          <w:iCs/>
          <w:lang w:val="pl-PL"/>
        </w:rPr>
      </w:pPr>
      <w:r w:rsidRPr="00677BEC">
        <w:rPr>
          <w:b/>
          <w:iCs/>
          <w:lang w:val="pl-PL"/>
        </w:rPr>
        <w:t>2.</w:t>
      </w:r>
      <w:r w:rsidRPr="00677BEC">
        <w:rPr>
          <w:iCs/>
          <w:lang w:val="pl-PL"/>
        </w:rPr>
        <w:t xml:space="preserve"> </w:t>
      </w:r>
      <w:r w:rsidR="00DD4F43" w:rsidRPr="00677BEC">
        <w:rPr>
          <w:iCs/>
          <w:lang w:val="pl-PL"/>
        </w:rPr>
        <w:t xml:space="preserve">Wykonawca może zwrócić się do Zamawiającego o wyjaśnienie treści SIWZ poprzez Platformę zakupową ( złożenie wniosku o wyjaśnienie treści SIWZ nie wymaga rejestracji na platformie) w zakładce </w:t>
      </w:r>
      <w:r w:rsidR="00AF2D07" w:rsidRPr="00677BEC">
        <w:rPr>
          <w:iCs/>
          <w:lang w:val="pl-PL"/>
        </w:rPr>
        <w:t xml:space="preserve"> </w:t>
      </w:r>
      <w:r w:rsidR="00DD4F43" w:rsidRPr="00677BEC">
        <w:rPr>
          <w:b/>
          <w:bCs/>
          <w:iCs/>
          <w:lang w:val="pl-PL"/>
        </w:rPr>
        <w:t>„ ZADAJ PYTANIE</w:t>
      </w:r>
      <w:r w:rsidR="00DD4F43" w:rsidRPr="00677BEC">
        <w:rPr>
          <w:iCs/>
          <w:lang w:val="pl-PL"/>
        </w:rPr>
        <w:t>”:</w:t>
      </w:r>
    </w:p>
    <w:p w:rsidR="00DD4F43" w:rsidRPr="00677BEC" w:rsidRDefault="00DD4F43" w:rsidP="00663605">
      <w:pPr>
        <w:numPr>
          <w:ilvl w:val="0"/>
          <w:numId w:val="87"/>
        </w:numPr>
        <w:pBdr>
          <w:top w:val="none" w:sz="0" w:space="0" w:color="auto"/>
          <w:left w:val="none" w:sz="0" w:space="0" w:color="auto"/>
          <w:bottom w:val="none" w:sz="0" w:space="0" w:color="auto"/>
          <w:right w:val="none" w:sz="0" w:space="0" w:color="auto"/>
          <w:bar w:val="none" w:sz="0" w:color="auto"/>
        </w:pBdr>
        <w:jc w:val="both"/>
        <w:rPr>
          <w:iCs/>
          <w:lang w:val="pl-PL"/>
        </w:rPr>
      </w:pPr>
      <w:r w:rsidRPr="00677BEC">
        <w:rPr>
          <w:iCs/>
          <w:lang w:val="pl-PL"/>
        </w:rPr>
        <w:t>w celu zadania pytania Zamawiającemu, Wykonawca klika lewym przyciskiem myszy polecenie ZADAJ PYTANIE. Powoduje to otwarcie okna, w którym należy uzupełnić wszystkie dane Wykonawcy, temat i treść/przedmiot pytania,</w:t>
      </w:r>
    </w:p>
    <w:p w:rsidR="00DD4F43" w:rsidRPr="00677BEC" w:rsidRDefault="00DD4F43" w:rsidP="00663605">
      <w:pPr>
        <w:numPr>
          <w:ilvl w:val="0"/>
          <w:numId w:val="87"/>
        </w:numPr>
        <w:pBdr>
          <w:top w:val="none" w:sz="0" w:space="0" w:color="auto"/>
          <w:left w:val="none" w:sz="0" w:space="0" w:color="auto"/>
          <w:bottom w:val="none" w:sz="0" w:space="0" w:color="auto"/>
          <w:right w:val="none" w:sz="0" w:space="0" w:color="auto"/>
          <w:bar w:val="none" w:sz="0" w:color="auto"/>
        </w:pBdr>
        <w:jc w:val="both"/>
        <w:rPr>
          <w:iCs/>
          <w:lang w:val="pl-PL"/>
        </w:rPr>
      </w:pPr>
      <w:r w:rsidRPr="00677BEC">
        <w:rPr>
          <w:iCs/>
          <w:lang w:val="pl-PL"/>
        </w:rPr>
        <w:lastRenderedPageBreak/>
        <w:t>po wypełnieniu wskazanych pól wraz z wymaganym kodem weryfikującym z obrazka, Wykonaw</w:t>
      </w:r>
      <w:r w:rsidR="004E48B5" w:rsidRPr="00677BEC">
        <w:rPr>
          <w:iCs/>
          <w:lang w:val="pl-PL"/>
        </w:rPr>
        <w:t>ca klika potwierdzenie POTWIERDŹ</w:t>
      </w:r>
      <w:r w:rsidRPr="00677BEC">
        <w:rPr>
          <w:iCs/>
          <w:lang w:val="pl-PL"/>
        </w:rPr>
        <w:t>,</w:t>
      </w:r>
    </w:p>
    <w:p w:rsidR="00DD4F43" w:rsidRPr="00677BEC" w:rsidRDefault="00DD4F43" w:rsidP="00663605">
      <w:pPr>
        <w:numPr>
          <w:ilvl w:val="0"/>
          <w:numId w:val="87"/>
        </w:numPr>
        <w:pBdr>
          <w:top w:val="none" w:sz="0" w:space="0" w:color="auto"/>
          <w:left w:val="none" w:sz="0" w:space="0" w:color="auto"/>
          <w:bottom w:val="none" w:sz="0" w:space="0" w:color="auto"/>
          <w:right w:val="none" w:sz="0" w:space="0" w:color="auto"/>
          <w:bar w:val="none" w:sz="0" w:color="auto"/>
        </w:pBdr>
        <w:jc w:val="both"/>
        <w:rPr>
          <w:iCs/>
          <w:lang w:val="pl-PL"/>
        </w:rPr>
      </w:pPr>
      <w:r w:rsidRPr="00677BEC">
        <w:rPr>
          <w:iCs/>
          <w:lang w:val="pl-PL"/>
        </w:rPr>
        <w:t>Wykonawca uzyskuje potwierdzenie wysłania pytania poprzez komunikat systemowy ”pytanie wysłane”.</w:t>
      </w:r>
    </w:p>
    <w:p w:rsidR="00DD4F43" w:rsidRPr="00677BEC" w:rsidRDefault="00DD4F43" w:rsidP="00DD4F43">
      <w:pPr>
        <w:pBdr>
          <w:top w:val="none" w:sz="0" w:space="0" w:color="auto"/>
          <w:left w:val="none" w:sz="0" w:space="0" w:color="auto"/>
          <w:bottom w:val="none" w:sz="0" w:space="0" w:color="auto"/>
          <w:right w:val="none" w:sz="0" w:space="0" w:color="auto"/>
          <w:bar w:val="none" w:sz="0" w:color="auto"/>
        </w:pBdr>
        <w:jc w:val="both"/>
        <w:rPr>
          <w:bCs/>
          <w:lang w:val="pl-PL"/>
        </w:rPr>
      </w:pPr>
      <w:r w:rsidRPr="00677BEC">
        <w:rPr>
          <w:b/>
          <w:iCs/>
          <w:lang w:val="pl-PL"/>
        </w:rPr>
        <w:t>3</w:t>
      </w:r>
      <w:r w:rsidRPr="00677BEC">
        <w:rPr>
          <w:iCs/>
          <w:lang w:val="pl-PL"/>
        </w:rPr>
        <w:t>. Zamawiający jest obowiązany udzielić wyjaśnień niezwłocznie, jednak nie później niż na 6 dni przed upływem terminu składania ofert</w:t>
      </w:r>
      <w:r w:rsidRPr="00677BEC">
        <w:rPr>
          <w:bCs/>
          <w:lang w:val="pl-PL"/>
        </w:rPr>
        <w:t xml:space="preserve">, </w:t>
      </w:r>
      <w:r w:rsidRPr="00677BEC">
        <w:rPr>
          <w:iCs/>
          <w:lang w:val="pl-PL"/>
        </w:rPr>
        <w:t xml:space="preserve">pod warunkiem, że wniosek o wyjaśnienie treści SIWZ wpłynął </w:t>
      </w:r>
      <w:r w:rsidRPr="00677BEC">
        <w:rPr>
          <w:iCs/>
          <w:lang w:val="pl-PL"/>
        </w:rPr>
        <w:br/>
        <w:t xml:space="preserve">do Zamawiającego nie później niż do końca dnia, w którym upływa połowa wyznaczonego terminu składania ofert. </w:t>
      </w:r>
    </w:p>
    <w:p w:rsidR="00DD4F43" w:rsidRPr="00677BEC" w:rsidRDefault="00DD4F43" w:rsidP="00DD4F43">
      <w:pPr>
        <w:numPr>
          <w:ilvl w:val="0"/>
          <w:numId w:val="1"/>
        </w:numPr>
        <w:pBdr>
          <w:top w:val="none" w:sz="0" w:space="0" w:color="auto"/>
          <w:left w:val="none" w:sz="0" w:space="0" w:color="auto"/>
          <w:bottom w:val="none" w:sz="0" w:space="0" w:color="auto"/>
          <w:right w:val="none" w:sz="0" w:space="0" w:color="auto"/>
          <w:bar w:val="none" w:sz="0" w:color="auto"/>
        </w:pBdr>
        <w:jc w:val="both"/>
        <w:rPr>
          <w:iCs/>
          <w:lang w:val="pl-PL"/>
        </w:rPr>
      </w:pPr>
      <w:r w:rsidRPr="00677BEC">
        <w:rPr>
          <w:iCs/>
          <w:lang w:val="pl-PL"/>
        </w:rPr>
        <w:t xml:space="preserve">Jeżeli wniosek o wyjaśnienie treści SIWZ wpłynął po upływie terminu składania wniosku, o którym mowa w art. 38 ust. 1 ustawy </w:t>
      </w:r>
      <w:proofErr w:type="spellStart"/>
      <w:r w:rsidRPr="00677BEC">
        <w:rPr>
          <w:iCs/>
          <w:lang w:val="pl-PL"/>
        </w:rPr>
        <w:t>Pzp</w:t>
      </w:r>
      <w:proofErr w:type="spellEnd"/>
      <w:r w:rsidRPr="00677BEC">
        <w:rPr>
          <w:iCs/>
          <w:lang w:val="pl-PL"/>
        </w:rPr>
        <w:t xml:space="preserve">, lub dotyczy udzielonych wyjaśnień, Zamawiający może udzielić wyjaśnień albo pozostawić wniosek bez rozpoznania. </w:t>
      </w:r>
    </w:p>
    <w:p w:rsidR="00DD4F43" w:rsidRPr="00677BEC" w:rsidRDefault="00DD4F43" w:rsidP="00DD4F43">
      <w:pPr>
        <w:numPr>
          <w:ilvl w:val="0"/>
          <w:numId w:val="1"/>
        </w:numPr>
        <w:pBdr>
          <w:top w:val="none" w:sz="0" w:space="0" w:color="auto"/>
          <w:left w:val="none" w:sz="0" w:space="0" w:color="auto"/>
          <w:bottom w:val="none" w:sz="0" w:space="0" w:color="auto"/>
          <w:right w:val="none" w:sz="0" w:space="0" w:color="auto"/>
          <w:bar w:val="none" w:sz="0" w:color="auto"/>
        </w:pBdr>
        <w:jc w:val="both"/>
        <w:rPr>
          <w:bCs/>
          <w:lang w:val="pl-PL"/>
        </w:rPr>
      </w:pPr>
      <w:r w:rsidRPr="00677BEC">
        <w:rPr>
          <w:iCs/>
          <w:lang w:val="pl-PL"/>
        </w:rPr>
        <w:t xml:space="preserve">Przedłużenie terminu składania ofert nie wpływa na bieg terminu składania wniosku, o którym mowa </w:t>
      </w:r>
      <w:r w:rsidRPr="00677BEC">
        <w:rPr>
          <w:iCs/>
          <w:lang w:val="pl-PL"/>
        </w:rPr>
        <w:br/>
        <w:t xml:space="preserve">w art. 38 ust. 1 ustawy </w:t>
      </w:r>
      <w:proofErr w:type="spellStart"/>
      <w:r w:rsidRPr="00677BEC">
        <w:rPr>
          <w:iCs/>
          <w:lang w:val="pl-PL"/>
        </w:rPr>
        <w:t>Pzp</w:t>
      </w:r>
      <w:proofErr w:type="spellEnd"/>
      <w:r w:rsidRPr="00677BEC">
        <w:rPr>
          <w:iCs/>
          <w:lang w:val="pl-PL"/>
        </w:rPr>
        <w:t>.</w:t>
      </w:r>
    </w:p>
    <w:p w:rsidR="00AF2D07" w:rsidRPr="00677BEC" w:rsidRDefault="00DD4F43" w:rsidP="00AF2D07">
      <w:pPr>
        <w:numPr>
          <w:ilvl w:val="0"/>
          <w:numId w:val="1"/>
        </w:numPr>
        <w:pBdr>
          <w:top w:val="none" w:sz="0" w:space="0" w:color="auto"/>
          <w:left w:val="none" w:sz="0" w:space="0" w:color="auto"/>
          <w:bottom w:val="none" w:sz="0" w:space="0" w:color="auto"/>
          <w:right w:val="none" w:sz="0" w:space="0" w:color="auto"/>
          <w:bar w:val="none" w:sz="0" w:color="auto"/>
        </w:pBdr>
        <w:jc w:val="both"/>
        <w:rPr>
          <w:lang w:val="pl-PL"/>
        </w:rPr>
      </w:pPr>
      <w:r w:rsidRPr="00677BEC">
        <w:rPr>
          <w:bCs/>
          <w:lang w:val="pl-PL"/>
        </w:rPr>
        <w:t>Treść zapytań /bez wskazywania źródła/ i udzielone odpowiedzi Zamawiający umieści na Platformie zakupowej p</w:t>
      </w:r>
      <w:r w:rsidR="00AF2D07" w:rsidRPr="00677BEC">
        <w:rPr>
          <w:bCs/>
          <w:lang w:val="pl-PL"/>
        </w:rPr>
        <w:t xml:space="preserve">od adresem </w:t>
      </w:r>
      <w:r w:rsidR="00AF2D07" w:rsidRPr="00677BEC">
        <w:rPr>
          <w:color w:val="FF0000"/>
          <w:lang w:val="pl-PL"/>
        </w:rPr>
        <w:t xml:space="preserve">https://kco.ezamawiajacy.pl/servlet/HomeServlet </w:t>
      </w:r>
    </w:p>
    <w:p w:rsidR="00DD4F43" w:rsidRPr="00677BEC" w:rsidRDefault="00DD4F43" w:rsidP="00AF2D07">
      <w:pPr>
        <w:numPr>
          <w:ilvl w:val="0"/>
          <w:numId w:val="1"/>
        </w:numPr>
        <w:pBdr>
          <w:top w:val="none" w:sz="0" w:space="0" w:color="auto"/>
          <w:left w:val="none" w:sz="0" w:space="0" w:color="auto"/>
          <w:bottom w:val="none" w:sz="0" w:space="0" w:color="auto"/>
          <w:right w:val="none" w:sz="0" w:space="0" w:color="auto"/>
          <w:bar w:val="none" w:sz="0" w:color="auto"/>
        </w:pBdr>
        <w:jc w:val="both"/>
        <w:rPr>
          <w:lang w:val="pl-PL"/>
        </w:rPr>
      </w:pPr>
      <w:r w:rsidRPr="00677BEC">
        <w:rPr>
          <w:lang w:val="pl-PL"/>
        </w:rPr>
        <w:t xml:space="preserve">Środkiem komunikacji elektronicznej, służącym złożeniu </w:t>
      </w:r>
      <w:r w:rsidRPr="00677BEC">
        <w:rPr>
          <w:b/>
          <w:bCs/>
          <w:lang w:val="pl-PL"/>
        </w:rPr>
        <w:t>Oferty, Załączników i</w:t>
      </w:r>
      <w:r w:rsidRPr="00677BEC">
        <w:rPr>
          <w:lang w:val="pl-PL"/>
        </w:rPr>
        <w:t xml:space="preserve"> </w:t>
      </w:r>
      <w:r w:rsidRPr="00677BEC">
        <w:rPr>
          <w:b/>
          <w:lang w:val="pl-PL"/>
        </w:rPr>
        <w:t>JEDZ</w:t>
      </w:r>
      <w:r w:rsidRPr="00677BEC">
        <w:rPr>
          <w:lang w:val="pl-PL"/>
        </w:rPr>
        <w:t xml:space="preserve"> przez Wykonawcę, jest Platforma zakupowa MARKETPLANET. </w:t>
      </w:r>
      <w:r w:rsidRPr="00677BEC">
        <w:rPr>
          <w:b/>
          <w:bCs/>
          <w:lang w:val="pl-PL"/>
        </w:rPr>
        <w:t>Ofertę, Załączniki i</w:t>
      </w:r>
      <w:r w:rsidRPr="00677BEC">
        <w:rPr>
          <w:lang w:val="pl-PL"/>
        </w:rPr>
        <w:t xml:space="preserve"> </w:t>
      </w:r>
      <w:r w:rsidRPr="00677BEC">
        <w:rPr>
          <w:b/>
          <w:lang w:val="pl-PL"/>
        </w:rPr>
        <w:t>JEDZ</w:t>
      </w:r>
      <w:r w:rsidRPr="00677BEC">
        <w:rPr>
          <w:lang w:val="pl-PL"/>
        </w:rPr>
        <w:t xml:space="preserve"> należy przesłać w postaci elektronicznej opatrzonej kwalifikowanym podpisem elektronicznym.</w:t>
      </w:r>
    </w:p>
    <w:p w:rsidR="00DD4F43" w:rsidRDefault="00DD4F43" w:rsidP="00663605">
      <w:pPr>
        <w:pStyle w:val="Akapitzlist"/>
        <w:numPr>
          <w:ilvl w:val="0"/>
          <w:numId w:val="86"/>
        </w:numPr>
        <w:spacing w:after="0" w:line="240" w:lineRule="auto"/>
        <w:ind w:left="720"/>
        <w:jc w:val="both"/>
        <w:rPr>
          <w:rFonts w:ascii="Times New Roman" w:hAnsi="Times New Roman"/>
          <w:sz w:val="24"/>
          <w:szCs w:val="24"/>
        </w:rPr>
      </w:pPr>
      <w:r>
        <w:rPr>
          <w:rFonts w:ascii="Times New Roman" w:hAnsi="Times New Roman"/>
          <w:sz w:val="24"/>
          <w:szCs w:val="24"/>
        </w:rPr>
        <w:t>Zamawiający dopuszcza w szczególności następujący format przesyłanych danych: .pdf, .</w:t>
      </w:r>
      <w:proofErr w:type="spellStart"/>
      <w:r>
        <w:rPr>
          <w:rFonts w:ascii="Times New Roman" w:hAnsi="Times New Roman"/>
          <w:sz w:val="24"/>
          <w:szCs w:val="24"/>
        </w:rPr>
        <w:t>doc</w:t>
      </w:r>
      <w:proofErr w:type="spellEnd"/>
      <w:r>
        <w:rPr>
          <w:rFonts w:ascii="Times New Roman" w:hAnsi="Times New Roman"/>
          <w:sz w:val="24"/>
          <w:szCs w:val="24"/>
        </w:rPr>
        <w:t>, .</w:t>
      </w:r>
      <w:proofErr w:type="spellStart"/>
      <w:r>
        <w:rPr>
          <w:rFonts w:ascii="Times New Roman" w:hAnsi="Times New Roman"/>
          <w:sz w:val="24"/>
          <w:szCs w:val="24"/>
        </w:rPr>
        <w:t>docx</w:t>
      </w:r>
      <w:proofErr w:type="spellEnd"/>
      <w:r>
        <w:rPr>
          <w:rFonts w:ascii="Times New Roman" w:hAnsi="Times New Roman"/>
          <w:sz w:val="24"/>
          <w:szCs w:val="24"/>
        </w:rPr>
        <w:t xml:space="preserve">, </w:t>
      </w:r>
      <w:r w:rsidR="00BE2491">
        <w:rPr>
          <w:rFonts w:ascii="Times New Roman" w:hAnsi="Times New Roman"/>
          <w:sz w:val="24"/>
          <w:szCs w:val="24"/>
        </w:rPr>
        <w:t xml:space="preserve">  </w:t>
      </w:r>
      <w:r>
        <w:rPr>
          <w:rFonts w:ascii="Times New Roman" w:hAnsi="Times New Roman"/>
          <w:sz w:val="24"/>
          <w:szCs w:val="24"/>
        </w:rPr>
        <w:t>.rtf, .</w:t>
      </w:r>
      <w:proofErr w:type="spellStart"/>
      <w:r>
        <w:rPr>
          <w:rFonts w:ascii="Times New Roman" w:hAnsi="Times New Roman"/>
          <w:sz w:val="24"/>
          <w:szCs w:val="24"/>
        </w:rPr>
        <w:t>xps</w:t>
      </w:r>
      <w:proofErr w:type="spellEnd"/>
      <w:r>
        <w:rPr>
          <w:rFonts w:ascii="Times New Roman" w:hAnsi="Times New Roman"/>
          <w:sz w:val="24"/>
          <w:szCs w:val="24"/>
        </w:rPr>
        <w:t>, .</w:t>
      </w:r>
      <w:proofErr w:type="spellStart"/>
      <w:r>
        <w:rPr>
          <w:rFonts w:ascii="Times New Roman" w:hAnsi="Times New Roman"/>
          <w:sz w:val="24"/>
          <w:szCs w:val="24"/>
        </w:rPr>
        <w:t>odt</w:t>
      </w:r>
      <w:proofErr w:type="spellEnd"/>
      <w:r>
        <w:rPr>
          <w:rFonts w:ascii="Times New Roman" w:hAnsi="Times New Roman"/>
          <w:sz w:val="24"/>
          <w:szCs w:val="24"/>
        </w:rPr>
        <w:t>.</w:t>
      </w:r>
      <w:r>
        <w:rPr>
          <w:rFonts w:ascii="Times New Roman" w:hAnsi="Times New Roman"/>
          <w:sz w:val="24"/>
          <w:szCs w:val="24"/>
          <w:vertAlign w:val="superscript"/>
        </w:rPr>
        <w:t xml:space="preserve"> </w:t>
      </w:r>
    </w:p>
    <w:p w:rsidR="00DD4F43" w:rsidRDefault="00DD4F43" w:rsidP="00663605">
      <w:pPr>
        <w:pStyle w:val="Akapitzlist"/>
        <w:numPr>
          <w:ilvl w:val="0"/>
          <w:numId w:val="86"/>
        </w:numPr>
        <w:spacing w:after="0" w:line="240" w:lineRule="auto"/>
        <w:ind w:left="720"/>
        <w:jc w:val="both"/>
        <w:rPr>
          <w:rFonts w:ascii="Times New Roman" w:hAnsi="Times New Roman"/>
          <w:sz w:val="24"/>
          <w:szCs w:val="24"/>
        </w:rPr>
      </w:pPr>
      <w:r>
        <w:rPr>
          <w:rFonts w:ascii="Times New Roman" w:hAnsi="Times New Roman"/>
          <w:sz w:val="24"/>
          <w:szCs w:val="24"/>
        </w:rPr>
        <w:t xml:space="preserve">Wykonawca wypełnia </w:t>
      </w:r>
      <w:r>
        <w:rPr>
          <w:rFonts w:ascii="Times New Roman" w:hAnsi="Times New Roman"/>
          <w:b/>
          <w:sz w:val="24"/>
          <w:szCs w:val="24"/>
        </w:rPr>
        <w:t>JEDZ</w:t>
      </w:r>
      <w:r>
        <w:rPr>
          <w:rFonts w:ascii="Times New Roman" w:hAnsi="Times New Roman"/>
          <w:sz w:val="24"/>
          <w:szCs w:val="24"/>
        </w:rPr>
        <w:t xml:space="preserve">, tworząc dokument elektroniczny. Może korzystać z narzędzia ESPD lub innych dostępnych narzędzi lub oprogramowania, które umożliwiają wypełnienie </w:t>
      </w:r>
      <w:r>
        <w:rPr>
          <w:rFonts w:ascii="Times New Roman" w:hAnsi="Times New Roman"/>
          <w:b/>
          <w:sz w:val="24"/>
          <w:szCs w:val="24"/>
        </w:rPr>
        <w:t>JEDZ</w:t>
      </w:r>
      <w:r>
        <w:rPr>
          <w:rFonts w:ascii="Times New Roman" w:hAnsi="Times New Roman"/>
          <w:sz w:val="24"/>
          <w:szCs w:val="24"/>
        </w:rPr>
        <w:br/>
        <w:t>i utworzenie dokumentu elektronicznego, w szczególności w jednym z ww. formatów.</w:t>
      </w:r>
    </w:p>
    <w:p w:rsidR="00DD4F43" w:rsidRPr="00DD4F43" w:rsidRDefault="00DD4F43" w:rsidP="00663605">
      <w:pPr>
        <w:pStyle w:val="Akapitzlist"/>
        <w:numPr>
          <w:ilvl w:val="0"/>
          <w:numId w:val="86"/>
        </w:numPr>
        <w:spacing w:after="0" w:line="240" w:lineRule="auto"/>
        <w:ind w:left="720"/>
        <w:jc w:val="both"/>
        <w:rPr>
          <w:rFonts w:ascii="Times New Roman" w:hAnsi="Times New Roman"/>
          <w:sz w:val="24"/>
          <w:szCs w:val="24"/>
        </w:rPr>
      </w:pPr>
      <w:r>
        <w:rPr>
          <w:rFonts w:ascii="Times New Roman" w:hAnsi="Times New Roman"/>
          <w:sz w:val="24"/>
          <w:szCs w:val="24"/>
        </w:rPr>
        <w:t xml:space="preserve">Po stworzeniu lub wygenerowaniu przez Wykonawcę dokumentu elektronicznego </w:t>
      </w:r>
      <w:r>
        <w:rPr>
          <w:rFonts w:ascii="Times New Roman" w:hAnsi="Times New Roman"/>
          <w:b/>
          <w:sz w:val="24"/>
          <w:szCs w:val="24"/>
        </w:rPr>
        <w:t>JEDZ</w:t>
      </w:r>
      <w:r>
        <w:rPr>
          <w:rFonts w:ascii="Times New Roman" w:hAnsi="Times New Roman"/>
          <w:sz w:val="24"/>
          <w:szCs w:val="24"/>
        </w:rPr>
        <w:t>,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rsidR="00DD4F43" w:rsidRPr="00677BEC" w:rsidRDefault="00DD4F43" w:rsidP="00DD4F43">
      <w:pPr>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b/>
          <w:bCs/>
          <w:lang w:val="pl-PL"/>
        </w:rPr>
      </w:pPr>
      <w:r w:rsidRPr="00677BEC">
        <w:rPr>
          <w:lang w:val="pl-PL"/>
        </w:rPr>
        <w:t>Zamawiający udostępnił oświadczenie</w:t>
      </w:r>
      <w:r w:rsidRPr="00677BEC">
        <w:rPr>
          <w:b/>
          <w:lang w:val="pl-PL"/>
        </w:rPr>
        <w:t xml:space="preserve"> JEDZ </w:t>
      </w:r>
      <w:r w:rsidRPr="00677BEC">
        <w:rPr>
          <w:lang w:val="pl-PL"/>
        </w:rPr>
        <w:t xml:space="preserve">w formacie </w:t>
      </w:r>
      <w:r w:rsidRPr="00677BEC">
        <w:rPr>
          <w:b/>
          <w:lang w:val="pl-PL"/>
        </w:rPr>
        <w:t>doc.</w:t>
      </w:r>
    </w:p>
    <w:p w:rsidR="00DD4F43" w:rsidRPr="00677BEC" w:rsidRDefault="00DD4F43" w:rsidP="00DD4F43">
      <w:pPr>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b/>
          <w:bCs/>
          <w:lang w:val="pl-PL"/>
        </w:rPr>
      </w:pPr>
      <w:r w:rsidRPr="00677BEC">
        <w:rPr>
          <w:lang w:val="pl-PL"/>
        </w:rPr>
        <w:t>Oświadczenia, wnioski, zawiadomienia lub informacje, które wpłyną do Zamawiającego uważa się dokumenty złożone w terminie, jeżeli ich czytelna treść dotrze do Zamawiającego przed upływem tego terminu. Za datę wpływu dokumentów przyjmuje się datę ich złożenia na Platformie zakupowej.</w:t>
      </w:r>
    </w:p>
    <w:p w:rsidR="00DD4F43" w:rsidRPr="00677BEC" w:rsidRDefault="00DD4F43" w:rsidP="00DD4F43">
      <w:pPr>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b/>
          <w:bCs/>
          <w:lang w:val="pl-PL"/>
        </w:rPr>
      </w:pPr>
      <w:r w:rsidRPr="00677BEC">
        <w:rPr>
          <w:bCs/>
          <w:lang w:val="pl-PL"/>
        </w:rPr>
        <w:t>Szczegółowe zasady korzystania z Platformy zakupowej znajdują się w zakładce „ Regulacje i procedury procesu zakupowego” – Instrukcja dla Wykonawcy.</w:t>
      </w:r>
    </w:p>
    <w:p w:rsidR="00EF0338" w:rsidRPr="00677BEC" w:rsidRDefault="00EF0338" w:rsidP="00EF0338">
      <w:pPr>
        <w:numPr>
          <w:ilvl w:val="0"/>
          <w:numId w:val="1"/>
        </w:numPr>
        <w:pBdr>
          <w:top w:val="none" w:sz="0" w:space="0" w:color="auto"/>
          <w:left w:val="none" w:sz="0" w:space="0" w:color="auto"/>
          <w:bottom w:val="none" w:sz="0" w:space="0" w:color="auto"/>
          <w:right w:val="none" w:sz="0" w:space="0" w:color="auto"/>
          <w:bar w:val="none" w:sz="0" w:color="auto"/>
        </w:pBdr>
        <w:autoSpaceDE w:val="0"/>
        <w:autoSpaceDN w:val="0"/>
        <w:adjustRightInd w:val="0"/>
        <w:jc w:val="both"/>
        <w:rPr>
          <w:b/>
          <w:bCs/>
          <w:lang w:val="pl-PL"/>
        </w:rPr>
      </w:pPr>
      <w:r w:rsidRPr="00677BEC">
        <w:rPr>
          <w:lang w:val="pl-PL"/>
        </w:rPr>
        <w:t>Sposób sporządzenia dokumentów elektronicznych, oświadczeń lub elektronicznych kopii dokumentów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(Dz. U. poz. 1320 ze zm.) oraz rozporządzeniu Ministra Rozwoju z dnia 26 lipca 2016 r. w sprawie rodzajów dokumentów, jakich może żądać zamawiający od wykonawcy w postępowaniu o udzielenie zamówienia (Dz. U. poz. 1126 ze zm.).</w:t>
      </w:r>
    </w:p>
    <w:p w:rsidR="00EF0338" w:rsidRPr="00547D09" w:rsidRDefault="00EF0338"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b/>
          <w:bCs/>
          <w:color w:val="auto"/>
          <w:u w:val="single"/>
        </w:rPr>
      </w:pPr>
    </w:p>
    <w:p w:rsidR="009E4C6F" w:rsidRPr="00937407" w:rsidRDefault="009E4C6F"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b/>
          <w:bCs/>
        </w:rPr>
      </w:pPr>
      <w:r w:rsidRPr="00937407">
        <w:rPr>
          <w:rFonts w:hAnsi="Times New Roman"/>
          <w:b/>
          <w:bCs/>
        </w:rPr>
        <w:t>Osobą uprawnioną do kontaktowania się z Wykonawcami jest:</w:t>
      </w:r>
    </w:p>
    <w:p w:rsidR="009E4C6F" w:rsidRPr="00937407" w:rsidRDefault="009E4C6F"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rPr>
        <w:t>lek. med. Witold Nowak</w:t>
      </w:r>
    </w:p>
    <w:p w:rsidR="009E4C6F" w:rsidRPr="00937407" w:rsidRDefault="009E4C6F" w:rsidP="009E4C6F">
      <w:pPr>
        <w:pStyle w:val="ZnakZnak1"/>
        <w:pBdr>
          <w:top w:val="none" w:sz="0" w:space="0" w:color="auto"/>
          <w:left w:val="none" w:sz="0" w:space="0" w:color="auto"/>
          <w:bottom w:val="none" w:sz="0" w:space="0" w:color="auto"/>
          <w:right w:val="none" w:sz="0" w:space="0" w:color="auto"/>
          <w:bar w:val="none" w:sz="0" w:color="auto"/>
        </w:pBdr>
        <w:rPr>
          <w:rFonts w:ascii="Times New Roman" w:hAnsi="Times New Roman" w:cs="Times New Roman"/>
        </w:rPr>
      </w:pPr>
      <w:r w:rsidRPr="00937407">
        <w:rPr>
          <w:rFonts w:ascii="Times New Roman" w:hAnsi="Times New Roman" w:cs="Times New Roman"/>
        </w:rPr>
        <w:t>Telefon  32 25 11 761</w:t>
      </w:r>
    </w:p>
    <w:p w:rsidR="009E4C6F" w:rsidRPr="00937407" w:rsidRDefault="004A1728"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Pr>
          <w:rFonts w:hAnsi="Times New Roman"/>
        </w:rPr>
        <w:t>Adres poczty elektronicznej: szpital@kco.katowice.pl</w:t>
      </w:r>
    </w:p>
    <w:p w:rsidR="009E4C6F" w:rsidRPr="00937407" w:rsidRDefault="009E4C6F"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p>
    <w:p w:rsidR="009E4C6F" w:rsidRPr="00937407" w:rsidRDefault="009E4C6F"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b/>
          <w:bCs/>
          <w:u w:val="single"/>
        </w:rPr>
      </w:pPr>
      <w:r w:rsidRPr="00937407">
        <w:rPr>
          <w:rFonts w:hAnsi="Times New Roman"/>
          <w:b/>
          <w:bCs/>
          <w:u w:val="single"/>
        </w:rPr>
        <w:t>Wadium</w:t>
      </w:r>
    </w:p>
    <w:p w:rsidR="009E4C6F" w:rsidRPr="00937407" w:rsidRDefault="009E4C6F" w:rsidP="009E4C6F">
      <w:pPr>
        <w:pStyle w:val="Nagwek4"/>
        <w:pBdr>
          <w:top w:val="none" w:sz="0" w:space="0" w:color="auto"/>
          <w:left w:val="none" w:sz="0" w:space="0" w:color="auto"/>
          <w:bottom w:val="none" w:sz="0" w:space="0" w:color="auto"/>
          <w:right w:val="none" w:sz="0" w:space="0" w:color="auto"/>
          <w:bar w:val="none" w:sz="0" w:color="auto"/>
        </w:pBdr>
        <w:rPr>
          <w:rFonts w:hAnsi="Times New Roman"/>
          <w:bCs w:val="0"/>
          <w:color w:val="auto"/>
        </w:rPr>
      </w:pPr>
      <w:r w:rsidRPr="00937407">
        <w:rPr>
          <w:rFonts w:hAnsi="Times New Roman"/>
          <w:b w:val="0"/>
          <w:bCs w:val="0"/>
          <w:color w:val="auto"/>
        </w:rPr>
        <w:t xml:space="preserve">W postępowaniu jest wymagane wadium w kwocie </w:t>
      </w:r>
      <w:r w:rsidR="00015435">
        <w:rPr>
          <w:rFonts w:hAnsi="Times New Roman"/>
          <w:bCs w:val="0"/>
          <w:color w:val="auto"/>
        </w:rPr>
        <w:t>6 000,00</w:t>
      </w:r>
      <w:r w:rsidR="00C4561D" w:rsidRPr="00937407">
        <w:rPr>
          <w:rFonts w:hAnsi="Times New Roman"/>
          <w:bCs w:val="0"/>
          <w:color w:val="auto"/>
        </w:rPr>
        <w:t xml:space="preserve"> zł </w:t>
      </w:r>
    </w:p>
    <w:p w:rsidR="009E4C6F" w:rsidRPr="00937407" w:rsidRDefault="009E4C6F" w:rsidP="009E4C6F">
      <w:pPr>
        <w:pStyle w:val="Nagwek4"/>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rPr>
        <w:t xml:space="preserve"> </w:t>
      </w:r>
    </w:p>
    <w:p w:rsidR="00454C42" w:rsidRPr="00937407" w:rsidRDefault="00454C42" w:rsidP="00454C42">
      <w:pPr>
        <w:pBdr>
          <w:top w:val="none" w:sz="0" w:space="0" w:color="auto"/>
          <w:left w:val="none" w:sz="0" w:space="0" w:color="auto"/>
          <w:bottom w:val="none" w:sz="0" w:space="0" w:color="auto"/>
          <w:right w:val="none" w:sz="0" w:space="0" w:color="auto"/>
          <w:bar w:val="none" w:sz="0" w:color="auto"/>
        </w:pBdr>
        <w:jc w:val="both"/>
        <w:rPr>
          <w:rFonts w:eastAsia="Times New Roman"/>
          <w:b/>
          <w:bCs/>
          <w:color w:val="000000"/>
          <w:u w:color="000000"/>
          <w:lang w:val="pl-PL" w:eastAsia="pl-PL"/>
        </w:rPr>
      </w:pPr>
      <w:proofErr w:type="spellStart"/>
      <w:r w:rsidRPr="00937407">
        <w:rPr>
          <w:b/>
        </w:rPr>
        <w:t>Formy</w:t>
      </w:r>
      <w:proofErr w:type="spellEnd"/>
      <w:r w:rsidRPr="00937407">
        <w:rPr>
          <w:b/>
        </w:rPr>
        <w:t xml:space="preserve"> </w:t>
      </w:r>
      <w:proofErr w:type="spellStart"/>
      <w:r w:rsidRPr="00937407">
        <w:rPr>
          <w:b/>
        </w:rPr>
        <w:t>wniesienia</w:t>
      </w:r>
      <w:proofErr w:type="spellEnd"/>
      <w:r w:rsidRPr="00937407">
        <w:rPr>
          <w:b/>
        </w:rPr>
        <w:t xml:space="preserve"> </w:t>
      </w:r>
      <w:proofErr w:type="spellStart"/>
      <w:r w:rsidRPr="00937407">
        <w:rPr>
          <w:b/>
        </w:rPr>
        <w:t>wadium</w:t>
      </w:r>
      <w:proofErr w:type="spellEnd"/>
      <w:r w:rsidRPr="00937407">
        <w:rPr>
          <w:b/>
        </w:rPr>
        <w:t>:</w:t>
      </w:r>
    </w:p>
    <w:p w:rsidR="00454C42" w:rsidRPr="00AE5A79" w:rsidRDefault="00454C42" w:rsidP="00663605">
      <w:pPr>
        <w:numPr>
          <w:ilvl w:val="0"/>
          <w:numId w:val="82"/>
        </w:numPr>
        <w:pBdr>
          <w:top w:val="none" w:sz="0" w:space="0" w:color="auto"/>
          <w:left w:val="none" w:sz="0" w:space="0" w:color="auto"/>
          <w:bottom w:val="none" w:sz="0" w:space="0" w:color="auto"/>
          <w:right w:val="none" w:sz="0" w:space="0" w:color="auto"/>
          <w:bar w:val="none" w:sz="0" w:color="auto"/>
        </w:pBdr>
        <w:ind w:left="360"/>
        <w:jc w:val="both"/>
        <w:rPr>
          <w:lang w:val="pl-PL"/>
        </w:rPr>
      </w:pPr>
      <w:r w:rsidRPr="00AE5A79">
        <w:rPr>
          <w:lang w:val="pl-PL"/>
        </w:rPr>
        <w:t>Wadium może być wnoszone w jednej lub kilku następujących formach:</w:t>
      </w:r>
    </w:p>
    <w:p w:rsidR="00454C42" w:rsidRPr="00937407" w:rsidRDefault="00454C42" w:rsidP="00663605">
      <w:pPr>
        <w:numPr>
          <w:ilvl w:val="0"/>
          <w:numId w:val="80"/>
        </w:numPr>
        <w:pBdr>
          <w:top w:val="none" w:sz="0" w:space="0" w:color="auto"/>
          <w:left w:val="none" w:sz="0" w:space="0" w:color="auto"/>
          <w:bottom w:val="none" w:sz="0" w:space="0" w:color="auto"/>
          <w:right w:val="none" w:sz="0" w:space="0" w:color="auto"/>
          <w:bar w:val="none" w:sz="0" w:color="auto"/>
        </w:pBdr>
        <w:jc w:val="both"/>
      </w:pPr>
      <w:proofErr w:type="spellStart"/>
      <w:r w:rsidRPr="00937407">
        <w:t>pieniądzu</w:t>
      </w:r>
      <w:proofErr w:type="spellEnd"/>
      <w:r w:rsidRPr="00937407">
        <w:t>;</w:t>
      </w:r>
    </w:p>
    <w:p w:rsidR="00454C42" w:rsidRPr="00AE5A79" w:rsidRDefault="00454C42" w:rsidP="00663605">
      <w:pPr>
        <w:numPr>
          <w:ilvl w:val="0"/>
          <w:numId w:val="80"/>
        </w:numPr>
        <w:pBdr>
          <w:top w:val="none" w:sz="0" w:space="0" w:color="auto"/>
          <w:left w:val="none" w:sz="0" w:space="0" w:color="auto"/>
          <w:bottom w:val="none" w:sz="0" w:space="0" w:color="auto"/>
          <w:right w:val="none" w:sz="0" w:space="0" w:color="auto"/>
          <w:bar w:val="none" w:sz="0" w:color="auto"/>
        </w:pBdr>
        <w:jc w:val="both"/>
        <w:rPr>
          <w:lang w:val="pl-PL"/>
        </w:rPr>
      </w:pPr>
      <w:r w:rsidRPr="00AE5A79">
        <w:rPr>
          <w:lang w:val="pl-PL"/>
        </w:rPr>
        <w:lastRenderedPageBreak/>
        <w:t xml:space="preserve">poręczeniach bankowych, lub poręczeniach spółdzielczej kasy oszczędnościowo – kredytowej, </w:t>
      </w:r>
      <w:r w:rsidRPr="00AE5A79">
        <w:rPr>
          <w:lang w:val="pl-PL"/>
        </w:rPr>
        <w:br/>
        <w:t>z tym, że poręczenie kasy jest zawsze poręczeniem pieniężnym;</w:t>
      </w:r>
    </w:p>
    <w:p w:rsidR="00454C42" w:rsidRPr="00937407" w:rsidRDefault="00454C42" w:rsidP="00663605">
      <w:pPr>
        <w:numPr>
          <w:ilvl w:val="0"/>
          <w:numId w:val="80"/>
        </w:numPr>
        <w:pBdr>
          <w:top w:val="none" w:sz="0" w:space="0" w:color="auto"/>
          <w:left w:val="none" w:sz="0" w:space="0" w:color="auto"/>
          <w:bottom w:val="none" w:sz="0" w:space="0" w:color="auto"/>
          <w:right w:val="none" w:sz="0" w:space="0" w:color="auto"/>
          <w:bar w:val="none" w:sz="0" w:color="auto"/>
        </w:pBdr>
        <w:jc w:val="both"/>
      </w:pPr>
      <w:proofErr w:type="spellStart"/>
      <w:r w:rsidRPr="00937407">
        <w:t>gwarancjach</w:t>
      </w:r>
      <w:proofErr w:type="spellEnd"/>
      <w:r w:rsidRPr="00937407">
        <w:t xml:space="preserve"> </w:t>
      </w:r>
      <w:proofErr w:type="spellStart"/>
      <w:r w:rsidRPr="00937407">
        <w:t>bankowych</w:t>
      </w:r>
      <w:proofErr w:type="spellEnd"/>
      <w:r w:rsidRPr="00937407">
        <w:t>;</w:t>
      </w:r>
    </w:p>
    <w:p w:rsidR="00454C42" w:rsidRPr="00937407" w:rsidRDefault="00454C42" w:rsidP="00663605">
      <w:pPr>
        <w:numPr>
          <w:ilvl w:val="0"/>
          <w:numId w:val="80"/>
        </w:numPr>
        <w:pBdr>
          <w:top w:val="none" w:sz="0" w:space="0" w:color="auto"/>
          <w:left w:val="none" w:sz="0" w:space="0" w:color="auto"/>
          <w:bottom w:val="none" w:sz="0" w:space="0" w:color="auto"/>
          <w:right w:val="none" w:sz="0" w:space="0" w:color="auto"/>
          <w:bar w:val="none" w:sz="0" w:color="auto"/>
        </w:pBdr>
        <w:jc w:val="both"/>
      </w:pPr>
      <w:proofErr w:type="spellStart"/>
      <w:r w:rsidRPr="00937407">
        <w:t>gwarancjach</w:t>
      </w:r>
      <w:proofErr w:type="spellEnd"/>
      <w:r w:rsidRPr="00937407">
        <w:t xml:space="preserve"> </w:t>
      </w:r>
      <w:proofErr w:type="spellStart"/>
      <w:r w:rsidRPr="00937407">
        <w:t>ubezpieczeniowych</w:t>
      </w:r>
      <w:proofErr w:type="spellEnd"/>
      <w:r w:rsidRPr="00937407">
        <w:t>;</w:t>
      </w:r>
    </w:p>
    <w:p w:rsidR="00454C42" w:rsidRPr="0037588D" w:rsidRDefault="00454C42" w:rsidP="00663605">
      <w:pPr>
        <w:numPr>
          <w:ilvl w:val="0"/>
          <w:numId w:val="80"/>
        </w:numPr>
        <w:pBdr>
          <w:top w:val="none" w:sz="0" w:space="0" w:color="auto"/>
          <w:left w:val="none" w:sz="0" w:space="0" w:color="auto"/>
          <w:bottom w:val="none" w:sz="0" w:space="0" w:color="auto"/>
          <w:right w:val="none" w:sz="0" w:space="0" w:color="auto"/>
          <w:bar w:val="none" w:sz="0" w:color="auto"/>
        </w:pBdr>
        <w:jc w:val="both"/>
        <w:rPr>
          <w:lang w:val="pl-PL"/>
        </w:rPr>
      </w:pPr>
      <w:r w:rsidRPr="0037588D">
        <w:rPr>
          <w:lang w:val="pl-PL"/>
        </w:rPr>
        <w:t>poręczeniach udzielonych przez podmioty, o których mowa w art. 6b ust. 5 pkt 2 ustawy z dnia 9 listopada 2000 r. o utworzeniu Polskiej Agencji Rozwoju Przedsiębiorczości (</w:t>
      </w:r>
      <w:proofErr w:type="spellStart"/>
      <w:r w:rsidRPr="0037588D">
        <w:rPr>
          <w:lang w:val="pl-PL"/>
        </w:rPr>
        <w:t>t.j</w:t>
      </w:r>
      <w:proofErr w:type="spellEnd"/>
      <w:r w:rsidRPr="0037588D">
        <w:rPr>
          <w:lang w:val="pl-PL"/>
        </w:rPr>
        <w:t xml:space="preserve">.: Dz. </w:t>
      </w:r>
      <w:r w:rsidR="00551D26">
        <w:rPr>
          <w:lang w:val="pl-PL"/>
        </w:rPr>
        <w:t>U. 2019 r., poz. 3</w:t>
      </w:r>
      <w:r w:rsidR="0037588D" w:rsidRPr="0037588D">
        <w:rPr>
          <w:lang w:val="pl-PL"/>
        </w:rPr>
        <w:t>10</w:t>
      </w:r>
      <w:r w:rsidRPr="0037588D">
        <w:rPr>
          <w:lang w:val="pl-PL"/>
        </w:rPr>
        <w:t xml:space="preserve">, z </w:t>
      </w:r>
      <w:proofErr w:type="spellStart"/>
      <w:r w:rsidRPr="0037588D">
        <w:rPr>
          <w:lang w:val="pl-PL"/>
        </w:rPr>
        <w:t>późn</w:t>
      </w:r>
      <w:proofErr w:type="spellEnd"/>
      <w:r w:rsidRPr="0037588D">
        <w:rPr>
          <w:lang w:val="pl-PL"/>
        </w:rPr>
        <w:t>. zm.).</w:t>
      </w:r>
    </w:p>
    <w:p w:rsidR="00454C42" w:rsidRPr="00AE5A79" w:rsidRDefault="00454C42" w:rsidP="00663605">
      <w:pPr>
        <w:numPr>
          <w:ilvl w:val="0"/>
          <w:numId w:val="82"/>
        </w:numPr>
        <w:pBdr>
          <w:top w:val="none" w:sz="0" w:space="0" w:color="auto"/>
          <w:left w:val="none" w:sz="0" w:space="0" w:color="auto"/>
          <w:bottom w:val="none" w:sz="0" w:space="0" w:color="auto"/>
          <w:right w:val="none" w:sz="0" w:space="0" w:color="auto"/>
          <w:bar w:val="none" w:sz="0" w:color="auto"/>
        </w:pBdr>
        <w:ind w:left="360"/>
        <w:jc w:val="both"/>
        <w:rPr>
          <w:lang w:val="pl-PL"/>
        </w:rPr>
      </w:pPr>
      <w:r w:rsidRPr="00AE5A79">
        <w:rPr>
          <w:lang w:val="pl-PL"/>
        </w:rPr>
        <w:t>Zamawiający dopuszcza wniesienie wadium tylko w formach obligatoryjnych. Wszystkie złożone formy wadium nie mogą ograniczać praw Zamawiającego do ich realizacji.</w:t>
      </w:r>
    </w:p>
    <w:p w:rsidR="00454C42" w:rsidRPr="00AE5A79" w:rsidRDefault="00454C42" w:rsidP="00663605">
      <w:pPr>
        <w:numPr>
          <w:ilvl w:val="0"/>
          <w:numId w:val="82"/>
        </w:numPr>
        <w:pBdr>
          <w:top w:val="none" w:sz="0" w:space="0" w:color="auto"/>
          <w:left w:val="none" w:sz="0" w:space="0" w:color="auto"/>
          <w:bottom w:val="none" w:sz="0" w:space="0" w:color="auto"/>
          <w:right w:val="none" w:sz="0" w:space="0" w:color="auto"/>
          <w:bar w:val="none" w:sz="0" w:color="auto"/>
        </w:pBdr>
        <w:ind w:left="360"/>
        <w:jc w:val="both"/>
        <w:rPr>
          <w:lang w:val="pl-PL"/>
        </w:rPr>
      </w:pPr>
      <w:r w:rsidRPr="00AE5A79">
        <w:rPr>
          <w:lang w:val="pl-PL"/>
        </w:rPr>
        <w:t xml:space="preserve">Nie wniesienie wadium będzie skutkowało wykluczeniem Wykonawcy z postępowania. </w:t>
      </w:r>
    </w:p>
    <w:p w:rsidR="00454C42" w:rsidRPr="00AE5A79" w:rsidRDefault="00454C42" w:rsidP="00663605">
      <w:pPr>
        <w:numPr>
          <w:ilvl w:val="0"/>
          <w:numId w:val="82"/>
        </w:numPr>
        <w:pBdr>
          <w:top w:val="none" w:sz="0" w:space="0" w:color="auto"/>
          <w:left w:val="none" w:sz="0" w:space="0" w:color="auto"/>
          <w:bottom w:val="none" w:sz="0" w:space="0" w:color="auto"/>
          <w:right w:val="none" w:sz="0" w:space="0" w:color="auto"/>
          <w:bar w:val="none" w:sz="0" w:color="auto"/>
        </w:pBdr>
        <w:ind w:left="360"/>
        <w:jc w:val="both"/>
        <w:rPr>
          <w:lang w:val="pl-PL"/>
        </w:rPr>
      </w:pPr>
      <w:r w:rsidRPr="00AE5A79">
        <w:rPr>
          <w:lang w:val="pl-PL"/>
        </w:rPr>
        <w:t xml:space="preserve">Ofertę wykluczonego Wykonawcy uznaje się za odrzuconą. </w:t>
      </w:r>
    </w:p>
    <w:p w:rsidR="00454C42" w:rsidRPr="00AE5A79" w:rsidRDefault="00454C42" w:rsidP="00454C42">
      <w:pPr>
        <w:pBdr>
          <w:top w:val="none" w:sz="0" w:space="0" w:color="auto"/>
          <w:left w:val="none" w:sz="0" w:space="0" w:color="auto"/>
          <w:bottom w:val="none" w:sz="0" w:space="0" w:color="auto"/>
          <w:right w:val="none" w:sz="0" w:space="0" w:color="auto"/>
          <w:bar w:val="none" w:sz="0" w:color="auto"/>
        </w:pBdr>
        <w:ind w:left="360"/>
        <w:jc w:val="both"/>
        <w:rPr>
          <w:lang w:val="pl-PL"/>
        </w:rPr>
      </w:pPr>
    </w:p>
    <w:p w:rsidR="0093759B" w:rsidRPr="0093759B" w:rsidRDefault="00454C42" w:rsidP="0093759B">
      <w:pPr>
        <w:pBdr>
          <w:top w:val="none" w:sz="0" w:space="0" w:color="auto"/>
          <w:left w:val="none" w:sz="0" w:space="0" w:color="auto"/>
          <w:bottom w:val="none" w:sz="0" w:space="0" w:color="auto"/>
          <w:right w:val="none" w:sz="0" w:space="0" w:color="auto"/>
          <w:bar w:val="none" w:sz="0" w:color="auto"/>
        </w:pBdr>
        <w:jc w:val="both"/>
        <w:rPr>
          <w:b/>
          <w:lang w:val="pl-PL"/>
        </w:rPr>
      </w:pPr>
      <w:r w:rsidRPr="00AE5A79">
        <w:rPr>
          <w:lang w:val="pl-PL"/>
        </w:rPr>
        <w:t xml:space="preserve">Wadium wnoszone w pieniądzu należy wpłacić przelewem na konto Zamawiającego: </w:t>
      </w:r>
      <w:r w:rsidRPr="0093759B">
        <w:rPr>
          <w:b/>
          <w:lang w:val="pl-PL"/>
        </w:rPr>
        <w:t xml:space="preserve">BNP </w:t>
      </w:r>
      <w:proofErr w:type="spellStart"/>
      <w:r w:rsidRPr="0093759B">
        <w:rPr>
          <w:b/>
          <w:lang w:val="pl-PL"/>
        </w:rPr>
        <w:t>Paribas</w:t>
      </w:r>
      <w:proofErr w:type="spellEnd"/>
      <w:r w:rsidRPr="0093759B">
        <w:rPr>
          <w:b/>
          <w:lang w:val="pl-PL"/>
        </w:rPr>
        <w:t xml:space="preserve"> </w:t>
      </w:r>
      <w:r w:rsidR="004A1728">
        <w:rPr>
          <w:b/>
          <w:lang w:val="pl-PL"/>
        </w:rPr>
        <w:t xml:space="preserve">Bank Polska </w:t>
      </w:r>
      <w:r w:rsidRPr="0093759B">
        <w:rPr>
          <w:b/>
          <w:lang w:val="pl-PL"/>
        </w:rPr>
        <w:t>S.A., Nr 37 2030 0045 1110 0000 0124 8120.</w:t>
      </w:r>
    </w:p>
    <w:p w:rsidR="0093759B" w:rsidRPr="00677BEC" w:rsidRDefault="0093759B" w:rsidP="0093759B">
      <w:pPr>
        <w:pBdr>
          <w:top w:val="none" w:sz="0" w:space="0" w:color="auto"/>
          <w:left w:val="none" w:sz="0" w:space="0" w:color="auto"/>
          <w:bottom w:val="none" w:sz="0" w:space="0" w:color="auto"/>
          <w:right w:val="none" w:sz="0" w:space="0" w:color="auto"/>
          <w:bar w:val="none" w:sz="0" w:color="auto"/>
        </w:pBdr>
        <w:jc w:val="both"/>
        <w:rPr>
          <w:lang w:val="pl-PL"/>
        </w:rPr>
      </w:pPr>
    </w:p>
    <w:p w:rsidR="0093759B" w:rsidRPr="00677BEC" w:rsidRDefault="0093759B" w:rsidP="0093759B">
      <w:pPr>
        <w:pBdr>
          <w:top w:val="none" w:sz="0" w:space="0" w:color="auto"/>
          <w:left w:val="none" w:sz="0" w:space="0" w:color="auto"/>
          <w:bottom w:val="none" w:sz="0" w:space="0" w:color="auto"/>
          <w:right w:val="none" w:sz="0" w:space="0" w:color="auto"/>
          <w:bar w:val="none" w:sz="0" w:color="auto"/>
        </w:pBdr>
        <w:jc w:val="both"/>
        <w:rPr>
          <w:b/>
          <w:u w:val="single"/>
          <w:lang w:val="pl-PL"/>
        </w:rPr>
      </w:pPr>
      <w:r w:rsidRPr="00677BEC">
        <w:rPr>
          <w:b/>
          <w:u w:val="single"/>
          <w:lang w:val="pl-PL"/>
        </w:rPr>
        <w:t xml:space="preserve">UWAGA: </w:t>
      </w:r>
    </w:p>
    <w:p w:rsidR="0093759B" w:rsidRPr="00677BEC" w:rsidRDefault="0093759B" w:rsidP="0093759B">
      <w:pPr>
        <w:pBdr>
          <w:top w:val="none" w:sz="0" w:space="0" w:color="auto"/>
          <w:left w:val="none" w:sz="0" w:space="0" w:color="auto"/>
          <w:bottom w:val="none" w:sz="0" w:space="0" w:color="auto"/>
          <w:right w:val="none" w:sz="0" w:space="0" w:color="auto"/>
          <w:bar w:val="none" w:sz="0" w:color="auto"/>
        </w:pBdr>
        <w:jc w:val="both"/>
        <w:rPr>
          <w:lang w:val="pl-PL"/>
        </w:rPr>
      </w:pPr>
      <w:r w:rsidRPr="00677BEC">
        <w:rPr>
          <w:lang w:val="pl-PL"/>
        </w:rPr>
        <w:t>Wadium w formie pieniężnej winno być wniesione przed terminem składania ofert.</w:t>
      </w:r>
    </w:p>
    <w:p w:rsidR="0093759B" w:rsidRPr="00677BEC" w:rsidRDefault="0093759B" w:rsidP="0093759B">
      <w:pPr>
        <w:pBdr>
          <w:top w:val="none" w:sz="0" w:space="0" w:color="auto"/>
          <w:left w:val="none" w:sz="0" w:space="0" w:color="auto"/>
          <w:bottom w:val="none" w:sz="0" w:space="0" w:color="auto"/>
          <w:right w:val="none" w:sz="0" w:space="0" w:color="auto"/>
          <w:bar w:val="none" w:sz="0" w:color="auto"/>
        </w:pBdr>
        <w:jc w:val="both"/>
        <w:rPr>
          <w:lang w:val="pl-PL"/>
        </w:rPr>
      </w:pPr>
      <w:r w:rsidRPr="00677BEC">
        <w:rPr>
          <w:lang w:val="pl-PL"/>
        </w:rPr>
        <w:t>W przypadku wnoszenia wadium przelewem na rachunek bankowy, o jego wniesieniu w terminie decydować będzie data wpływu środków na w/w rachunek bankowy Zamawiającego.</w:t>
      </w:r>
    </w:p>
    <w:p w:rsidR="0093759B" w:rsidRPr="0093759B" w:rsidRDefault="0093759B" w:rsidP="0093759B">
      <w:pPr>
        <w:pBdr>
          <w:top w:val="none" w:sz="0" w:space="0" w:color="auto"/>
          <w:left w:val="none" w:sz="0" w:space="0" w:color="auto"/>
          <w:bottom w:val="none" w:sz="0" w:space="0" w:color="auto"/>
          <w:right w:val="none" w:sz="0" w:space="0" w:color="auto"/>
          <w:bar w:val="none" w:sz="0" w:color="auto"/>
        </w:pBdr>
        <w:jc w:val="both"/>
        <w:rPr>
          <w:lang w:val="pl-PL"/>
        </w:rPr>
      </w:pPr>
      <w:r w:rsidRPr="00677BEC">
        <w:rPr>
          <w:bCs/>
          <w:lang w:val="pl-PL"/>
        </w:rPr>
        <w:t>W przypadku wadium wniesionego w formie innej niż pieniężna - oryginał dokumentu wniesienia wadium opatrzonego kwalifikowanym podpisem elektronicznym osób upoważnionych do jego wystawienia należy złożyć w formie elektronicznej wraz z ofertą.</w:t>
      </w:r>
    </w:p>
    <w:p w:rsidR="0093759B" w:rsidRPr="00677BEC" w:rsidRDefault="0093759B" w:rsidP="00454C42">
      <w:pPr>
        <w:pBdr>
          <w:top w:val="none" w:sz="0" w:space="0" w:color="auto"/>
          <w:left w:val="none" w:sz="0" w:space="0" w:color="auto"/>
          <w:bottom w:val="none" w:sz="0" w:space="0" w:color="auto"/>
          <w:right w:val="none" w:sz="0" w:space="0" w:color="auto"/>
          <w:bar w:val="none" w:sz="0" w:color="auto"/>
        </w:pBdr>
        <w:jc w:val="both"/>
        <w:rPr>
          <w:b/>
          <w:lang w:val="pl-PL"/>
        </w:rPr>
      </w:pPr>
    </w:p>
    <w:p w:rsidR="00454C42" w:rsidRPr="00937407" w:rsidRDefault="00454C42" w:rsidP="00454C42">
      <w:pPr>
        <w:pBdr>
          <w:top w:val="none" w:sz="0" w:space="0" w:color="auto"/>
          <w:left w:val="none" w:sz="0" w:space="0" w:color="auto"/>
          <w:bottom w:val="none" w:sz="0" w:space="0" w:color="auto"/>
          <w:right w:val="none" w:sz="0" w:space="0" w:color="auto"/>
          <w:bar w:val="none" w:sz="0" w:color="auto"/>
        </w:pBdr>
        <w:jc w:val="both"/>
      </w:pPr>
      <w:proofErr w:type="spellStart"/>
      <w:r w:rsidRPr="00937407">
        <w:rPr>
          <w:b/>
        </w:rPr>
        <w:t>Zwrot</w:t>
      </w:r>
      <w:proofErr w:type="spellEnd"/>
      <w:r w:rsidRPr="00937407">
        <w:rPr>
          <w:b/>
        </w:rPr>
        <w:t xml:space="preserve"> </w:t>
      </w:r>
      <w:proofErr w:type="spellStart"/>
      <w:r w:rsidRPr="00937407">
        <w:rPr>
          <w:b/>
        </w:rPr>
        <w:t>wadium</w:t>
      </w:r>
      <w:proofErr w:type="spellEnd"/>
      <w:r w:rsidRPr="00937407">
        <w:rPr>
          <w:b/>
        </w:rPr>
        <w:t>:</w:t>
      </w:r>
    </w:p>
    <w:p w:rsidR="00454C42" w:rsidRPr="00937407" w:rsidRDefault="00454C42" w:rsidP="00663605">
      <w:pPr>
        <w:pStyle w:val="Tekstpodstawowy"/>
        <w:numPr>
          <w:ilvl w:val="0"/>
          <w:numId w:val="81"/>
        </w:numPr>
        <w:pBdr>
          <w:top w:val="none" w:sz="0" w:space="0" w:color="auto"/>
          <w:left w:val="none" w:sz="0" w:space="0" w:color="auto"/>
          <w:bottom w:val="none" w:sz="0" w:space="0" w:color="auto"/>
          <w:right w:val="none" w:sz="0" w:space="0" w:color="auto"/>
          <w:bar w:val="none" w:sz="0" w:color="auto"/>
        </w:pBdr>
        <w:ind w:left="363" w:hanging="357"/>
        <w:rPr>
          <w:rFonts w:hAnsi="Times New Roman"/>
        </w:rPr>
      </w:pPr>
      <w:r w:rsidRPr="00937407">
        <w:rPr>
          <w:rFonts w:hAnsi="Times New Roman"/>
        </w:rPr>
        <w:t xml:space="preserve">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937407">
        <w:rPr>
          <w:rFonts w:hAnsi="Times New Roman"/>
        </w:rPr>
        <w:t>Pzp</w:t>
      </w:r>
      <w:proofErr w:type="spellEnd"/>
      <w:r w:rsidRPr="00937407">
        <w:rPr>
          <w:rFonts w:hAnsi="Times New Roman"/>
        </w:rPr>
        <w:t xml:space="preserve">. </w:t>
      </w:r>
    </w:p>
    <w:p w:rsidR="00454C42" w:rsidRPr="00937407" w:rsidRDefault="00454C42" w:rsidP="00663605">
      <w:pPr>
        <w:pStyle w:val="Tekstpodstawowy"/>
        <w:numPr>
          <w:ilvl w:val="0"/>
          <w:numId w:val="81"/>
        </w:numPr>
        <w:pBdr>
          <w:top w:val="none" w:sz="0" w:space="0" w:color="auto"/>
          <w:left w:val="none" w:sz="0" w:space="0" w:color="auto"/>
          <w:bottom w:val="none" w:sz="0" w:space="0" w:color="auto"/>
          <w:right w:val="none" w:sz="0" w:space="0" w:color="auto"/>
          <w:bar w:val="none" w:sz="0" w:color="auto"/>
        </w:pBdr>
        <w:ind w:left="363" w:hanging="357"/>
        <w:rPr>
          <w:rFonts w:hAnsi="Times New Roman"/>
        </w:rPr>
      </w:pPr>
      <w:r w:rsidRPr="00937407">
        <w:rPr>
          <w:rFonts w:hAnsi="Times New Roman"/>
        </w:rPr>
        <w:t>Wykonawcy, którego oferta została wybrana jako najkorzystniejsza, Zamawiający zwraca wadium niezwłocznie po zawarciu umowy w sprawie zamówienia publicznego oraz wniesieniu zabezpieczenia należytego wykonania umowy, jeżeli jego wniesienia żądano.</w:t>
      </w:r>
    </w:p>
    <w:p w:rsidR="00454C42" w:rsidRPr="00937407" w:rsidRDefault="00454C42" w:rsidP="00663605">
      <w:pPr>
        <w:pStyle w:val="Tekstpodstawowy"/>
        <w:numPr>
          <w:ilvl w:val="0"/>
          <w:numId w:val="81"/>
        </w:numPr>
        <w:pBdr>
          <w:top w:val="none" w:sz="0" w:space="0" w:color="auto"/>
          <w:left w:val="none" w:sz="0" w:space="0" w:color="auto"/>
          <w:bottom w:val="none" w:sz="0" w:space="0" w:color="auto"/>
          <w:right w:val="none" w:sz="0" w:space="0" w:color="auto"/>
          <w:bar w:val="none" w:sz="0" w:color="auto"/>
        </w:pBdr>
        <w:ind w:left="363" w:hanging="357"/>
        <w:rPr>
          <w:rFonts w:hAnsi="Times New Roman"/>
        </w:rPr>
      </w:pPr>
      <w:r w:rsidRPr="00937407">
        <w:rPr>
          <w:rFonts w:hAnsi="Times New Roman"/>
        </w:rPr>
        <w:t>Zamawiający zwraca niezwłocznie wadium, na wniosek Wykonawcy, który wycofał ofertę przed upływem terminu składania ofert.</w:t>
      </w:r>
    </w:p>
    <w:p w:rsidR="00454C42" w:rsidRPr="00937407" w:rsidRDefault="00454C42" w:rsidP="00663605">
      <w:pPr>
        <w:pStyle w:val="Tekstpodstawowy"/>
        <w:numPr>
          <w:ilvl w:val="0"/>
          <w:numId w:val="81"/>
        </w:numPr>
        <w:pBdr>
          <w:top w:val="none" w:sz="0" w:space="0" w:color="auto"/>
          <w:left w:val="none" w:sz="0" w:space="0" w:color="auto"/>
          <w:bottom w:val="none" w:sz="0" w:space="0" w:color="auto"/>
          <w:right w:val="none" w:sz="0" w:space="0" w:color="auto"/>
          <w:bar w:val="none" w:sz="0" w:color="auto"/>
        </w:pBdr>
        <w:ind w:hanging="357"/>
        <w:rPr>
          <w:rFonts w:hAnsi="Times New Roman"/>
        </w:rPr>
      </w:pPr>
      <w:r w:rsidRPr="00937407">
        <w:rPr>
          <w:rFonts w:hAnsi="Times New Roman"/>
        </w:rPr>
        <w:t xml:space="preserve">Zamawiający żąda ponownego wniesienia wadium przez Wykonawcę, któremu zwrócono wadium </w:t>
      </w:r>
      <w:r w:rsidRPr="00937407">
        <w:rPr>
          <w:rFonts w:hAnsi="Times New Roman"/>
        </w:rPr>
        <w:br/>
        <w:t xml:space="preserve">na podstawie art. 46 ust. 1 ustawy </w:t>
      </w:r>
      <w:proofErr w:type="spellStart"/>
      <w:r w:rsidRPr="00937407">
        <w:rPr>
          <w:rFonts w:hAnsi="Times New Roman"/>
        </w:rPr>
        <w:t>Pzp</w:t>
      </w:r>
      <w:proofErr w:type="spellEnd"/>
      <w:r w:rsidRPr="00937407">
        <w:rPr>
          <w:rFonts w:hAnsi="Times New Roman"/>
        </w:rPr>
        <w:t xml:space="preserve">, jeżeli w wyniku rozstrzygnięcia odwołania jego oferta została wybrana jako najkorzystniejsza. Wykonawca wnosi wadium w terminie określonym przez Zamawiającego.  </w:t>
      </w:r>
    </w:p>
    <w:p w:rsidR="00454C42" w:rsidRPr="00937407" w:rsidRDefault="00454C42" w:rsidP="00663605">
      <w:pPr>
        <w:pStyle w:val="Tekstpodstawowy"/>
        <w:numPr>
          <w:ilvl w:val="0"/>
          <w:numId w:val="81"/>
        </w:numPr>
        <w:pBdr>
          <w:top w:val="none" w:sz="0" w:space="0" w:color="auto"/>
          <w:left w:val="none" w:sz="0" w:space="0" w:color="auto"/>
          <w:bottom w:val="none" w:sz="0" w:space="0" w:color="auto"/>
          <w:right w:val="none" w:sz="0" w:space="0" w:color="auto"/>
          <w:bar w:val="none" w:sz="0" w:color="auto"/>
        </w:pBdr>
        <w:ind w:hanging="357"/>
        <w:rPr>
          <w:rFonts w:hAnsi="Times New Roman"/>
        </w:rPr>
      </w:pPr>
      <w:r w:rsidRPr="00937407">
        <w:rPr>
          <w:rFonts w:hAnsi="Times New Roman"/>
        </w:rPr>
        <w:t>Wadium wniesione w pieniądzu zostanie zwrócone wraz z odsetkami wynikającymi z umowy rachunku bankowego, na którym było ono przechowywane, pomniejszone o koszty prowadzenia rachunku oraz prowizji bankowej za przelew pieniędzy na rachunek bankowy wskazany przez Wykonawcę. Zwrot wadium wniesionego w innej formie nastąpi w kasie Zamawiającego.</w:t>
      </w:r>
    </w:p>
    <w:p w:rsidR="00454C42" w:rsidRPr="00937407" w:rsidRDefault="00454C42" w:rsidP="00663605">
      <w:pPr>
        <w:pStyle w:val="Tekstpodstawowy"/>
        <w:numPr>
          <w:ilvl w:val="0"/>
          <w:numId w:val="81"/>
        </w:numPr>
        <w:pBdr>
          <w:top w:val="none" w:sz="0" w:space="0" w:color="auto"/>
          <w:left w:val="none" w:sz="0" w:space="0" w:color="auto"/>
          <w:bottom w:val="none" w:sz="0" w:space="0" w:color="auto"/>
          <w:right w:val="none" w:sz="0" w:space="0" w:color="auto"/>
          <w:bar w:val="none" w:sz="0" w:color="auto"/>
        </w:pBdr>
        <w:ind w:hanging="357"/>
        <w:rPr>
          <w:rFonts w:hAnsi="Times New Roman"/>
        </w:rPr>
      </w:pPr>
      <w:r w:rsidRPr="00937407">
        <w:rPr>
          <w:rFonts w:hAnsi="Times New Roman"/>
          <w:bCs/>
        </w:rPr>
        <w:t>Zamawiający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sidRPr="00937407">
        <w:rPr>
          <w:rFonts w:hAnsi="Times New Roman"/>
        </w:rPr>
        <w:t xml:space="preserve">. </w:t>
      </w:r>
    </w:p>
    <w:p w:rsidR="00454C42" w:rsidRPr="0037588D" w:rsidRDefault="00454C42" w:rsidP="00663605">
      <w:pPr>
        <w:pStyle w:val="Tekstpodstawowy"/>
        <w:numPr>
          <w:ilvl w:val="0"/>
          <w:numId w:val="81"/>
        </w:numPr>
        <w:pBdr>
          <w:top w:val="none" w:sz="0" w:space="0" w:color="auto"/>
          <w:left w:val="none" w:sz="0" w:space="0" w:color="auto"/>
          <w:bottom w:val="none" w:sz="0" w:space="0" w:color="auto"/>
          <w:right w:val="none" w:sz="0" w:space="0" w:color="auto"/>
          <w:bar w:val="none" w:sz="0" w:color="auto"/>
        </w:pBdr>
        <w:ind w:hanging="357"/>
        <w:rPr>
          <w:rFonts w:hAnsi="Times New Roman"/>
        </w:rPr>
      </w:pPr>
      <w:r w:rsidRPr="0037588D">
        <w:rPr>
          <w:rFonts w:hAnsi="Times New Roman"/>
        </w:rPr>
        <w:t>Zamawiający zatrzymuje wadium wraz z odsetkami, jeżeli Wykonawca, którego oferta została wybrana:</w:t>
      </w:r>
    </w:p>
    <w:p w:rsidR="00454C42" w:rsidRPr="00937407" w:rsidRDefault="00454C42" w:rsidP="00663605">
      <w:pPr>
        <w:pStyle w:val="Tekstpodstawowy"/>
        <w:numPr>
          <w:ilvl w:val="0"/>
          <w:numId w:val="83"/>
        </w:numPr>
        <w:pBdr>
          <w:top w:val="none" w:sz="0" w:space="0" w:color="auto"/>
          <w:left w:val="none" w:sz="0" w:space="0" w:color="auto"/>
          <w:bottom w:val="none" w:sz="0" w:space="0" w:color="auto"/>
          <w:right w:val="none" w:sz="0" w:space="0" w:color="auto"/>
          <w:bar w:val="none" w:sz="0" w:color="auto"/>
        </w:pBdr>
        <w:ind w:hanging="357"/>
        <w:rPr>
          <w:rFonts w:hAnsi="Times New Roman"/>
        </w:rPr>
      </w:pPr>
      <w:r w:rsidRPr="00937407">
        <w:rPr>
          <w:rFonts w:hAnsi="Times New Roman"/>
        </w:rPr>
        <w:t xml:space="preserve">odmówił podpisania umowy w sprawie zamówienia publicznego na warunkach określonych </w:t>
      </w:r>
      <w:r w:rsidRPr="00937407">
        <w:rPr>
          <w:rFonts w:hAnsi="Times New Roman"/>
        </w:rPr>
        <w:br/>
        <w:t>w ofercie,</w:t>
      </w:r>
    </w:p>
    <w:p w:rsidR="00454C42" w:rsidRPr="00937407" w:rsidRDefault="00454C42" w:rsidP="00663605">
      <w:pPr>
        <w:pStyle w:val="Tekstpodstawowy"/>
        <w:numPr>
          <w:ilvl w:val="0"/>
          <w:numId w:val="83"/>
        </w:numPr>
        <w:pBdr>
          <w:top w:val="none" w:sz="0" w:space="0" w:color="auto"/>
          <w:left w:val="none" w:sz="0" w:space="0" w:color="auto"/>
          <w:bottom w:val="none" w:sz="0" w:space="0" w:color="auto"/>
          <w:right w:val="none" w:sz="0" w:space="0" w:color="auto"/>
          <w:bar w:val="none" w:sz="0" w:color="auto"/>
        </w:pBdr>
        <w:ind w:hanging="357"/>
        <w:rPr>
          <w:rFonts w:hAnsi="Times New Roman"/>
        </w:rPr>
      </w:pPr>
      <w:r w:rsidRPr="00937407">
        <w:rPr>
          <w:rFonts w:hAnsi="Times New Roman"/>
        </w:rPr>
        <w:t>nie wniósł wymaganego zabezpieczenia należytego wykonania umowy,</w:t>
      </w:r>
    </w:p>
    <w:p w:rsidR="00454C42" w:rsidRPr="00937407" w:rsidRDefault="00454C42" w:rsidP="00663605">
      <w:pPr>
        <w:pStyle w:val="Tekstpodstawowy"/>
        <w:numPr>
          <w:ilvl w:val="0"/>
          <w:numId w:val="83"/>
        </w:numPr>
        <w:pBdr>
          <w:top w:val="none" w:sz="0" w:space="0" w:color="auto"/>
          <w:left w:val="none" w:sz="0" w:space="0" w:color="auto"/>
          <w:bottom w:val="none" w:sz="0" w:space="0" w:color="auto"/>
          <w:right w:val="none" w:sz="0" w:space="0" w:color="auto"/>
          <w:bar w:val="none" w:sz="0" w:color="auto"/>
        </w:pBdr>
        <w:ind w:hanging="357"/>
        <w:rPr>
          <w:rFonts w:hAnsi="Times New Roman"/>
        </w:rPr>
      </w:pPr>
      <w:r w:rsidRPr="00937407">
        <w:rPr>
          <w:rFonts w:hAnsi="Times New Roman"/>
        </w:rPr>
        <w:t xml:space="preserve">zawarcie umowy w sprawie zamówienia publicznego stało się niemożliwe z przyczyn leżących </w:t>
      </w:r>
      <w:r w:rsidRPr="00937407">
        <w:rPr>
          <w:rFonts w:hAnsi="Times New Roman"/>
        </w:rPr>
        <w:br/>
        <w:t>po stronie Wykonawcy.</w:t>
      </w:r>
    </w:p>
    <w:p w:rsidR="00454C42" w:rsidRPr="00937407" w:rsidRDefault="00454C42" w:rsidP="00454C42">
      <w:pPr>
        <w:pStyle w:val="Tekstpodstawowy"/>
        <w:pBdr>
          <w:top w:val="none" w:sz="0" w:space="0" w:color="auto"/>
          <w:left w:val="none" w:sz="0" w:space="0" w:color="auto"/>
          <w:bottom w:val="none" w:sz="0" w:space="0" w:color="auto"/>
          <w:right w:val="none" w:sz="0" w:space="0" w:color="auto"/>
          <w:bar w:val="none" w:sz="0" w:color="auto"/>
        </w:pBdr>
        <w:ind w:left="363"/>
        <w:rPr>
          <w:rFonts w:hAnsi="Times New Roman"/>
        </w:rPr>
      </w:pPr>
    </w:p>
    <w:p w:rsidR="00621795" w:rsidRPr="00937407" w:rsidRDefault="00454C42" w:rsidP="00621795">
      <w:pPr>
        <w:pStyle w:val="Tekstpodstawowy"/>
        <w:pBdr>
          <w:top w:val="none" w:sz="0" w:space="0" w:color="auto"/>
          <w:left w:val="none" w:sz="0" w:space="0" w:color="auto"/>
          <w:bottom w:val="none" w:sz="0" w:space="0" w:color="auto"/>
          <w:right w:val="none" w:sz="0" w:space="0" w:color="auto"/>
          <w:bar w:val="none" w:sz="0" w:color="auto"/>
        </w:pBdr>
        <w:rPr>
          <w:rFonts w:hAnsi="Times New Roman"/>
          <w:b/>
          <w:u w:val="single"/>
        </w:rPr>
      </w:pPr>
      <w:r w:rsidRPr="00937407">
        <w:rPr>
          <w:rFonts w:hAnsi="Times New Roman"/>
          <w:b/>
          <w:u w:val="single"/>
        </w:rPr>
        <w:t>Termin związania ofertą</w:t>
      </w:r>
    </w:p>
    <w:p w:rsidR="00621795" w:rsidRPr="00E3294D" w:rsidRDefault="00621795" w:rsidP="00E3294D">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rPr>
        <w:t>1</w:t>
      </w:r>
      <w:r w:rsidRPr="00E3294D">
        <w:rPr>
          <w:rFonts w:hAnsi="Times New Roman"/>
        </w:rPr>
        <w:t>.</w:t>
      </w:r>
      <w:r w:rsidR="00454C42" w:rsidRPr="00E3294D">
        <w:rPr>
          <w:rFonts w:hAnsi="Times New Roman"/>
        </w:rPr>
        <w:t xml:space="preserve">Wykonawca jest związany ofertą </w:t>
      </w:r>
      <w:r w:rsidR="00454C42" w:rsidRPr="00E3294D">
        <w:rPr>
          <w:rFonts w:hAnsi="Times New Roman"/>
          <w:bCs/>
        </w:rPr>
        <w:t>60 dni</w:t>
      </w:r>
      <w:r w:rsidR="00454C42" w:rsidRPr="00E3294D">
        <w:rPr>
          <w:rFonts w:hAnsi="Times New Roman"/>
        </w:rPr>
        <w:t xml:space="preserve">. Bieg terminu rozpoczyna się wraz z upływem terminu składania ofert. </w:t>
      </w:r>
    </w:p>
    <w:p w:rsidR="005075CB" w:rsidRPr="00E3294D" w:rsidRDefault="00621795" w:rsidP="00E3294D">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E3294D">
        <w:rPr>
          <w:rFonts w:hAnsi="Times New Roman"/>
        </w:rPr>
        <w:t xml:space="preserve">2. </w:t>
      </w:r>
      <w:r w:rsidR="00454C42" w:rsidRPr="00E3294D">
        <w:rPr>
          <w:rFonts w:hAnsi="Times New Roman"/>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454C42" w:rsidRPr="00E3294D" w:rsidRDefault="00621795" w:rsidP="00E3294D">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E3294D">
        <w:rPr>
          <w:rFonts w:hAnsi="Times New Roman"/>
        </w:rPr>
        <w:t>3.</w:t>
      </w:r>
      <w:r w:rsidR="00454C42" w:rsidRPr="00E3294D">
        <w:rPr>
          <w:rFonts w:hAnsi="Times New Roman"/>
        </w:rPr>
        <w:t>Przedłużenie</w:t>
      </w:r>
      <w:r w:rsidRPr="00E3294D">
        <w:rPr>
          <w:rFonts w:hAnsi="Times New Roman"/>
        </w:rPr>
        <w:t xml:space="preserve"> </w:t>
      </w:r>
      <w:r w:rsidR="00454C42" w:rsidRPr="00E3294D">
        <w:rPr>
          <w:rFonts w:hAnsi="Times New Roman"/>
        </w:rPr>
        <w:t>okresu związania ofertą jest dopuszczalne tylko z jednoczesnym przedłużeniem     okresu   ważności wadium, albo, jeżeli jest to niemożliwe, z wniesieniem nowego wadium na  przedłużony  okres związania ofertą. Jeżeli przedłużenie terminu związania ofertą</w:t>
      </w:r>
      <w:r w:rsidR="00454C42" w:rsidRPr="00E3294D">
        <w:rPr>
          <w:rFonts w:hAnsi="Times New Roman"/>
          <w:b/>
        </w:rPr>
        <w:t xml:space="preserve"> </w:t>
      </w:r>
      <w:r w:rsidR="00454C42" w:rsidRPr="00E3294D">
        <w:rPr>
          <w:rFonts w:hAnsi="Times New Roman"/>
        </w:rPr>
        <w:t xml:space="preserve">dokonywane  jest </w:t>
      </w:r>
      <w:r w:rsidRPr="00E3294D">
        <w:rPr>
          <w:rFonts w:hAnsi="Times New Roman"/>
        </w:rPr>
        <w:t xml:space="preserve"> po </w:t>
      </w:r>
      <w:r w:rsidR="00454C42" w:rsidRPr="00E3294D">
        <w:rPr>
          <w:rFonts w:hAnsi="Times New Roman"/>
        </w:rPr>
        <w:t>wyborze  oferty najkorzystniejszej, obowiązek wniesienia nowego wad</w:t>
      </w:r>
      <w:r w:rsidRPr="00E3294D">
        <w:rPr>
          <w:rFonts w:hAnsi="Times New Roman"/>
        </w:rPr>
        <w:t xml:space="preserve">ium lub jego przedłużenie </w:t>
      </w:r>
      <w:r w:rsidR="00454C42" w:rsidRPr="00E3294D">
        <w:rPr>
          <w:rFonts w:hAnsi="Times New Roman"/>
        </w:rPr>
        <w:t xml:space="preserve">dotyczy  jedynie Wykonawcy, którego oferta została wybrana jako najkorzystniejsza. </w:t>
      </w:r>
    </w:p>
    <w:p w:rsidR="00454C42" w:rsidRPr="00937407" w:rsidRDefault="00454C42" w:rsidP="005075CB">
      <w:pPr>
        <w:pStyle w:val="Nagwek4"/>
        <w:pBdr>
          <w:top w:val="none" w:sz="0" w:space="0" w:color="auto"/>
          <w:left w:val="none" w:sz="0" w:space="0" w:color="auto"/>
          <w:bottom w:val="none" w:sz="0" w:space="0" w:color="auto"/>
          <w:right w:val="none" w:sz="0" w:space="0" w:color="auto"/>
          <w:bar w:val="none" w:sz="0" w:color="auto"/>
        </w:pBdr>
        <w:rPr>
          <w:rFonts w:hAnsi="Times New Roman"/>
        </w:rPr>
      </w:pPr>
    </w:p>
    <w:p w:rsidR="0093759B" w:rsidRPr="0093759B" w:rsidRDefault="00454C42" w:rsidP="0093759B">
      <w:pPr>
        <w:pStyle w:val="Nagwek4"/>
        <w:pBdr>
          <w:top w:val="none" w:sz="0" w:space="0" w:color="auto"/>
          <w:left w:val="none" w:sz="0" w:space="0" w:color="auto"/>
          <w:bottom w:val="none" w:sz="0" w:space="0" w:color="auto"/>
          <w:right w:val="none" w:sz="0" w:space="0" w:color="auto"/>
          <w:bar w:val="none" w:sz="0" w:color="auto"/>
        </w:pBdr>
        <w:rPr>
          <w:rFonts w:hAnsi="Times New Roman"/>
          <w:u w:val="single"/>
        </w:rPr>
      </w:pPr>
      <w:r w:rsidRPr="0093759B">
        <w:rPr>
          <w:rFonts w:hAnsi="Times New Roman"/>
          <w:u w:val="single"/>
        </w:rPr>
        <w:t>Sposób przygotowania oferty</w:t>
      </w:r>
    </w:p>
    <w:p w:rsidR="0093759B" w:rsidRDefault="0093759B" w:rsidP="0093759B">
      <w:pPr>
        <w:pStyle w:val="Nagwek4"/>
        <w:numPr>
          <w:ilvl w:val="3"/>
          <w:numId w:val="1"/>
        </w:numPr>
        <w:pBdr>
          <w:top w:val="none" w:sz="0" w:space="0" w:color="auto"/>
          <w:left w:val="none" w:sz="0" w:space="0" w:color="auto"/>
          <w:bottom w:val="none" w:sz="0" w:space="0" w:color="auto"/>
          <w:right w:val="none" w:sz="0" w:space="0" w:color="auto"/>
          <w:bar w:val="none" w:sz="0" w:color="auto"/>
        </w:pBdr>
        <w:rPr>
          <w:rFonts w:hAnsi="Times New Roman"/>
          <w:b w:val="0"/>
        </w:rPr>
      </w:pPr>
      <w:r w:rsidRPr="0093759B">
        <w:rPr>
          <w:rFonts w:hAnsi="Times New Roman"/>
          <w:b w:val="0"/>
        </w:rPr>
        <w:t>Wykonawca składa ofertę wraz z załącznikami i JEDZ za pośrednictwem Formularza do złożenia oferty dostępnego na: ht</w:t>
      </w:r>
      <w:r w:rsidR="00EF0338">
        <w:rPr>
          <w:rFonts w:hAnsi="Times New Roman"/>
          <w:b w:val="0"/>
        </w:rPr>
        <w:t>tps://</w:t>
      </w:r>
      <w:r w:rsidR="00EF0338" w:rsidRPr="002D25F2">
        <w:rPr>
          <w:rFonts w:hAnsi="Times New Roman"/>
          <w:color w:val="FF0000"/>
        </w:rPr>
        <w:t>kco.ezamawiajacy.pl/servlet/HomeServlet</w:t>
      </w:r>
      <w:r w:rsidR="00EF0338" w:rsidRPr="00A341D2">
        <w:rPr>
          <w:rFonts w:hAnsi="Times New Roman"/>
          <w:color w:val="FF0000"/>
        </w:rPr>
        <w:t xml:space="preserve"> </w:t>
      </w:r>
      <w:r w:rsidRPr="0093759B">
        <w:rPr>
          <w:rFonts w:hAnsi="Times New Roman"/>
          <w:b w:val="0"/>
        </w:rPr>
        <w:t xml:space="preserve">w niniejszym postępowaniu w sprawie udzielenia zamówienia publicznego. </w:t>
      </w:r>
    </w:p>
    <w:p w:rsidR="0093759B" w:rsidRPr="0093759B" w:rsidRDefault="0093759B" w:rsidP="0093759B">
      <w:pPr>
        <w:pStyle w:val="Nagwek4"/>
        <w:numPr>
          <w:ilvl w:val="3"/>
          <w:numId w:val="1"/>
        </w:numPr>
        <w:pBdr>
          <w:top w:val="none" w:sz="0" w:space="0" w:color="auto"/>
          <w:left w:val="none" w:sz="0" w:space="0" w:color="auto"/>
          <w:bottom w:val="none" w:sz="0" w:space="0" w:color="auto"/>
          <w:right w:val="none" w:sz="0" w:space="0" w:color="auto"/>
          <w:bar w:val="none" w:sz="0" w:color="auto"/>
        </w:pBdr>
        <w:rPr>
          <w:rFonts w:hAnsi="Times New Roman"/>
          <w:b w:val="0"/>
        </w:rPr>
      </w:pPr>
      <w:r w:rsidRPr="0093759B">
        <w:rPr>
          <w:rFonts w:hAnsi="Times New Roman"/>
          <w:b w:val="0"/>
        </w:rPr>
        <w:t>Oferta powinna być sporządzona w języku polskim, z zachowaniem postaci elektronicznej, a do danych zawierających dokumenty tekstowe, tekstowo-graficzne lub multimedialne stosuje</w:t>
      </w:r>
      <w:r w:rsidR="0037588D">
        <w:rPr>
          <w:rFonts w:hAnsi="Times New Roman"/>
          <w:b w:val="0"/>
        </w:rPr>
        <w:t xml:space="preserve"> </w:t>
      </w:r>
      <w:r w:rsidRPr="0093759B">
        <w:rPr>
          <w:rFonts w:hAnsi="Times New Roman"/>
          <w:b w:val="0"/>
        </w:rPr>
        <w:t>się:.txt; .</w:t>
      </w:r>
      <w:proofErr w:type="spellStart"/>
      <w:r w:rsidRPr="0093759B">
        <w:rPr>
          <w:rFonts w:hAnsi="Times New Roman"/>
          <w:b w:val="0"/>
        </w:rPr>
        <w:t>rft</w:t>
      </w:r>
      <w:proofErr w:type="spellEnd"/>
      <w:r w:rsidRPr="0093759B">
        <w:rPr>
          <w:rFonts w:hAnsi="Times New Roman"/>
          <w:b w:val="0"/>
        </w:rPr>
        <w:t>; .pdf; .</w:t>
      </w:r>
      <w:proofErr w:type="spellStart"/>
      <w:r w:rsidRPr="0093759B">
        <w:rPr>
          <w:rFonts w:hAnsi="Times New Roman"/>
          <w:b w:val="0"/>
        </w:rPr>
        <w:t>xps</w:t>
      </w:r>
      <w:proofErr w:type="spellEnd"/>
      <w:r w:rsidRPr="0093759B">
        <w:rPr>
          <w:rFonts w:hAnsi="Times New Roman"/>
          <w:b w:val="0"/>
        </w:rPr>
        <w:t>; .</w:t>
      </w:r>
      <w:proofErr w:type="spellStart"/>
      <w:r w:rsidRPr="0093759B">
        <w:rPr>
          <w:rFonts w:hAnsi="Times New Roman"/>
          <w:b w:val="0"/>
        </w:rPr>
        <w:t>odt</w:t>
      </w:r>
      <w:proofErr w:type="spellEnd"/>
      <w:r w:rsidRPr="0093759B">
        <w:rPr>
          <w:rFonts w:hAnsi="Times New Roman"/>
          <w:b w:val="0"/>
        </w:rPr>
        <w:t>; .</w:t>
      </w:r>
      <w:proofErr w:type="spellStart"/>
      <w:r w:rsidRPr="0093759B">
        <w:rPr>
          <w:rFonts w:hAnsi="Times New Roman"/>
          <w:b w:val="0"/>
        </w:rPr>
        <w:t>ods</w:t>
      </w:r>
      <w:proofErr w:type="spellEnd"/>
      <w:r w:rsidRPr="0093759B">
        <w:rPr>
          <w:rFonts w:hAnsi="Times New Roman"/>
          <w:b w:val="0"/>
        </w:rPr>
        <w:t>; .</w:t>
      </w:r>
      <w:proofErr w:type="spellStart"/>
      <w:r w:rsidRPr="0093759B">
        <w:rPr>
          <w:rFonts w:hAnsi="Times New Roman"/>
          <w:b w:val="0"/>
        </w:rPr>
        <w:t>odp</w:t>
      </w:r>
      <w:proofErr w:type="spellEnd"/>
      <w:r w:rsidRPr="0093759B">
        <w:rPr>
          <w:rFonts w:hAnsi="Times New Roman"/>
          <w:b w:val="0"/>
        </w:rPr>
        <w:t>; .</w:t>
      </w:r>
      <w:proofErr w:type="spellStart"/>
      <w:r w:rsidRPr="0093759B">
        <w:rPr>
          <w:rFonts w:hAnsi="Times New Roman"/>
          <w:b w:val="0"/>
        </w:rPr>
        <w:t>doc</w:t>
      </w:r>
      <w:proofErr w:type="spellEnd"/>
      <w:r w:rsidRPr="0093759B">
        <w:rPr>
          <w:rFonts w:hAnsi="Times New Roman"/>
          <w:b w:val="0"/>
        </w:rPr>
        <w:t>; .xls; .</w:t>
      </w:r>
      <w:proofErr w:type="spellStart"/>
      <w:r w:rsidRPr="0093759B">
        <w:rPr>
          <w:rFonts w:hAnsi="Times New Roman"/>
          <w:b w:val="0"/>
        </w:rPr>
        <w:t>ppt</w:t>
      </w:r>
      <w:proofErr w:type="spellEnd"/>
      <w:r w:rsidRPr="0093759B">
        <w:rPr>
          <w:rFonts w:hAnsi="Times New Roman"/>
          <w:b w:val="0"/>
        </w:rPr>
        <w:t>; .</w:t>
      </w:r>
      <w:proofErr w:type="spellStart"/>
      <w:r w:rsidRPr="0093759B">
        <w:rPr>
          <w:rFonts w:hAnsi="Times New Roman"/>
          <w:b w:val="0"/>
        </w:rPr>
        <w:t>docx</w:t>
      </w:r>
      <w:proofErr w:type="spellEnd"/>
      <w:r w:rsidRPr="0093759B">
        <w:rPr>
          <w:rFonts w:hAnsi="Times New Roman"/>
          <w:b w:val="0"/>
        </w:rPr>
        <w:t>; .</w:t>
      </w:r>
      <w:proofErr w:type="spellStart"/>
      <w:r w:rsidRPr="0093759B">
        <w:rPr>
          <w:rFonts w:hAnsi="Times New Roman"/>
          <w:b w:val="0"/>
        </w:rPr>
        <w:t>xlsx</w:t>
      </w:r>
      <w:proofErr w:type="spellEnd"/>
      <w:r w:rsidRPr="0093759B">
        <w:rPr>
          <w:rFonts w:hAnsi="Times New Roman"/>
          <w:b w:val="0"/>
        </w:rPr>
        <w:t>; .</w:t>
      </w:r>
      <w:proofErr w:type="spellStart"/>
      <w:r w:rsidRPr="0093759B">
        <w:rPr>
          <w:rFonts w:hAnsi="Times New Roman"/>
          <w:b w:val="0"/>
        </w:rPr>
        <w:t>pptx</w:t>
      </w:r>
      <w:proofErr w:type="spellEnd"/>
      <w:r w:rsidRPr="0093759B">
        <w:rPr>
          <w:rFonts w:hAnsi="Times New Roman"/>
          <w:b w:val="0"/>
        </w:rPr>
        <w:t>; .</w:t>
      </w:r>
      <w:proofErr w:type="spellStart"/>
      <w:r w:rsidRPr="0093759B">
        <w:rPr>
          <w:rFonts w:hAnsi="Times New Roman"/>
          <w:b w:val="0"/>
        </w:rPr>
        <w:t>csv</w:t>
      </w:r>
      <w:proofErr w:type="spellEnd"/>
      <w:r w:rsidRPr="0093759B">
        <w:rPr>
          <w:rFonts w:hAnsi="Times New Roman"/>
          <w:b w:val="0"/>
        </w:rPr>
        <w:t>.</w:t>
      </w:r>
    </w:p>
    <w:p w:rsidR="0093759B" w:rsidRPr="0093759B" w:rsidRDefault="0093759B" w:rsidP="0093759B">
      <w:pPr>
        <w:pStyle w:val="Nagwek4"/>
        <w:pBdr>
          <w:top w:val="none" w:sz="0" w:space="0" w:color="auto"/>
          <w:left w:val="none" w:sz="0" w:space="0" w:color="auto"/>
          <w:bottom w:val="none" w:sz="0" w:space="0" w:color="auto"/>
          <w:right w:val="none" w:sz="0" w:space="0" w:color="auto"/>
          <w:bar w:val="none" w:sz="0" w:color="auto"/>
        </w:pBdr>
        <w:rPr>
          <w:rFonts w:hAnsi="Times New Roman"/>
          <w:b w:val="0"/>
        </w:rPr>
      </w:pPr>
      <w:r>
        <w:rPr>
          <w:rFonts w:hAnsi="Times New Roman"/>
          <w:b w:val="0"/>
        </w:rPr>
        <w:t xml:space="preserve">3. </w:t>
      </w:r>
      <w:r w:rsidRPr="0093759B">
        <w:rPr>
          <w:rFonts w:hAnsi="Times New Roman"/>
          <w:b w:val="0"/>
        </w:rPr>
        <w:t xml:space="preserve">Korzystanie z Platformy zakupowej przez Wykonawcę jest bezpłatne. </w:t>
      </w:r>
    </w:p>
    <w:p w:rsidR="0093759B" w:rsidRDefault="0093759B" w:rsidP="0093759B">
      <w:pPr>
        <w:pStyle w:val="Nagwek4"/>
        <w:pBdr>
          <w:top w:val="none" w:sz="0" w:space="0" w:color="auto"/>
          <w:left w:val="none" w:sz="0" w:space="0" w:color="auto"/>
          <w:bottom w:val="none" w:sz="0" w:space="0" w:color="auto"/>
          <w:right w:val="none" w:sz="0" w:space="0" w:color="auto"/>
          <w:bar w:val="none" w:sz="0" w:color="auto"/>
        </w:pBdr>
        <w:rPr>
          <w:rFonts w:hAnsi="Times New Roman"/>
          <w:b w:val="0"/>
        </w:rPr>
      </w:pPr>
      <w:r>
        <w:rPr>
          <w:rFonts w:hAnsi="Times New Roman"/>
          <w:b w:val="0"/>
        </w:rPr>
        <w:t xml:space="preserve">4. </w:t>
      </w:r>
      <w:r w:rsidRPr="0093759B">
        <w:rPr>
          <w:rFonts w:hAnsi="Times New Roman"/>
          <w:b w:val="0"/>
        </w:rPr>
        <w:t xml:space="preserve">Wykonawca może złożyć jedną ofertę. </w:t>
      </w:r>
    </w:p>
    <w:p w:rsidR="0093759B" w:rsidRPr="0093759B" w:rsidRDefault="0093759B" w:rsidP="0093759B">
      <w:pPr>
        <w:pStyle w:val="Nagwek4"/>
        <w:pBdr>
          <w:top w:val="none" w:sz="0" w:space="0" w:color="auto"/>
          <w:left w:val="none" w:sz="0" w:space="0" w:color="auto"/>
          <w:bottom w:val="none" w:sz="0" w:space="0" w:color="auto"/>
          <w:right w:val="none" w:sz="0" w:space="0" w:color="auto"/>
          <w:bar w:val="none" w:sz="0" w:color="auto"/>
        </w:pBdr>
        <w:rPr>
          <w:rFonts w:hAnsi="Times New Roman"/>
          <w:b w:val="0"/>
        </w:rPr>
      </w:pPr>
      <w:r>
        <w:rPr>
          <w:rFonts w:hAnsi="Times New Roman"/>
          <w:b w:val="0"/>
        </w:rPr>
        <w:t xml:space="preserve">5. </w:t>
      </w:r>
      <w:r w:rsidRPr="0093759B">
        <w:rPr>
          <w:rFonts w:hAnsi="Times New Roman"/>
          <w:b w:val="0"/>
        </w:rPr>
        <w:t xml:space="preserve">Treść oferty musi być zgodna z treścią </w:t>
      </w:r>
      <w:proofErr w:type="spellStart"/>
      <w:r w:rsidRPr="0093759B">
        <w:rPr>
          <w:rFonts w:hAnsi="Times New Roman"/>
          <w:b w:val="0"/>
        </w:rPr>
        <w:t>siwz</w:t>
      </w:r>
      <w:proofErr w:type="spellEnd"/>
      <w:r w:rsidRPr="0093759B">
        <w:rPr>
          <w:rFonts w:hAnsi="Times New Roman"/>
          <w:b w:val="0"/>
        </w:rPr>
        <w:t>.</w:t>
      </w:r>
    </w:p>
    <w:p w:rsidR="0093759B" w:rsidRPr="0093759B" w:rsidRDefault="0093759B" w:rsidP="0093759B">
      <w:pPr>
        <w:pStyle w:val="Nagwek4"/>
        <w:pBdr>
          <w:top w:val="none" w:sz="0" w:space="0" w:color="auto"/>
          <w:left w:val="none" w:sz="0" w:space="0" w:color="auto"/>
          <w:bottom w:val="none" w:sz="0" w:space="0" w:color="auto"/>
          <w:right w:val="none" w:sz="0" w:space="0" w:color="auto"/>
          <w:bar w:val="none" w:sz="0" w:color="auto"/>
        </w:pBdr>
        <w:rPr>
          <w:rFonts w:hAnsi="Times New Roman"/>
          <w:b w:val="0"/>
        </w:rPr>
      </w:pPr>
      <w:r>
        <w:rPr>
          <w:rFonts w:hAnsi="Times New Roman"/>
          <w:b w:val="0"/>
        </w:rPr>
        <w:t xml:space="preserve">6. </w:t>
      </w:r>
      <w:r w:rsidRPr="0093759B">
        <w:rPr>
          <w:rFonts w:hAnsi="Times New Roman"/>
          <w:b w:val="0"/>
        </w:rPr>
        <w:t>Oferta (wraz z załącznikami i JEDZ) musi być sporządzona w sposób czytelny, w języku polskim. Oferta winna być złożona przez osoby umocowane do składania oświadczeń woli i zaciągania zobowiązań w imieniu Wykonawcy, musi być sporządzona w formie oryginału pod rygorem nieważności, opatrzona kwalifikowanym podpisem elektronicznym Wykonawcy;</w:t>
      </w:r>
    </w:p>
    <w:p w:rsidR="0093759B" w:rsidRPr="0093759B" w:rsidRDefault="0093759B" w:rsidP="0093759B">
      <w:pPr>
        <w:pStyle w:val="Nagwek4"/>
        <w:pBdr>
          <w:top w:val="none" w:sz="0" w:space="0" w:color="auto"/>
          <w:left w:val="none" w:sz="0" w:space="0" w:color="auto"/>
          <w:bottom w:val="none" w:sz="0" w:space="0" w:color="auto"/>
          <w:right w:val="none" w:sz="0" w:space="0" w:color="auto"/>
          <w:bar w:val="none" w:sz="0" w:color="auto"/>
        </w:pBdr>
        <w:rPr>
          <w:rFonts w:hAnsi="Times New Roman"/>
          <w:b w:val="0"/>
          <w:i/>
          <w:iCs/>
        </w:rPr>
      </w:pPr>
      <w:r>
        <w:rPr>
          <w:rFonts w:hAnsi="Times New Roman"/>
          <w:b w:val="0"/>
        </w:rPr>
        <w:t xml:space="preserve">7. </w:t>
      </w:r>
      <w:r w:rsidRPr="0093759B">
        <w:rPr>
          <w:rFonts w:hAnsi="Times New Roman"/>
          <w:b w:val="0"/>
        </w:rPr>
        <w:t xml:space="preserve">W przypadku złożenia oferty i składających się na nią dokumentów i oświadczeń przez osoby(ę) </w:t>
      </w:r>
      <w:proofErr w:type="spellStart"/>
      <w:r w:rsidRPr="0093759B">
        <w:rPr>
          <w:rFonts w:hAnsi="Times New Roman"/>
          <w:b w:val="0"/>
        </w:rPr>
        <w:t>niewymienion</w:t>
      </w:r>
      <w:proofErr w:type="spellEnd"/>
      <w:r w:rsidRPr="0093759B">
        <w:rPr>
          <w:rFonts w:hAnsi="Times New Roman"/>
          <w:b w:val="0"/>
        </w:rPr>
        <w:t>(ą)e w dokumencie rejestracyjnym (ewidencyjnym) Wykonawcy, należy do oferty dołączyć stosowne pełnomocnictwo opatrzone kwalifikowanym podpisem elektronicznym</w:t>
      </w:r>
      <w:r w:rsidRPr="0093759B">
        <w:rPr>
          <w:rFonts w:hAnsi="Times New Roman"/>
          <w:b w:val="0"/>
          <w:i/>
          <w:iCs/>
        </w:rPr>
        <w:t xml:space="preserve">; </w:t>
      </w:r>
    </w:p>
    <w:p w:rsidR="0093759B" w:rsidRDefault="0093759B" w:rsidP="0093759B">
      <w:pPr>
        <w:pStyle w:val="Nagwek4"/>
        <w:pBdr>
          <w:top w:val="none" w:sz="0" w:space="0" w:color="auto"/>
          <w:left w:val="none" w:sz="0" w:space="0" w:color="auto"/>
          <w:bottom w:val="none" w:sz="0" w:space="0" w:color="auto"/>
          <w:right w:val="none" w:sz="0" w:space="0" w:color="auto"/>
          <w:bar w:val="none" w:sz="0" w:color="auto"/>
        </w:pBdr>
        <w:rPr>
          <w:rFonts w:hAnsi="Times New Roman"/>
          <w:b w:val="0"/>
        </w:rPr>
      </w:pPr>
      <w:r>
        <w:rPr>
          <w:rFonts w:hAnsi="Times New Roman"/>
          <w:b w:val="0"/>
        </w:rPr>
        <w:t xml:space="preserve">8. </w:t>
      </w:r>
      <w:r w:rsidRPr="0093759B">
        <w:rPr>
          <w:rFonts w:hAnsi="Times New Roman"/>
          <w:b w:val="0"/>
        </w:rPr>
        <w:t>Wykonawcy ponoszą wszelkie koszty związane z przygotowaniem i złożeniem oferty, w tym koszty poniesione z tytułu nabycia kwalifikowanego podpisu elektronicznego.</w:t>
      </w:r>
    </w:p>
    <w:p w:rsidR="0093759B" w:rsidRPr="0093759B" w:rsidRDefault="0093759B" w:rsidP="0093759B">
      <w:pPr>
        <w:pStyle w:val="Nagwek4"/>
        <w:pBdr>
          <w:top w:val="none" w:sz="0" w:space="0" w:color="auto"/>
          <w:left w:val="none" w:sz="0" w:space="0" w:color="auto"/>
          <w:bottom w:val="none" w:sz="0" w:space="0" w:color="auto"/>
          <w:right w:val="none" w:sz="0" w:space="0" w:color="auto"/>
          <w:bar w:val="none" w:sz="0" w:color="auto"/>
        </w:pBdr>
        <w:rPr>
          <w:rFonts w:hAnsi="Times New Roman"/>
          <w:b w:val="0"/>
          <w:u w:val="single"/>
        </w:rPr>
      </w:pPr>
      <w:r>
        <w:rPr>
          <w:rFonts w:hAnsi="Times New Roman"/>
          <w:b w:val="0"/>
        </w:rPr>
        <w:t xml:space="preserve">9. </w:t>
      </w:r>
      <w:r w:rsidRPr="0093759B">
        <w:rPr>
          <w:rFonts w:hAnsi="Times New Roman"/>
          <w:b w:val="0"/>
        </w:rPr>
        <w:t>Każdy dokument złożony wraz z ofertą sporządzony w języku innym niż polski musi być złożony wraz z tłumaczeniem na język polski.</w:t>
      </w:r>
    </w:p>
    <w:p w:rsidR="00454C42" w:rsidRPr="00937407" w:rsidRDefault="00454C42" w:rsidP="0093759B">
      <w:pPr>
        <w:pStyle w:val="Lista"/>
        <w:spacing w:after="0" w:line="240" w:lineRule="auto"/>
        <w:ind w:left="0" w:firstLine="0"/>
        <w:jc w:val="both"/>
        <w:rPr>
          <w:rFonts w:ascii="Times New Roman" w:hAnsi="Times New Roman"/>
          <w:sz w:val="24"/>
          <w:szCs w:val="24"/>
        </w:rPr>
      </w:pPr>
    </w:p>
    <w:p w:rsidR="000437CC" w:rsidRPr="000437CC" w:rsidRDefault="00454C42" w:rsidP="000437CC">
      <w:pPr>
        <w:pStyle w:val="Lista"/>
        <w:spacing w:after="0" w:line="240" w:lineRule="auto"/>
        <w:jc w:val="both"/>
        <w:rPr>
          <w:rFonts w:ascii="Times New Roman" w:hAnsi="Times New Roman"/>
          <w:sz w:val="24"/>
          <w:szCs w:val="24"/>
        </w:rPr>
      </w:pPr>
      <w:r w:rsidRPr="000437CC">
        <w:rPr>
          <w:rFonts w:ascii="Times New Roman" w:hAnsi="Times New Roman"/>
          <w:b/>
          <w:bCs/>
          <w:sz w:val="24"/>
          <w:szCs w:val="24"/>
        </w:rPr>
        <w:t>UWAGA!</w:t>
      </w:r>
      <w:r w:rsidRPr="000437CC">
        <w:rPr>
          <w:rFonts w:ascii="Times New Roman" w:hAnsi="Times New Roman"/>
          <w:sz w:val="24"/>
          <w:szCs w:val="24"/>
        </w:rPr>
        <w:t xml:space="preserve"> </w:t>
      </w:r>
    </w:p>
    <w:p w:rsidR="002C1444" w:rsidRDefault="000437CC" w:rsidP="00547D09">
      <w:pPr>
        <w:pStyle w:val="Lista"/>
        <w:spacing w:after="0" w:line="240" w:lineRule="auto"/>
        <w:rPr>
          <w:rFonts w:ascii="Times New Roman" w:hAnsi="Times New Roman"/>
          <w:sz w:val="24"/>
          <w:szCs w:val="24"/>
        </w:rPr>
      </w:pPr>
      <w:r w:rsidRPr="000437CC">
        <w:rPr>
          <w:rFonts w:ascii="Times New Roman" w:hAnsi="Times New Roman"/>
          <w:sz w:val="24"/>
          <w:szCs w:val="24"/>
        </w:rPr>
        <w:t xml:space="preserve">Jeżeli wolą Wykonawcy jest, aby część jego oferty nie została ujawniona innym uczestnikom postępowania </w:t>
      </w:r>
    </w:p>
    <w:p w:rsidR="00EF0338" w:rsidRDefault="000437CC" w:rsidP="00547D09">
      <w:pPr>
        <w:pStyle w:val="Lista"/>
        <w:spacing w:after="0" w:line="240" w:lineRule="auto"/>
        <w:rPr>
          <w:rFonts w:ascii="Times New Roman" w:hAnsi="Times New Roman"/>
          <w:sz w:val="24"/>
          <w:szCs w:val="24"/>
        </w:rPr>
      </w:pPr>
      <w:r w:rsidRPr="000437CC">
        <w:rPr>
          <w:rFonts w:ascii="Times New Roman" w:hAnsi="Times New Roman"/>
          <w:sz w:val="24"/>
          <w:szCs w:val="24"/>
        </w:rPr>
        <w:t>powinien ją oznaczyć w sposób niebudzący wątpliwości, iż stanowi ona zastrzeżoną tajemnicę</w:t>
      </w:r>
    </w:p>
    <w:p w:rsidR="002C1444" w:rsidRDefault="000437CC" w:rsidP="00547D09">
      <w:pPr>
        <w:pStyle w:val="Lista"/>
        <w:spacing w:after="0" w:line="240" w:lineRule="auto"/>
        <w:rPr>
          <w:rFonts w:ascii="Times New Roman" w:hAnsi="Times New Roman"/>
          <w:sz w:val="24"/>
          <w:szCs w:val="24"/>
        </w:rPr>
      </w:pPr>
      <w:r w:rsidRPr="000437CC">
        <w:rPr>
          <w:rFonts w:ascii="Times New Roman" w:hAnsi="Times New Roman"/>
          <w:sz w:val="24"/>
          <w:szCs w:val="24"/>
        </w:rPr>
        <w:t xml:space="preserve">przedsiębiorstwa w rozumieniu przepisów o zwalczaniu nieuczciwej konkurencji, tj. dokumenty stanowiące </w:t>
      </w:r>
    </w:p>
    <w:p w:rsidR="002C1444" w:rsidRDefault="000437CC" w:rsidP="00547D09">
      <w:pPr>
        <w:pStyle w:val="Lista"/>
        <w:spacing w:after="0" w:line="240" w:lineRule="auto"/>
        <w:rPr>
          <w:rFonts w:ascii="Times New Roman" w:hAnsi="Times New Roman"/>
          <w:sz w:val="24"/>
          <w:szCs w:val="24"/>
        </w:rPr>
      </w:pPr>
      <w:r w:rsidRPr="000437CC">
        <w:rPr>
          <w:rFonts w:ascii="Times New Roman" w:hAnsi="Times New Roman"/>
          <w:sz w:val="24"/>
          <w:szCs w:val="24"/>
        </w:rPr>
        <w:t xml:space="preserve">tajemnicę przedsiębiorstwa powinny zostać dołączone do oferty w osobnym pliku wraz z jednoczesnym </w:t>
      </w:r>
    </w:p>
    <w:p w:rsidR="000437CC" w:rsidRPr="000437CC" w:rsidRDefault="000437CC" w:rsidP="00547D09">
      <w:pPr>
        <w:pStyle w:val="Lista"/>
        <w:spacing w:after="0" w:line="240" w:lineRule="auto"/>
        <w:rPr>
          <w:rFonts w:ascii="Times New Roman" w:hAnsi="Times New Roman"/>
          <w:sz w:val="24"/>
          <w:szCs w:val="24"/>
        </w:rPr>
      </w:pPr>
      <w:r w:rsidRPr="000437CC">
        <w:rPr>
          <w:rFonts w:ascii="Times New Roman" w:hAnsi="Times New Roman"/>
          <w:sz w:val="24"/>
          <w:szCs w:val="24"/>
        </w:rPr>
        <w:t xml:space="preserve">zaznaczeniem polecenia </w:t>
      </w:r>
      <w:r w:rsidRPr="000437CC">
        <w:rPr>
          <w:rFonts w:ascii="Times New Roman" w:hAnsi="Times New Roman"/>
          <w:b/>
          <w:bCs/>
          <w:sz w:val="24"/>
          <w:szCs w:val="24"/>
        </w:rPr>
        <w:t>„Tajne</w:t>
      </w:r>
      <w:r w:rsidRPr="000437CC">
        <w:rPr>
          <w:rFonts w:ascii="Times New Roman" w:hAnsi="Times New Roman"/>
          <w:sz w:val="24"/>
          <w:szCs w:val="24"/>
        </w:rPr>
        <w:t xml:space="preserve">”. Wczytanie załącznika następuje poprzez polecenie „ Dodaj” </w:t>
      </w:r>
    </w:p>
    <w:p w:rsidR="000437CC" w:rsidRPr="002C1444" w:rsidRDefault="000437CC" w:rsidP="00547D09">
      <w:pPr>
        <w:pStyle w:val="Lista"/>
        <w:spacing w:after="0" w:line="240" w:lineRule="auto"/>
        <w:rPr>
          <w:rFonts w:ascii="Times New Roman" w:hAnsi="Times New Roman"/>
          <w:sz w:val="24"/>
          <w:szCs w:val="24"/>
        </w:rPr>
      </w:pPr>
      <w:r w:rsidRPr="002C1444">
        <w:rPr>
          <w:rFonts w:ascii="Times New Roman" w:hAnsi="Times New Roman"/>
          <w:sz w:val="24"/>
          <w:szCs w:val="24"/>
        </w:rPr>
        <w:t>Zapis ten odnosi się do przepisów o zwalczaniu nieuczciwej konkurencji.</w:t>
      </w:r>
    </w:p>
    <w:p w:rsidR="002C1444" w:rsidRPr="002C1444" w:rsidRDefault="000437CC" w:rsidP="00EF0338">
      <w:pPr>
        <w:pStyle w:val="Lista"/>
        <w:spacing w:after="0" w:line="240" w:lineRule="auto"/>
        <w:jc w:val="both"/>
        <w:rPr>
          <w:rFonts w:ascii="Times New Roman" w:hAnsi="Times New Roman"/>
          <w:sz w:val="24"/>
          <w:szCs w:val="24"/>
        </w:rPr>
      </w:pPr>
      <w:r w:rsidRPr="002C1444">
        <w:rPr>
          <w:rFonts w:ascii="Times New Roman" w:hAnsi="Times New Roman"/>
          <w:sz w:val="24"/>
          <w:szCs w:val="24"/>
        </w:rPr>
        <w:t xml:space="preserve">Wykonawca nie może zastrzec informacji, o których mowa w art. 86 ust. 4 ustawy </w:t>
      </w:r>
      <w:proofErr w:type="spellStart"/>
      <w:r w:rsidRPr="002C1444">
        <w:rPr>
          <w:rFonts w:ascii="Times New Roman" w:hAnsi="Times New Roman"/>
          <w:sz w:val="24"/>
          <w:szCs w:val="24"/>
        </w:rPr>
        <w:t>Pzp</w:t>
      </w:r>
      <w:proofErr w:type="spellEnd"/>
      <w:r w:rsidRPr="002C1444">
        <w:rPr>
          <w:rFonts w:ascii="Times New Roman" w:hAnsi="Times New Roman"/>
          <w:sz w:val="24"/>
          <w:szCs w:val="24"/>
        </w:rPr>
        <w:t>.</w:t>
      </w:r>
    </w:p>
    <w:p w:rsidR="002C1444" w:rsidRPr="002C1444" w:rsidRDefault="002C1444" w:rsidP="002C1444">
      <w:pPr>
        <w:pStyle w:val="Lista"/>
        <w:spacing w:after="0" w:line="240" w:lineRule="auto"/>
        <w:jc w:val="both"/>
        <w:rPr>
          <w:rFonts w:ascii="Times New Roman" w:hAnsi="Times New Roman"/>
          <w:sz w:val="24"/>
          <w:szCs w:val="24"/>
        </w:rPr>
      </w:pPr>
    </w:p>
    <w:p w:rsidR="002C1444" w:rsidRPr="002C1444" w:rsidRDefault="002C1444" w:rsidP="002C1444">
      <w:pPr>
        <w:pStyle w:val="Lista"/>
        <w:spacing w:after="0" w:line="240" w:lineRule="auto"/>
        <w:jc w:val="both"/>
        <w:rPr>
          <w:rFonts w:ascii="Times New Roman" w:hAnsi="Times New Roman"/>
          <w:b/>
          <w:sz w:val="24"/>
          <w:szCs w:val="24"/>
        </w:rPr>
      </w:pPr>
      <w:r w:rsidRPr="002C1444">
        <w:rPr>
          <w:rFonts w:ascii="Times New Roman" w:hAnsi="Times New Roman"/>
          <w:b/>
          <w:sz w:val="24"/>
          <w:szCs w:val="24"/>
        </w:rPr>
        <w:t>Miejsce oraz termin składania i otwarcia ofert:</w:t>
      </w:r>
    </w:p>
    <w:p w:rsidR="002C1444" w:rsidRDefault="00EF3DD9" w:rsidP="002C1444">
      <w:pPr>
        <w:pStyle w:val="Lista"/>
        <w:spacing w:after="0" w:line="240" w:lineRule="auto"/>
        <w:jc w:val="both"/>
        <w:rPr>
          <w:rFonts w:ascii="Times New Roman" w:hAnsi="Times New Roman"/>
          <w:sz w:val="24"/>
          <w:szCs w:val="24"/>
        </w:rPr>
      </w:pPr>
      <w:r w:rsidRPr="0037588D">
        <w:rPr>
          <w:rFonts w:ascii="Times New Roman" w:hAnsi="Times New Roman"/>
          <w:b/>
          <w:sz w:val="24"/>
          <w:szCs w:val="24"/>
        </w:rPr>
        <w:t>1.</w:t>
      </w:r>
      <w:r>
        <w:rPr>
          <w:rFonts w:ascii="Times New Roman" w:hAnsi="Times New Roman"/>
          <w:sz w:val="24"/>
          <w:szCs w:val="24"/>
        </w:rPr>
        <w:t xml:space="preserve"> </w:t>
      </w:r>
      <w:r w:rsidR="002C1444" w:rsidRPr="002C1444">
        <w:rPr>
          <w:rFonts w:ascii="Times New Roman" w:hAnsi="Times New Roman"/>
          <w:sz w:val="24"/>
          <w:szCs w:val="24"/>
        </w:rPr>
        <w:t xml:space="preserve">Ofertę wraz z załącznikami i JEDZ należy złożyć za pośrednictwem Platformy zakupowej pod adresem: </w:t>
      </w:r>
    </w:p>
    <w:p w:rsidR="002C1444" w:rsidRDefault="002C1444" w:rsidP="002C1444">
      <w:pPr>
        <w:pStyle w:val="Lista"/>
        <w:spacing w:after="0" w:line="240" w:lineRule="auto"/>
        <w:jc w:val="both"/>
        <w:rPr>
          <w:rFonts w:ascii="Times New Roman" w:hAnsi="Times New Roman"/>
          <w:sz w:val="24"/>
          <w:szCs w:val="24"/>
        </w:rPr>
      </w:pPr>
      <w:r w:rsidRPr="002C1444">
        <w:rPr>
          <w:rFonts w:ascii="Times New Roman" w:hAnsi="Times New Roman"/>
          <w:sz w:val="24"/>
          <w:szCs w:val="24"/>
        </w:rPr>
        <w:t>http</w:t>
      </w:r>
      <w:r w:rsidR="00EF0338">
        <w:rPr>
          <w:rFonts w:ascii="Times New Roman" w:hAnsi="Times New Roman"/>
          <w:sz w:val="24"/>
          <w:szCs w:val="24"/>
        </w:rPr>
        <w:t>s://</w:t>
      </w:r>
      <w:r w:rsidRPr="002C1444">
        <w:rPr>
          <w:rFonts w:ascii="Times New Roman" w:hAnsi="Times New Roman"/>
          <w:sz w:val="24"/>
          <w:szCs w:val="24"/>
        </w:rPr>
        <w:t xml:space="preserve"> </w:t>
      </w:r>
      <w:r w:rsidR="00EF0338" w:rsidRPr="0031547C">
        <w:rPr>
          <w:rFonts w:ascii="Times New Roman" w:hAnsi="Times New Roman"/>
          <w:sz w:val="24"/>
          <w:szCs w:val="24"/>
        </w:rPr>
        <w:t>kco.ezamawiajacy.pl/</w:t>
      </w:r>
      <w:proofErr w:type="spellStart"/>
      <w:r w:rsidR="00EF0338" w:rsidRPr="0031547C">
        <w:rPr>
          <w:rFonts w:ascii="Times New Roman" w:hAnsi="Times New Roman"/>
          <w:sz w:val="24"/>
          <w:szCs w:val="24"/>
        </w:rPr>
        <w:t>servlet</w:t>
      </w:r>
      <w:proofErr w:type="spellEnd"/>
      <w:r w:rsidR="00EF0338" w:rsidRPr="0031547C">
        <w:rPr>
          <w:rFonts w:ascii="Times New Roman" w:hAnsi="Times New Roman"/>
          <w:sz w:val="24"/>
          <w:szCs w:val="24"/>
        </w:rPr>
        <w:t>/</w:t>
      </w:r>
      <w:proofErr w:type="spellStart"/>
      <w:r w:rsidR="00EF0338" w:rsidRPr="0031547C">
        <w:rPr>
          <w:rFonts w:ascii="Times New Roman" w:hAnsi="Times New Roman"/>
          <w:sz w:val="24"/>
          <w:szCs w:val="24"/>
        </w:rPr>
        <w:t>HomeServlet</w:t>
      </w:r>
      <w:proofErr w:type="spellEnd"/>
      <w:r w:rsidR="00EF0338" w:rsidRPr="0031547C">
        <w:rPr>
          <w:rFonts w:ascii="Times New Roman" w:hAnsi="Times New Roman"/>
          <w:sz w:val="24"/>
          <w:szCs w:val="24"/>
        </w:rPr>
        <w:t xml:space="preserve"> </w:t>
      </w:r>
      <w:r w:rsidRPr="002C1444">
        <w:rPr>
          <w:rFonts w:ascii="Times New Roman" w:hAnsi="Times New Roman"/>
          <w:sz w:val="24"/>
          <w:szCs w:val="24"/>
        </w:rPr>
        <w:t xml:space="preserve">w zakładce „ Oferty” </w:t>
      </w:r>
    </w:p>
    <w:p w:rsidR="002C1444" w:rsidRPr="002C1444" w:rsidRDefault="002C1444" w:rsidP="002C1444">
      <w:pPr>
        <w:pStyle w:val="Lista"/>
        <w:spacing w:after="0" w:line="240" w:lineRule="auto"/>
        <w:jc w:val="both"/>
        <w:rPr>
          <w:rFonts w:ascii="Times New Roman" w:hAnsi="Times New Roman"/>
          <w:b/>
          <w:bCs/>
          <w:sz w:val="24"/>
          <w:szCs w:val="24"/>
        </w:rPr>
      </w:pPr>
      <w:r w:rsidRPr="002C1444">
        <w:rPr>
          <w:rFonts w:ascii="Times New Roman" w:hAnsi="Times New Roman"/>
          <w:sz w:val="24"/>
          <w:szCs w:val="24"/>
        </w:rPr>
        <w:t xml:space="preserve">w terminie najpóźniej </w:t>
      </w:r>
      <w:r w:rsidR="000B6DE8">
        <w:rPr>
          <w:rFonts w:ascii="Times New Roman" w:hAnsi="Times New Roman"/>
          <w:b/>
          <w:sz w:val="24"/>
          <w:szCs w:val="24"/>
        </w:rPr>
        <w:t xml:space="preserve">do dnia </w:t>
      </w:r>
      <w:r w:rsidR="00D23F56">
        <w:rPr>
          <w:rFonts w:ascii="Times New Roman" w:hAnsi="Times New Roman"/>
          <w:b/>
          <w:sz w:val="24"/>
          <w:szCs w:val="24"/>
        </w:rPr>
        <w:t>02.06.</w:t>
      </w:r>
      <w:r w:rsidRPr="002C1444">
        <w:rPr>
          <w:rFonts w:ascii="Times New Roman" w:hAnsi="Times New Roman"/>
          <w:b/>
          <w:bCs/>
          <w:sz w:val="24"/>
          <w:szCs w:val="24"/>
        </w:rPr>
        <w:t>20</w:t>
      </w:r>
      <w:r w:rsidR="004A1728">
        <w:rPr>
          <w:rFonts w:ascii="Times New Roman" w:hAnsi="Times New Roman"/>
          <w:b/>
          <w:bCs/>
          <w:sz w:val="24"/>
          <w:szCs w:val="24"/>
        </w:rPr>
        <w:t>20</w:t>
      </w:r>
      <w:r w:rsidRPr="002C1444">
        <w:rPr>
          <w:rFonts w:ascii="Times New Roman" w:hAnsi="Times New Roman"/>
          <w:b/>
          <w:bCs/>
          <w:sz w:val="24"/>
          <w:szCs w:val="24"/>
        </w:rPr>
        <w:t xml:space="preserve"> r. do godz. 10:00</w:t>
      </w:r>
    </w:p>
    <w:p w:rsidR="002C1444" w:rsidRPr="002C1444" w:rsidRDefault="002C1444" w:rsidP="002C1444">
      <w:pPr>
        <w:pStyle w:val="Lista"/>
        <w:spacing w:after="0" w:line="240" w:lineRule="auto"/>
        <w:jc w:val="both"/>
        <w:rPr>
          <w:rFonts w:ascii="Times New Roman" w:hAnsi="Times New Roman"/>
          <w:bCs/>
          <w:sz w:val="24"/>
          <w:szCs w:val="24"/>
        </w:rPr>
      </w:pPr>
    </w:p>
    <w:p w:rsidR="002C1444" w:rsidRPr="00EF3DD9" w:rsidRDefault="00EF3DD9" w:rsidP="002C1444">
      <w:pPr>
        <w:pStyle w:val="Lista"/>
        <w:spacing w:after="0" w:line="240" w:lineRule="auto"/>
        <w:jc w:val="both"/>
        <w:rPr>
          <w:rFonts w:ascii="Times New Roman" w:hAnsi="Times New Roman"/>
          <w:sz w:val="24"/>
          <w:szCs w:val="24"/>
        </w:rPr>
      </w:pPr>
      <w:r>
        <w:rPr>
          <w:rFonts w:ascii="Times New Roman" w:hAnsi="Times New Roman"/>
          <w:b/>
          <w:sz w:val="24"/>
          <w:szCs w:val="24"/>
        </w:rPr>
        <w:t xml:space="preserve">2. </w:t>
      </w:r>
      <w:r w:rsidR="002C1444" w:rsidRPr="00EF3DD9">
        <w:rPr>
          <w:rFonts w:ascii="Times New Roman" w:hAnsi="Times New Roman"/>
          <w:sz w:val="24"/>
          <w:szCs w:val="24"/>
        </w:rPr>
        <w:t>Oferty zostaną otwarte w następującym miejscu:</w:t>
      </w:r>
    </w:p>
    <w:p w:rsidR="002C1444" w:rsidRPr="0037588D" w:rsidRDefault="002C1444" w:rsidP="002C1444">
      <w:pPr>
        <w:pStyle w:val="Lista"/>
        <w:spacing w:after="0" w:line="240" w:lineRule="auto"/>
        <w:jc w:val="both"/>
        <w:rPr>
          <w:rFonts w:ascii="Times New Roman" w:hAnsi="Times New Roman"/>
          <w:b/>
          <w:sz w:val="24"/>
          <w:szCs w:val="24"/>
        </w:rPr>
      </w:pPr>
      <w:r w:rsidRPr="0037588D">
        <w:rPr>
          <w:rFonts w:ascii="Times New Roman" w:hAnsi="Times New Roman"/>
          <w:sz w:val="24"/>
          <w:szCs w:val="24"/>
        </w:rPr>
        <w:lastRenderedPageBreak/>
        <w:t xml:space="preserve">nazwa instytucji: </w:t>
      </w:r>
      <w:r w:rsidRPr="0037588D">
        <w:rPr>
          <w:rFonts w:ascii="Times New Roman" w:hAnsi="Times New Roman"/>
          <w:b/>
          <w:sz w:val="24"/>
          <w:szCs w:val="24"/>
        </w:rPr>
        <w:t xml:space="preserve">Katowickie Centrum Onkologii </w:t>
      </w:r>
    </w:p>
    <w:p w:rsidR="00EF3DD9" w:rsidRPr="0037588D" w:rsidRDefault="002C1444" w:rsidP="002C1444">
      <w:pPr>
        <w:pStyle w:val="Lista"/>
        <w:spacing w:after="0" w:line="240" w:lineRule="auto"/>
        <w:jc w:val="both"/>
        <w:rPr>
          <w:rFonts w:ascii="Times New Roman" w:hAnsi="Times New Roman"/>
          <w:b/>
          <w:sz w:val="24"/>
          <w:szCs w:val="24"/>
        </w:rPr>
      </w:pPr>
      <w:r w:rsidRPr="0037588D">
        <w:rPr>
          <w:rFonts w:ascii="Times New Roman" w:hAnsi="Times New Roman"/>
          <w:sz w:val="24"/>
          <w:szCs w:val="24"/>
        </w:rPr>
        <w:t xml:space="preserve">miejscowość: </w:t>
      </w:r>
      <w:r w:rsidRPr="0037588D">
        <w:rPr>
          <w:rFonts w:ascii="Times New Roman" w:hAnsi="Times New Roman"/>
          <w:b/>
          <w:sz w:val="24"/>
          <w:szCs w:val="24"/>
        </w:rPr>
        <w:t xml:space="preserve">Katowice, kod: 40 – 074, ul. Raciborska 28, budynek Przychodni, II piętro, Sekcja </w:t>
      </w:r>
    </w:p>
    <w:p w:rsidR="0037588D" w:rsidRPr="0037588D" w:rsidRDefault="002C1444" w:rsidP="0037588D">
      <w:pPr>
        <w:pStyle w:val="Lista"/>
        <w:spacing w:after="0" w:line="240" w:lineRule="auto"/>
        <w:jc w:val="both"/>
        <w:rPr>
          <w:rFonts w:ascii="Times New Roman" w:hAnsi="Times New Roman"/>
          <w:b/>
          <w:sz w:val="24"/>
          <w:szCs w:val="24"/>
        </w:rPr>
      </w:pPr>
      <w:r w:rsidRPr="0037588D">
        <w:rPr>
          <w:rFonts w:ascii="Times New Roman" w:hAnsi="Times New Roman"/>
          <w:b/>
          <w:sz w:val="24"/>
          <w:szCs w:val="24"/>
        </w:rPr>
        <w:t>Zamówień Publicznych</w:t>
      </w:r>
      <w:r w:rsidR="0037588D" w:rsidRPr="0037588D">
        <w:rPr>
          <w:rFonts w:ascii="Times New Roman" w:hAnsi="Times New Roman"/>
          <w:b/>
          <w:sz w:val="24"/>
          <w:szCs w:val="24"/>
        </w:rPr>
        <w:t xml:space="preserve"> </w:t>
      </w:r>
    </w:p>
    <w:p w:rsidR="00EF3DD9" w:rsidRDefault="0037588D" w:rsidP="0037588D">
      <w:pPr>
        <w:pStyle w:val="Lista"/>
        <w:spacing w:after="0" w:line="240" w:lineRule="auto"/>
        <w:jc w:val="both"/>
        <w:rPr>
          <w:rFonts w:ascii="Times New Roman" w:hAnsi="Times New Roman"/>
          <w:sz w:val="24"/>
          <w:szCs w:val="24"/>
        </w:rPr>
      </w:pPr>
      <w:r w:rsidRPr="0037588D">
        <w:rPr>
          <w:rFonts w:ascii="Times New Roman" w:hAnsi="Times New Roman"/>
          <w:b/>
          <w:sz w:val="24"/>
          <w:szCs w:val="24"/>
        </w:rPr>
        <w:t>w</w:t>
      </w:r>
      <w:r w:rsidR="002C1444" w:rsidRPr="0037588D">
        <w:rPr>
          <w:rFonts w:ascii="Times New Roman" w:hAnsi="Times New Roman"/>
          <w:sz w:val="24"/>
          <w:szCs w:val="24"/>
        </w:rPr>
        <w:t xml:space="preserve"> </w:t>
      </w:r>
      <w:r w:rsidR="000B6DE8">
        <w:rPr>
          <w:rFonts w:ascii="Times New Roman" w:hAnsi="Times New Roman"/>
          <w:b/>
          <w:sz w:val="24"/>
          <w:szCs w:val="24"/>
        </w:rPr>
        <w:t xml:space="preserve">dniu  </w:t>
      </w:r>
      <w:r w:rsidR="00D23F56">
        <w:rPr>
          <w:rFonts w:ascii="Times New Roman" w:hAnsi="Times New Roman"/>
          <w:b/>
          <w:sz w:val="24"/>
          <w:szCs w:val="24"/>
        </w:rPr>
        <w:t>02.06</w:t>
      </w:r>
      <w:r w:rsidR="00EF3DD9" w:rsidRPr="00E90D7D">
        <w:rPr>
          <w:rFonts w:ascii="Times New Roman" w:hAnsi="Times New Roman"/>
          <w:b/>
          <w:sz w:val="24"/>
          <w:szCs w:val="24"/>
        </w:rPr>
        <w:t>.20</w:t>
      </w:r>
      <w:r w:rsidR="004A1728">
        <w:rPr>
          <w:rFonts w:ascii="Times New Roman" w:hAnsi="Times New Roman"/>
          <w:b/>
          <w:sz w:val="24"/>
          <w:szCs w:val="24"/>
        </w:rPr>
        <w:t>20</w:t>
      </w:r>
      <w:r w:rsidR="002C1444" w:rsidRPr="00E90D7D">
        <w:rPr>
          <w:rFonts w:ascii="Times New Roman" w:hAnsi="Times New Roman"/>
          <w:b/>
          <w:sz w:val="24"/>
          <w:szCs w:val="24"/>
        </w:rPr>
        <w:t xml:space="preserve"> r. o godzinie 1</w:t>
      </w:r>
      <w:r w:rsidR="004A1728">
        <w:rPr>
          <w:rFonts w:ascii="Times New Roman" w:hAnsi="Times New Roman"/>
          <w:b/>
          <w:sz w:val="24"/>
          <w:szCs w:val="24"/>
        </w:rPr>
        <w:t>2</w:t>
      </w:r>
      <w:r w:rsidR="002C1444" w:rsidRPr="00E90D7D">
        <w:rPr>
          <w:rFonts w:ascii="Times New Roman" w:hAnsi="Times New Roman"/>
          <w:b/>
          <w:sz w:val="24"/>
          <w:szCs w:val="24"/>
        </w:rPr>
        <w:t>: 00</w:t>
      </w:r>
      <w:r w:rsidR="002C1444" w:rsidRPr="0037588D">
        <w:rPr>
          <w:rFonts w:ascii="Times New Roman" w:hAnsi="Times New Roman"/>
          <w:sz w:val="24"/>
          <w:szCs w:val="24"/>
        </w:rPr>
        <w:t xml:space="preserve"> za pomocą Platformy zakupowej. </w:t>
      </w:r>
    </w:p>
    <w:p w:rsidR="00E90D7D" w:rsidRDefault="00E90D7D" w:rsidP="0037588D">
      <w:pPr>
        <w:pStyle w:val="Lista"/>
        <w:spacing w:after="0" w:line="240" w:lineRule="auto"/>
        <w:jc w:val="both"/>
        <w:rPr>
          <w:rFonts w:ascii="Times New Roman" w:hAnsi="Times New Roman"/>
          <w:b/>
          <w:sz w:val="24"/>
          <w:szCs w:val="24"/>
        </w:rPr>
      </w:pPr>
    </w:p>
    <w:p w:rsidR="00F85700" w:rsidRPr="0090055B" w:rsidRDefault="00E90D7D" w:rsidP="00F85700">
      <w:pPr>
        <w:pStyle w:val="Lista"/>
        <w:spacing w:after="0" w:line="240" w:lineRule="auto"/>
        <w:jc w:val="both"/>
        <w:rPr>
          <w:rFonts w:ascii="Times New Roman" w:hAnsi="Times New Roman"/>
          <w:sz w:val="24"/>
          <w:szCs w:val="24"/>
        </w:rPr>
      </w:pPr>
      <w:r w:rsidRPr="0090055B">
        <w:rPr>
          <w:rFonts w:ascii="Times New Roman" w:hAnsi="Times New Roman"/>
          <w:b/>
          <w:sz w:val="24"/>
          <w:szCs w:val="24"/>
        </w:rPr>
        <w:t xml:space="preserve">3. </w:t>
      </w:r>
      <w:r w:rsidRPr="0090055B">
        <w:rPr>
          <w:rFonts w:ascii="Times New Roman" w:hAnsi="Times New Roman"/>
          <w:sz w:val="24"/>
          <w:szCs w:val="24"/>
        </w:rPr>
        <w:t>Otwarcie ofert jest jawne.</w:t>
      </w:r>
      <w:r w:rsidR="00EF3DD9" w:rsidRPr="0090055B">
        <w:rPr>
          <w:rFonts w:ascii="Times New Roman" w:hAnsi="Times New Roman"/>
          <w:sz w:val="24"/>
          <w:szCs w:val="24"/>
        </w:rPr>
        <w:t xml:space="preserve"> </w:t>
      </w:r>
    </w:p>
    <w:p w:rsidR="00EF0338" w:rsidRPr="0090055B" w:rsidRDefault="00EF3DD9" w:rsidP="00EF0338">
      <w:pPr>
        <w:pStyle w:val="Lista"/>
        <w:spacing w:after="0" w:line="240" w:lineRule="auto"/>
        <w:jc w:val="both"/>
        <w:rPr>
          <w:rFonts w:ascii="Times New Roman" w:hAnsi="Times New Roman"/>
          <w:sz w:val="24"/>
          <w:szCs w:val="24"/>
        </w:rPr>
      </w:pPr>
      <w:r w:rsidRPr="0090055B">
        <w:rPr>
          <w:rFonts w:ascii="Times New Roman" w:hAnsi="Times New Roman"/>
          <w:b/>
          <w:sz w:val="24"/>
          <w:szCs w:val="24"/>
        </w:rPr>
        <w:t>4</w:t>
      </w:r>
      <w:r w:rsidRPr="0090055B">
        <w:rPr>
          <w:rFonts w:ascii="Times New Roman" w:hAnsi="Times New Roman"/>
          <w:sz w:val="24"/>
          <w:szCs w:val="24"/>
        </w:rPr>
        <w:t xml:space="preserve">. </w:t>
      </w:r>
      <w:r w:rsidR="002C1444" w:rsidRPr="0090055B">
        <w:rPr>
          <w:rFonts w:ascii="Times New Roman" w:hAnsi="Times New Roman"/>
          <w:sz w:val="24"/>
          <w:szCs w:val="24"/>
        </w:rPr>
        <w:t>Bezpośrednio przed otwarciem ofert Zamawiający poda kwotę, jaką zamierza przeznaczyć na sfinansowanie zamówienia.</w:t>
      </w:r>
    </w:p>
    <w:p w:rsidR="00EF0338" w:rsidRPr="0090055B" w:rsidRDefault="00E90D7D" w:rsidP="00EF0338">
      <w:pPr>
        <w:pStyle w:val="Lista"/>
        <w:spacing w:after="0" w:line="240" w:lineRule="auto"/>
        <w:jc w:val="both"/>
        <w:rPr>
          <w:rFonts w:ascii="Times New Roman" w:hAnsi="Times New Roman"/>
          <w:sz w:val="24"/>
          <w:szCs w:val="24"/>
        </w:rPr>
      </w:pPr>
      <w:r w:rsidRPr="0090055B">
        <w:rPr>
          <w:rFonts w:ascii="Times New Roman" w:hAnsi="Times New Roman"/>
          <w:b/>
          <w:sz w:val="24"/>
          <w:szCs w:val="24"/>
        </w:rPr>
        <w:t>5</w:t>
      </w:r>
      <w:r w:rsidRPr="0090055B">
        <w:rPr>
          <w:rFonts w:ascii="Times New Roman" w:hAnsi="Times New Roman"/>
          <w:sz w:val="24"/>
          <w:szCs w:val="24"/>
        </w:rPr>
        <w:t>.</w:t>
      </w:r>
      <w:r w:rsidR="00F85700" w:rsidRPr="0090055B">
        <w:rPr>
          <w:rFonts w:ascii="Times New Roman" w:hAnsi="Times New Roman"/>
          <w:sz w:val="24"/>
          <w:szCs w:val="24"/>
        </w:rPr>
        <w:t xml:space="preserve"> </w:t>
      </w:r>
      <w:r w:rsidR="002C1444" w:rsidRPr="0090055B">
        <w:rPr>
          <w:rFonts w:ascii="Times New Roman" w:hAnsi="Times New Roman"/>
          <w:sz w:val="24"/>
          <w:szCs w:val="24"/>
        </w:rPr>
        <w:t xml:space="preserve">Dokonując otwarcia ofert Zamawiający poda imię i nazwisko, nazwę (firmę) i adres (siedzibę) </w:t>
      </w:r>
      <w:r w:rsidR="00EF3DD9" w:rsidRPr="0090055B">
        <w:rPr>
          <w:rFonts w:ascii="Times New Roman" w:hAnsi="Times New Roman"/>
          <w:sz w:val="24"/>
          <w:szCs w:val="24"/>
        </w:rPr>
        <w:t xml:space="preserve">                 </w:t>
      </w:r>
    </w:p>
    <w:p w:rsidR="00EF0338" w:rsidRPr="0090055B" w:rsidRDefault="00EF0338" w:rsidP="00EF0338">
      <w:pPr>
        <w:pStyle w:val="Lista"/>
        <w:spacing w:after="0" w:line="240" w:lineRule="auto"/>
        <w:jc w:val="both"/>
        <w:rPr>
          <w:rFonts w:ascii="Times New Roman" w:hAnsi="Times New Roman"/>
          <w:sz w:val="24"/>
          <w:szCs w:val="24"/>
        </w:rPr>
      </w:pPr>
      <w:r w:rsidRPr="0090055B">
        <w:rPr>
          <w:rFonts w:ascii="Times New Roman" w:hAnsi="Times New Roman"/>
          <w:sz w:val="24"/>
          <w:szCs w:val="24"/>
        </w:rPr>
        <w:t>    </w:t>
      </w:r>
      <w:r w:rsidR="00EF3DD9" w:rsidRPr="0090055B">
        <w:rPr>
          <w:rFonts w:ascii="Times New Roman" w:hAnsi="Times New Roman"/>
          <w:sz w:val="24"/>
          <w:szCs w:val="24"/>
        </w:rPr>
        <w:t>W</w:t>
      </w:r>
      <w:r w:rsidR="002C1444" w:rsidRPr="0090055B">
        <w:rPr>
          <w:rFonts w:ascii="Times New Roman" w:hAnsi="Times New Roman"/>
          <w:sz w:val="24"/>
          <w:szCs w:val="24"/>
        </w:rPr>
        <w:t xml:space="preserve">ykonawcy, cenę oferty, a także termin wykonania, okres gwarancji oraz warunki płatności, jeżeli ich </w:t>
      </w:r>
      <w:r w:rsidR="00EF3DD9" w:rsidRPr="0090055B">
        <w:rPr>
          <w:rFonts w:ascii="Times New Roman" w:hAnsi="Times New Roman"/>
          <w:sz w:val="24"/>
          <w:szCs w:val="24"/>
        </w:rPr>
        <w:t xml:space="preserve">      </w:t>
      </w:r>
      <w:r w:rsidRPr="0090055B">
        <w:rPr>
          <w:rFonts w:ascii="Times New Roman" w:hAnsi="Times New Roman"/>
          <w:sz w:val="24"/>
          <w:szCs w:val="24"/>
        </w:rPr>
        <w:t xml:space="preserve"> </w:t>
      </w:r>
    </w:p>
    <w:p w:rsidR="00EF0338" w:rsidRPr="0090055B" w:rsidRDefault="00EF0338" w:rsidP="00EF0338">
      <w:pPr>
        <w:pStyle w:val="Lista"/>
        <w:spacing w:after="0" w:line="240" w:lineRule="auto"/>
        <w:jc w:val="both"/>
        <w:rPr>
          <w:rFonts w:ascii="Times New Roman" w:hAnsi="Times New Roman"/>
          <w:sz w:val="24"/>
          <w:szCs w:val="24"/>
        </w:rPr>
      </w:pPr>
      <w:r w:rsidRPr="0090055B">
        <w:rPr>
          <w:rFonts w:ascii="Times New Roman" w:hAnsi="Times New Roman"/>
          <w:sz w:val="24"/>
          <w:szCs w:val="24"/>
        </w:rPr>
        <w:t>    </w:t>
      </w:r>
      <w:r w:rsidR="00EF3DD9" w:rsidRPr="0090055B">
        <w:rPr>
          <w:rFonts w:ascii="Times New Roman" w:hAnsi="Times New Roman"/>
          <w:sz w:val="24"/>
          <w:szCs w:val="24"/>
        </w:rPr>
        <w:t>p</w:t>
      </w:r>
      <w:r w:rsidR="002C1444" w:rsidRPr="0090055B">
        <w:rPr>
          <w:rFonts w:ascii="Times New Roman" w:hAnsi="Times New Roman"/>
          <w:sz w:val="24"/>
          <w:szCs w:val="24"/>
        </w:rPr>
        <w:t xml:space="preserve">odanie w ofercie </w:t>
      </w:r>
      <w:r w:rsidR="00EF3DD9" w:rsidRPr="0090055B">
        <w:rPr>
          <w:rFonts w:ascii="Times New Roman" w:hAnsi="Times New Roman"/>
          <w:sz w:val="24"/>
          <w:szCs w:val="24"/>
        </w:rPr>
        <w:t> </w:t>
      </w:r>
      <w:r w:rsidR="002C1444" w:rsidRPr="0090055B">
        <w:rPr>
          <w:rFonts w:ascii="Times New Roman" w:hAnsi="Times New Roman"/>
          <w:sz w:val="24"/>
          <w:szCs w:val="24"/>
        </w:rPr>
        <w:t>było wymagane.</w:t>
      </w:r>
    </w:p>
    <w:p w:rsidR="0090055B" w:rsidRDefault="00EF3DD9" w:rsidP="00EF0338">
      <w:pPr>
        <w:pStyle w:val="Lista"/>
        <w:spacing w:after="0" w:line="240" w:lineRule="auto"/>
        <w:jc w:val="both"/>
        <w:rPr>
          <w:rFonts w:ascii="Times New Roman" w:hAnsi="Times New Roman"/>
          <w:sz w:val="24"/>
          <w:szCs w:val="24"/>
        </w:rPr>
      </w:pPr>
      <w:r w:rsidRPr="0090055B">
        <w:rPr>
          <w:rFonts w:ascii="Times New Roman" w:hAnsi="Times New Roman"/>
          <w:b/>
          <w:sz w:val="24"/>
          <w:szCs w:val="24"/>
        </w:rPr>
        <w:t>6</w:t>
      </w:r>
      <w:r w:rsidRPr="0090055B">
        <w:rPr>
          <w:rFonts w:ascii="Times New Roman" w:hAnsi="Times New Roman"/>
          <w:sz w:val="24"/>
          <w:szCs w:val="24"/>
        </w:rPr>
        <w:t xml:space="preserve">. </w:t>
      </w:r>
      <w:r w:rsidR="002C1444" w:rsidRPr="0090055B">
        <w:rPr>
          <w:rFonts w:ascii="Times New Roman" w:hAnsi="Times New Roman"/>
          <w:sz w:val="24"/>
          <w:szCs w:val="24"/>
        </w:rPr>
        <w:t xml:space="preserve">Niezwłocznie po otwarciu ofert Zamawiający zgodnie z art. 86 ust. 5 ustawy </w:t>
      </w:r>
      <w:proofErr w:type="spellStart"/>
      <w:r w:rsidR="002C1444" w:rsidRPr="0090055B">
        <w:rPr>
          <w:rFonts w:ascii="Times New Roman" w:hAnsi="Times New Roman"/>
          <w:sz w:val="24"/>
          <w:szCs w:val="24"/>
        </w:rPr>
        <w:t>Pzp</w:t>
      </w:r>
      <w:proofErr w:type="spellEnd"/>
      <w:r w:rsidR="002C1444" w:rsidRPr="0090055B">
        <w:rPr>
          <w:rFonts w:ascii="Times New Roman" w:hAnsi="Times New Roman"/>
          <w:sz w:val="24"/>
          <w:szCs w:val="24"/>
        </w:rPr>
        <w:t xml:space="preserve"> zamieści na Platformie </w:t>
      </w:r>
      <w:r w:rsidRPr="0090055B">
        <w:rPr>
          <w:rFonts w:ascii="Times New Roman" w:hAnsi="Times New Roman"/>
          <w:sz w:val="24"/>
          <w:szCs w:val="24"/>
        </w:rPr>
        <w:t xml:space="preserve">      </w:t>
      </w:r>
      <w:r w:rsidR="002C1444" w:rsidRPr="0090055B">
        <w:rPr>
          <w:rFonts w:ascii="Times New Roman" w:hAnsi="Times New Roman"/>
          <w:sz w:val="24"/>
          <w:szCs w:val="24"/>
        </w:rPr>
        <w:t>zakupowej w zakładce „ Dokumenty zamówienia” w folderze „ Informac</w:t>
      </w:r>
      <w:r w:rsidR="00EF0338" w:rsidRPr="0090055B">
        <w:rPr>
          <w:rFonts w:ascii="Times New Roman" w:hAnsi="Times New Roman"/>
          <w:sz w:val="24"/>
          <w:szCs w:val="24"/>
        </w:rPr>
        <w:t>ja z otwarcia ofert” informacje</w:t>
      </w:r>
      <w:r w:rsidR="00E90D7D" w:rsidRPr="0090055B">
        <w:rPr>
          <w:rFonts w:ascii="Times New Roman" w:hAnsi="Times New Roman"/>
          <w:sz w:val="24"/>
          <w:szCs w:val="24"/>
        </w:rPr>
        <w:t> </w:t>
      </w:r>
      <w:r w:rsidRPr="0090055B">
        <w:rPr>
          <w:rFonts w:ascii="Times New Roman" w:hAnsi="Times New Roman"/>
          <w:sz w:val="24"/>
          <w:szCs w:val="24"/>
        </w:rPr>
        <w:t>d</w:t>
      </w:r>
      <w:r w:rsidR="002C1444" w:rsidRPr="0090055B">
        <w:rPr>
          <w:rFonts w:ascii="Times New Roman" w:hAnsi="Times New Roman"/>
          <w:sz w:val="24"/>
          <w:szCs w:val="24"/>
        </w:rPr>
        <w:t>otyczące</w:t>
      </w:r>
      <w:r w:rsidR="002C1444" w:rsidRPr="00EF0338">
        <w:rPr>
          <w:rFonts w:ascii="Times New Roman" w:hAnsi="Times New Roman"/>
          <w:sz w:val="24"/>
          <w:szCs w:val="24"/>
        </w:rPr>
        <w:t xml:space="preserve">: </w:t>
      </w:r>
      <w:r w:rsidR="00B465D4" w:rsidRPr="00EF0338">
        <w:rPr>
          <w:rFonts w:ascii="Times New Roman" w:hAnsi="Times New Roman"/>
          <w:b/>
          <w:sz w:val="24"/>
          <w:szCs w:val="24"/>
        </w:rPr>
        <w:t xml:space="preserve"> </w:t>
      </w:r>
      <w:r w:rsidR="002C1444" w:rsidRPr="00EF0338">
        <w:rPr>
          <w:rFonts w:ascii="Times New Roman" w:hAnsi="Times New Roman"/>
          <w:sz w:val="24"/>
          <w:szCs w:val="24"/>
        </w:rPr>
        <w:t xml:space="preserve"> </w:t>
      </w:r>
    </w:p>
    <w:p w:rsidR="00EF0338" w:rsidRPr="00EF0338" w:rsidRDefault="0090055B" w:rsidP="00EF0338">
      <w:pPr>
        <w:pStyle w:val="Lista"/>
        <w:spacing w:after="0" w:line="240" w:lineRule="auto"/>
        <w:jc w:val="both"/>
        <w:rPr>
          <w:rFonts w:ascii="Times New Roman" w:hAnsi="Times New Roman"/>
          <w:sz w:val="24"/>
          <w:szCs w:val="24"/>
        </w:rPr>
      </w:pPr>
      <w:r>
        <w:rPr>
          <w:rFonts w:ascii="Times New Roman" w:hAnsi="Times New Roman"/>
          <w:sz w:val="24"/>
          <w:szCs w:val="24"/>
        </w:rPr>
        <w:t>      </w:t>
      </w:r>
      <w:r w:rsidR="00EF3DD9" w:rsidRPr="00EF0338">
        <w:rPr>
          <w:rFonts w:ascii="Times New Roman" w:hAnsi="Times New Roman"/>
          <w:sz w:val="24"/>
          <w:szCs w:val="24"/>
        </w:rPr>
        <w:t xml:space="preserve">1) </w:t>
      </w:r>
      <w:r w:rsidR="002C1444" w:rsidRPr="00EF0338">
        <w:rPr>
          <w:rFonts w:ascii="Times New Roman" w:hAnsi="Times New Roman"/>
          <w:sz w:val="24"/>
          <w:szCs w:val="24"/>
        </w:rPr>
        <w:t xml:space="preserve">kwoty, jaką zamierza przeznaczyć na sfinansowanie zamówienia; </w:t>
      </w:r>
      <w:r w:rsidR="00B465D4" w:rsidRPr="00EF0338">
        <w:rPr>
          <w:rFonts w:ascii="Times New Roman" w:hAnsi="Times New Roman"/>
          <w:sz w:val="24"/>
          <w:szCs w:val="24"/>
        </w:rPr>
        <w:t xml:space="preserve"> </w:t>
      </w:r>
    </w:p>
    <w:p w:rsidR="00EF0338" w:rsidRPr="00EF0338" w:rsidRDefault="00EF0338" w:rsidP="00EF0338">
      <w:pPr>
        <w:pStyle w:val="Lista"/>
        <w:spacing w:after="0" w:line="240" w:lineRule="auto"/>
        <w:jc w:val="both"/>
        <w:rPr>
          <w:rFonts w:ascii="Times New Roman" w:hAnsi="Times New Roman"/>
          <w:sz w:val="24"/>
          <w:szCs w:val="24"/>
        </w:rPr>
      </w:pPr>
      <w:r w:rsidRPr="00EF0338">
        <w:rPr>
          <w:rFonts w:ascii="Times New Roman" w:hAnsi="Times New Roman"/>
          <w:b/>
          <w:sz w:val="24"/>
          <w:szCs w:val="24"/>
        </w:rPr>
        <w:t xml:space="preserve">      </w:t>
      </w:r>
      <w:r w:rsidR="00EF3DD9" w:rsidRPr="00EF0338">
        <w:rPr>
          <w:rFonts w:ascii="Times New Roman" w:hAnsi="Times New Roman"/>
          <w:sz w:val="24"/>
          <w:szCs w:val="24"/>
        </w:rPr>
        <w:t xml:space="preserve">2) </w:t>
      </w:r>
      <w:r w:rsidR="002C1444" w:rsidRPr="00EF0338">
        <w:rPr>
          <w:rFonts w:ascii="Times New Roman" w:hAnsi="Times New Roman"/>
          <w:sz w:val="24"/>
          <w:szCs w:val="24"/>
        </w:rPr>
        <w:t xml:space="preserve">firm oraz adresów wykonawców, którzy złożyli oferty w terminie; </w:t>
      </w:r>
      <w:r w:rsidRPr="00EF0338">
        <w:rPr>
          <w:rFonts w:ascii="Times New Roman" w:hAnsi="Times New Roman"/>
          <w:sz w:val="24"/>
          <w:szCs w:val="24"/>
        </w:rPr>
        <w:t xml:space="preserve">        </w:t>
      </w:r>
    </w:p>
    <w:p w:rsidR="00EF0338" w:rsidRPr="0090055B" w:rsidRDefault="00EF0338" w:rsidP="00EF0338">
      <w:pPr>
        <w:pStyle w:val="Lista"/>
        <w:spacing w:after="0" w:line="240" w:lineRule="auto"/>
        <w:jc w:val="both"/>
        <w:rPr>
          <w:rFonts w:ascii="Times New Roman" w:hAnsi="Times New Roman"/>
          <w:sz w:val="24"/>
          <w:szCs w:val="24"/>
        </w:rPr>
      </w:pPr>
      <w:r w:rsidRPr="0090055B">
        <w:rPr>
          <w:rFonts w:ascii="Times New Roman" w:hAnsi="Times New Roman"/>
          <w:sz w:val="24"/>
          <w:szCs w:val="24"/>
        </w:rPr>
        <w:t xml:space="preserve">      </w:t>
      </w:r>
      <w:r w:rsidR="00EF3DD9" w:rsidRPr="0090055B">
        <w:rPr>
          <w:rFonts w:ascii="Times New Roman" w:hAnsi="Times New Roman"/>
          <w:sz w:val="24"/>
          <w:szCs w:val="24"/>
        </w:rPr>
        <w:t xml:space="preserve">3) </w:t>
      </w:r>
      <w:r w:rsidR="002C1444" w:rsidRPr="0090055B">
        <w:rPr>
          <w:rFonts w:ascii="Times New Roman" w:hAnsi="Times New Roman"/>
          <w:sz w:val="24"/>
          <w:szCs w:val="24"/>
        </w:rPr>
        <w:t>ceny, terminu wykonania zamówienia, okresu gwarancji i warunków płatności zawartych w ofertach</w:t>
      </w:r>
    </w:p>
    <w:p w:rsidR="00EF0338" w:rsidRDefault="00EF0338" w:rsidP="00EF0338">
      <w:pPr>
        <w:pStyle w:val="Lista"/>
        <w:spacing w:after="0" w:line="240" w:lineRule="auto"/>
        <w:jc w:val="both"/>
      </w:pPr>
    </w:p>
    <w:p w:rsidR="00EF0338" w:rsidRPr="00EF0338" w:rsidRDefault="00B465D4" w:rsidP="00EF0338">
      <w:pPr>
        <w:pStyle w:val="Lista"/>
        <w:spacing w:after="0" w:line="240" w:lineRule="auto"/>
        <w:jc w:val="both"/>
        <w:rPr>
          <w:rFonts w:ascii="Times New Roman" w:hAnsi="Times New Roman"/>
          <w:sz w:val="24"/>
          <w:szCs w:val="24"/>
        </w:rPr>
      </w:pPr>
      <w:r w:rsidRPr="00EF0338">
        <w:rPr>
          <w:rFonts w:ascii="Times New Roman" w:hAnsi="Times New Roman"/>
          <w:sz w:val="24"/>
          <w:szCs w:val="24"/>
        </w:rPr>
        <w:t xml:space="preserve">  </w:t>
      </w:r>
      <w:r w:rsidR="00E04A90" w:rsidRPr="00EF0338">
        <w:rPr>
          <w:rFonts w:ascii="Times New Roman" w:hAnsi="Times New Roman"/>
          <w:b/>
          <w:sz w:val="24"/>
          <w:szCs w:val="24"/>
          <w:u w:val="single"/>
        </w:rPr>
        <w:t>I</w:t>
      </w:r>
      <w:r w:rsidR="00454C42" w:rsidRPr="00EF0338">
        <w:rPr>
          <w:rFonts w:ascii="Times New Roman" w:hAnsi="Times New Roman"/>
          <w:b/>
          <w:sz w:val="24"/>
          <w:szCs w:val="24"/>
          <w:u w:val="single"/>
        </w:rPr>
        <w:t>nformacje dotyczące składania ofert</w:t>
      </w:r>
      <w:r w:rsidRPr="00EF0338">
        <w:rPr>
          <w:rFonts w:ascii="Times New Roman" w:hAnsi="Times New Roman"/>
          <w:sz w:val="24"/>
          <w:szCs w:val="24"/>
        </w:rPr>
        <w:t xml:space="preserve">  </w:t>
      </w:r>
    </w:p>
    <w:p w:rsidR="00EF0338" w:rsidRPr="0090055B" w:rsidRDefault="00B465D4" w:rsidP="00EF0338">
      <w:pPr>
        <w:pStyle w:val="Lista"/>
        <w:spacing w:after="0" w:line="240" w:lineRule="auto"/>
        <w:jc w:val="both"/>
        <w:rPr>
          <w:rFonts w:ascii="Times New Roman" w:hAnsi="Times New Roman"/>
          <w:sz w:val="24"/>
          <w:szCs w:val="24"/>
        </w:rPr>
      </w:pPr>
      <w:r w:rsidRPr="0090055B">
        <w:rPr>
          <w:rFonts w:ascii="Times New Roman" w:hAnsi="Times New Roman"/>
          <w:sz w:val="24"/>
          <w:szCs w:val="24"/>
        </w:rPr>
        <w:t>1.</w:t>
      </w:r>
      <w:r w:rsidRPr="0090055B">
        <w:rPr>
          <w:rFonts w:ascii="Times New Roman" w:hAnsi="Times New Roman"/>
          <w:b/>
          <w:sz w:val="24"/>
          <w:szCs w:val="24"/>
        </w:rPr>
        <w:t xml:space="preserve"> </w:t>
      </w:r>
      <w:r w:rsidRPr="0090055B">
        <w:rPr>
          <w:rFonts w:ascii="Times New Roman" w:hAnsi="Times New Roman"/>
          <w:sz w:val="24"/>
          <w:szCs w:val="24"/>
        </w:rPr>
        <w:t>Niniejsza SIWZ oraz wszystkie dokumenty do niej dołączone mogą być użyte jedynie w celu sporządzenia oferty.</w:t>
      </w:r>
    </w:p>
    <w:p w:rsidR="00EF0338" w:rsidRPr="0090055B" w:rsidRDefault="00B465D4" w:rsidP="00EF0338">
      <w:pPr>
        <w:pStyle w:val="Lista"/>
        <w:spacing w:after="0" w:line="240" w:lineRule="auto"/>
        <w:jc w:val="both"/>
        <w:rPr>
          <w:rFonts w:ascii="Times New Roman" w:hAnsi="Times New Roman"/>
          <w:b/>
          <w:sz w:val="24"/>
          <w:szCs w:val="24"/>
        </w:rPr>
      </w:pPr>
      <w:r w:rsidRPr="0090055B">
        <w:rPr>
          <w:rFonts w:ascii="Times New Roman" w:hAnsi="Times New Roman"/>
          <w:sz w:val="24"/>
          <w:szCs w:val="24"/>
        </w:rPr>
        <w:t xml:space="preserve">2. Wykonawca przedstawia ofertę zgodnie z wymaganiami określonymi w niniejszej SIWZ. </w:t>
      </w:r>
      <w:r w:rsidRPr="0090055B">
        <w:rPr>
          <w:rFonts w:ascii="Times New Roman" w:hAnsi="Times New Roman"/>
          <w:b/>
          <w:sz w:val="24"/>
          <w:szCs w:val="24"/>
        </w:rPr>
        <w:t xml:space="preserve"> </w:t>
      </w:r>
    </w:p>
    <w:p w:rsidR="005C7E31" w:rsidRPr="0090055B" w:rsidRDefault="00B465D4" w:rsidP="005C7E31">
      <w:pPr>
        <w:pStyle w:val="Lista"/>
        <w:spacing w:after="0" w:line="240" w:lineRule="auto"/>
        <w:jc w:val="both"/>
        <w:rPr>
          <w:rFonts w:ascii="Times New Roman" w:hAnsi="Times New Roman"/>
          <w:sz w:val="24"/>
          <w:szCs w:val="24"/>
        </w:rPr>
      </w:pPr>
      <w:r w:rsidRPr="0090055B">
        <w:rPr>
          <w:rFonts w:ascii="Times New Roman" w:hAnsi="Times New Roman"/>
          <w:sz w:val="24"/>
          <w:szCs w:val="24"/>
        </w:rPr>
        <w:t>3. Wykonawca ponosi wszystkie koszty związane z pr</w:t>
      </w:r>
      <w:r w:rsidR="005C7E31" w:rsidRPr="0090055B">
        <w:rPr>
          <w:rFonts w:ascii="Times New Roman" w:hAnsi="Times New Roman"/>
          <w:sz w:val="24"/>
          <w:szCs w:val="24"/>
        </w:rPr>
        <w:t>zygotowaniem i złożeniem oferty.</w:t>
      </w:r>
    </w:p>
    <w:p w:rsidR="005C7E31" w:rsidRPr="0090055B" w:rsidRDefault="005C7E31" w:rsidP="005C7E31">
      <w:pPr>
        <w:pStyle w:val="Lista"/>
        <w:spacing w:after="0" w:line="240" w:lineRule="auto"/>
        <w:jc w:val="both"/>
        <w:rPr>
          <w:rFonts w:ascii="Times New Roman" w:hAnsi="Times New Roman"/>
          <w:sz w:val="24"/>
          <w:szCs w:val="24"/>
        </w:rPr>
      </w:pPr>
    </w:p>
    <w:p w:rsidR="005C7E31" w:rsidRPr="005C7E31" w:rsidRDefault="00E04A90" w:rsidP="005C7E31">
      <w:pPr>
        <w:pStyle w:val="Lista"/>
        <w:spacing w:after="0" w:line="240" w:lineRule="auto"/>
        <w:jc w:val="both"/>
        <w:rPr>
          <w:rFonts w:ascii="Times New Roman" w:hAnsi="Times New Roman"/>
          <w:b/>
          <w:sz w:val="24"/>
          <w:szCs w:val="24"/>
        </w:rPr>
      </w:pPr>
      <w:r w:rsidRPr="005C7E31">
        <w:rPr>
          <w:rFonts w:ascii="Times New Roman" w:hAnsi="Times New Roman"/>
          <w:b/>
          <w:sz w:val="24"/>
          <w:szCs w:val="24"/>
          <w:u w:val="single"/>
        </w:rPr>
        <w:t xml:space="preserve">Wycofanie oferty </w:t>
      </w:r>
      <w:r w:rsidRPr="005C7E31">
        <w:rPr>
          <w:rFonts w:ascii="Times New Roman" w:hAnsi="Times New Roman"/>
          <w:b/>
          <w:sz w:val="24"/>
          <w:szCs w:val="24"/>
        </w:rPr>
        <w:t xml:space="preserve"> </w:t>
      </w:r>
    </w:p>
    <w:p w:rsidR="005C7E31" w:rsidRPr="005C7E31" w:rsidRDefault="00E04A90" w:rsidP="005C7E31">
      <w:pPr>
        <w:pStyle w:val="Lista"/>
        <w:spacing w:after="0" w:line="240" w:lineRule="auto"/>
        <w:jc w:val="both"/>
        <w:rPr>
          <w:rFonts w:ascii="Times New Roman" w:hAnsi="Times New Roman"/>
          <w:sz w:val="24"/>
          <w:szCs w:val="24"/>
        </w:rPr>
      </w:pPr>
      <w:r w:rsidRPr="005C7E31">
        <w:rPr>
          <w:rFonts w:ascii="Times New Roman" w:hAnsi="Times New Roman"/>
          <w:sz w:val="24"/>
          <w:szCs w:val="24"/>
        </w:rPr>
        <w:t xml:space="preserve">Wykonawca może samodzielnie wycofać złożoną przez siebie ofertę. W tym </w:t>
      </w:r>
      <w:r w:rsidR="005C7E31" w:rsidRPr="005C7E31">
        <w:rPr>
          <w:rFonts w:ascii="Times New Roman" w:hAnsi="Times New Roman"/>
          <w:sz w:val="24"/>
          <w:szCs w:val="24"/>
        </w:rPr>
        <w:t xml:space="preserve">celu na Platformie zakupowej      </w:t>
      </w:r>
    </w:p>
    <w:p w:rsidR="005C7E31" w:rsidRPr="005C7E31" w:rsidRDefault="00E04A90" w:rsidP="005C7E31">
      <w:pPr>
        <w:pStyle w:val="Lista"/>
        <w:spacing w:after="0" w:line="240" w:lineRule="auto"/>
        <w:jc w:val="both"/>
        <w:rPr>
          <w:rFonts w:ascii="Times New Roman" w:hAnsi="Times New Roman"/>
          <w:sz w:val="24"/>
          <w:szCs w:val="24"/>
        </w:rPr>
      </w:pPr>
      <w:r w:rsidRPr="005C7E31">
        <w:rPr>
          <w:rFonts w:ascii="Times New Roman" w:hAnsi="Times New Roman"/>
          <w:sz w:val="24"/>
          <w:szCs w:val="24"/>
        </w:rPr>
        <w:t xml:space="preserve">w zakładce „OFERTY” należy zaznaczyć ofertę, a następnie wybrać polecenie </w:t>
      </w:r>
      <w:r w:rsidRPr="005C7E31">
        <w:rPr>
          <w:rFonts w:ascii="Times New Roman" w:hAnsi="Times New Roman"/>
          <w:b/>
          <w:bCs/>
          <w:sz w:val="24"/>
          <w:szCs w:val="24"/>
        </w:rPr>
        <w:t>„wycofaj ofertę”.</w:t>
      </w:r>
      <w:r w:rsidRPr="005C7E31">
        <w:rPr>
          <w:rFonts w:ascii="Times New Roman" w:hAnsi="Times New Roman"/>
          <w:sz w:val="24"/>
          <w:szCs w:val="24"/>
        </w:rPr>
        <w:t xml:space="preserve"> </w:t>
      </w:r>
      <w:r w:rsidR="00B465D4" w:rsidRPr="005C7E31">
        <w:rPr>
          <w:rFonts w:ascii="Times New Roman" w:hAnsi="Times New Roman"/>
          <w:sz w:val="24"/>
          <w:szCs w:val="24"/>
        </w:rPr>
        <w:t xml:space="preserve">   </w:t>
      </w:r>
    </w:p>
    <w:p w:rsidR="005C7E31" w:rsidRPr="005C7E31" w:rsidRDefault="005C7E31" w:rsidP="005C7E31">
      <w:pPr>
        <w:pStyle w:val="Lista"/>
        <w:spacing w:after="0" w:line="240" w:lineRule="auto"/>
        <w:jc w:val="both"/>
        <w:rPr>
          <w:rFonts w:ascii="Times New Roman" w:hAnsi="Times New Roman"/>
          <w:sz w:val="24"/>
          <w:szCs w:val="24"/>
        </w:rPr>
      </w:pPr>
    </w:p>
    <w:p w:rsidR="005C7E31" w:rsidRDefault="005C7E31" w:rsidP="005C7E31">
      <w:pPr>
        <w:pStyle w:val="Lista"/>
        <w:spacing w:after="0" w:line="240" w:lineRule="auto"/>
        <w:jc w:val="both"/>
        <w:rPr>
          <w:rFonts w:ascii="Times New Roman" w:hAnsi="Times New Roman"/>
          <w:sz w:val="24"/>
          <w:szCs w:val="24"/>
        </w:rPr>
      </w:pPr>
      <w:r w:rsidRPr="005C7E31">
        <w:t xml:space="preserve"> </w:t>
      </w:r>
      <w:r w:rsidRPr="005C7E31">
        <w:rPr>
          <w:rFonts w:ascii="Times New Roman" w:hAnsi="Times New Roman"/>
          <w:sz w:val="24"/>
          <w:szCs w:val="24"/>
        </w:rPr>
        <w:t xml:space="preserve">Zamawiający odrzuci ofertę jeżeli:     </w:t>
      </w:r>
    </w:p>
    <w:p w:rsidR="005C7E31" w:rsidRDefault="005C7E31" w:rsidP="005C7E31">
      <w:pPr>
        <w:pStyle w:val="Lista"/>
        <w:spacing w:after="0" w:line="240" w:lineRule="auto"/>
        <w:ind w:left="284" w:hanging="284"/>
        <w:jc w:val="both"/>
        <w:rPr>
          <w:rFonts w:ascii="Times New Roman" w:hAnsi="Times New Roman"/>
          <w:sz w:val="24"/>
          <w:szCs w:val="24"/>
        </w:rPr>
      </w:pPr>
      <w:r w:rsidRPr="005C7E31">
        <w:rPr>
          <w:rFonts w:ascii="Times New Roman" w:hAnsi="Times New Roman"/>
          <w:sz w:val="24"/>
          <w:szCs w:val="24"/>
        </w:rPr>
        <w:t>a) jest niezgodna z ustawą;</w:t>
      </w:r>
    </w:p>
    <w:p w:rsidR="005C7E31" w:rsidRDefault="005C7E31" w:rsidP="005C7E31">
      <w:pPr>
        <w:pStyle w:val="Lista"/>
        <w:spacing w:after="0" w:line="240" w:lineRule="auto"/>
        <w:ind w:left="284" w:hanging="284"/>
        <w:jc w:val="both"/>
        <w:rPr>
          <w:rFonts w:ascii="Times New Roman" w:hAnsi="Times New Roman"/>
          <w:sz w:val="24"/>
          <w:szCs w:val="24"/>
        </w:rPr>
      </w:pPr>
      <w:r w:rsidRPr="005C7E31">
        <w:rPr>
          <w:rFonts w:ascii="Times New Roman" w:hAnsi="Times New Roman"/>
          <w:sz w:val="24"/>
          <w:szCs w:val="24"/>
        </w:rPr>
        <w:t xml:space="preserve">b) jej treść nie odpowiada treści specyfikacji istotnych warunków zamówienia, z zastrzeżeniem art. 87 ust.           2 pkt 3; </w:t>
      </w:r>
    </w:p>
    <w:p w:rsidR="005C7E31" w:rsidRDefault="005C7E31" w:rsidP="005C7E31">
      <w:pPr>
        <w:pStyle w:val="Lista"/>
        <w:spacing w:after="0" w:line="240" w:lineRule="auto"/>
        <w:ind w:left="284" w:hanging="284"/>
        <w:jc w:val="both"/>
        <w:rPr>
          <w:rFonts w:ascii="Times New Roman" w:hAnsi="Times New Roman"/>
          <w:sz w:val="24"/>
          <w:szCs w:val="24"/>
        </w:rPr>
      </w:pPr>
      <w:r w:rsidRPr="005C7E31">
        <w:rPr>
          <w:rFonts w:ascii="Times New Roman" w:hAnsi="Times New Roman"/>
          <w:sz w:val="24"/>
          <w:szCs w:val="24"/>
        </w:rPr>
        <w:t>c) jej złożenie stanowi czyn nieuczciwej konkurencji w rozumieniu przepisów o zwalczan</w:t>
      </w:r>
      <w:r>
        <w:rPr>
          <w:rFonts w:ascii="Times New Roman" w:hAnsi="Times New Roman"/>
          <w:sz w:val="24"/>
          <w:szCs w:val="24"/>
        </w:rPr>
        <w:t xml:space="preserve">iu nieuczciwej              </w:t>
      </w:r>
      <w:r w:rsidRPr="005C7E31">
        <w:rPr>
          <w:rFonts w:ascii="Times New Roman" w:hAnsi="Times New Roman"/>
          <w:sz w:val="24"/>
          <w:szCs w:val="24"/>
        </w:rPr>
        <w:t>konkurencji;</w:t>
      </w:r>
    </w:p>
    <w:p w:rsidR="005C7E31" w:rsidRDefault="005C7E31" w:rsidP="005C7E31">
      <w:pPr>
        <w:pStyle w:val="Lista"/>
        <w:spacing w:after="0" w:line="240" w:lineRule="auto"/>
        <w:ind w:left="284" w:hanging="284"/>
        <w:jc w:val="both"/>
        <w:rPr>
          <w:rFonts w:ascii="Times New Roman" w:hAnsi="Times New Roman"/>
          <w:sz w:val="24"/>
          <w:szCs w:val="24"/>
        </w:rPr>
      </w:pPr>
      <w:r w:rsidRPr="005C7E31">
        <w:rPr>
          <w:rFonts w:ascii="Times New Roman" w:hAnsi="Times New Roman"/>
          <w:sz w:val="24"/>
          <w:szCs w:val="24"/>
        </w:rPr>
        <w:t>d) zawiera rażąco niską cenę lub koszt w stosunku do przedmiotu zamówienia;</w:t>
      </w:r>
    </w:p>
    <w:p w:rsidR="005C7E31" w:rsidRDefault="005C7E31" w:rsidP="005C7E31">
      <w:pPr>
        <w:pStyle w:val="Lista"/>
        <w:spacing w:after="0" w:line="240" w:lineRule="auto"/>
        <w:ind w:left="284" w:hanging="284"/>
        <w:jc w:val="both"/>
        <w:rPr>
          <w:rFonts w:ascii="Times New Roman" w:hAnsi="Times New Roman"/>
          <w:sz w:val="24"/>
          <w:szCs w:val="24"/>
        </w:rPr>
      </w:pPr>
      <w:r w:rsidRPr="005C7E31">
        <w:rPr>
          <w:rFonts w:ascii="Times New Roman" w:hAnsi="Times New Roman"/>
          <w:sz w:val="24"/>
          <w:szCs w:val="24"/>
        </w:rPr>
        <w:t xml:space="preserve">e) została złożona przez wykonawcę wykluczonego z udziału w postępowaniu o udzielenie zamówienia </w:t>
      </w:r>
      <w:r>
        <w:rPr>
          <w:rFonts w:ascii="Times New Roman" w:hAnsi="Times New Roman"/>
          <w:sz w:val="24"/>
          <w:szCs w:val="24"/>
        </w:rPr>
        <w:t xml:space="preserve">       </w:t>
      </w:r>
      <w:r w:rsidRPr="005C7E31">
        <w:rPr>
          <w:rFonts w:ascii="Times New Roman" w:hAnsi="Times New Roman"/>
          <w:sz w:val="24"/>
          <w:szCs w:val="24"/>
        </w:rPr>
        <w:t xml:space="preserve">lub niezaproszonego do składania ofert, </w:t>
      </w:r>
    </w:p>
    <w:p w:rsidR="005C7E31" w:rsidRDefault="005C7E31" w:rsidP="005C7E31">
      <w:pPr>
        <w:pStyle w:val="Lista"/>
        <w:spacing w:after="0" w:line="240" w:lineRule="auto"/>
        <w:ind w:left="284" w:hanging="284"/>
        <w:jc w:val="both"/>
        <w:rPr>
          <w:rFonts w:ascii="Times New Roman" w:hAnsi="Times New Roman"/>
          <w:sz w:val="24"/>
          <w:szCs w:val="24"/>
        </w:rPr>
      </w:pPr>
      <w:r w:rsidRPr="005C7E31">
        <w:rPr>
          <w:rFonts w:ascii="Times New Roman" w:hAnsi="Times New Roman"/>
          <w:sz w:val="24"/>
          <w:szCs w:val="24"/>
        </w:rPr>
        <w:t>f) zawiera błędy w obliczeniu ceny lub kosztu;</w:t>
      </w:r>
    </w:p>
    <w:p w:rsidR="005C7E31" w:rsidRDefault="005C7E31" w:rsidP="005C7E31">
      <w:pPr>
        <w:pStyle w:val="Lista"/>
        <w:spacing w:after="0" w:line="240" w:lineRule="auto"/>
        <w:ind w:left="284" w:hanging="284"/>
        <w:jc w:val="both"/>
        <w:rPr>
          <w:rFonts w:ascii="Times New Roman" w:hAnsi="Times New Roman"/>
          <w:sz w:val="24"/>
          <w:szCs w:val="24"/>
        </w:rPr>
      </w:pPr>
      <w:r w:rsidRPr="005C7E31">
        <w:rPr>
          <w:rFonts w:ascii="Times New Roman" w:hAnsi="Times New Roman"/>
          <w:sz w:val="24"/>
          <w:szCs w:val="24"/>
        </w:rPr>
        <w:t xml:space="preserve">g) wykonawca w terminie 3 dni od dnia doręczenia zawiadomienia nie zgodził się na poprawienie omyłki, </w:t>
      </w:r>
      <w:r>
        <w:rPr>
          <w:rFonts w:ascii="Times New Roman" w:hAnsi="Times New Roman"/>
          <w:sz w:val="24"/>
          <w:szCs w:val="24"/>
        </w:rPr>
        <w:t xml:space="preserve">    </w:t>
      </w:r>
      <w:r w:rsidRPr="005C7E31">
        <w:rPr>
          <w:rFonts w:ascii="Times New Roman" w:hAnsi="Times New Roman"/>
          <w:sz w:val="24"/>
          <w:szCs w:val="24"/>
        </w:rPr>
        <w:t xml:space="preserve">o której mowa w art. 87 ust. 2 pkt 3; </w:t>
      </w:r>
    </w:p>
    <w:p w:rsidR="005C7E31" w:rsidRDefault="005C7E31" w:rsidP="005C7E31">
      <w:pPr>
        <w:pStyle w:val="Lista"/>
        <w:spacing w:after="0" w:line="240" w:lineRule="auto"/>
        <w:ind w:left="284" w:hanging="284"/>
        <w:jc w:val="both"/>
        <w:rPr>
          <w:rFonts w:ascii="Times New Roman" w:hAnsi="Times New Roman"/>
          <w:sz w:val="24"/>
          <w:szCs w:val="24"/>
        </w:rPr>
      </w:pPr>
      <w:r w:rsidRPr="005C7E31">
        <w:rPr>
          <w:rFonts w:ascii="Times New Roman" w:hAnsi="Times New Roman"/>
          <w:sz w:val="24"/>
          <w:szCs w:val="24"/>
        </w:rPr>
        <w:t>h) wykonawca nie wyraził zgody, o której mowa w art. 85 ust. 2, na przedłużenie terminu związania ofertą</w:t>
      </w:r>
      <w:r>
        <w:rPr>
          <w:rFonts w:ascii="Times New Roman" w:hAnsi="Times New Roman"/>
          <w:sz w:val="24"/>
          <w:szCs w:val="24"/>
        </w:rPr>
        <w:t xml:space="preserve">   </w:t>
      </w:r>
    </w:p>
    <w:p w:rsidR="005C7E31" w:rsidRDefault="005C7E31" w:rsidP="005C7E31">
      <w:pPr>
        <w:pStyle w:val="Lista"/>
        <w:spacing w:after="0" w:line="240" w:lineRule="auto"/>
        <w:ind w:left="284" w:hanging="284"/>
        <w:jc w:val="both"/>
        <w:rPr>
          <w:rFonts w:ascii="Times New Roman" w:hAnsi="Times New Roman"/>
          <w:sz w:val="24"/>
          <w:szCs w:val="24"/>
        </w:rPr>
      </w:pPr>
      <w:r w:rsidRPr="005C7E31">
        <w:rPr>
          <w:rFonts w:ascii="Times New Roman" w:hAnsi="Times New Roman"/>
          <w:sz w:val="24"/>
          <w:szCs w:val="24"/>
        </w:rPr>
        <w:t xml:space="preserve">i) wadium nie zostało wniesione lub zostało wniesione w sposób nieprawidłowy, jeżeli zamawiający żądał </w:t>
      </w:r>
      <w:r>
        <w:rPr>
          <w:rFonts w:ascii="Times New Roman" w:hAnsi="Times New Roman"/>
          <w:sz w:val="24"/>
          <w:szCs w:val="24"/>
        </w:rPr>
        <w:t xml:space="preserve">  </w:t>
      </w:r>
      <w:r w:rsidRPr="005C7E31">
        <w:rPr>
          <w:rFonts w:ascii="Times New Roman" w:hAnsi="Times New Roman"/>
          <w:sz w:val="24"/>
          <w:szCs w:val="24"/>
        </w:rPr>
        <w:t xml:space="preserve">wniesienia wadium; </w:t>
      </w:r>
    </w:p>
    <w:p w:rsidR="005C7E31" w:rsidRDefault="005C7E31" w:rsidP="005C7E31">
      <w:pPr>
        <w:pStyle w:val="Lista"/>
        <w:spacing w:after="0" w:line="240" w:lineRule="auto"/>
        <w:ind w:left="284" w:hanging="284"/>
        <w:jc w:val="both"/>
        <w:rPr>
          <w:rFonts w:ascii="Times New Roman" w:hAnsi="Times New Roman"/>
          <w:sz w:val="24"/>
          <w:szCs w:val="24"/>
        </w:rPr>
      </w:pPr>
      <w:r w:rsidRPr="005C7E31">
        <w:rPr>
          <w:rFonts w:ascii="Times New Roman" w:hAnsi="Times New Roman"/>
          <w:sz w:val="24"/>
          <w:szCs w:val="24"/>
        </w:rPr>
        <w:t xml:space="preserve">j) oferta wariantowa nie spełnia minimalnych wymagań określonych przez zamawiającego, </w:t>
      </w:r>
    </w:p>
    <w:p w:rsidR="005C7E31" w:rsidRDefault="005C7E31" w:rsidP="005C7E31">
      <w:pPr>
        <w:pStyle w:val="Lista"/>
        <w:spacing w:after="0" w:line="240" w:lineRule="auto"/>
        <w:ind w:left="284" w:hanging="284"/>
        <w:jc w:val="both"/>
        <w:rPr>
          <w:rFonts w:ascii="Times New Roman" w:hAnsi="Times New Roman"/>
          <w:sz w:val="24"/>
          <w:szCs w:val="24"/>
        </w:rPr>
      </w:pPr>
      <w:r w:rsidRPr="005C7E31">
        <w:rPr>
          <w:rFonts w:ascii="Times New Roman" w:hAnsi="Times New Roman"/>
          <w:sz w:val="24"/>
          <w:szCs w:val="24"/>
        </w:rPr>
        <w:t xml:space="preserve">k) jej przyjęcie naruszałoby bezpieczeństwo publiczne lub istotny interes bezpieczeństwa państwa, w tym      bezpieczeństwo podmiotów objętych jednolitym wykazem obiektów, instalacji, urządzeń i usług                             wchodzących w skład infrastruktury krytycznej, o której mowa w art. 5b ust. 7 pkt 1 ustawy z dnia 26     </w:t>
      </w:r>
      <w:r>
        <w:rPr>
          <w:rFonts w:ascii="Times New Roman" w:hAnsi="Times New Roman"/>
          <w:sz w:val="24"/>
          <w:szCs w:val="24"/>
        </w:rPr>
        <w:t xml:space="preserve">        </w:t>
      </w:r>
      <w:r w:rsidRPr="005C7E31">
        <w:rPr>
          <w:rFonts w:ascii="Times New Roman" w:hAnsi="Times New Roman"/>
          <w:sz w:val="24"/>
          <w:szCs w:val="24"/>
        </w:rPr>
        <w:t>kwietnia 2007 r. o zarządzaniu kryzysowym (Dz. U. z 201</w:t>
      </w:r>
      <w:r w:rsidR="00547D09">
        <w:rPr>
          <w:rFonts w:ascii="Times New Roman" w:hAnsi="Times New Roman"/>
          <w:sz w:val="24"/>
          <w:szCs w:val="24"/>
        </w:rPr>
        <w:t>9</w:t>
      </w:r>
      <w:r w:rsidRPr="005C7E31">
        <w:rPr>
          <w:rFonts w:ascii="Times New Roman" w:hAnsi="Times New Roman"/>
          <w:sz w:val="24"/>
          <w:szCs w:val="24"/>
        </w:rPr>
        <w:t xml:space="preserve"> r. poz.</w:t>
      </w:r>
      <w:r w:rsidR="00547D09">
        <w:rPr>
          <w:rFonts w:ascii="Times New Roman" w:hAnsi="Times New Roman"/>
          <w:sz w:val="24"/>
          <w:szCs w:val="24"/>
        </w:rPr>
        <w:t>1398</w:t>
      </w:r>
      <w:r w:rsidRPr="005C7E31">
        <w:rPr>
          <w:rFonts w:ascii="Times New Roman" w:hAnsi="Times New Roman"/>
          <w:sz w:val="24"/>
          <w:szCs w:val="24"/>
        </w:rPr>
        <w:t xml:space="preserve">), a tego bezpieczeństwa lub  </w:t>
      </w:r>
      <w:r>
        <w:rPr>
          <w:rFonts w:ascii="Times New Roman" w:hAnsi="Times New Roman"/>
          <w:sz w:val="24"/>
          <w:szCs w:val="24"/>
        </w:rPr>
        <w:t xml:space="preserve"> </w:t>
      </w:r>
      <w:r w:rsidRPr="005C7E31">
        <w:rPr>
          <w:rFonts w:ascii="Times New Roman" w:hAnsi="Times New Roman"/>
          <w:sz w:val="24"/>
          <w:szCs w:val="24"/>
        </w:rPr>
        <w:t xml:space="preserve">interesu nie można zagwarantować w inny sposób;  </w:t>
      </w:r>
    </w:p>
    <w:p w:rsidR="00A00C01" w:rsidRPr="00A00C01" w:rsidRDefault="005C7E31" w:rsidP="00A00C01">
      <w:pPr>
        <w:pStyle w:val="Lista"/>
        <w:spacing w:after="0" w:line="240" w:lineRule="auto"/>
        <w:ind w:left="284" w:hanging="284"/>
        <w:jc w:val="both"/>
        <w:rPr>
          <w:rFonts w:ascii="Times New Roman" w:hAnsi="Times New Roman"/>
          <w:sz w:val="24"/>
          <w:szCs w:val="24"/>
        </w:rPr>
      </w:pPr>
      <w:r w:rsidRPr="00A00C01">
        <w:rPr>
          <w:rFonts w:ascii="Times New Roman" w:hAnsi="Times New Roman"/>
          <w:sz w:val="24"/>
          <w:szCs w:val="24"/>
        </w:rPr>
        <w:t>l) jest nieważna na podstawie odrębnych przepisów.</w:t>
      </w:r>
    </w:p>
    <w:p w:rsidR="00A00C01" w:rsidRDefault="00A00C01" w:rsidP="00A00C01">
      <w:pPr>
        <w:pStyle w:val="Lista"/>
        <w:spacing w:after="0" w:line="240" w:lineRule="auto"/>
        <w:ind w:left="284" w:hanging="284"/>
        <w:jc w:val="both"/>
      </w:pPr>
    </w:p>
    <w:p w:rsidR="00A00C01" w:rsidRPr="00A00C01" w:rsidRDefault="00197314" w:rsidP="00A00C01">
      <w:pPr>
        <w:pStyle w:val="Lista"/>
        <w:spacing w:after="0" w:line="240" w:lineRule="auto"/>
        <w:ind w:left="284" w:hanging="284"/>
        <w:jc w:val="both"/>
        <w:rPr>
          <w:rFonts w:ascii="Times New Roman" w:hAnsi="Times New Roman"/>
          <w:b/>
          <w:sz w:val="24"/>
          <w:szCs w:val="24"/>
          <w:u w:val="single"/>
        </w:rPr>
      </w:pPr>
      <w:r w:rsidRPr="00A00C01">
        <w:rPr>
          <w:rFonts w:ascii="Times New Roman" w:hAnsi="Times New Roman"/>
          <w:b/>
          <w:sz w:val="24"/>
          <w:szCs w:val="24"/>
        </w:rPr>
        <w:lastRenderedPageBreak/>
        <w:t xml:space="preserve"> </w:t>
      </w:r>
      <w:r w:rsidR="00454C42" w:rsidRPr="00A00C01">
        <w:rPr>
          <w:rFonts w:ascii="Times New Roman" w:hAnsi="Times New Roman"/>
          <w:b/>
          <w:sz w:val="24"/>
          <w:szCs w:val="24"/>
          <w:u w:val="single"/>
        </w:rPr>
        <w:t>Sposób obliczenia ceny ofer</w:t>
      </w:r>
      <w:r w:rsidR="008C7F04" w:rsidRPr="00A00C01">
        <w:rPr>
          <w:rFonts w:ascii="Times New Roman" w:hAnsi="Times New Roman"/>
          <w:b/>
          <w:sz w:val="24"/>
          <w:szCs w:val="24"/>
          <w:u w:val="single"/>
        </w:rPr>
        <w:t>t</w:t>
      </w:r>
    </w:p>
    <w:p w:rsidR="00A00C01" w:rsidRDefault="008C7F04" w:rsidP="00A00C01">
      <w:pPr>
        <w:pStyle w:val="Lista"/>
        <w:spacing w:after="0" w:line="240" w:lineRule="auto"/>
        <w:ind w:left="284" w:hanging="284"/>
        <w:jc w:val="both"/>
        <w:rPr>
          <w:rFonts w:ascii="Times New Roman" w:hAnsi="Times New Roman"/>
          <w:sz w:val="24"/>
          <w:szCs w:val="24"/>
        </w:rPr>
      </w:pPr>
      <w:r w:rsidRPr="00A00C01">
        <w:rPr>
          <w:rFonts w:ascii="Times New Roman" w:hAnsi="Times New Roman"/>
          <w:sz w:val="24"/>
          <w:szCs w:val="24"/>
        </w:rPr>
        <w:t xml:space="preserve">1.Oferta musi zawierać ostateczną, sumaryczną cenę za wykonanie przedmiotu zamówienia obejmującą </w:t>
      </w:r>
      <w:r w:rsidR="00A00C01">
        <w:rPr>
          <w:rFonts w:ascii="Times New Roman" w:hAnsi="Times New Roman"/>
          <w:sz w:val="24"/>
          <w:szCs w:val="24"/>
        </w:rPr>
        <w:t xml:space="preserve">     </w:t>
      </w:r>
    </w:p>
    <w:p w:rsidR="00A00C01" w:rsidRDefault="008C7F04" w:rsidP="00A00C01">
      <w:pPr>
        <w:pStyle w:val="Lista"/>
        <w:spacing w:after="0" w:line="240" w:lineRule="auto"/>
        <w:ind w:left="284" w:hanging="284"/>
        <w:jc w:val="both"/>
        <w:rPr>
          <w:rFonts w:ascii="Times New Roman" w:hAnsi="Times New Roman"/>
          <w:sz w:val="24"/>
          <w:szCs w:val="24"/>
        </w:rPr>
      </w:pPr>
      <w:r w:rsidRPr="00A00C01">
        <w:rPr>
          <w:rFonts w:ascii="Times New Roman" w:hAnsi="Times New Roman"/>
          <w:sz w:val="24"/>
          <w:szCs w:val="24"/>
        </w:rPr>
        <w:t xml:space="preserve">wszystkie koszty z uwzględnieniem wszystkich opłat i podatków (także podatku od towarów i usług) oraz                                                </w:t>
      </w:r>
      <w:r w:rsidR="00A00C01" w:rsidRPr="00A00C01">
        <w:rPr>
          <w:rFonts w:ascii="Times New Roman" w:hAnsi="Times New Roman"/>
          <w:sz w:val="24"/>
          <w:szCs w:val="24"/>
        </w:rPr>
        <w:t xml:space="preserve"> </w:t>
      </w:r>
      <w:r w:rsidRPr="00A00C01">
        <w:rPr>
          <w:rFonts w:ascii="Times New Roman" w:hAnsi="Times New Roman"/>
          <w:sz w:val="24"/>
          <w:szCs w:val="24"/>
        </w:rPr>
        <w:t xml:space="preserve"> </w:t>
      </w:r>
    </w:p>
    <w:p w:rsidR="00A00C01" w:rsidRPr="00A00C01" w:rsidRDefault="008C7F04" w:rsidP="00A00C01">
      <w:pPr>
        <w:pStyle w:val="Lista"/>
        <w:spacing w:after="0" w:line="240" w:lineRule="auto"/>
        <w:ind w:left="284" w:hanging="284"/>
        <w:jc w:val="both"/>
        <w:rPr>
          <w:rFonts w:ascii="Times New Roman" w:hAnsi="Times New Roman"/>
          <w:sz w:val="24"/>
          <w:szCs w:val="24"/>
        </w:rPr>
      </w:pPr>
      <w:r w:rsidRPr="00A00C01">
        <w:rPr>
          <w:rFonts w:ascii="Times New Roman" w:hAnsi="Times New Roman"/>
          <w:sz w:val="24"/>
          <w:szCs w:val="24"/>
        </w:rPr>
        <w:t>ewentualnych upustów i rabatów.</w:t>
      </w:r>
      <w:r w:rsidR="00A00C01" w:rsidRPr="00A00C01">
        <w:rPr>
          <w:rFonts w:ascii="Times New Roman" w:hAnsi="Times New Roman"/>
          <w:sz w:val="24"/>
          <w:szCs w:val="24"/>
        </w:rPr>
        <w:t xml:space="preserve"> </w:t>
      </w:r>
    </w:p>
    <w:p w:rsidR="00A00C01" w:rsidRPr="00547D09" w:rsidRDefault="008C7F04" w:rsidP="00A00C01">
      <w:pPr>
        <w:pStyle w:val="Lista"/>
        <w:spacing w:after="0" w:line="240" w:lineRule="auto"/>
        <w:ind w:left="284" w:hanging="284"/>
        <w:jc w:val="both"/>
        <w:rPr>
          <w:rFonts w:ascii="Times New Roman" w:hAnsi="Times New Roman"/>
          <w:sz w:val="24"/>
          <w:szCs w:val="24"/>
        </w:rPr>
      </w:pPr>
      <w:r w:rsidRPr="00547D09">
        <w:rPr>
          <w:rFonts w:ascii="Times New Roman" w:hAnsi="Times New Roman"/>
          <w:sz w:val="24"/>
          <w:szCs w:val="24"/>
        </w:rPr>
        <w:t>2.Cena musi być podana w złotych polskich cyfrą i s</w:t>
      </w:r>
      <w:r w:rsidR="00A00C01" w:rsidRPr="00547D09">
        <w:rPr>
          <w:rFonts w:ascii="Times New Roman" w:hAnsi="Times New Roman"/>
          <w:sz w:val="24"/>
          <w:szCs w:val="24"/>
        </w:rPr>
        <w:t>łownie.</w:t>
      </w:r>
    </w:p>
    <w:p w:rsidR="00A00C01" w:rsidRDefault="00A00C01" w:rsidP="00A00C01">
      <w:pPr>
        <w:pStyle w:val="Lista"/>
        <w:spacing w:after="0" w:line="240" w:lineRule="auto"/>
        <w:ind w:left="284" w:hanging="284"/>
        <w:jc w:val="both"/>
      </w:pPr>
    </w:p>
    <w:p w:rsidR="00A00C01" w:rsidRDefault="00A7658D" w:rsidP="00A00C01">
      <w:pPr>
        <w:pStyle w:val="Lista"/>
        <w:spacing w:after="0" w:line="240" w:lineRule="auto"/>
        <w:ind w:left="284" w:hanging="284"/>
        <w:jc w:val="both"/>
        <w:rPr>
          <w:rFonts w:ascii="Times New Roman" w:hAnsi="Times New Roman"/>
          <w:b/>
          <w:sz w:val="24"/>
          <w:szCs w:val="24"/>
          <w:u w:val="single"/>
        </w:rPr>
      </w:pPr>
      <w:r>
        <w:t xml:space="preserve"> </w:t>
      </w:r>
      <w:r w:rsidR="00454C42" w:rsidRPr="00A00C01">
        <w:rPr>
          <w:rFonts w:ascii="Times New Roman" w:hAnsi="Times New Roman"/>
          <w:b/>
          <w:sz w:val="24"/>
          <w:szCs w:val="24"/>
          <w:u w:val="single"/>
        </w:rPr>
        <w:t>Ocena ofert</w:t>
      </w:r>
    </w:p>
    <w:p w:rsidR="00A00C01" w:rsidRDefault="00454C42" w:rsidP="00A00C01">
      <w:pPr>
        <w:pStyle w:val="Lista"/>
        <w:numPr>
          <w:ilvl w:val="6"/>
          <w:numId w:val="1"/>
        </w:numPr>
        <w:spacing w:after="0" w:line="240" w:lineRule="auto"/>
        <w:ind w:left="284" w:hanging="284"/>
        <w:jc w:val="both"/>
        <w:rPr>
          <w:rFonts w:ascii="Times New Roman" w:hAnsi="Times New Roman"/>
          <w:sz w:val="24"/>
          <w:szCs w:val="24"/>
        </w:rPr>
      </w:pPr>
      <w:r w:rsidRPr="00A00C01">
        <w:rPr>
          <w:rFonts w:ascii="Times New Roman" w:hAnsi="Times New Roman"/>
          <w:sz w:val="24"/>
          <w:szCs w:val="24"/>
        </w:rPr>
        <w:t>Oceny ofert będzie dokonywała Komisja Przetargowa. Zamawiający może żądać udzielenia przez</w:t>
      </w:r>
      <w:r w:rsidR="00A00C01">
        <w:rPr>
          <w:rFonts w:ascii="Times New Roman" w:hAnsi="Times New Roman"/>
          <w:sz w:val="24"/>
          <w:szCs w:val="24"/>
        </w:rPr>
        <w:t xml:space="preserve"> </w:t>
      </w:r>
    </w:p>
    <w:p w:rsidR="00A00C01" w:rsidRDefault="00454C42" w:rsidP="00A00C01">
      <w:pPr>
        <w:pStyle w:val="Lista"/>
        <w:spacing w:after="0" w:line="240" w:lineRule="auto"/>
        <w:ind w:left="0" w:firstLine="0"/>
        <w:jc w:val="both"/>
        <w:rPr>
          <w:rFonts w:ascii="Times New Roman" w:hAnsi="Times New Roman"/>
          <w:sz w:val="24"/>
          <w:szCs w:val="24"/>
        </w:rPr>
      </w:pPr>
      <w:r w:rsidRPr="00A00C01">
        <w:rPr>
          <w:rFonts w:ascii="Times New Roman" w:hAnsi="Times New Roman"/>
          <w:sz w:val="24"/>
          <w:szCs w:val="24"/>
        </w:rPr>
        <w:t>Wykonawców wyjaśnień dotyczących treści złożonych ofert oraz dokona</w:t>
      </w:r>
      <w:r w:rsidR="00621795" w:rsidRPr="00A00C01">
        <w:rPr>
          <w:rFonts w:ascii="Times New Roman" w:hAnsi="Times New Roman"/>
          <w:sz w:val="24"/>
          <w:szCs w:val="24"/>
        </w:rPr>
        <w:t xml:space="preserve">ć poprawek oczywistych omyłek </w:t>
      </w:r>
      <w:r w:rsidR="008C7F04" w:rsidRPr="00A00C01">
        <w:rPr>
          <w:rFonts w:ascii="Times New Roman" w:hAnsi="Times New Roman"/>
          <w:sz w:val="24"/>
          <w:szCs w:val="24"/>
        </w:rPr>
        <w:t xml:space="preserve">   </w:t>
      </w:r>
      <w:r w:rsidR="00A00C01">
        <w:rPr>
          <w:rFonts w:ascii="Times New Roman" w:hAnsi="Times New Roman"/>
          <w:sz w:val="24"/>
          <w:szCs w:val="24"/>
        </w:rPr>
        <w:t xml:space="preserve">    </w:t>
      </w:r>
    </w:p>
    <w:p w:rsidR="00A00C01" w:rsidRDefault="00A7658D" w:rsidP="00A00C01">
      <w:pPr>
        <w:pStyle w:val="Lista"/>
        <w:spacing w:after="0" w:line="240" w:lineRule="auto"/>
        <w:ind w:left="284" w:hanging="284"/>
        <w:jc w:val="both"/>
        <w:rPr>
          <w:rFonts w:ascii="Times New Roman" w:hAnsi="Times New Roman"/>
          <w:sz w:val="24"/>
          <w:szCs w:val="24"/>
        </w:rPr>
      </w:pPr>
      <w:r w:rsidRPr="00A00C01">
        <w:rPr>
          <w:rFonts w:ascii="Times New Roman" w:hAnsi="Times New Roman"/>
          <w:sz w:val="24"/>
          <w:szCs w:val="24"/>
        </w:rPr>
        <w:t>p</w:t>
      </w:r>
      <w:r w:rsidR="008A572A" w:rsidRPr="00A00C01">
        <w:rPr>
          <w:rFonts w:ascii="Times New Roman" w:hAnsi="Times New Roman"/>
          <w:sz w:val="24"/>
          <w:szCs w:val="24"/>
        </w:rPr>
        <w:t>i</w:t>
      </w:r>
      <w:r w:rsidR="00454C42" w:rsidRPr="00A00C01">
        <w:rPr>
          <w:rFonts w:ascii="Times New Roman" w:hAnsi="Times New Roman"/>
          <w:sz w:val="24"/>
          <w:szCs w:val="24"/>
        </w:rPr>
        <w:t xml:space="preserve">sarskich, oczywistych omyłek rachunkowych, z uwzględnieniem konsekwencji rachunkowych </w:t>
      </w:r>
      <w:r w:rsidR="00A00C01" w:rsidRPr="00A00C01">
        <w:rPr>
          <w:rFonts w:ascii="Times New Roman" w:hAnsi="Times New Roman"/>
          <w:sz w:val="24"/>
          <w:szCs w:val="24"/>
        </w:rPr>
        <w:t xml:space="preserve">          </w:t>
      </w:r>
      <w:r w:rsidR="00621795" w:rsidRPr="00A00C01">
        <w:rPr>
          <w:rFonts w:ascii="Times New Roman" w:hAnsi="Times New Roman"/>
          <w:sz w:val="24"/>
          <w:szCs w:val="24"/>
        </w:rPr>
        <w:t> </w:t>
      </w:r>
    </w:p>
    <w:p w:rsidR="00A00C01" w:rsidRDefault="00454C42" w:rsidP="00A00C01">
      <w:pPr>
        <w:pStyle w:val="Lista"/>
        <w:spacing w:after="0" w:line="240" w:lineRule="auto"/>
        <w:ind w:left="284" w:hanging="284"/>
        <w:jc w:val="both"/>
        <w:rPr>
          <w:rFonts w:ascii="Times New Roman" w:hAnsi="Times New Roman"/>
          <w:sz w:val="24"/>
          <w:szCs w:val="24"/>
        </w:rPr>
      </w:pPr>
      <w:r w:rsidRPr="00A00C01">
        <w:rPr>
          <w:rFonts w:ascii="Times New Roman" w:hAnsi="Times New Roman"/>
          <w:sz w:val="24"/>
          <w:szCs w:val="24"/>
        </w:rPr>
        <w:t>dokonanych</w:t>
      </w:r>
      <w:r w:rsidR="00A7658D" w:rsidRPr="00A00C01">
        <w:rPr>
          <w:rFonts w:ascii="Times New Roman" w:hAnsi="Times New Roman"/>
          <w:sz w:val="24"/>
          <w:szCs w:val="24"/>
        </w:rPr>
        <w:t>   </w:t>
      </w:r>
      <w:r w:rsidRPr="00A00C01">
        <w:rPr>
          <w:rFonts w:ascii="Times New Roman" w:hAnsi="Times New Roman"/>
          <w:sz w:val="24"/>
          <w:szCs w:val="24"/>
        </w:rPr>
        <w:t>poprawek i innych</w:t>
      </w:r>
      <w:r w:rsidR="00A00C01" w:rsidRPr="00A00C01">
        <w:rPr>
          <w:rFonts w:ascii="Times New Roman" w:hAnsi="Times New Roman"/>
          <w:sz w:val="24"/>
          <w:szCs w:val="24"/>
        </w:rPr>
        <w:t xml:space="preserve"> </w:t>
      </w:r>
      <w:r w:rsidRPr="00A00C01">
        <w:rPr>
          <w:rFonts w:ascii="Times New Roman" w:hAnsi="Times New Roman"/>
          <w:sz w:val="24"/>
          <w:szCs w:val="24"/>
        </w:rPr>
        <w:t>omyłek polegających na niezgodności of</w:t>
      </w:r>
      <w:r w:rsidR="00A7658D" w:rsidRPr="00A00C01">
        <w:rPr>
          <w:rFonts w:ascii="Times New Roman" w:hAnsi="Times New Roman"/>
          <w:sz w:val="24"/>
          <w:szCs w:val="24"/>
        </w:rPr>
        <w:t xml:space="preserve">erty ze SIWZ </w:t>
      </w:r>
      <w:r w:rsidR="00A00C01" w:rsidRPr="00A00C01">
        <w:rPr>
          <w:rFonts w:ascii="Times New Roman" w:hAnsi="Times New Roman"/>
          <w:sz w:val="24"/>
          <w:szCs w:val="24"/>
        </w:rPr>
        <w:t>       </w:t>
      </w:r>
    </w:p>
    <w:p w:rsidR="00A00C01" w:rsidRDefault="00A00C01" w:rsidP="00A00C01">
      <w:pPr>
        <w:pStyle w:val="Lista"/>
        <w:spacing w:after="0" w:line="240" w:lineRule="auto"/>
        <w:ind w:left="284" w:hanging="284"/>
        <w:jc w:val="both"/>
        <w:rPr>
          <w:rFonts w:ascii="Times New Roman" w:hAnsi="Times New Roman"/>
          <w:sz w:val="24"/>
          <w:szCs w:val="24"/>
        </w:rPr>
      </w:pPr>
      <w:r>
        <w:rPr>
          <w:rFonts w:ascii="Times New Roman" w:hAnsi="Times New Roman"/>
          <w:sz w:val="24"/>
          <w:szCs w:val="24"/>
        </w:rPr>
        <w:t xml:space="preserve">niepowodujących </w:t>
      </w:r>
      <w:r w:rsidR="008A572A" w:rsidRPr="00A00C01">
        <w:rPr>
          <w:rFonts w:ascii="Times New Roman" w:hAnsi="Times New Roman"/>
          <w:sz w:val="24"/>
          <w:szCs w:val="24"/>
        </w:rPr>
        <w:t>ist</w:t>
      </w:r>
      <w:r w:rsidR="008C7F04" w:rsidRPr="00A00C01">
        <w:rPr>
          <w:rFonts w:ascii="Times New Roman" w:hAnsi="Times New Roman"/>
          <w:sz w:val="24"/>
          <w:szCs w:val="24"/>
        </w:rPr>
        <w:t>otnych zmian w</w:t>
      </w:r>
      <w:r w:rsidRPr="00A00C01">
        <w:rPr>
          <w:rFonts w:ascii="Times New Roman" w:hAnsi="Times New Roman"/>
          <w:sz w:val="24"/>
          <w:szCs w:val="24"/>
        </w:rPr>
        <w:t>  </w:t>
      </w:r>
      <w:r w:rsidR="00A7658D" w:rsidRPr="00A00C01">
        <w:rPr>
          <w:rFonts w:ascii="Times New Roman" w:hAnsi="Times New Roman"/>
          <w:sz w:val="24"/>
          <w:szCs w:val="24"/>
        </w:rPr>
        <w:t>t</w:t>
      </w:r>
      <w:r w:rsidR="00454C42" w:rsidRPr="00A00C01">
        <w:rPr>
          <w:rFonts w:ascii="Times New Roman" w:hAnsi="Times New Roman"/>
          <w:sz w:val="24"/>
          <w:szCs w:val="24"/>
        </w:rPr>
        <w:t xml:space="preserve">reści oferty, niezwłocznie zawiadamiając o tym Wykonawcę, </w:t>
      </w:r>
      <w:r>
        <w:rPr>
          <w:rFonts w:ascii="Times New Roman" w:hAnsi="Times New Roman"/>
          <w:sz w:val="24"/>
          <w:szCs w:val="24"/>
        </w:rPr>
        <w:t xml:space="preserve">        </w:t>
      </w:r>
    </w:p>
    <w:p w:rsidR="00A00C01" w:rsidRDefault="00454C42" w:rsidP="00A00C01">
      <w:pPr>
        <w:pStyle w:val="Lista"/>
        <w:spacing w:after="0" w:line="240" w:lineRule="auto"/>
        <w:ind w:left="284" w:hanging="284"/>
        <w:jc w:val="both"/>
        <w:rPr>
          <w:rFonts w:ascii="Times New Roman" w:hAnsi="Times New Roman"/>
          <w:sz w:val="24"/>
          <w:szCs w:val="24"/>
        </w:rPr>
      </w:pPr>
      <w:r w:rsidRPr="00A00C01">
        <w:rPr>
          <w:rFonts w:ascii="Times New Roman" w:hAnsi="Times New Roman"/>
          <w:sz w:val="24"/>
          <w:szCs w:val="24"/>
        </w:rPr>
        <w:t>którego oferta została</w:t>
      </w:r>
      <w:r w:rsidR="00A7658D" w:rsidRPr="00A00C01">
        <w:rPr>
          <w:rFonts w:ascii="Times New Roman" w:hAnsi="Times New Roman"/>
          <w:sz w:val="24"/>
          <w:szCs w:val="24"/>
        </w:rPr>
        <w:t xml:space="preserve"> poprawiona.  </w:t>
      </w:r>
      <w:r w:rsidR="00A00C01" w:rsidRPr="00A00C01">
        <w:rPr>
          <w:rFonts w:ascii="Times New Roman" w:hAnsi="Times New Roman"/>
          <w:sz w:val="24"/>
          <w:szCs w:val="24"/>
        </w:rPr>
        <w:t xml:space="preserve">  </w:t>
      </w:r>
    </w:p>
    <w:p w:rsidR="00A00C01" w:rsidRDefault="0024572B" w:rsidP="00A00C01">
      <w:pPr>
        <w:pStyle w:val="Lista"/>
        <w:spacing w:after="0" w:line="240" w:lineRule="auto"/>
        <w:ind w:left="284" w:hanging="284"/>
        <w:jc w:val="both"/>
        <w:rPr>
          <w:rFonts w:ascii="Times New Roman" w:hAnsi="Times New Roman"/>
          <w:sz w:val="24"/>
          <w:szCs w:val="24"/>
        </w:rPr>
      </w:pPr>
      <w:r w:rsidRPr="00A00C01">
        <w:rPr>
          <w:rFonts w:ascii="Times New Roman" w:hAnsi="Times New Roman"/>
          <w:sz w:val="24"/>
          <w:szCs w:val="24"/>
        </w:rPr>
        <w:t xml:space="preserve">2. </w:t>
      </w:r>
      <w:r w:rsidR="00454C42" w:rsidRPr="00A00C01">
        <w:rPr>
          <w:rFonts w:ascii="Times New Roman" w:hAnsi="Times New Roman"/>
          <w:sz w:val="24"/>
          <w:szCs w:val="24"/>
        </w:rPr>
        <w:t>W odniesieniu do Wykonawców, którzy spełnili postawione warunki K</w:t>
      </w:r>
      <w:r w:rsidR="00A00C01">
        <w:rPr>
          <w:rFonts w:ascii="Times New Roman" w:hAnsi="Times New Roman"/>
          <w:sz w:val="24"/>
          <w:szCs w:val="24"/>
        </w:rPr>
        <w:t xml:space="preserve">omisja Przetargowa dokona ocen    </w:t>
      </w:r>
    </w:p>
    <w:p w:rsidR="00454C42" w:rsidRPr="00A00C01" w:rsidRDefault="00454C42" w:rsidP="00A00C01">
      <w:pPr>
        <w:pStyle w:val="Lista"/>
        <w:spacing w:after="0" w:line="240" w:lineRule="auto"/>
        <w:ind w:left="284" w:hanging="284"/>
        <w:jc w:val="both"/>
        <w:rPr>
          <w:rFonts w:ascii="Times New Roman" w:hAnsi="Times New Roman"/>
          <w:sz w:val="24"/>
          <w:szCs w:val="24"/>
        </w:rPr>
      </w:pPr>
      <w:r w:rsidRPr="00A00C01">
        <w:rPr>
          <w:rFonts w:ascii="Times New Roman" w:hAnsi="Times New Roman"/>
          <w:sz w:val="24"/>
          <w:szCs w:val="24"/>
        </w:rPr>
        <w:t>ofert na podstawie następującego kryterium:</w:t>
      </w:r>
    </w:p>
    <w:tbl>
      <w:tblPr>
        <w:tblW w:w="946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931"/>
        <w:gridCol w:w="6804"/>
        <w:gridCol w:w="1734"/>
      </w:tblGrid>
      <w:tr w:rsidR="008A572A" w:rsidRPr="00937407">
        <w:trPr>
          <w:trHeight w:val="310"/>
          <w:jc w:val="center"/>
        </w:trPr>
        <w:tc>
          <w:tcPr>
            <w:tcW w:w="931" w:type="dxa"/>
            <w:tcBorders>
              <w:top w:val="single" w:sz="12" w:space="0" w:color="000000"/>
              <w:left w:val="single" w:sz="12" w:space="0" w:color="000000"/>
              <w:bottom w:val="single" w:sz="4" w:space="0" w:color="000000"/>
              <w:right w:val="single" w:sz="4" w:space="0" w:color="000000"/>
            </w:tcBorders>
            <w:tcMar>
              <w:top w:w="80" w:type="dxa"/>
              <w:left w:w="80" w:type="dxa"/>
              <w:bottom w:w="80" w:type="dxa"/>
              <w:right w:w="80" w:type="dxa"/>
            </w:tcMar>
          </w:tcPr>
          <w:p w:rsidR="008A572A" w:rsidRPr="00937407" w:rsidRDefault="008A572A" w:rsidP="0015676B">
            <w:pPr>
              <w:pBdr>
                <w:top w:val="none" w:sz="0" w:space="0" w:color="auto"/>
                <w:left w:val="none" w:sz="0" w:space="0" w:color="auto"/>
                <w:bottom w:val="none" w:sz="0" w:space="0" w:color="auto"/>
                <w:right w:val="none" w:sz="0" w:space="0" w:color="auto"/>
                <w:bar w:val="none" w:sz="0" w:color="auto"/>
              </w:pBdr>
              <w:jc w:val="center"/>
              <w:rPr>
                <w:color w:val="000000"/>
                <w:u w:color="000000"/>
                <w:lang w:val="pl-PL" w:eastAsia="pl-PL"/>
              </w:rPr>
            </w:pPr>
            <w:r w:rsidRPr="00937407">
              <w:rPr>
                <w:rFonts w:eastAsia="Times New Roman"/>
                <w:b/>
                <w:bCs/>
                <w:color w:val="000000"/>
                <w:u w:color="000000"/>
                <w:lang w:val="pl-PL" w:eastAsia="pl-PL"/>
              </w:rPr>
              <w:t>L.p.</w:t>
            </w:r>
          </w:p>
        </w:tc>
        <w:tc>
          <w:tcPr>
            <w:tcW w:w="6803" w:type="dxa"/>
            <w:tcBorders>
              <w:top w:val="single" w:sz="12"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572A" w:rsidRPr="00937407" w:rsidRDefault="008A572A" w:rsidP="0015676B">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937407">
              <w:rPr>
                <w:rFonts w:eastAsia="Times New Roman"/>
                <w:b/>
                <w:bCs/>
                <w:u w:color="000000"/>
                <w:lang w:val="pl-PL" w:eastAsia="pl-PL"/>
              </w:rPr>
              <w:t>Opis kryterium oceny</w:t>
            </w:r>
          </w:p>
        </w:tc>
        <w:tc>
          <w:tcPr>
            <w:tcW w:w="1734" w:type="dxa"/>
            <w:tcBorders>
              <w:top w:val="single" w:sz="12" w:space="0" w:color="000000"/>
              <w:left w:val="single" w:sz="4" w:space="0" w:color="000000"/>
              <w:bottom w:val="single" w:sz="4" w:space="0" w:color="000000"/>
              <w:right w:val="single" w:sz="12" w:space="0" w:color="000000"/>
            </w:tcBorders>
            <w:tcMar>
              <w:top w:w="80" w:type="dxa"/>
              <w:left w:w="80" w:type="dxa"/>
              <w:bottom w:w="80" w:type="dxa"/>
              <w:right w:w="80" w:type="dxa"/>
            </w:tcMar>
          </w:tcPr>
          <w:p w:rsidR="008A572A" w:rsidRPr="00937407" w:rsidRDefault="008A572A" w:rsidP="0015676B">
            <w:pPr>
              <w:pBdr>
                <w:top w:val="none" w:sz="0" w:space="0" w:color="auto"/>
                <w:left w:val="none" w:sz="0" w:space="0" w:color="auto"/>
                <w:bottom w:val="none" w:sz="0" w:space="0" w:color="auto"/>
                <w:right w:val="none" w:sz="0" w:space="0" w:color="auto"/>
                <w:bar w:val="none" w:sz="0" w:color="auto"/>
              </w:pBdr>
              <w:jc w:val="center"/>
              <w:rPr>
                <w:b/>
                <w:u w:color="000000"/>
                <w:lang w:val="pl-PL" w:eastAsia="pl-PL"/>
              </w:rPr>
            </w:pPr>
            <w:proofErr w:type="spellStart"/>
            <w:r w:rsidRPr="00937407">
              <w:rPr>
                <w:b/>
              </w:rPr>
              <w:t>waga</w:t>
            </w:r>
            <w:proofErr w:type="spellEnd"/>
            <w:r w:rsidRPr="00937407">
              <w:rPr>
                <w:b/>
              </w:rPr>
              <w:t xml:space="preserve"> </w:t>
            </w:r>
            <w:proofErr w:type="spellStart"/>
            <w:r w:rsidRPr="00937407">
              <w:rPr>
                <w:b/>
              </w:rPr>
              <w:t>kryterium</w:t>
            </w:r>
            <w:proofErr w:type="spellEnd"/>
          </w:p>
        </w:tc>
      </w:tr>
      <w:tr w:rsidR="008A572A" w:rsidRPr="00937407">
        <w:trPr>
          <w:trHeight w:val="300"/>
          <w:jc w:val="center"/>
        </w:trPr>
        <w:tc>
          <w:tcPr>
            <w:tcW w:w="931" w:type="dxa"/>
            <w:tcBorders>
              <w:top w:val="single" w:sz="4" w:space="0" w:color="000000"/>
              <w:left w:val="single" w:sz="12" w:space="0" w:color="000000"/>
              <w:bottom w:val="single" w:sz="4" w:space="0" w:color="000000"/>
              <w:right w:val="single" w:sz="4" w:space="0" w:color="000000"/>
            </w:tcBorders>
            <w:tcMar>
              <w:top w:w="80" w:type="dxa"/>
              <w:left w:w="80" w:type="dxa"/>
              <w:bottom w:w="80" w:type="dxa"/>
              <w:right w:w="80" w:type="dxa"/>
            </w:tcMar>
          </w:tcPr>
          <w:p w:rsidR="008A572A" w:rsidRPr="00937407" w:rsidRDefault="008A572A" w:rsidP="0015676B">
            <w:pPr>
              <w:pBdr>
                <w:top w:val="none" w:sz="0" w:space="0" w:color="auto"/>
                <w:left w:val="none" w:sz="0" w:space="0" w:color="auto"/>
                <w:bottom w:val="none" w:sz="0" w:space="0" w:color="auto"/>
                <w:right w:val="none" w:sz="0" w:space="0" w:color="auto"/>
                <w:bar w:val="none" w:sz="0" w:color="auto"/>
              </w:pBdr>
              <w:jc w:val="center"/>
              <w:rPr>
                <w:rFonts w:eastAsia="Times New Roman"/>
                <w:color w:val="000000"/>
                <w:u w:color="000000"/>
                <w:lang w:val="pl-PL" w:eastAsia="pl-PL"/>
              </w:rPr>
            </w:pPr>
            <w:r w:rsidRPr="00937407">
              <w:rPr>
                <w:rFonts w:eastAsia="Times New Roman"/>
                <w:color w:val="000000"/>
                <w:u w:color="000000"/>
                <w:lang w:val="pl-PL" w:eastAsia="pl-PL"/>
              </w:rPr>
              <w:t>1.</w:t>
            </w:r>
          </w:p>
        </w:tc>
        <w:tc>
          <w:tcPr>
            <w:tcW w:w="680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A572A" w:rsidRPr="00937407" w:rsidRDefault="00937407" w:rsidP="0015676B">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r>
              <w:rPr>
                <w:rFonts w:eastAsia="Times New Roman"/>
                <w:color w:val="000000"/>
                <w:u w:color="000000"/>
                <w:lang w:val="pl-PL" w:eastAsia="pl-PL"/>
              </w:rPr>
              <w:t>C</w:t>
            </w:r>
            <w:r w:rsidR="008A572A" w:rsidRPr="00937407">
              <w:rPr>
                <w:rFonts w:eastAsia="Times New Roman"/>
                <w:color w:val="000000"/>
                <w:u w:color="000000"/>
                <w:lang w:val="pl-PL" w:eastAsia="pl-PL"/>
              </w:rPr>
              <w:t>ena brutto za przedmiot zam</w:t>
            </w:r>
            <w:r w:rsidR="008A572A" w:rsidRPr="00937407">
              <w:rPr>
                <w:color w:val="000000"/>
                <w:u w:color="000000"/>
                <w:lang w:val="pl-PL" w:eastAsia="pl-PL"/>
              </w:rPr>
              <w:t>ó</w:t>
            </w:r>
            <w:r w:rsidR="008A572A" w:rsidRPr="00937407">
              <w:rPr>
                <w:rFonts w:eastAsia="Times New Roman"/>
                <w:color w:val="000000"/>
                <w:u w:color="000000"/>
                <w:lang w:val="pl-PL" w:eastAsia="pl-PL"/>
              </w:rPr>
              <w:t>wienia</w:t>
            </w:r>
          </w:p>
        </w:tc>
        <w:tc>
          <w:tcPr>
            <w:tcW w:w="1734" w:type="dxa"/>
            <w:tcBorders>
              <w:top w:val="single" w:sz="4" w:space="0" w:color="000000"/>
              <w:left w:val="single" w:sz="4" w:space="0" w:color="000000"/>
              <w:bottom w:val="single" w:sz="4" w:space="0" w:color="000000"/>
              <w:right w:val="single" w:sz="12" w:space="0" w:color="000000"/>
            </w:tcBorders>
            <w:tcMar>
              <w:top w:w="80" w:type="dxa"/>
              <w:left w:w="80" w:type="dxa"/>
              <w:bottom w:w="80" w:type="dxa"/>
              <w:right w:w="80" w:type="dxa"/>
            </w:tcMar>
          </w:tcPr>
          <w:p w:rsidR="008A572A" w:rsidRPr="00937407" w:rsidRDefault="008A572A" w:rsidP="0015676B">
            <w:pPr>
              <w:pBdr>
                <w:top w:val="none" w:sz="0" w:space="0" w:color="auto"/>
                <w:left w:val="none" w:sz="0" w:space="0" w:color="auto"/>
                <w:bottom w:val="none" w:sz="0" w:space="0" w:color="auto"/>
                <w:right w:val="none" w:sz="0" w:space="0" w:color="auto"/>
                <w:bar w:val="none" w:sz="0" w:color="auto"/>
              </w:pBdr>
              <w:jc w:val="center"/>
              <w:rPr>
                <w:rFonts w:eastAsia="Times New Roman"/>
                <w:b/>
                <w:color w:val="000000"/>
                <w:u w:color="000000"/>
                <w:lang w:val="pl-PL" w:eastAsia="pl-PL"/>
              </w:rPr>
            </w:pPr>
            <w:r w:rsidRPr="00937407">
              <w:rPr>
                <w:rFonts w:eastAsia="Times New Roman"/>
                <w:b/>
                <w:color w:val="000000"/>
                <w:u w:color="000000"/>
                <w:lang w:val="pl-PL" w:eastAsia="pl-PL"/>
              </w:rPr>
              <w:t>100%</w:t>
            </w:r>
          </w:p>
        </w:tc>
      </w:tr>
    </w:tbl>
    <w:p w:rsidR="008A572A" w:rsidRPr="00937407" w:rsidRDefault="008A572A" w:rsidP="008A572A">
      <w:pPr>
        <w:widowControl w:val="0"/>
        <w:pBdr>
          <w:top w:val="none" w:sz="0" w:space="0" w:color="auto"/>
          <w:left w:val="none" w:sz="0" w:space="0" w:color="auto"/>
          <w:bottom w:val="none" w:sz="0" w:space="0" w:color="auto"/>
          <w:right w:val="none" w:sz="0" w:space="0" w:color="auto"/>
          <w:bar w:val="none" w:sz="0" w:color="auto"/>
        </w:pBdr>
        <w:jc w:val="center"/>
        <w:rPr>
          <w:b/>
          <w:bCs/>
          <w:color w:val="000000"/>
          <w:u w:val="single" w:color="000000"/>
          <w:lang w:val="pl-PL" w:eastAsia="pl-PL"/>
        </w:rPr>
      </w:pPr>
    </w:p>
    <w:p w:rsidR="008A572A" w:rsidRPr="00937407" w:rsidRDefault="008A572A" w:rsidP="008A572A">
      <w:pPr>
        <w:pStyle w:val="Tekstpodstawowy"/>
        <w:pBdr>
          <w:top w:val="none" w:sz="0" w:space="0" w:color="auto"/>
          <w:left w:val="none" w:sz="0" w:space="0" w:color="auto"/>
          <w:bottom w:val="none" w:sz="0" w:space="0" w:color="auto"/>
          <w:right w:val="none" w:sz="0" w:space="0" w:color="auto"/>
          <w:bar w:val="none" w:sz="0" w:color="auto"/>
        </w:pBdr>
        <w:rPr>
          <w:rFonts w:hAnsi="Times New Roman"/>
          <w:b/>
          <w:bCs/>
        </w:rPr>
      </w:pPr>
    </w:p>
    <w:p w:rsidR="008A572A" w:rsidRPr="00937407" w:rsidRDefault="008A572A" w:rsidP="008A572A">
      <w:pPr>
        <w:pStyle w:val="Tekstpodstawowy"/>
        <w:pBdr>
          <w:top w:val="none" w:sz="0" w:space="0" w:color="auto"/>
          <w:left w:val="none" w:sz="0" w:space="0" w:color="auto"/>
          <w:bottom w:val="none" w:sz="0" w:space="0" w:color="auto"/>
          <w:right w:val="none" w:sz="0" w:space="0" w:color="auto"/>
          <w:bar w:val="none" w:sz="0" w:color="auto"/>
        </w:pBdr>
        <w:rPr>
          <w:rFonts w:hAnsi="Times New Roman"/>
          <w:b/>
          <w:bCs/>
        </w:rPr>
      </w:pPr>
      <w:r w:rsidRPr="00937407">
        <w:rPr>
          <w:rFonts w:hAnsi="Times New Roman"/>
          <w:b/>
          <w:bCs/>
        </w:rPr>
        <w:t>SPOSÓB OBLICZANIA WARTOŚCI PUNKTOWEJ KRYTERIUM:</w:t>
      </w:r>
    </w:p>
    <w:p w:rsidR="008A572A" w:rsidRPr="00937407" w:rsidRDefault="008A572A" w:rsidP="008A572A">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p>
    <w:p w:rsidR="008A572A" w:rsidRPr="00937407" w:rsidRDefault="008A572A" w:rsidP="008A572A">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rPr>
        <w:t>Wartość punktowa /</w:t>
      </w:r>
      <w:r w:rsidRPr="00937407">
        <w:rPr>
          <w:rFonts w:hAnsi="Times New Roman"/>
          <w:b/>
          <w:bCs/>
        </w:rPr>
        <w:t>kryterium nr 1</w:t>
      </w:r>
      <w:r w:rsidRPr="00937407">
        <w:rPr>
          <w:rFonts w:hAnsi="Times New Roman"/>
        </w:rPr>
        <w:t>/ jest wyliczona wg wzoru:</w:t>
      </w:r>
    </w:p>
    <w:p w:rsidR="008A572A" w:rsidRPr="00937407" w:rsidRDefault="008A572A" w:rsidP="008A572A">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p>
    <w:p w:rsidR="008A572A" w:rsidRPr="00937407" w:rsidRDefault="008A572A" w:rsidP="008A572A">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rPr>
        <w:tab/>
      </w:r>
      <w:r w:rsidRPr="00937407">
        <w:rPr>
          <w:rFonts w:hAnsi="Times New Roman"/>
        </w:rPr>
        <w:tab/>
      </w:r>
      <w:r w:rsidRPr="00937407">
        <w:rPr>
          <w:rFonts w:hAnsi="Times New Roman"/>
        </w:rPr>
        <w:tab/>
      </w:r>
      <w:r w:rsidRPr="00937407">
        <w:rPr>
          <w:rFonts w:hAnsi="Times New Roman"/>
        </w:rPr>
        <w:tab/>
        <w:t xml:space="preserve">     Najniższa oferowana cena</w:t>
      </w:r>
    </w:p>
    <w:p w:rsidR="008A572A" w:rsidRPr="00937407" w:rsidRDefault="008A572A" w:rsidP="008A572A">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rPr>
        <w:t>Wartość punktowa kryterium =   .........................................</w:t>
      </w:r>
      <w:r w:rsidRPr="00937407">
        <w:rPr>
          <w:rFonts w:hAnsi="Times New Roman"/>
        </w:rPr>
        <w:tab/>
        <w:t xml:space="preserve">  x waga kryterium x 100</w:t>
      </w:r>
    </w:p>
    <w:p w:rsidR="008A572A" w:rsidRPr="00937407" w:rsidRDefault="008A572A" w:rsidP="008A572A">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rPr>
        <w:tab/>
      </w:r>
      <w:r w:rsidRPr="00937407">
        <w:rPr>
          <w:rFonts w:hAnsi="Times New Roman"/>
        </w:rPr>
        <w:tab/>
      </w:r>
      <w:r w:rsidRPr="00937407">
        <w:rPr>
          <w:rFonts w:hAnsi="Times New Roman"/>
        </w:rPr>
        <w:tab/>
      </w:r>
      <w:r w:rsidRPr="00937407">
        <w:rPr>
          <w:rFonts w:hAnsi="Times New Roman"/>
        </w:rPr>
        <w:tab/>
        <w:t xml:space="preserve">          Cena oferty badanej</w:t>
      </w:r>
    </w:p>
    <w:p w:rsidR="008A572A" w:rsidRPr="00937407" w:rsidRDefault="008A572A"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b/>
        </w:rPr>
        <w:t>Ocena końcowa oferty</w:t>
      </w:r>
      <w:r w:rsidRPr="00937407">
        <w:rPr>
          <w:rFonts w:hAnsi="Times New Roman"/>
        </w:rPr>
        <w:t>:</w:t>
      </w:r>
    </w:p>
    <w:p w:rsidR="008A572A" w:rsidRPr="00937407" w:rsidRDefault="0024572B"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rPr>
        <w:t>1.J</w:t>
      </w:r>
      <w:r w:rsidR="008A572A" w:rsidRPr="00937407">
        <w:rPr>
          <w:rFonts w:hAnsi="Times New Roman"/>
        </w:rPr>
        <w:t>est to ilość punktów uzyskanych za kryterium wymienione w pkt. 2.</w:t>
      </w:r>
    </w:p>
    <w:p w:rsidR="005208E0" w:rsidRPr="00937407" w:rsidRDefault="0024572B"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rPr>
        <w:t>2.</w:t>
      </w:r>
      <w:r w:rsidR="008A572A" w:rsidRPr="00937407">
        <w:rPr>
          <w:rFonts w:hAnsi="Times New Roman"/>
        </w:rPr>
        <w:t>Zamawiający udzieli zamówienia Wykonawcy, którego oferta odpowiada wszystkim wymaganiom określonym w niniejszej SIWZ i została oceniona jako najkorzystniejsza w oparciu o podane kryterium wyboru.</w:t>
      </w:r>
    </w:p>
    <w:p w:rsidR="005208E0" w:rsidRPr="00937407" w:rsidRDefault="005208E0" w:rsidP="005208E0">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p>
    <w:p w:rsidR="00BB7ECB" w:rsidRPr="00BB7ECB" w:rsidRDefault="005208E0" w:rsidP="00BB7ECB">
      <w:pPr>
        <w:pStyle w:val="Tekstpodstawowy"/>
        <w:pBdr>
          <w:top w:val="none" w:sz="0" w:space="0" w:color="auto"/>
          <w:left w:val="none" w:sz="0" w:space="0" w:color="auto"/>
          <w:bottom w:val="none" w:sz="0" w:space="0" w:color="auto"/>
          <w:right w:val="none" w:sz="0" w:space="0" w:color="auto"/>
          <w:bar w:val="none" w:sz="0" w:color="auto"/>
        </w:pBdr>
        <w:rPr>
          <w:rFonts w:hAnsi="Times New Roman"/>
          <w:b/>
          <w:u w:val="single"/>
        </w:rPr>
      </w:pPr>
      <w:r w:rsidRPr="00BB7ECB">
        <w:rPr>
          <w:rFonts w:hAnsi="Times New Roman"/>
          <w:b/>
          <w:u w:val="single"/>
        </w:rPr>
        <w:t>In</w:t>
      </w:r>
      <w:r w:rsidR="00454C42" w:rsidRPr="00BB7ECB">
        <w:rPr>
          <w:rFonts w:hAnsi="Times New Roman"/>
          <w:b/>
          <w:u w:val="single"/>
        </w:rPr>
        <w:t xml:space="preserve">formacje o formalnościach, jakie powinny zostać dopełnione po wyborze oferty w celu zawarcia </w:t>
      </w:r>
      <w:r w:rsidRPr="00BB7ECB">
        <w:rPr>
          <w:rFonts w:hAnsi="Times New Roman"/>
          <w:b/>
          <w:u w:val="single"/>
        </w:rPr>
        <w:t xml:space="preserve">  u</w:t>
      </w:r>
      <w:r w:rsidR="00454C42" w:rsidRPr="00BB7ECB">
        <w:rPr>
          <w:rFonts w:hAnsi="Times New Roman"/>
          <w:b/>
          <w:u w:val="single"/>
        </w:rPr>
        <w:t>mowy w sprawie zamówienia publicznego</w:t>
      </w:r>
    </w:p>
    <w:p w:rsidR="00BB7ECB" w:rsidRPr="00BB7ECB" w:rsidRDefault="00BB7ECB" w:rsidP="00BB7EC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BB7ECB">
        <w:rPr>
          <w:rFonts w:hAnsi="Times New Roman"/>
        </w:rPr>
        <w:t>1. Wykonawca, którego ofertę wybrano jako najkorzystniejszą jest obowiązany do zawarcia umowy w sprawie zamówienia publicznego zgodnej z treścią złożonej oferty i Istotnymi Postanowieniami Umowy załączonymi do SIWZ.</w:t>
      </w:r>
    </w:p>
    <w:p w:rsidR="00BB7ECB" w:rsidRPr="00BB7ECB" w:rsidRDefault="00BB7ECB" w:rsidP="00BB7EC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BB7ECB">
        <w:rPr>
          <w:rFonts w:hAnsi="Times New Roman"/>
        </w:rPr>
        <w:t>2. Wykonawca przed podpisaniem umowy musi wnieść zabezpieczenie należytego wykonania umowy - jeśli było wymagane.</w:t>
      </w:r>
    </w:p>
    <w:p w:rsidR="00BB7ECB" w:rsidRPr="00BB7ECB" w:rsidRDefault="00BB7ECB" w:rsidP="00BB7EC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BB7ECB">
        <w:rPr>
          <w:rFonts w:hAnsi="Times New Roman"/>
        </w:rPr>
        <w:t>3. Zawarcie umowy nastąpi w terminie, określonym zgodnie z art. 94 ustawy – Prawo zamówień publicznych, z zastrzeżeniem art. 183.</w:t>
      </w:r>
    </w:p>
    <w:p w:rsidR="00BB7ECB" w:rsidRPr="00BB7ECB" w:rsidRDefault="00BB7ECB" w:rsidP="00BB7EC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BB7ECB">
        <w:rPr>
          <w:rFonts w:hAnsi="Times New Roman"/>
        </w:rPr>
        <w:t>4. Wybrany Wykonawca zostanie powiadomiony o terminie zawarcia umowy.</w:t>
      </w:r>
    </w:p>
    <w:p w:rsidR="00BB7ECB" w:rsidRPr="00BB7ECB" w:rsidRDefault="00BB7ECB" w:rsidP="00BB7EC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BB7ECB">
        <w:rPr>
          <w:rFonts w:hAnsi="Times New Roman"/>
        </w:rPr>
        <w:t>5. Zamawiający prześle wybranemu Wykonawcy umowę do podpisu listem poleconym lub zaprosi do swojej siedziby w celu podpisania umowy.</w:t>
      </w:r>
    </w:p>
    <w:p w:rsidR="00A7658D" w:rsidRDefault="00A7658D" w:rsidP="00BB7ECB">
      <w:pPr>
        <w:pStyle w:val="Tekstpodstawowy"/>
        <w:pBdr>
          <w:top w:val="none" w:sz="0" w:space="0" w:color="auto"/>
          <w:left w:val="none" w:sz="0" w:space="0" w:color="auto"/>
          <w:bottom w:val="none" w:sz="0" w:space="0" w:color="auto"/>
          <w:right w:val="none" w:sz="0" w:space="0" w:color="auto"/>
          <w:bar w:val="none" w:sz="0" w:color="auto"/>
        </w:pBdr>
        <w:rPr>
          <w:rFonts w:hAnsi="Times New Roman"/>
          <w:b/>
        </w:rPr>
      </w:pPr>
    </w:p>
    <w:p w:rsidR="0024572B" w:rsidRPr="00BB7ECB" w:rsidRDefault="00454C42" w:rsidP="00BB7ECB">
      <w:pPr>
        <w:pStyle w:val="Tekstpodstawowy"/>
        <w:pBdr>
          <w:top w:val="none" w:sz="0" w:space="0" w:color="auto"/>
          <w:left w:val="none" w:sz="0" w:space="0" w:color="auto"/>
          <w:bottom w:val="none" w:sz="0" w:space="0" w:color="auto"/>
          <w:right w:val="none" w:sz="0" w:space="0" w:color="auto"/>
          <w:bar w:val="none" w:sz="0" w:color="auto"/>
        </w:pBdr>
        <w:rPr>
          <w:rFonts w:hAnsi="Times New Roman"/>
          <w:b/>
          <w:u w:val="single"/>
        </w:rPr>
      </w:pPr>
      <w:r w:rsidRPr="00BB7ECB">
        <w:rPr>
          <w:rFonts w:hAnsi="Times New Roman"/>
          <w:b/>
        </w:rPr>
        <w:t>Zabezpieczenie należytego wykonania umowy</w:t>
      </w:r>
    </w:p>
    <w:p w:rsidR="0024572B" w:rsidRPr="00937407" w:rsidRDefault="00454C42"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b/>
        </w:rPr>
      </w:pPr>
      <w:r w:rsidRPr="00937407">
        <w:rPr>
          <w:rFonts w:hAnsi="Times New Roman"/>
        </w:rPr>
        <w:t xml:space="preserve">Zamawiający </w:t>
      </w:r>
      <w:r w:rsidRPr="00937407">
        <w:rPr>
          <w:rFonts w:hAnsi="Times New Roman"/>
          <w:b/>
        </w:rPr>
        <w:t>będzie żądać</w:t>
      </w:r>
      <w:r w:rsidRPr="00937407">
        <w:rPr>
          <w:rFonts w:hAnsi="Times New Roman"/>
        </w:rPr>
        <w:t xml:space="preserve"> od Wykonawcy, którego oferta została wybrana jako najkorzystniejsza, </w:t>
      </w:r>
      <w:r w:rsidR="0024572B" w:rsidRPr="00937407">
        <w:rPr>
          <w:rFonts w:hAnsi="Times New Roman"/>
        </w:rPr>
        <w:t xml:space="preserve">          </w:t>
      </w:r>
      <w:r w:rsidRPr="00937407">
        <w:rPr>
          <w:rFonts w:hAnsi="Times New Roman"/>
        </w:rPr>
        <w:t xml:space="preserve">wniesienia zabezpieczenia należytego wykonania umowy w wysokości </w:t>
      </w:r>
      <w:r w:rsidR="0017415C" w:rsidRPr="00937407">
        <w:rPr>
          <w:rFonts w:hAnsi="Times New Roman"/>
          <w:b/>
        </w:rPr>
        <w:t>5</w:t>
      </w:r>
      <w:r w:rsidRPr="00937407">
        <w:rPr>
          <w:rFonts w:hAnsi="Times New Roman"/>
          <w:b/>
        </w:rPr>
        <w:t xml:space="preserve">% ceny całkowitej podanej </w:t>
      </w:r>
      <w:r w:rsidRPr="00937407">
        <w:rPr>
          <w:rFonts w:hAnsi="Times New Roman"/>
          <w:b/>
        </w:rPr>
        <w:br/>
        <w:t>w ofercie</w:t>
      </w:r>
      <w:r w:rsidR="0024572B" w:rsidRPr="00937407">
        <w:rPr>
          <w:rFonts w:hAnsi="Times New Roman"/>
          <w:b/>
        </w:rPr>
        <w:t>.</w:t>
      </w:r>
    </w:p>
    <w:p w:rsidR="0024572B" w:rsidRPr="00937407" w:rsidRDefault="0024572B"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b/>
        </w:rPr>
      </w:pPr>
    </w:p>
    <w:p w:rsidR="0024572B" w:rsidRPr="00937407" w:rsidRDefault="00454C42"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b/>
        </w:rPr>
      </w:pPr>
      <w:r w:rsidRPr="00937407">
        <w:rPr>
          <w:rFonts w:hAnsi="Times New Roman"/>
          <w:b/>
        </w:rPr>
        <w:lastRenderedPageBreak/>
        <w:t>Formy wniesienia zabezpieczenia należytego wykonania Umowy:</w:t>
      </w:r>
    </w:p>
    <w:p w:rsidR="0024572B" w:rsidRPr="00937407" w:rsidRDefault="00454C42"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rPr>
        <w:t>Zabezpieczenie należytego wykonania Umowy może być wnie</w:t>
      </w:r>
      <w:r w:rsidR="00885D28">
        <w:rPr>
          <w:rFonts w:hAnsi="Times New Roman"/>
        </w:rPr>
        <w:t xml:space="preserve">sione według wyboru Wykonawcy </w:t>
      </w:r>
      <w:r w:rsidR="00885D28">
        <w:rPr>
          <w:rFonts w:hAnsi="Times New Roman"/>
        </w:rPr>
        <w:br/>
      </w:r>
      <w:r w:rsidR="0017415C" w:rsidRPr="00937407">
        <w:rPr>
          <w:rFonts w:hAnsi="Times New Roman"/>
        </w:rPr>
        <w:t>w</w:t>
      </w:r>
      <w:r w:rsidRPr="00937407">
        <w:rPr>
          <w:rFonts w:hAnsi="Times New Roman"/>
        </w:rPr>
        <w:t xml:space="preserve"> jednej lub w kilku następujących formach: pieniądzu, poręczeniach bankowych lub poręczeniach</w:t>
      </w:r>
      <w:r w:rsidR="0024572B" w:rsidRPr="00937407">
        <w:rPr>
          <w:rFonts w:hAnsi="Times New Roman"/>
        </w:rPr>
        <w:t xml:space="preserve">              </w:t>
      </w:r>
      <w:r w:rsidR="0017415C" w:rsidRPr="00937407">
        <w:rPr>
          <w:rFonts w:hAnsi="Times New Roman"/>
        </w:rPr>
        <w:t>sp</w:t>
      </w:r>
      <w:r w:rsidRPr="00937407">
        <w:rPr>
          <w:rFonts w:hAnsi="Times New Roman"/>
        </w:rPr>
        <w:t xml:space="preserve">ółdzielczej kasy oszczędnościowo – kredytowej, z tym, że zobowiązanie kasy jest zawsze </w:t>
      </w:r>
      <w:r w:rsidR="0017415C" w:rsidRPr="00937407">
        <w:rPr>
          <w:rFonts w:hAnsi="Times New Roman"/>
        </w:rPr>
        <w:t xml:space="preserve">                        zo</w:t>
      </w:r>
      <w:r w:rsidRPr="00937407">
        <w:rPr>
          <w:rFonts w:hAnsi="Times New Roman"/>
        </w:rPr>
        <w:t xml:space="preserve">bowiązaniem pieniężnym, gwarancjach bankowych, gwarancjach ubezpieczeniowych, poręczeniach </w:t>
      </w:r>
      <w:r w:rsidR="0017415C" w:rsidRPr="00937407">
        <w:rPr>
          <w:rFonts w:hAnsi="Times New Roman"/>
        </w:rPr>
        <w:t xml:space="preserve">       u</w:t>
      </w:r>
      <w:r w:rsidRPr="00937407">
        <w:rPr>
          <w:rFonts w:hAnsi="Times New Roman"/>
        </w:rPr>
        <w:t xml:space="preserve">dzielonych przez podmioty, o których mowa, w art. 6b ust. 5 pkt 2 ustawy z dnia 9 listopada 2000 r. </w:t>
      </w:r>
      <w:r w:rsidRPr="00937407">
        <w:rPr>
          <w:rFonts w:hAnsi="Times New Roman"/>
        </w:rPr>
        <w:br/>
        <w:t>o utworzeniu Polskiej Agencji Rozwoju Przedsiębiorczości.</w:t>
      </w:r>
      <w:r w:rsidR="0017415C" w:rsidRPr="00937407">
        <w:rPr>
          <w:rFonts w:hAnsi="Times New Roman"/>
        </w:rPr>
        <w:t xml:space="preserve"> </w:t>
      </w:r>
    </w:p>
    <w:p w:rsidR="0024572B" w:rsidRPr="00937407" w:rsidRDefault="0024572B"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p>
    <w:p w:rsidR="0024572B" w:rsidRPr="00937407" w:rsidRDefault="00454C42"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rPr>
        <w:t xml:space="preserve">Zabezpieczenie wnoszone w pieniądzu należy wpłacić na konto Zamawiającego: </w:t>
      </w:r>
      <w:r w:rsidRPr="00937407">
        <w:rPr>
          <w:rFonts w:hAnsi="Times New Roman"/>
          <w:b/>
          <w:bCs/>
        </w:rPr>
        <w:t xml:space="preserve">BNP </w:t>
      </w:r>
      <w:proofErr w:type="spellStart"/>
      <w:r w:rsidRPr="00937407">
        <w:rPr>
          <w:rFonts w:hAnsi="Times New Roman"/>
          <w:b/>
          <w:bCs/>
        </w:rPr>
        <w:t>Paribas</w:t>
      </w:r>
      <w:proofErr w:type="spellEnd"/>
      <w:r w:rsidRPr="00937407">
        <w:rPr>
          <w:rFonts w:hAnsi="Times New Roman"/>
          <w:b/>
          <w:bCs/>
        </w:rPr>
        <w:t xml:space="preserve"> </w:t>
      </w:r>
      <w:r w:rsidR="004A1728">
        <w:rPr>
          <w:rFonts w:hAnsi="Times New Roman"/>
          <w:b/>
          <w:bCs/>
        </w:rPr>
        <w:t xml:space="preserve"> Bank Polska </w:t>
      </w:r>
      <w:r w:rsidRPr="00937407">
        <w:rPr>
          <w:rFonts w:hAnsi="Times New Roman"/>
          <w:b/>
          <w:bCs/>
        </w:rPr>
        <w:t>S.A., nr 37 2030 0045 1110 0000 0124 8120</w:t>
      </w:r>
      <w:r w:rsidRPr="00937407">
        <w:rPr>
          <w:rFonts w:hAnsi="Times New Roman"/>
        </w:rPr>
        <w:t>.</w:t>
      </w:r>
    </w:p>
    <w:p w:rsidR="0024572B" w:rsidRPr="00937407" w:rsidRDefault="0024572B"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p>
    <w:p w:rsidR="0024572B" w:rsidRPr="00937407" w:rsidRDefault="00454C42"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rPr>
        <w:t xml:space="preserve">Oświadczenie Wykonawcy w sprawie gwarancji zabezpieczenia należytego wykonania umowy – stanowi </w:t>
      </w:r>
      <w:r w:rsidR="0017415C" w:rsidRPr="00937407">
        <w:rPr>
          <w:rFonts w:hAnsi="Times New Roman"/>
        </w:rPr>
        <w:t xml:space="preserve">        </w:t>
      </w:r>
      <w:r w:rsidR="001934FF">
        <w:rPr>
          <w:rFonts w:hAnsi="Times New Roman"/>
          <w:b/>
        </w:rPr>
        <w:t>Załącznik nr 6</w:t>
      </w:r>
      <w:r w:rsidRPr="00937407">
        <w:rPr>
          <w:rFonts w:hAnsi="Times New Roman"/>
          <w:b/>
        </w:rPr>
        <w:t xml:space="preserve"> do SIWZ</w:t>
      </w:r>
      <w:r w:rsidRPr="00937407">
        <w:rPr>
          <w:rFonts w:hAnsi="Times New Roman"/>
        </w:rPr>
        <w:t>.</w:t>
      </w:r>
    </w:p>
    <w:p w:rsidR="0024572B" w:rsidRPr="00937407" w:rsidRDefault="0024572B"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p>
    <w:p w:rsidR="0024572B" w:rsidRPr="00937407" w:rsidRDefault="00454C42"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b/>
        </w:rPr>
      </w:pPr>
      <w:r w:rsidRPr="00937407">
        <w:rPr>
          <w:rFonts w:hAnsi="Times New Roman"/>
          <w:b/>
        </w:rPr>
        <w:t>Zwrot zabezpieczenia należytego wykonania Umowy</w:t>
      </w:r>
      <w:r w:rsidR="0024572B" w:rsidRPr="00937407">
        <w:rPr>
          <w:rFonts w:hAnsi="Times New Roman"/>
          <w:b/>
        </w:rPr>
        <w:t xml:space="preserve"> </w:t>
      </w:r>
    </w:p>
    <w:p w:rsidR="0024572B" w:rsidRPr="00937407" w:rsidRDefault="00454C42"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rPr>
        <w:t xml:space="preserve">Zabezpieczenie zostanie zwrócone w trybie art. 151 ust. 1 ustawy </w:t>
      </w:r>
      <w:proofErr w:type="spellStart"/>
      <w:r w:rsidRPr="00937407">
        <w:rPr>
          <w:rFonts w:hAnsi="Times New Roman"/>
        </w:rPr>
        <w:t>Pzp</w:t>
      </w:r>
      <w:proofErr w:type="spellEnd"/>
      <w:r w:rsidRPr="00937407">
        <w:rPr>
          <w:rFonts w:hAnsi="Times New Roman"/>
        </w:rPr>
        <w:t xml:space="preserve">. </w:t>
      </w:r>
    </w:p>
    <w:p w:rsidR="0024572B" w:rsidRPr="00937407" w:rsidRDefault="0024572B"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p>
    <w:p w:rsidR="0024572B" w:rsidRPr="00937407" w:rsidRDefault="00454C42"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b/>
          <w:u w:val="single"/>
        </w:rPr>
      </w:pPr>
      <w:r w:rsidRPr="00937407">
        <w:rPr>
          <w:rFonts w:hAnsi="Times New Roman"/>
          <w:b/>
          <w:u w:val="single"/>
        </w:rPr>
        <w:t>Istotne warunki umow</w:t>
      </w:r>
      <w:r w:rsidR="0024572B" w:rsidRPr="00937407">
        <w:rPr>
          <w:rFonts w:hAnsi="Times New Roman"/>
          <w:b/>
          <w:u w:val="single"/>
        </w:rPr>
        <w:t xml:space="preserve">y </w:t>
      </w:r>
    </w:p>
    <w:p w:rsidR="0024572B" w:rsidRPr="00937407" w:rsidRDefault="009E4C6F"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rPr>
        <w:t xml:space="preserve">Umowa o wykonanie zamówienia zostanie zawarta stosowanie do przedstawionych warunków </w:t>
      </w:r>
      <w:r w:rsidRPr="00937407">
        <w:rPr>
          <w:rFonts w:hAnsi="Times New Roman"/>
        </w:rPr>
        <w:br/>
      </w:r>
      <w:r w:rsidR="0017415C" w:rsidRPr="00937407">
        <w:rPr>
          <w:rFonts w:hAnsi="Times New Roman"/>
        </w:rPr>
        <w:t>w</w:t>
      </w:r>
      <w:r w:rsidRPr="00937407">
        <w:rPr>
          <w:rFonts w:hAnsi="Times New Roman"/>
        </w:rPr>
        <w:t xml:space="preserve"> </w:t>
      </w:r>
      <w:r w:rsidR="001934FF">
        <w:rPr>
          <w:rFonts w:hAnsi="Times New Roman"/>
          <w:b/>
        </w:rPr>
        <w:t>Załączniku Nr 4</w:t>
      </w:r>
      <w:r w:rsidRPr="00937407">
        <w:rPr>
          <w:rFonts w:hAnsi="Times New Roman"/>
          <w:b/>
        </w:rPr>
        <w:t xml:space="preserve"> do SIWZ – </w:t>
      </w:r>
      <w:r w:rsidR="0017415C" w:rsidRPr="00937407">
        <w:rPr>
          <w:rFonts w:hAnsi="Times New Roman"/>
          <w:b/>
        </w:rPr>
        <w:t>Istotne Postanowienia Umowy</w:t>
      </w:r>
      <w:r w:rsidR="0017415C" w:rsidRPr="00937407">
        <w:rPr>
          <w:rFonts w:hAnsi="Times New Roman"/>
        </w:rPr>
        <w:t xml:space="preserve">. </w:t>
      </w:r>
    </w:p>
    <w:p w:rsidR="0024572B" w:rsidRPr="00937407" w:rsidRDefault="0024572B"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p>
    <w:p w:rsidR="0024572B" w:rsidRPr="00937407" w:rsidRDefault="009E4C6F"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b/>
          <w:u w:val="single"/>
        </w:rPr>
      </w:pPr>
      <w:r w:rsidRPr="00937407">
        <w:rPr>
          <w:rFonts w:hAnsi="Times New Roman"/>
          <w:b/>
          <w:u w:val="single"/>
        </w:rPr>
        <w:t>Środki Ochrony Prawnej</w:t>
      </w:r>
    </w:p>
    <w:p w:rsidR="0024572B" w:rsidRPr="00937407" w:rsidRDefault="009E4C6F"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b/>
        </w:rPr>
      </w:pPr>
      <w:r w:rsidRPr="00937407">
        <w:rPr>
          <w:rFonts w:hAnsi="Times New Roman"/>
        </w:rPr>
        <w:t xml:space="preserve">Wykonawcom przysługują środki ochrony prawnej na zasadach określonych w DZIALE VI ustawy </w:t>
      </w:r>
      <w:r w:rsidR="0024572B" w:rsidRPr="00937407">
        <w:rPr>
          <w:rFonts w:hAnsi="Times New Roman"/>
        </w:rPr>
        <w:t> </w:t>
      </w:r>
      <w:proofErr w:type="spellStart"/>
      <w:r w:rsidRPr="00937407">
        <w:rPr>
          <w:rFonts w:hAnsi="Times New Roman"/>
        </w:rPr>
        <w:t>Pzp</w:t>
      </w:r>
      <w:proofErr w:type="spellEnd"/>
      <w:r w:rsidRPr="00937407">
        <w:rPr>
          <w:rFonts w:hAnsi="Times New Roman"/>
        </w:rPr>
        <w:t>.</w:t>
      </w:r>
      <w:r w:rsidRPr="00937407">
        <w:rPr>
          <w:rFonts w:hAnsi="Times New Roman"/>
          <w:b/>
        </w:rPr>
        <w:t xml:space="preserve"> </w:t>
      </w:r>
    </w:p>
    <w:p w:rsidR="0024572B" w:rsidRPr="00937407" w:rsidRDefault="0024572B"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b/>
        </w:rPr>
      </w:pPr>
    </w:p>
    <w:p w:rsidR="0017415C" w:rsidRPr="00937407" w:rsidRDefault="0017415C" w:rsidP="0024572B">
      <w:pPr>
        <w:pStyle w:val="Tekstpodstawowy"/>
        <w:pBdr>
          <w:top w:val="none" w:sz="0" w:space="0" w:color="auto"/>
          <w:left w:val="none" w:sz="0" w:space="0" w:color="auto"/>
          <w:bottom w:val="none" w:sz="0" w:space="0" w:color="auto"/>
          <w:right w:val="none" w:sz="0" w:space="0" w:color="auto"/>
          <w:bar w:val="none" w:sz="0" w:color="auto"/>
        </w:pBdr>
        <w:rPr>
          <w:rFonts w:hAnsi="Times New Roman"/>
          <w:b/>
          <w:u w:val="single"/>
        </w:rPr>
      </w:pPr>
      <w:r w:rsidRPr="00937407">
        <w:rPr>
          <w:rFonts w:hAnsi="Times New Roman"/>
          <w:b/>
          <w:u w:val="single"/>
        </w:rPr>
        <w:t>Dodatkowe informacje</w:t>
      </w:r>
    </w:p>
    <w:p w:rsidR="009E4C6F" w:rsidRPr="00937407" w:rsidRDefault="0017415C" w:rsidP="0017415C">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rPr>
        <w:t xml:space="preserve">1. </w:t>
      </w:r>
      <w:r w:rsidR="009E4C6F" w:rsidRPr="00937407">
        <w:rPr>
          <w:rFonts w:hAnsi="Times New Roman"/>
        </w:rPr>
        <w:t>Rozliczenia pomiędzy Wykonawcą a Zamawiającym będą dokonywane w PLN.</w:t>
      </w:r>
    </w:p>
    <w:p w:rsidR="009E4C6F" w:rsidRPr="00937407" w:rsidRDefault="00C046ED" w:rsidP="00C046ED">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937407">
        <w:rPr>
          <w:rFonts w:hAnsi="Times New Roman"/>
        </w:rPr>
        <w:t xml:space="preserve">2. </w:t>
      </w:r>
      <w:r w:rsidR="009E4C6F" w:rsidRPr="00937407">
        <w:rPr>
          <w:rFonts w:hAnsi="Times New Roman"/>
        </w:rPr>
        <w:t xml:space="preserve">W sprawach nie uregulowanych niniejszą SIWZ mają zastosowanie przepisy ustawy – Prawo zamówień </w:t>
      </w:r>
      <w:r w:rsidRPr="00937407">
        <w:rPr>
          <w:rFonts w:hAnsi="Times New Roman"/>
        </w:rPr>
        <w:t>       </w:t>
      </w:r>
      <w:r w:rsidR="009E4C6F" w:rsidRPr="00937407">
        <w:rPr>
          <w:rFonts w:hAnsi="Times New Roman"/>
        </w:rPr>
        <w:t>publicznych oraz Kodeksu cywilnego.</w:t>
      </w:r>
    </w:p>
    <w:p w:rsidR="009E4C6F" w:rsidRPr="00937407" w:rsidRDefault="009E4C6F" w:rsidP="00663605">
      <w:pPr>
        <w:pStyle w:val="Tekstpodstawowy"/>
        <w:numPr>
          <w:ilvl w:val="0"/>
          <w:numId w:val="32"/>
        </w:numPr>
        <w:pBdr>
          <w:top w:val="none" w:sz="0" w:space="0" w:color="auto"/>
          <w:left w:val="none" w:sz="0" w:space="0" w:color="auto"/>
          <w:bottom w:val="none" w:sz="0" w:space="0" w:color="auto"/>
          <w:right w:val="none" w:sz="0" w:space="0" w:color="auto"/>
          <w:bar w:val="none" w:sz="0" w:color="auto"/>
        </w:pBdr>
        <w:ind w:left="360" w:hanging="360"/>
        <w:rPr>
          <w:rFonts w:hAnsi="Times New Roman"/>
        </w:rPr>
      </w:pPr>
      <w:r w:rsidRPr="00937407">
        <w:rPr>
          <w:rFonts w:hAnsi="Times New Roman"/>
        </w:rPr>
        <w:t>Oferty, opinie, oświadczenia, zawiadomienia, wnioski, inne dokumenty i informacje składane przez Zamawiającego i Wykonawców oraz umowa w sprawie zamówienia publicznego stanowią załączniki do protokołu postępowania.</w:t>
      </w:r>
    </w:p>
    <w:p w:rsidR="009E4C6F" w:rsidRPr="00937407" w:rsidRDefault="009E4C6F" w:rsidP="00663605">
      <w:pPr>
        <w:pStyle w:val="Tekstpodstawowy"/>
        <w:numPr>
          <w:ilvl w:val="0"/>
          <w:numId w:val="32"/>
        </w:numPr>
        <w:pBdr>
          <w:top w:val="none" w:sz="0" w:space="0" w:color="auto"/>
          <w:left w:val="none" w:sz="0" w:space="0" w:color="auto"/>
          <w:bottom w:val="none" w:sz="0" w:space="0" w:color="auto"/>
          <w:right w:val="none" w:sz="0" w:space="0" w:color="auto"/>
          <w:bar w:val="none" w:sz="0" w:color="auto"/>
        </w:pBdr>
        <w:ind w:left="360" w:hanging="360"/>
        <w:rPr>
          <w:rFonts w:hAnsi="Times New Roman"/>
        </w:rPr>
      </w:pPr>
      <w:r w:rsidRPr="00937407">
        <w:rPr>
          <w:rFonts w:hAnsi="Times New Roman"/>
        </w:rPr>
        <w:t xml:space="preserve">Protokół wraz z załącznikami jest jawny. Załączniki do protokołu udostępnia się po dokonaniu wyboru najkorzystniejszej oferty lub unieważnieniu postępowania. </w:t>
      </w:r>
    </w:p>
    <w:p w:rsidR="009E4C6F" w:rsidRPr="00937407" w:rsidRDefault="009E4C6F" w:rsidP="00663605">
      <w:pPr>
        <w:pStyle w:val="Tekstpodstawowy"/>
        <w:numPr>
          <w:ilvl w:val="0"/>
          <w:numId w:val="32"/>
        </w:numPr>
        <w:pBdr>
          <w:top w:val="none" w:sz="0" w:space="0" w:color="auto"/>
          <w:left w:val="none" w:sz="0" w:space="0" w:color="auto"/>
          <w:bottom w:val="none" w:sz="0" w:space="0" w:color="auto"/>
          <w:right w:val="none" w:sz="0" w:space="0" w:color="auto"/>
          <w:bar w:val="none" w:sz="0" w:color="auto"/>
        </w:pBdr>
        <w:ind w:left="360" w:hanging="360"/>
        <w:rPr>
          <w:rFonts w:hAnsi="Times New Roman"/>
        </w:rPr>
      </w:pPr>
      <w:r w:rsidRPr="00937407">
        <w:rPr>
          <w:rFonts w:hAnsi="Times New Roman"/>
        </w:rPr>
        <w:t>Oferty są jawne od chwili ich otwarcia.</w:t>
      </w:r>
    </w:p>
    <w:p w:rsidR="009E4C6F" w:rsidRPr="00937407" w:rsidRDefault="009E4C6F" w:rsidP="00663605">
      <w:pPr>
        <w:pStyle w:val="Tekstpodstawowy"/>
        <w:numPr>
          <w:ilvl w:val="0"/>
          <w:numId w:val="32"/>
        </w:numPr>
        <w:pBdr>
          <w:top w:val="none" w:sz="0" w:space="0" w:color="auto"/>
          <w:left w:val="none" w:sz="0" w:space="0" w:color="auto"/>
          <w:bottom w:val="none" w:sz="0" w:space="0" w:color="auto"/>
          <w:right w:val="none" w:sz="0" w:space="0" w:color="auto"/>
          <w:bar w:val="none" w:sz="0" w:color="auto"/>
        </w:pBdr>
        <w:ind w:left="360" w:hanging="360"/>
        <w:rPr>
          <w:rFonts w:hAnsi="Times New Roman"/>
        </w:rPr>
      </w:pPr>
      <w:r w:rsidRPr="00937407">
        <w:rPr>
          <w:rFonts w:hAnsi="Times New Roman"/>
        </w:rPr>
        <w:t xml:space="preserve">Nie ujawnia się informacji stanowiących tajemnicę przedsiębiorstwa w rozumieniu przepisów </w:t>
      </w:r>
      <w:r w:rsidRPr="00937407">
        <w:rPr>
          <w:rFonts w:hAnsi="Times New Roman"/>
        </w:rPr>
        <w:br/>
        <w:t>o zwalczaniu nieuczciwej konkurencji, jeżeli Wykonawca zastrzegł w ofercie, że nie mogą one być udostępniane.</w:t>
      </w:r>
    </w:p>
    <w:p w:rsidR="009E4C6F" w:rsidRPr="00937407" w:rsidRDefault="009E4C6F" w:rsidP="00663605">
      <w:pPr>
        <w:pStyle w:val="Tekstpodstawowy"/>
        <w:numPr>
          <w:ilvl w:val="0"/>
          <w:numId w:val="32"/>
        </w:numPr>
        <w:pBdr>
          <w:top w:val="none" w:sz="0" w:space="0" w:color="auto"/>
          <w:left w:val="none" w:sz="0" w:space="0" w:color="auto"/>
          <w:bottom w:val="none" w:sz="0" w:space="0" w:color="auto"/>
          <w:right w:val="none" w:sz="0" w:space="0" w:color="auto"/>
          <w:bar w:val="none" w:sz="0" w:color="auto"/>
        </w:pBdr>
        <w:ind w:left="360" w:hanging="360"/>
        <w:rPr>
          <w:rFonts w:hAnsi="Times New Roman"/>
        </w:rPr>
      </w:pPr>
      <w:r w:rsidRPr="00937407">
        <w:rPr>
          <w:rFonts w:hAnsi="Times New Roman"/>
        </w:rPr>
        <w:t>Ujawnianie treści protokołu wraz z załącznikami odbywać się będzie wg poniższych zasad:</w:t>
      </w:r>
    </w:p>
    <w:p w:rsidR="009E4C6F" w:rsidRPr="00937407" w:rsidRDefault="009E4C6F" w:rsidP="00663605">
      <w:pPr>
        <w:pStyle w:val="Tekstpodstawowy"/>
        <w:numPr>
          <w:ilvl w:val="0"/>
          <w:numId w:val="35"/>
        </w:numPr>
        <w:pBdr>
          <w:top w:val="none" w:sz="0" w:space="0" w:color="auto"/>
          <w:left w:val="none" w:sz="0" w:space="0" w:color="auto"/>
          <w:bottom w:val="none" w:sz="0" w:space="0" w:color="auto"/>
          <w:right w:val="none" w:sz="0" w:space="0" w:color="auto"/>
          <w:bar w:val="none" w:sz="0" w:color="auto"/>
        </w:pBdr>
        <w:tabs>
          <w:tab w:val="left" w:pos="720"/>
        </w:tabs>
        <w:ind w:left="714" w:hanging="357"/>
        <w:rPr>
          <w:rFonts w:hAnsi="Times New Roman"/>
        </w:rPr>
      </w:pPr>
      <w:r w:rsidRPr="00937407">
        <w:rPr>
          <w:rFonts w:hAnsi="Times New Roman"/>
        </w:rPr>
        <w:t>Zamawiający udostępnia wskazane dokumenty po złożeniu</w:t>
      </w:r>
      <w:r w:rsidR="00A7658D">
        <w:rPr>
          <w:rFonts w:hAnsi="Times New Roman"/>
        </w:rPr>
        <w:t xml:space="preserve"> wniosku.</w:t>
      </w:r>
    </w:p>
    <w:p w:rsidR="009E7EF1" w:rsidRPr="00937407" w:rsidRDefault="009E7EF1"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937407">
        <w:rPr>
          <w:rFonts w:eastAsia="Times New Roman"/>
          <w:b/>
          <w:bCs/>
          <w:color w:val="000000"/>
          <w:u w:val="single" w:color="000000"/>
          <w:lang w:val="pl-PL" w:eastAsia="pl-PL"/>
        </w:rPr>
        <w:t>Zamawiaj</w:t>
      </w:r>
      <w:r w:rsidRPr="00937407">
        <w:rPr>
          <w:b/>
          <w:bCs/>
          <w:color w:val="000000"/>
          <w:u w:val="single" w:color="000000"/>
          <w:lang w:val="pl-PL" w:eastAsia="pl-PL"/>
        </w:rPr>
        <w:t>ą</w:t>
      </w:r>
      <w:r w:rsidRPr="00937407">
        <w:rPr>
          <w:rFonts w:eastAsia="Times New Roman"/>
          <w:b/>
          <w:bCs/>
          <w:color w:val="000000"/>
          <w:u w:val="single" w:color="000000"/>
          <w:lang w:val="pl-PL" w:eastAsia="pl-PL"/>
        </w:rPr>
        <w:t>cy nie ogranicza</w:t>
      </w:r>
      <w:r w:rsidRPr="00937407">
        <w:rPr>
          <w:rFonts w:eastAsia="Times New Roman"/>
          <w:color w:val="000000"/>
          <w:u w:color="000000"/>
          <w:lang w:val="pl-PL" w:eastAsia="pl-PL"/>
        </w:rPr>
        <w:t xml:space="preserve"> </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937407">
        <w:rPr>
          <w:rFonts w:eastAsia="Times New Roman"/>
          <w:color w:val="000000"/>
          <w:u w:color="000000"/>
          <w:lang w:val="pl-PL" w:eastAsia="pl-PL"/>
        </w:rPr>
        <w:t>mo</w:t>
      </w:r>
      <w:r w:rsidRPr="00937407">
        <w:rPr>
          <w:color w:val="000000"/>
          <w:u w:color="000000"/>
          <w:lang w:val="pl-PL" w:eastAsia="pl-PL"/>
        </w:rPr>
        <w:t>ż</w:t>
      </w:r>
      <w:r w:rsidRPr="00937407">
        <w:rPr>
          <w:rFonts w:eastAsia="Times New Roman"/>
          <w:color w:val="000000"/>
          <w:u w:color="000000"/>
          <w:lang w:val="pl-PL" w:eastAsia="pl-PL"/>
        </w:rPr>
        <w:t>liwo</w:t>
      </w:r>
      <w:r w:rsidRPr="00937407">
        <w:rPr>
          <w:color w:val="000000"/>
          <w:u w:color="000000"/>
          <w:lang w:val="pl-PL" w:eastAsia="pl-PL"/>
        </w:rPr>
        <w:t>ś</w:t>
      </w:r>
      <w:r w:rsidRPr="00937407">
        <w:rPr>
          <w:rFonts w:eastAsia="Times New Roman"/>
          <w:color w:val="000000"/>
          <w:u w:color="000000"/>
          <w:lang w:val="pl-PL" w:eastAsia="pl-PL"/>
        </w:rPr>
        <w:t>ci ubiegania si</w:t>
      </w:r>
      <w:r w:rsidRPr="00937407">
        <w:rPr>
          <w:color w:val="000000"/>
          <w:u w:color="000000"/>
          <w:lang w:val="pl-PL" w:eastAsia="pl-PL"/>
        </w:rPr>
        <w:t xml:space="preserve">ę </w:t>
      </w:r>
      <w:r w:rsidRPr="00937407">
        <w:rPr>
          <w:rFonts w:eastAsia="Times New Roman"/>
          <w:color w:val="000000"/>
          <w:u w:color="000000"/>
          <w:lang w:val="pl-PL" w:eastAsia="pl-PL"/>
        </w:rPr>
        <w:t>o zam</w:t>
      </w:r>
      <w:r w:rsidRPr="00937407">
        <w:rPr>
          <w:color w:val="000000"/>
          <w:u w:color="000000"/>
          <w:lang w:val="pl-PL" w:eastAsia="pl-PL"/>
        </w:rPr>
        <w:t>ó</w:t>
      </w:r>
      <w:r w:rsidRPr="00937407">
        <w:rPr>
          <w:rFonts w:eastAsia="Times New Roman"/>
          <w:color w:val="000000"/>
          <w:u w:color="000000"/>
          <w:lang w:val="pl-PL" w:eastAsia="pl-PL"/>
        </w:rPr>
        <w:t>wienie publiczne tylko dla Wykonawc</w:t>
      </w:r>
      <w:r w:rsidRPr="00937407">
        <w:rPr>
          <w:color w:val="000000"/>
          <w:u w:color="000000"/>
          <w:lang w:val="pl-PL" w:eastAsia="pl-PL"/>
        </w:rPr>
        <w:t>ó</w:t>
      </w:r>
      <w:r w:rsidRPr="00937407">
        <w:rPr>
          <w:rFonts w:eastAsia="Times New Roman"/>
          <w:color w:val="000000"/>
          <w:u w:color="000000"/>
          <w:lang w:val="pl-PL" w:eastAsia="pl-PL"/>
        </w:rPr>
        <w:t>w, u kt</w:t>
      </w:r>
      <w:r w:rsidRPr="00937407">
        <w:rPr>
          <w:color w:val="000000"/>
          <w:u w:color="000000"/>
          <w:lang w:val="pl-PL" w:eastAsia="pl-PL"/>
        </w:rPr>
        <w:t>ó</w:t>
      </w:r>
      <w:r w:rsidRPr="00937407">
        <w:rPr>
          <w:rFonts w:eastAsia="Times New Roman"/>
          <w:color w:val="000000"/>
          <w:u w:color="000000"/>
          <w:lang w:val="pl-PL" w:eastAsia="pl-PL"/>
        </w:rPr>
        <w:t>rych ponad 50% pracownik</w:t>
      </w:r>
      <w:r w:rsidRPr="00937407">
        <w:rPr>
          <w:color w:val="000000"/>
          <w:u w:color="000000"/>
          <w:lang w:val="pl-PL" w:eastAsia="pl-PL"/>
        </w:rPr>
        <w:t>ó</w:t>
      </w:r>
      <w:r w:rsidRPr="00937407">
        <w:rPr>
          <w:rFonts w:eastAsia="Times New Roman"/>
          <w:color w:val="000000"/>
          <w:u w:color="000000"/>
          <w:lang w:val="pl-PL" w:eastAsia="pl-PL"/>
        </w:rPr>
        <w:t>w stanowi</w:t>
      </w:r>
      <w:r w:rsidRPr="00937407">
        <w:rPr>
          <w:color w:val="000000"/>
          <w:u w:color="000000"/>
          <w:lang w:val="pl-PL" w:eastAsia="pl-PL"/>
        </w:rPr>
        <w:t xml:space="preserve">ą </w:t>
      </w:r>
      <w:r w:rsidRPr="00937407">
        <w:rPr>
          <w:rFonts w:eastAsia="Times New Roman"/>
          <w:color w:val="000000"/>
          <w:u w:color="000000"/>
          <w:lang w:val="pl-PL" w:eastAsia="pl-PL"/>
        </w:rPr>
        <w:t>osoby niepe</w:t>
      </w:r>
      <w:r w:rsidRPr="00937407">
        <w:rPr>
          <w:color w:val="000000"/>
          <w:u w:color="000000"/>
          <w:lang w:val="pl-PL" w:eastAsia="pl-PL"/>
        </w:rPr>
        <w:t>ł</w:t>
      </w:r>
      <w:r w:rsidRPr="00937407">
        <w:rPr>
          <w:rFonts w:eastAsia="Times New Roman"/>
          <w:color w:val="000000"/>
          <w:u w:color="000000"/>
          <w:lang w:val="pl-PL" w:eastAsia="pl-PL"/>
        </w:rPr>
        <w:t>nosprawne.</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color w:val="000000"/>
          <w:u w:val="single"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val="single" w:color="000000"/>
          <w:lang w:val="pl-PL" w:eastAsia="pl-PL"/>
        </w:rPr>
      </w:pPr>
      <w:r w:rsidRPr="00937407">
        <w:rPr>
          <w:rFonts w:eastAsia="Times New Roman"/>
          <w:b/>
          <w:bCs/>
          <w:color w:val="000000"/>
          <w:u w:val="single" w:color="000000"/>
          <w:lang w:val="pl-PL" w:eastAsia="pl-PL"/>
        </w:rPr>
        <w:t>Zamawiający nie zamierza</w:t>
      </w:r>
    </w:p>
    <w:p w:rsidR="009E4C6F" w:rsidRPr="00937407" w:rsidRDefault="009E4C6F" w:rsidP="00663605">
      <w:pPr>
        <w:numPr>
          <w:ilvl w:val="0"/>
          <w:numId w:val="36"/>
        </w:numPr>
        <w:pBdr>
          <w:top w:val="none" w:sz="0" w:space="0" w:color="auto"/>
          <w:left w:val="none" w:sz="0" w:space="0" w:color="auto"/>
          <w:bottom w:val="none" w:sz="0" w:space="0" w:color="auto"/>
          <w:right w:val="none" w:sz="0" w:space="0" w:color="auto"/>
          <w:bar w:val="none" w:sz="0" w:color="auto"/>
        </w:pBdr>
        <w:tabs>
          <w:tab w:val="num" w:pos="360"/>
        </w:tabs>
        <w:ind w:left="360" w:hanging="360"/>
        <w:rPr>
          <w:rFonts w:eastAsia="Times New Roman"/>
          <w:color w:val="000000"/>
          <w:u w:color="000000"/>
          <w:lang w:val="pl-PL" w:eastAsia="pl-PL"/>
        </w:rPr>
      </w:pPr>
      <w:r w:rsidRPr="00937407">
        <w:rPr>
          <w:rFonts w:eastAsia="Times New Roman"/>
          <w:color w:val="000000"/>
          <w:u w:color="000000"/>
          <w:lang w:val="pl-PL" w:eastAsia="pl-PL"/>
        </w:rPr>
        <w:t>zawiera</w:t>
      </w:r>
      <w:r w:rsidRPr="00937407">
        <w:rPr>
          <w:color w:val="000000"/>
          <w:u w:color="000000"/>
          <w:lang w:val="pl-PL" w:eastAsia="pl-PL"/>
        </w:rPr>
        <w:t xml:space="preserve">ć </w:t>
      </w:r>
      <w:r w:rsidRPr="00937407">
        <w:rPr>
          <w:rFonts w:eastAsia="Times New Roman"/>
          <w:color w:val="000000"/>
          <w:u w:color="000000"/>
          <w:lang w:val="pl-PL" w:eastAsia="pl-PL"/>
        </w:rPr>
        <w:t>umowy ramowej,</w:t>
      </w:r>
    </w:p>
    <w:p w:rsidR="009E4C6F" w:rsidRPr="00937407" w:rsidRDefault="009E4C6F" w:rsidP="00663605">
      <w:pPr>
        <w:numPr>
          <w:ilvl w:val="0"/>
          <w:numId w:val="36"/>
        </w:numPr>
        <w:pBdr>
          <w:top w:val="none" w:sz="0" w:space="0" w:color="auto"/>
          <w:left w:val="none" w:sz="0" w:space="0" w:color="auto"/>
          <w:bottom w:val="none" w:sz="0" w:space="0" w:color="auto"/>
          <w:right w:val="none" w:sz="0" w:space="0" w:color="auto"/>
          <w:bar w:val="none" w:sz="0" w:color="auto"/>
        </w:pBdr>
        <w:tabs>
          <w:tab w:val="num" w:pos="360"/>
        </w:tabs>
        <w:ind w:left="360" w:hanging="360"/>
        <w:rPr>
          <w:rFonts w:eastAsia="Times New Roman"/>
          <w:color w:val="000000"/>
          <w:u w:color="000000"/>
          <w:lang w:val="pl-PL" w:eastAsia="pl-PL"/>
        </w:rPr>
      </w:pPr>
      <w:r w:rsidRPr="00937407">
        <w:rPr>
          <w:rFonts w:eastAsia="Times New Roman"/>
          <w:color w:val="000000"/>
          <w:u w:color="000000"/>
          <w:lang w:val="pl-PL" w:eastAsia="pl-PL"/>
        </w:rPr>
        <w:t>ustanawia</w:t>
      </w:r>
      <w:r w:rsidRPr="00937407">
        <w:rPr>
          <w:color w:val="000000"/>
          <w:u w:color="000000"/>
          <w:lang w:val="pl-PL" w:eastAsia="pl-PL"/>
        </w:rPr>
        <w:t xml:space="preserve">ć </w:t>
      </w:r>
      <w:r w:rsidRPr="00937407">
        <w:rPr>
          <w:rFonts w:eastAsia="Times New Roman"/>
          <w:color w:val="000000"/>
          <w:u w:color="000000"/>
          <w:lang w:val="pl-PL" w:eastAsia="pl-PL"/>
        </w:rPr>
        <w:t>dynamicznego systemu zakup</w:t>
      </w:r>
      <w:r w:rsidRPr="00937407">
        <w:rPr>
          <w:color w:val="000000"/>
          <w:u w:color="000000"/>
          <w:lang w:val="pl-PL" w:eastAsia="pl-PL"/>
        </w:rPr>
        <w:t>ó</w:t>
      </w:r>
      <w:r w:rsidRPr="00937407">
        <w:rPr>
          <w:rFonts w:eastAsia="Times New Roman"/>
          <w:color w:val="000000"/>
          <w:u w:color="000000"/>
          <w:lang w:val="pl-PL" w:eastAsia="pl-PL"/>
        </w:rPr>
        <w:t>w,</w:t>
      </w:r>
    </w:p>
    <w:p w:rsidR="009E4C6F" w:rsidRPr="00937407" w:rsidRDefault="009E4C6F" w:rsidP="00663605">
      <w:pPr>
        <w:numPr>
          <w:ilvl w:val="0"/>
          <w:numId w:val="36"/>
        </w:numPr>
        <w:pBdr>
          <w:top w:val="none" w:sz="0" w:space="0" w:color="auto"/>
          <w:left w:val="none" w:sz="0" w:space="0" w:color="auto"/>
          <w:bottom w:val="none" w:sz="0" w:space="0" w:color="auto"/>
          <w:right w:val="none" w:sz="0" w:space="0" w:color="auto"/>
          <w:bar w:val="none" w:sz="0" w:color="auto"/>
        </w:pBdr>
        <w:tabs>
          <w:tab w:val="num" w:pos="360"/>
        </w:tabs>
        <w:ind w:left="360" w:hanging="360"/>
        <w:rPr>
          <w:rFonts w:eastAsia="Times New Roman"/>
          <w:color w:val="000000"/>
          <w:u w:color="000000"/>
          <w:lang w:val="pl-PL" w:eastAsia="pl-PL"/>
        </w:rPr>
      </w:pPr>
      <w:r w:rsidRPr="00937407">
        <w:rPr>
          <w:rFonts w:eastAsia="Times New Roman"/>
          <w:color w:val="000000"/>
          <w:u w:color="000000"/>
          <w:lang w:val="pl-PL" w:eastAsia="pl-PL"/>
        </w:rPr>
        <w:t>zastosowa</w:t>
      </w:r>
      <w:r w:rsidRPr="00937407">
        <w:rPr>
          <w:color w:val="000000"/>
          <w:u w:color="000000"/>
          <w:lang w:val="pl-PL" w:eastAsia="pl-PL"/>
        </w:rPr>
        <w:t xml:space="preserve">ć </w:t>
      </w:r>
      <w:r w:rsidRPr="00937407">
        <w:rPr>
          <w:rFonts w:eastAsia="Times New Roman"/>
          <w:color w:val="000000"/>
          <w:u w:color="000000"/>
          <w:lang w:val="pl-PL" w:eastAsia="pl-PL"/>
        </w:rPr>
        <w:t>aukcji elektronicznej przy wyborze najkorzystniejszej oferty.</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color w:val="000000"/>
          <w:u w:val="single"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val="single" w:color="000000"/>
          <w:lang w:val="pl-PL" w:eastAsia="pl-PL"/>
        </w:rPr>
      </w:pPr>
      <w:r w:rsidRPr="00937407">
        <w:rPr>
          <w:rFonts w:eastAsia="Times New Roman"/>
          <w:b/>
          <w:bCs/>
          <w:color w:val="000000"/>
          <w:u w:val="single" w:color="000000"/>
          <w:lang w:val="pl-PL" w:eastAsia="pl-PL"/>
        </w:rPr>
        <w:t>Zamawiający nie przewiduje</w:t>
      </w:r>
    </w:p>
    <w:p w:rsidR="009E4C6F" w:rsidRPr="00937407" w:rsidRDefault="009E4C6F" w:rsidP="00663605">
      <w:pPr>
        <w:numPr>
          <w:ilvl w:val="0"/>
          <w:numId w:val="37"/>
        </w:numPr>
        <w:pBdr>
          <w:top w:val="none" w:sz="0" w:space="0" w:color="auto"/>
          <w:left w:val="none" w:sz="0" w:space="0" w:color="auto"/>
          <w:bottom w:val="none" w:sz="0" w:space="0" w:color="auto"/>
          <w:right w:val="none" w:sz="0" w:space="0" w:color="auto"/>
          <w:bar w:val="none" w:sz="0" w:color="auto"/>
        </w:pBdr>
        <w:tabs>
          <w:tab w:val="num" w:pos="360"/>
        </w:tabs>
        <w:ind w:left="360" w:hanging="360"/>
        <w:rPr>
          <w:color w:val="000000"/>
          <w:u w:color="000000"/>
          <w:lang w:val="pl-PL" w:eastAsia="pl-PL"/>
        </w:rPr>
      </w:pPr>
      <w:r w:rsidRPr="00937407">
        <w:rPr>
          <w:rFonts w:eastAsia="Times New Roman"/>
          <w:color w:val="000000"/>
          <w:u w:color="000000"/>
          <w:lang w:val="pl-PL" w:eastAsia="pl-PL"/>
        </w:rPr>
        <w:t>zwrotu kosztów udziału w postępowaniu,</w:t>
      </w:r>
    </w:p>
    <w:p w:rsidR="009E4C6F" w:rsidRPr="00937407" w:rsidRDefault="009E4C6F" w:rsidP="00663605">
      <w:pPr>
        <w:numPr>
          <w:ilvl w:val="0"/>
          <w:numId w:val="37"/>
        </w:numPr>
        <w:pBdr>
          <w:top w:val="none" w:sz="0" w:space="0" w:color="auto"/>
          <w:left w:val="none" w:sz="0" w:space="0" w:color="auto"/>
          <w:bottom w:val="none" w:sz="0" w:space="0" w:color="auto"/>
          <w:right w:val="none" w:sz="0" w:space="0" w:color="auto"/>
          <w:bar w:val="none" w:sz="0" w:color="auto"/>
        </w:pBdr>
        <w:tabs>
          <w:tab w:val="num" w:pos="360"/>
        </w:tabs>
        <w:ind w:left="360" w:hanging="360"/>
        <w:jc w:val="both"/>
        <w:rPr>
          <w:rFonts w:eastAsia="Times New Roman"/>
          <w:color w:val="000000"/>
          <w:u w:color="000000"/>
          <w:lang w:val="pl-PL" w:eastAsia="pl-PL"/>
        </w:rPr>
      </w:pPr>
      <w:r w:rsidRPr="00937407">
        <w:rPr>
          <w:rFonts w:eastAsia="Times New Roman"/>
          <w:color w:val="000000"/>
          <w:u w:color="000000"/>
          <w:lang w:val="pl-PL" w:eastAsia="pl-PL"/>
        </w:rPr>
        <w:lastRenderedPageBreak/>
        <w:t>udzielenia zaliczek na poczet wykonania zam</w:t>
      </w:r>
      <w:r w:rsidRPr="00937407">
        <w:rPr>
          <w:color w:val="000000"/>
          <w:u w:color="000000"/>
          <w:lang w:val="pl-PL" w:eastAsia="pl-PL"/>
        </w:rPr>
        <w:t>ó</w:t>
      </w:r>
      <w:r w:rsidRPr="00937407">
        <w:rPr>
          <w:rFonts w:eastAsia="Times New Roman"/>
          <w:color w:val="000000"/>
          <w:u w:color="000000"/>
          <w:lang w:val="pl-PL" w:eastAsia="pl-PL"/>
        </w:rPr>
        <w:t>wienia,</w:t>
      </w:r>
    </w:p>
    <w:p w:rsidR="009E4C6F" w:rsidRPr="00937407" w:rsidRDefault="009E4C6F" w:rsidP="00663605">
      <w:pPr>
        <w:pStyle w:val="ZnakZnak1"/>
        <w:numPr>
          <w:ilvl w:val="0"/>
          <w:numId w:val="37"/>
        </w:numPr>
        <w:pBdr>
          <w:top w:val="none" w:sz="0" w:space="0" w:color="auto"/>
          <w:left w:val="none" w:sz="0" w:space="0" w:color="auto"/>
          <w:bottom w:val="none" w:sz="0" w:space="0" w:color="auto"/>
          <w:right w:val="none" w:sz="0" w:space="0" w:color="auto"/>
          <w:bar w:val="none" w:sz="0" w:color="auto"/>
        </w:pBdr>
        <w:tabs>
          <w:tab w:val="num" w:pos="360"/>
        </w:tabs>
        <w:ind w:left="360" w:hanging="360"/>
        <w:jc w:val="both"/>
        <w:rPr>
          <w:rFonts w:ascii="Times New Roman" w:hAnsi="Times New Roman" w:cs="Times New Roman"/>
        </w:rPr>
      </w:pPr>
      <w:r w:rsidRPr="00937407">
        <w:rPr>
          <w:rFonts w:ascii="Times New Roman" w:hAnsi="Times New Roman" w:cs="Times New Roman"/>
        </w:rPr>
        <w:t>unieważnienia postępowania o udzielenie zamówienia, w przypadku nieprzyznania środków pochodzących z budżetu Unii Europejskiej oraz niepodlegających zwrotowi</w:t>
      </w:r>
      <w:r w:rsidRPr="00937407">
        <w:rPr>
          <w:rFonts w:ascii="Times New Roman" w:hAnsi="Times New Roman" w:cs="Times New Roman"/>
          <w:b/>
          <w:bCs/>
        </w:rPr>
        <w:t xml:space="preserve"> </w:t>
      </w:r>
      <w:r w:rsidRPr="00937407">
        <w:rPr>
          <w:rFonts w:ascii="Times New Roman" w:hAnsi="Times New Roman" w:cs="Times New Roman"/>
        </w:rPr>
        <w:t>środków z pomocy udzielonej przez państwa członkowskie Europejskiego Porozumienia o Wolnym Handlu (EFTA), które miały być przeznaczone na sfinansowanie całości lub części zamówienia.</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color w:val="000000"/>
          <w:u w:val="single"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val="single" w:color="000000"/>
          <w:lang w:val="pl-PL" w:eastAsia="pl-PL"/>
        </w:rPr>
      </w:pPr>
      <w:r w:rsidRPr="00937407">
        <w:rPr>
          <w:rFonts w:eastAsia="Times New Roman"/>
          <w:b/>
          <w:bCs/>
          <w:color w:val="000000"/>
          <w:u w:val="single" w:color="000000"/>
          <w:lang w:val="pl-PL" w:eastAsia="pl-PL"/>
        </w:rPr>
        <w:t>Zamawiający przewiduje</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937407">
        <w:rPr>
          <w:rFonts w:eastAsia="Times New Roman"/>
          <w:color w:val="000000"/>
          <w:u w:color="000000"/>
          <w:lang w:val="pl-PL" w:eastAsia="pl-PL"/>
        </w:rPr>
        <w:t>1. udz</w:t>
      </w:r>
      <w:r w:rsidR="00C046ED" w:rsidRPr="00937407">
        <w:rPr>
          <w:rFonts w:eastAsia="Times New Roman"/>
          <w:color w:val="000000"/>
          <w:u w:color="000000"/>
          <w:lang w:val="pl-PL" w:eastAsia="pl-PL"/>
        </w:rPr>
        <w:t>ielenie zamówień</w:t>
      </w:r>
      <w:r w:rsidRPr="00937407">
        <w:rPr>
          <w:rFonts w:eastAsia="Times New Roman"/>
          <w:color w:val="000000"/>
          <w:u w:color="000000"/>
          <w:lang w:val="pl-PL" w:eastAsia="pl-PL"/>
        </w:rPr>
        <w:t>, o których</w:t>
      </w:r>
      <w:r w:rsidR="00156B84" w:rsidRPr="00937407">
        <w:rPr>
          <w:rFonts w:eastAsia="Times New Roman"/>
          <w:color w:val="000000"/>
          <w:u w:color="000000"/>
          <w:lang w:val="pl-PL" w:eastAsia="pl-PL"/>
        </w:rPr>
        <w:t xml:space="preserve"> mowa w art. 67 ust. </w:t>
      </w:r>
      <w:r w:rsidR="00156B84" w:rsidRPr="00937407">
        <w:rPr>
          <w:rFonts w:eastAsia="Times New Roman"/>
          <w:u w:color="000000"/>
          <w:lang w:val="pl-PL" w:eastAsia="pl-PL"/>
        </w:rPr>
        <w:t>1 pkt 6</w:t>
      </w:r>
      <w:r w:rsidRPr="00937407">
        <w:rPr>
          <w:rFonts w:eastAsia="Times New Roman"/>
          <w:u w:color="000000"/>
          <w:lang w:val="pl-PL" w:eastAsia="pl-PL"/>
        </w:rPr>
        <w:t xml:space="preserve"> ustawy</w:t>
      </w:r>
      <w:r w:rsidRPr="00937407">
        <w:rPr>
          <w:rFonts w:eastAsia="Times New Roman"/>
          <w:color w:val="000000"/>
          <w:u w:color="000000"/>
          <w:lang w:val="pl-PL" w:eastAsia="pl-PL"/>
        </w:rPr>
        <w:t xml:space="preserve"> </w:t>
      </w:r>
      <w:proofErr w:type="spellStart"/>
      <w:r w:rsidRPr="00937407">
        <w:rPr>
          <w:rFonts w:eastAsia="Times New Roman"/>
          <w:color w:val="000000"/>
          <w:u w:color="000000"/>
          <w:lang w:val="pl-PL" w:eastAsia="pl-PL"/>
        </w:rPr>
        <w:t>Pzp</w:t>
      </w:r>
      <w:proofErr w:type="spellEnd"/>
      <w:r w:rsidRPr="00937407">
        <w:rPr>
          <w:rFonts w:eastAsia="Times New Roman"/>
          <w:color w:val="000000"/>
          <w:u w:color="000000"/>
          <w:lang w:val="pl-PL" w:eastAsia="pl-PL"/>
        </w:rPr>
        <w:t>, w </w:t>
      </w:r>
      <w:r w:rsidR="0056127B" w:rsidRPr="00937407">
        <w:rPr>
          <w:rFonts w:eastAsia="Times New Roman"/>
          <w:color w:val="000000"/>
          <w:u w:color="000000"/>
          <w:lang w:val="pl-PL" w:eastAsia="pl-PL"/>
        </w:rPr>
        <w:t>wysokości 2</w:t>
      </w:r>
      <w:r w:rsidRPr="00937407">
        <w:rPr>
          <w:rFonts w:eastAsia="Times New Roman"/>
          <w:color w:val="000000"/>
          <w:u w:color="000000"/>
          <w:lang w:val="pl-PL" w:eastAsia="pl-PL"/>
        </w:rPr>
        <w:t>5% wartości zamówienia podstawowego.</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937407">
        <w:rPr>
          <w:rFonts w:eastAsia="Times New Roman"/>
          <w:color w:val="000000"/>
          <w:u w:color="000000"/>
          <w:lang w:val="pl-PL" w:eastAsia="pl-PL"/>
        </w:rPr>
        <w:t>2. zmiany w umowie na warunkach przewidzianych w Specyfikacji Istotnych Warunków Zamówienia</w:t>
      </w:r>
      <w:r w:rsidR="00885D28">
        <w:rPr>
          <w:rFonts w:eastAsia="Times New Roman"/>
          <w:color w:val="000000"/>
          <w:u w:color="000000"/>
          <w:lang w:val="pl-PL" w:eastAsia="pl-PL"/>
        </w:rPr>
        <w:t>.</w:t>
      </w:r>
      <w:r w:rsidRPr="00937407">
        <w:rPr>
          <w:rFonts w:eastAsia="Times New Roman"/>
          <w:color w:val="000000"/>
          <w:u w:color="000000"/>
          <w:lang w:val="pl-PL" w:eastAsia="pl-PL"/>
        </w:rPr>
        <w:t xml:space="preserve"> </w:t>
      </w:r>
    </w:p>
    <w:p w:rsidR="009E4C6F" w:rsidRPr="00937407" w:rsidRDefault="009E4C6F"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b/>
          <w:bCs/>
          <w:u w:val="single"/>
        </w:rPr>
      </w:pPr>
    </w:p>
    <w:p w:rsidR="009E4C6F" w:rsidRPr="00937407" w:rsidRDefault="009E4C6F"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u w:val="single"/>
        </w:rPr>
      </w:pPr>
      <w:r w:rsidRPr="00937407">
        <w:rPr>
          <w:rFonts w:hAnsi="Times New Roman"/>
          <w:b/>
          <w:bCs/>
          <w:u w:val="single"/>
        </w:rPr>
        <w:t>Zamawiający zastrzega sobie prawo do</w:t>
      </w:r>
    </w:p>
    <w:p w:rsidR="009E4C6F" w:rsidRPr="00937407" w:rsidRDefault="009E4C6F" w:rsidP="00663605">
      <w:pPr>
        <w:pStyle w:val="Tekstpodstawowy"/>
        <w:numPr>
          <w:ilvl w:val="0"/>
          <w:numId w:val="38"/>
        </w:numPr>
        <w:pBdr>
          <w:top w:val="none" w:sz="0" w:space="0" w:color="auto"/>
          <w:left w:val="none" w:sz="0" w:space="0" w:color="auto"/>
          <w:bottom w:val="none" w:sz="0" w:space="0" w:color="auto"/>
          <w:right w:val="none" w:sz="0" w:space="0" w:color="auto"/>
          <w:bar w:val="none" w:sz="0" w:color="auto"/>
        </w:pBdr>
        <w:tabs>
          <w:tab w:val="num" w:pos="360"/>
        </w:tabs>
        <w:ind w:left="360" w:hanging="360"/>
        <w:rPr>
          <w:rFonts w:hAnsi="Times New Roman"/>
        </w:rPr>
      </w:pPr>
      <w:r w:rsidRPr="00937407">
        <w:rPr>
          <w:rFonts w:hAnsi="Times New Roman"/>
        </w:rPr>
        <w:t xml:space="preserve">zmiany treści ogłoszenia o zamówieniu opublikowanego w Dzienniku Urzędowym Unii Europejskiej, o której mowa w art. 12a ustawy </w:t>
      </w:r>
      <w:proofErr w:type="spellStart"/>
      <w:r w:rsidRPr="00937407">
        <w:rPr>
          <w:rFonts w:hAnsi="Times New Roman"/>
        </w:rPr>
        <w:t>Pzp</w:t>
      </w:r>
      <w:proofErr w:type="spellEnd"/>
      <w:r w:rsidRPr="00937407">
        <w:rPr>
          <w:rFonts w:hAnsi="Times New Roman"/>
        </w:rPr>
        <w:t>. W przypadku dokonania zmiany w ogłoszeniu, Zamawiający – o ile zajdzie taka konieczność – przedłuży termin składania ofert o czas niezbędny do wprowadzenia zmian w ofertach,</w:t>
      </w:r>
    </w:p>
    <w:p w:rsidR="009E4C6F" w:rsidRPr="00937407" w:rsidRDefault="009E4C6F" w:rsidP="00663605">
      <w:pPr>
        <w:pStyle w:val="Tekstpodstawowy"/>
        <w:numPr>
          <w:ilvl w:val="0"/>
          <w:numId w:val="38"/>
        </w:numPr>
        <w:pBdr>
          <w:top w:val="none" w:sz="0" w:space="0" w:color="auto"/>
          <w:left w:val="none" w:sz="0" w:space="0" w:color="auto"/>
          <w:bottom w:val="none" w:sz="0" w:space="0" w:color="auto"/>
          <w:right w:val="none" w:sz="0" w:space="0" w:color="auto"/>
          <w:bar w:val="none" w:sz="0" w:color="auto"/>
        </w:pBdr>
        <w:tabs>
          <w:tab w:val="num" w:pos="360"/>
        </w:tabs>
        <w:ind w:left="360" w:hanging="360"/>
        <w:rPr>
          <w:rFonts w:hAnsi="Times New Roman"/>
        </w:rPr>
      </w:pPr>
      <w:r w:rsidRPr="00937407">
        <w:rPr>
          <w:rFonts w:hAnsi="Times New Roman"/>
        </w:rPr>
        <w:t xml:space="preserve">zmiany treści specyfikacji istotnych warunków zamówienia z zachowaniem wymogów o których mowa w art. 38 ust. 4 – 6 ustawy </w:t>
      </w:r>
      <w:proofErr w:type="spellStart"/>
      <w:r w:rsidRPr="00937407">
        <w:rPr>
          <w:rFonts w:hAnsi="Times New Roman"/>
        </w:rPr>
        <w:t>Pzp</w:t>
      </w:r>
      <w:proofErr w:type="spellEnd"/>
      <w:r w:rsidRPr="00937407">
        <w:rPr>
          <w:rFonts w:hAnsi="Times New Roman"/>
        </w:rPr>
        <w:t xml:space="preserve">. Zamawiający niezwłocznie </w:t>
      </w:r>
      <w:r w:rsidR="00D507BE">
        <w:rPr>
          <w:rFonts w:hAnsi="Times New Roman"/>
        </w:rPr>
        <w:t>umieści</w:t>
      </w:r>
      <w:r w:rsidRPr="00937407">
        <w:rPr>
          <w:rFonts w:hAnsi="Times New Roman"/>
        </w:rPr>
        <w:t xml:space="preserve"> dokonaną zmianę</w:t>
      </w:r>
      <w:r w:rsidR="00D507BE">
        <w:rPr>
          <w:rFonts w:hAnsi="Times New Roman"/>
        </w:rPr>
        <w:t xml:space="preserve"> </w:t>
      </w:r>
      <w:r w:rsidRPr="00937407">
        <w:rPr>
          <w:rFonts w:hAnsi="Times New Roman"/>
        </w:rPr>
        <w:t>na stronie internetowej.</w:t>
      </w:r>
    </w:p>
    <w:p w:rsidR="009E4C6F" w:rsidRPr="00937407" w:rsidRDefault="009E4C6F"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p>
    <w:p w:rsidR="009E4C6F" w:rsidRPr="00885D28"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b/>
          <w:u w:color="0000FF"/>
          <w:lang w:val="pl-PL" w:eastAsia="pl-PL"/>
        </w:rPr>
      </w:pPr>
      <w:r w:rsidRPr="00937407">
        <w:rPr>
          <w:rFonts w:eastAsia="Times New Roman"/>
          <w:u w:color="000000"/>
          <w:lang w:val="pl-PL" w:eastAsia="pl-PL"/>
        </w:rPr>
        <w:t>Specyfikacja Istotnych Warunk</w:t>
      </w:r>
      <w:r w:rsidRPr="00937407">
        <w:rPr>
          <w:u w:color="000000"/>
          <w:lang w:val="pl-PL" w:eastAsia="pl-PL"/>
        </w:rPr>
        <w:t>ó</w:t>
      </w:r>
      <w:r w:rsidRPr="00937407">
        <w:rPr>
          <w:rFonts w:eastAsia="Times New Roman"/>
          <w:u w:color="000000"/>
          <w:lang w:val="pl-PL" w:eastAsia="pl-PL"/>
        </w:rPr>
        <w:t>w Zam</w:t>
      </w:r>
      <w:r w:rsidRPr="00937407">
        <w:rPr>
          <w:u w:color="000000"/>
          <w:lang w:val="pl-PL" w:eastAsia="pl-PL"/>
        </w:rPr>
        <w:t>ó</w:t>
      </w:r>
      <w:r w:rsidR="00F85700">
        <w:rPr>
          <w:rFonts w:eastAsia="Times New Roman"/>
          <w:u w:color="000000"/>
          <w:lang w:val="pl-PL" w:eastAsia="pl-PL"/>
        </w:rPr>
        <w:t>wienia będzie</w:t>
      </w:r>
      <w:r w:rsidRPr="00937407">
        <w:rPr>
          <w:rFonts w:eastAsia="Times New Roman"/>
          <w:u w:color="000000"/>
          <w:lang w:val="pl-PL" w:eastAsia="pl-PL"/>
        </w:rPr>
        <w:t xml:space="preserve"> dost</w:t>
      </w:r>
      <w:r w:rsidRPr="00937407">
        <w:rPr>
          <w:u w:color="000000"/>
          <w:lang w:val="pl-PL" w:eastAsia="pl-PL"/>
        </w:rPr>
        <w:t>ę</w:t>
      </w:r>
      <w:r w:rsidRPr="00937407">
        <w:rPr>
          <w:rFonts w:eastAsia="Times New Roman"/>
          <w:u w:color="000000"/>
          <w:lang w:val="pl-PL" w:eastAsia="pl-PL"/>
        </w:rPr>
        <w:t xml:space="preserve">pna </w:t>
      </w:r>
      <w:r w:rsidR="00D078CC" w:rsidRPr="00937407">
        <w:rPr>
          <w:rFonts w:eastAsia="Times New Roman"/>
          <w:u w:color="000000"/>
          <w:lang w:val="pl-PL" w:eastAsia="pl-PL"/>
        </w:rPr>
        <w:t>na stronie internetowej Katowickiego Centrum Onkologii</w:t>
      </w:r>
      <w:r w:rsidRPr="00937407">
        <w:rPr>
          <w:rFonts w:eastAsia="Times New Roman"/>
          <w:u w:color="000000"/>
          <w:lang w:val="pl-PL" w:eastAsia="pl-PL"/>
        </w:rPr>
        <w:t xml:space="preserve">: </w:t>
      </w:r>
      <w:hyperlink r:id="rId11" w:history="1">
        <w:r w:rsidR="004E48B5" w:rsidRPr="00476569">
          <w:rPr>
            <w:rStyle w:val="Hipercze"/>
            <w:rFonts w:eastAsia="Times New Roman"/>
            <w:b/>
            <w:u w:color="0000FF"/>
            <w:lang w:val="pl-PL" w:eastAsia="pl-PL"/>
          </w:rPr>
          <w:t>www.kco.katowice.pl</w:t>
        </w:r>
      </w:hyperlink>
      <w:r w:rsidR="004E48B5">
        <w:rPr>
          <w:rFonts w:eastAsia="Times New Roman"/>
          <w:b/>
          <w:u w:color="0000FF"/>
          <w:lang w:val="pl-PL" w:eastAsia="pl-PL"/>
        </w:rPr>
        <w:t xml:space="preserve"> po opublikowaniu ogłoszenia o zamówieniu w Dzienniku Urzędowym Unii Europejskiej.</w:t>
      </w:r>
    </w:p>
    <w:p w:rsidR="002B51F7" w:rsidRPr="00937407" w:rsidRDefault="002B51F7"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b/>
          <w:bCs/>
          <w:u w:val="single"/>
        </w:rPr>
      </w:pPr>
    </w:p>
    <w:p w:rsidR="009E4C6F" w:rsidRPr="00937407" w:rsidRDefault="009E4C6F"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b/>
          <w:bCs/>
          <w:u w:val="single"/>
        </w:rPr>
      </w:pPr>
      <w:r w:rsidRPr="00937407">
        <w:rPr>
          <w:rFonts w:hAnsi="Times New Roman"/>
          <w:b/>
          <w:bCs/>
          <w:u w:val="single"/>
        </w:rPr>
        <w:t xml:space="preserve">Załączniki </w:t>
      </w:r>
    </w:p>
    <w:p w:rsidR="009E4C6F" w:rsidRPr="00937407" w:rsidRDefault="009E4C6F" w:rsidP="009E4C6F">
      <w:pPr>
        <w:pStyle w:val="Tekstpodstawowy3"/>
        <w:pBdr>
          <w:top w:val="none" w:sz="0" w:space="0" w:color="auto"/>
          <w:left w:val="none" w:sz="0" w:space="0" w:color="auto"/>
          <w:bottom w:val="none" w:sz="0" w:space="0" w:color="auto"/>
          <w:right w:val="none" w:sz="0" w:space="0" w:color="auto"/>
          <w:bar w:val="none" w:sz="0" w:color="auto"/>
        </w:pBdr>
        <w:spacing w:before="120"/>
        <w:jc w:val="left"/>
        <w:rPr>
          <w:rFonts w:hAnsi="Times New Roman"/>
        </w:rPr>
      </w:pPr>
      <w:r w:rsidRPr="00937407">
        <w:rPr>
          <w:rFonts w:hAnsi="Times New Roman"/>
        </w:rPr>
        <w:t xml:space="preserve">-    Załącznik Nr 1 do SIWZ – Wykaz oddziałów wraz z szacunkową ilością pacjentów dziennie i rodzajem </w:t>
      </w:r>
      <w:r w:rsidR="00885D28">
        <w:rPr>
          <w:rFonts w:hAnsi="Times New Roman"/>
        </w:rPr>
        <w:t>      </w:t>
      </w:r>
      <w:r w:rsidRPr="00937407">
        <w:rPr>
          <w:rFonts w:hAnsi="Times New Roman"/>
        </w:rPr>
        <w:t>diet i ich średnią ilością w miesiącu</w:t>
      </w:r>
    </w:p>
    <w:p w:rsidR="009E4C6F" w:rsidRPr="00937407" w:rsidRDefault="009E4C6F" w:rsidP="00663605">
      <w:pPr>
        <w:pStyle w:val="Tekstpodstawowy"/>
        <w:numPr>
          <w:ilvl w:val="0"/>
          <w:numId w:val="39"/>
        </w:numPr>
        <w:pBdr>
          <w:top w:val="none" w:sz="0" w:space="0" w:color="auto"/>
          <w:left w:val="none" w:sz="0" w:space="0" w:color="auto"/>
          <w:bottom w:val="none" w:sz="0" w:space="0" w:color="auto"/>
          <w:right w:val="none" w:sz="0" w:space="0" w:color="auto"/>
          <w:bar w:val="none" w:sz="0" w:color="auto"/>
        </w:pBdr>
        <w:tabs>
          <w:tab w:val="num" w:pos="360"/>
        </w:tabs>
        <w:ind w:left="360" w:hanging="360"/>
        <w:rPr>
          <w:rFonts w:hAnsi="Times New Roman"/>
        </w:rPr>
      </w:pPr>
      <w:r w:rsidRPr="00937407">
        <w:rPr>
          <w:rFonts w:hAnsi="Times New Roman"/>
        </w:rPr>
        <w:t>Załącznik</w:t>
      </w:r>
      <w:r w:rsidR="00BB7C6C">
        <w:rPr>
          <w:rFonts w:hAnsi="Times New Roman"/>
        </w:rPr>
        <w:t xml:space="preserve"> Nr 2 do SIWZ - Formularz oferty</w:t>
      </w:r>
    </w:p>
    <w:p w:rsidR="009E4C6F" w:rsidRPr="00937407" w:rsidRDefault="009E4C6F" w:rsidP="00663605">
      <w:pPr>
        <w:pStyle w:val="Tekstpodstawowy"/>
        <w:numPr>
          <w:ilvl w:val="0"/>
          <w:numId w:val="40"/>
        </w:numPr>
        <w:pBdr>
          <w:top w:val="none" w:sz="0" w:space="0" w:color="auto"/>
          <w:left w:val="none" w:sz="0" w:space="0" w:color="auto"/>
          <w:bottom w:val="none" w:sz="0" w:space="0" w:color="auto"/>
          <w:right w:val="none" w:sz="0" w:space="0" w:color="auto"/>
          <w:bar w:val="none" w:sz="0" w:color="auto"/>
        </w:pBdr>
        <w:tabs>
          <w:tab w:val="num" w:pos="360"/>
        </w:tabs>
        <w:ind w:left="360" w:hanging="360"/>
        <w:rPr>
          <w:rFonts w:hAnsi="Times New Roman"/>
        </w:rPr>
      </w:pPr>
      <w:r w:rsidRPr="00937407">
        <w:rPr>
          <w:rFonts w:hAnsi="Times New Roman"/>
        </w:rPr>
        <w:t>Załącznik</w:t>
      </w:r>
      <w:r w:rsidR="00BB7C6C">
        <w:rPr>
          <w:rFonts w:hAnsi="Times New Roman"/>
        </w:rPr>
        <w:t xml:space="preserve"> Nr 3 do SIWZ – Formularz cenowy</w:t>
      </w:r>
    </w:p>
    <w:p w:rsidR="009E4C6F" w:rsidRPr="00937407" w:rsidRDefault="009E4C6F" w:rsidP="00663605">
      <w:pPr>
        <w:pStyle w:val="Tekstpodstawowy"/>
        <w:numPr>
          <w:ilvl w:val="0"/>
          <w:numId w:val="41"/>
        </w:numPr>
        <w:pBdr>
          <w:top w:val="none" w:sz="0" w:space="0" w:color="auto"/>
          <w:left w:val="none" w:sz="0" w:space="0" w:color="auto"/>
          <w:bottom w:val="none" w:sz="0" w:space="0" w:color="auto"/>
          <w:right w:val="none" w:sz="0" w:space="0" w:color="auto"/>
          <w:bar w:val="none" w:sz="0" w:color="auto"/>
        </w:pBdr>
        <w:tabs>
          <w:tab w:val="num" w:pos="360"/>
        </w:tabs>
        <w:ind w:left="360" w:hanging="360"/>
        <w:rPr>
          <w:rFonts w:hAnsi="Times New Roman"/>
        </w:rPr>
      </w:pPr>
      <w:r w:rsidRPr="00937407">
        <w:rPr>
          <w:rFonts w:hAnsi="Times New Roman"/>
        </w:rPr>
        <w:t>Załą</w:t>
      </w:r>
      <w:r w:rsidR="00C046ED" w:rsidRPr="00937407">
        <w:rPr>
          <w:rFonts w:hAnsi="Times New Roman"/>
        </w:rPr>
        <w:t>cznik Nr 4</w:t>
      </w:r>
      <w:r w:rsidRPr="00937407">
        <w:rPr>
          <w:rFonts w:hAnsi="Times New Roman"/>
        </w:rPr>
        <w:t xml:space="preserve"> do SIWZ – Istotne Postanowienia Umowy</w:t>
      </w:r>
    </w:p>
    <w:p w:rsidR="009E4C6F" w:rsidRPr="00937407" w:rsidRDefault="009E4C6F" w:rsidP="00663605">
      <w:pPr>
        <w:pStyle w:val="Tekstpodstawowy"/>
        <w:numPr>
          <w:ilvl w:val="0"/>
          <w:numId w:val="42"/>
        </w:numPr>
        <w:pBdr>
          <w:top w:val="none" w:sz="0" w:space="0" w:color="auto"/>
          <w:left w:val="none" w:sz="0" w:space="0" w:color="auto"/>
          <w:bottom w:val="none" w:sz="0" w:space="0" w:color="auto"/>
          <w:right w:val="none" w:sz="0" w:space="0" w:color="auto"/>
          <w:bar w:val="none" w:sz="0" w:color="auto"/>
        </w:pBdr>
        <w:tabs>
          <w:tab w:val="num" w:pos="360"/>
        </w:tabs>
        <w:ind w:left="360" w:hanging="360"/>
        <w:rPr>
          <w:rFonts w:hAnsi="Times New Roman"/>
        </w:rPr>
      </w:pPr>
      <w:r w:rsidRPr="00937407">
        <w:rPr>
          <w:rFonts w:hAnsi="Times New Roman"/>
        </w:rPr>
        <w:t>Załą</w:t>
      </w:r>
      <w:r w:rsidR="00C046ED" w:rsidRPr="00937407">
        <w:rPr>
          <w:rFonts w:hAnsi="Times New Roman"/>
        </w:rPr>
        <w:t xml:space="preserve">cznik Nr 5 </w:t>
      </w:r>
      <w:r w:rsidRPr="00937407">
        <w:rPr>
          <w:rFonts w:hAnsi="Times New Roman"/>
        </w:rPr>
        <w:t>do SIWZ – Oświadczenie o podwykonawcach</w:t>
      </w:r>
    </w:p>
    <w:p w:rsidR="009E4C6F" w:rsidRPr="00937407" w:rsidRDefault="009E4C6F" w:rsidP="00663605">
      <w:pPr>
        <w:pStyle w:val="Tekstpodstawowy"/>
        <w:numPr>
          <w:ilvl w:val="0"/>
          <w:numId w:val="43"/>
        </w:numPr>
        <w:pBdr>
          <w:top w:val="none" w:sz="0" w:space="0" w:color="auto"/>
          <w:left w:val="none" w:sz="0" w:space="0" w:color="auto"/>
          <w:bottom w:val="none" w:sz="0" w:space="0" w:color="auto"/>
          <w:right w:val="none" w:sz="0" w:space="0" w:color="auto"/>
          <w:bar w:val="none" w:sz="0" w:color="auto"/>
        </w:pBdr>
        <w:tabs>
          <w:tab w:val="num" w:pos="360"/>
        </w:tabs>
        <w:ind w:left="360" w:hanging="360"/>
        <w:rPr>
          <w:rFonts w:hAnsi="Times New Roman"/>
        </w:rPr>
      </w:pPr>
      <w:r w:rsidRPr="00937407">
        <w:rPr>
          <w:rFonts w:hAnsi="Times New Roman"/>
        </w:rPr>
        <w:t>Załą</w:t>
      </w:r>
      <w:r w:rsidR="00C046ED" w:rsidRPr="00937407">
        <w:rPr>
          <w:rFonts w:hAnsi="Times New Roman"/>
        </w:rPr>
        <w:t>cznik Nr 6</w:t>
      </w:r>
      <w:r w:rsidRPr="00937407">
        <w:rPr>
          <w:rFonts w:hAnsi="Times New Roman"/>
        </w:rPr>
        <w:t xml:space="preserve"> do SIWZ – Oświadczenia Wykonawcy w sprawie gwarancji zabezpieczenia należytego wykonania umowy</w:t>
      </w:r>
    </w:p>
    <w:p w:rsidR="00C046ED" w:rsidRPr="00937407" w:rsidRDefault="00C046ED" w:rsidP="00C046ED">
      <w:pPr>
        <w:pStyle w:val="Listapunktowana"/>
        <w:tabs>
          <w:tab w:val="num" w:pos="360"/>
        </w:tabs>
        <w:jc w:val="left"/>
      </w:pPr>
      <w:r w:rsidRPr="00937407">
        <w:t xml:space="preserve">- </w:t>
      </w:r>
      <w:r w:rsidR="00885D28">
        <w:t xml:space="preserve">   </w:t>
      </w:r>
      <w:r w:rsidR="00F84FB6">
        <w:t>Standardowy Formularz</w:t>
      </w:r>
      <w:r w:rsidRPr="00937407">
        <w:t xml:space="preserve"> Jednolitego Europejskiego Dokumentu Zamówienia </w:t>
      </w:r>
      <w:r w:rsidRPr="00937407">
        <w:rPr>
          <w:b/>
          <w:bCs/>
        </w:rPr>
        <w:t>( JEDZ)</w:t>
      </w:r>
      <w:r w:rsidRPr="00937407">
        <w:t>.</w:t>
      </w:r>
    </w:p>
    <w:p w:rsidR="00E86DB0" w:rsidRPr="00677BEC" w:rsidRDefault="00E86DB0" w:rsidP="00E86DB0">
      <w:pPr>
        <w:pBdr>
          <w:top w:val="none" w:sz="0" w:space="0" w:color="auto"/>
          <w:left w:val="none" w:sz="0" w:space="0" w:color="auto"/>
          <w:bottom w:val="none" w:sz="0" w:space="0" w:color="auto"/>
          <w:right w:val="none" w:sz="0" w:space="0" w:color="auto"/>
          <w:bar w:val="none" w:sz="0" w:color="auto"/>
        </w:pBdr>
        <w:rPr>
          <w:lang w:val="pl-PL"/>
        </w:rPr>
      </w:pPr>
      <w:r>
        <w:rPr>
          <w:b/>
          <w:bCs/>
          <w:color w:val="000000"/>
          <w:u w:color="000000"/>
          <w:lang w:val="pl-PL" w:eastAsia="pl-PL"/>
        </w:rPr>
        <w:t xml:space="preserve">-    </w:t>
      </w:r>
      <w:r w:rsidRPr="00677BEC">
        <w:rPr>
          <w:lang w:val="pl-PL"/>
        </w:rPr>
        <w:t>Załącznik Nr 7 do SIWZ – Klauzula informacyjna z art. 13 RODO</w:t>
      </w:r>
    </w:p>
    <w:p w:rsidR="001E003C" w:rsidRPr="00E86DB0" w:rsidRDefault="001E003C" w:rsidP="00E86DB0">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r w:rsidRPr="00677BEC">
        <w:rPr>
          <w:lang w:val="pl-PL"/>
        </w:rPr>
        <w:t>-    Załącznik  pt. “ Wykaz alergenów”</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7B48D7" w:rsidRPr="00937407" w:rsidRDefault="007B48D7"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7B48D7" w:rsidRPr="00937407" w:rsidRDefault="007B48D7"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7B48D7" w:rsidRPr="00937407" w:rsidRDefault="007B48D7"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90055B" w:rsidRDefault="0090055B"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31547C" w:rsidRDefault="0031547C"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D23F56" w:rsidRDefault="00D23F56"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D23F56" w:rsidRDefault="00D23F56"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D23F56" w:rsidRDefault="00D23F56"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D23F56" w:rsidRDefault="00D23F56"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D23F56" w:rsidRDefault="00D23F56"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D23F56" w:rsidRDefault="00D23F56"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D23F56" w:rsidRDefault="00D23F56"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D23F56" w:rsidRDefault="00D23F56"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31547C" w:rsidRDefault="0031547C"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31547C" w:rsidRDefault="0031547C"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361B8F" w:rsidRPr="00937407" w:rsidRDefault="00361B8F" w:rsidP="00361B8F">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r w:rsidRPr="00937407">
        <w:rPr>
          <w:rFonts w:eastAsia="Times New Roman"/>
          <w:b/>
          <w:bCs/>
          <w:color w:val="000000"/>
          <w:u w:color="000000"/>
          <w:lang w:val="pl-PL" w:eastAsia="pl-PL"/>
        </w:rPr>
        <w:lastRenderedPageBreak/>
        <w:t>ZAŁĄCZNIK NR 1 do SIWZ</w:t>
      </w:r>
    </w:p>
    <w:p w:rsidR="00361B8F" w:rsidRPr="00937407" w:rsidRDefault="00D27691" w:rsidP="00361B8F">
      <w:pPr>
        <w:pStyle w:val="Nagwek1"/>
        <w:pBdr>
          <w:top w:val="none" w:sz="0" w:space="0" w:color="auto"/>
          <w:left w:val="none" w:sz="0" w:space="0" w:color="auto"/>
          <w:bottom w:val="none" w:sz="0" w:space="0" w:color="auto"/>
          <w:right w:val="none" w:sz="0" w:space="0" w:color="auto"/>
          <w:bar w:val="none" w:sz="0" w:color="auto"/>
        </w:pBdr>
        <w:jc w:val="right"/>
        <w:rPr>
          <w:rFonts w:hAnsi="Times New Roman"/>
          <w:b w:val="0"/>
          <w:bCs w:val="0"/>
          <w:sz w:val="24"/>
          <w:szCs w:val="24"/>
        </w:rPr>
      </w:pPr>
      <w:r>
        <w:rPr>
          <w:rFonts w:hAnsi="Times New Roman"/>
          <w:b w:val="0"/>
          <w:bCs w:val="0"/>
          <w:sz w:val="24"/>
          <w:szCs w:val="24"/>
        </w:rPr>
        <w:t xml:space="preserve">                    </w:t>
      </w:r>
      <w:r w:rsidR="00361B8F" w:rsidRPr="00937407">
        <w:rPr>
          <w:rFonts w:hAnsi="Times New Roman"/>
          <w:b w:val="0"/>
          <w:bCs w:val="0"/>
          <w:sz w:val="24"/>
          <w:szCs w:val="24"/>
        </w:rPr>
        <w:t xml:space="preserve">                                                          …………………………..</w:t>
      </w:r>
    </w:p>
    <w:p w:rsidR="00361B8F" w:rsidRPr="00937407" w:rsidRDefault="00361B8F" w:rsidP="00361B8F">
      <w:pPr>
        <w:pStyle w:val="Nagwek1"/>
        <w:pBdr>
          <w:top w:val="none" w:sz="0" w:space="0" w:color="auto"/>
          <w:left w:val="none" w:sz="0" w:space="0" w:color="auto"/>
          <w:bottom w:val="none" w:sz="0" w:space="0" w:color="auto"/>
          <w:right w:val="none" w:sz="0" w:space="0" w:color="auto"/>
          <w:bar w:val="none" w:sz="0" w:color="auto"/>
        </w:pBdr>
        <w:jc w:val="right"/>
        <w:rPr>
          <w:rFonts w:hAnsi="Times New Roman"/>
          <w:b w:val="0"/>
          <w:bCs w:val="0"/>
          <w:sz w:val="24"/>
          <w:szCs w:val="24"/>
        </w:rPr>
      </w:pPr>
      <w:r w:rsidRPr="00937407">
        <w:rPr>
          <w:rFonts w:hAnsi="Times New Roman"/>
          <w:b w:val="0"/>
          <w:bCs w:val="0"/>
          <w:sz w:val="24"/>
          <w:szCs w:val="24"/>
        </w:rPr>
        <w:t>nazwa, adres Wykonawcy</w:t>
      </w:r>
    </w:p>
    <w:p w:rsidR="00361B8F" w:rsidRPr="00D27691" w:rsidRDefault="00361B8F" w:rsidP="00D27691">
      <w:pPr>
        <w:pBdr>
          <w:top w:val="none" w:sz="0" w:space="0" w:color="auto"/>
          <w:left w:val="none" w:sz="0" w:space="0" w:color="auto"/>
          <w:bottom w:val="none" w:sz="0" w:space="0" w:color="auto"/>
          <w:right w:val="none" w:sz="0" w:space="0" w:color="auto"/>
          <w:bar w:val="none" w:sz="0" w:color="auto"/>
        </w:pBdr>
        <w:jc w:val="center"/>
        <w:rPr>
          <w:b/>
          <w:bCs/>
          <w:color w:val="000000"/>
          <w:u w:color="000000"/>
          <w:lang w:val="pl-PL" w:eastAsia="pl-PL"/>
        </w:rPr>
      </w:pPr>
      <w:r w:rsidRPr="00937407">
        <w:rPr>
          <w:rFonts w:eastAsia="Times New Roman"/>
          <w:color w:val="000000"/>
          <w:u w:color="000000"/>
          <w:lang w:val="pl-PL" w:eastAsia="pl-PL"/>
        </w:rPr>
        <w:t xml:space="preserve">                                                                                                                            </w:t>
      </w:r>
      <w:r w:rsidRPr="00937407">
        <w:rPr>
          <w:rFonts w:eastAsia="Times New Roman"/>
          <w:b/>
          <w:bCs/>
          <w:color w:val="000000"/>
          <w:u w:color="000000"/>
          <w:lang w:val="pl-PL" w:eastAsia="pl-PL"/>
        </w:rPr>
        <w:t>Piecz</w:t>
      </w:r>
      <w:r w:rsidRPr="00937407">
        <w:rPr>
          <w:b/>
          <w:bCs/>
          <w:color w:val="000000"/>
          <w:u w:color="000000"/>
          <w:lang w:val="pl-PL" w:eastAsia="pl-PL"/>
        </w:rPr>
        <w:t>ą</w:t>
      </w:r>
      <w:r w:rsidRPr="00937407">
        <w:rPr>
          <w:rFonts w:eastAsia="Times New Roman"/>
          <w:b/>
          <w:bCs/>
          <w:color w:val="000000"/>
          <w:u w:color="000000"/>
          <w:lang w:val="pl-PL" w:eastAsia="pl-PL"/>
        </w:rPr>
        <w:t xml:space="preserve">tka firmowa </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9E4C6F" w:rsidRPr="00E45B57"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r w:rsidRPr="00E45B57">
        <w:rPr>
          <w:rFonts w:eastAsia="Times New Roman"/>
          <w:b/>
          <w:bCs/>
          <w:color w:val="000000"/>
          <w:u w:color="000000"/>
          <w:lang w:val="pl-PL" w:eastAsia="pl-PL"/>
        </w:rPr>
        <w:t xml:space="preserve">WYKAZ ODDZIAŁÓW WRAZ Z SZACUNKOWĄ ILOŚCIĄ PACJENTÓW DZIENNIE </w:t>
      </w:r>
    </w:p>
    <w:p w:rsidR="00D27691" w:rsidRPr="00E45B57" w:rsidRDefault="00D27691"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9E4C6F" w:rsidRDefault="009E4C6F" w:rsidP="009E4C6F">
      <w:pPr>
        <w:widowControl w:val="0"/>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r w:rsidRPr="00E45B57">
        <w:rPr>
          <w:rFonts w:eastAsia="Times New Roman"/>
          <w:b/>
          <w:bCs/>
          <w:color w:val="000000"/>
          <w:u w:color="000000"/>
          <w:lang w:val="pl-PL" w:eastAsia="pl-PL"/>
        </w:rPr>
        <w:t>ZESP</w:t>
      </w:r>
      <w:r w:rsidRPr="00E45B57">
        <w:rPr>
          <w:b/>
          <w:bCs/>
          <w:color w:val="000000"/>
          <w:u w:color="000000"/>
          <w:lang w:val="pl-PL" w:eastAsia="pl-PL"/>
        </w:rPr>
        <w:t xml:space="preserve">ÓŁ </w:t>
      </w:r>
      <w:r w:rsidRPr="00E45B57">
        <w:rPr>
          <w:rFonts w:eastAsia="Times New Roman"/>
          <w:b/>
          <w:bCs/>
          <w:color w:val="000000"/>
          <w:u w:color="000000"/>
          <w:lang w:val="pl-PL" w:eastAsia="pl-PL"/>
        </w:rPr>
        <w:t>NR 1</w:t>
      </w:r>
      <w:r w:rsidR="004B28D7" w:rsidRPr="00E45B57">
        <w:rPr>
          <w:rFonts w:eastAsia="Times New Roman"/>
          <w:b/>
          <w:bCs/>
          <w:color w:val="000000"/>
          <w:u w:color="000000"/>
          <w:lang w:val="pl-PL" w:eastAsia="pl-PL"/>
        </w:rPr>
        <w:t xml:space="preserve"> „</w:t>
      </w:r>
      <w:proofErr w:type="spellStart"/>
      <w:r w:rsidR="004B28D7" w:rsidRPr="00E45B57">
        <w:rPr>
          <w:rFonts w:eastAsia="Times New Roman"/>
          <w:b/>
          <w:bCs/>
          <w:color w:val="000000"/>
          <w:u w:color="000000"/>
          <w:lang w:val="pl-PL" w:eastAsia="pl-PL"/>
        </w:rPr>
        <w:t>Wikoria</w:t>
      </w:r>
      <w:proofErr w:type="spellEnd"/>
      <w:r w:rsidR="004B28D7" w:rsidRPr="00E45B57">
        <w:rPr>
          <w:rFonts w:eastAsia="Times New Roman"/>
          <w:b/>
          <w:bCs/>
          <w:color w:val="000000"/>
          <w:u w:color="000000"/>
          <w:lang w:val="pl-PL" w:eastAsia="pl-PL"/>
        </w:rPr>
        <w:t xml:space="preserve"> Szpital” </w:t>
      </w:r>
      <w:r w:rsidRPr="00E45B57">
        <w:rPr>
          <w:rFonts w:eastAsia="Times New Roman"/>
          <w:b/>
          <w:bCs/>
          <w:color w:val="000000"/>
          <w:u w:color="000000"/>
          <w:lang w:val="pl-PL" w:eastAsia="pl-PL"/>
        </w:rPr>
        <w:t>Katowice ul. Raciborska 27</w:t>
      </w:r>
    </w:p>
    <w:p w:rsidR="00552089" w:rsidRDefault="00552089" w:rsidP="009E4C6F">
      <w:pPr>
        <w:widowControl w:val="0"/>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552089" w:rsidRDefault="00552089" w:rsidP="009E4C6F">
      <w:pPr>
        <w:widowControl w:val="0"/>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552089" w:rsidRPr="00E45B57" w:rsidRDefault="00552089" w:rsidP="009E4C6F">
      <w:pPr>
        <w:widowControl w:val="0"/>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tbl>
      <w:tblPr>
        <w:tblW w:w="910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583"/>
        <w:gridCol w:w="6516"/>
        <w:gridCol w:w="2010"/>
      </w:tblGrid>
      <w:tr w:rsidR="009E4C6F" w:rsidRPr="00E45B57">
        <w:trPr>
          <w:trHeight w:val="600"/>
        </w:trPr>
        <w:tc>
          <w:tcPr>
            <w:tcW w:w="5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E45B57" w:rsidRDefault="009E4C6F" w:rsidP="00C14C57">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r w:rsidRPr="00E45B57">
              <w:rPr>
                <w:rFonts w:eastAsia="Times New Roman"/>
                <w:b/>
                <w:bCs/>
                <w:color w:val="000000"/>
                <w:u w:color="000000"/>
                <w:lang w:val="pl-PL" w:eastAsia="pl-PL"/>
              </w:rPr>
              <w:t>LP.</w:t>
            </w:r>
          </w:p>
        </w:tc>
        <w:tc>
          <w:tcPr>
            <w:tcW w:w="6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E45B57" w:rsidRDefault="009E4C6F" w:rsidP="00C14C57">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r w:rsidRPr="00E45B57">
              <w:rPr>
                <w:rFonts w:eastAsia="Times New Roman"/>
                <w:b/>
                <w:bCs/>
                <w:color w:val="000000"/>
                <w:u w:color="000000"/>
                <w:lang w:val="pl-PL" w:eastAsia="pl-PL"/>
              </w:rPr>
              <w:t>Oddzia</w:t>
            </w:r>
            <w:r w:rsidRPr="00E45B57">
              <w:rPr>
                <w:b/>
                <w:bCs/>
                <w:color w:val="000000"/>
                <w:u w:color="000000"/>
                <w:lang w:val="pl-PL" w:eastAsia="pl-PL"/>
              </w:rPr>
              <w:t xml:space="preserve">ł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E45B57" w:rsidRDefault="009E4C6F" w:rsidP="00C14C57">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r w:rsidRPr="00E45B57">
              <w:rPr>
                <w:rFonts w:eastAsia="Times New Roman"/>
                <w:b/>
                <w:bCs/>
                <w:color w:val="000000"/>
                <w:u w:color="000000"/>
                <w:lang w:val="pl-PL" w:eastAsia="pl-PL"/>
              </w:rPr>
              <w:t>Szacunkowa ilo</w:t>
            </w:r>
            <w:r w:rsidRPr="00E45B57">
              <w:rPr>
                <w:b/>
                <w:bCs/>
                <w:color w:val="000000"/>
                <w:u w:color="000000"/>
                <w:lang w:val="pl-PL" w:eastAsia="pl-PL"/>
              </w:rPr>
              <w:t>ść</w:t>
            </w:r>
          </w:p>
          <w:p w:rsidR="009E4C6F" w:rsidRPr="00E45B57" w:rsidRDefault="00AD696D" w:rsidP="00C14C57">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r w:rsidRPr="00E45B57">
              <w:rPr>
                <w:rFonts w:eastAsia="Times New Roman"/>
                <w:b/>
                <w:bCs/>
                <w:color w:val="000000"/>
                <w:u w:color="000000"/>
                <w:lang w:val="pl-PL" w:eastAsia="pl-PL"/>
              </w:rPr>
              <w:t>P</w:t>
            </w:r>
            <w:r w:rsidR="009E4C6F" w:rsidRPr="00E45B57">
              <w:rPr>
                <w:rFonts w:eastAsia="Times New Roman"/>
                <w:b/>
                <w:bCs/>
                <w:color w:val="000000"/>
                <w:u w:color="000000"/>
                <w:lang w:val="pl-PL" w:eastAsia="pl-PL"/>
              </w:rPr>
              <w:t>acjent</w:t>
            </w:r>
            <w:r w:rsidR="009E4C6F" w:rsidRPr="00E45B57">
              <w:rPr>
                <w:b/>
                <w:bCs/>
                <w:color w:val="000000"/>
                <w:u w:color="000000"/>
                <w:lang w:val="pl-PL" w:eastAsia="pl-PL"/>
              </w:rPr>
              <w:t>ó</w:t>
            </w:r>
            <w:r w:rsidR="009E4C6F" w:rsidRPr="00E45B57">
              <w:rPr>
                <w:rFonts w:eastAsia="Times New Roman"/>
                <w:b/>
                <w:bCs/>
                <w:color w:val="000000"/>
                <w:u w:color="000000"/>
                <w:lang w:val="pl-PL" w:eastAsia="pl-PL"/>
              </w:rPr>
              <w:t>w</w:t>
            </w:r>
          </w:p>
        </w:tc>
      </w:tr>
      <w:tr w:rsidR="00736130" w:rsidRPr="00736130">
        <w:trPr>
          <w:trHeight w:val="600"/>
        </w:trPr>
        <w:tc>
          <w:tcPr>
            <w:tcW w:w="5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9E4C6F" w:rsidP="00C14C57">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b/>
                <w:bCs/>
                <w:u w:color="000000"/>
                <w:lang w:val="pl-PL" w:eastAsia="pl-PL"/>
              </w:rPr>
              <w:t>1.</w:t>
            </w:r>
          </w:p>
        </w:tc>
        <w:tc>
          <w:tcPr>
            <w:tcW w:w="6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9E4C6F" w:rsidP="00C14C57">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Ginekologiczny</w:t>
            </w:r>
            <w:r w:rsidR="00552089" w:rsidRPr="00736130">
              <w:rPr>
                <w:rFonts w:eastAsia="Times New Roman"/>
                <w:b/>
                <w:bCs/>
                <w:u w:color="000000"/>
                <w:lang w:val="pl-PL" w:eastAsia="pl-PL"/>
              </w:rPr>
              <w:t xml:space="preserve"> </w:t>
            </w:r>
            <w:r w:rsidR="00552089" w:rsidRPr="00736130">
              <w:rPr>
                <w:u w:val="single" w:color="000000"/>
                <w:lang w:val="pl-PL" w:eastAsia="pl-PL"/>
              </w:rPr>
              <w:t>( rozmieszczony na dwóch piętrach)</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552089" w:rsidP="00F84FB6">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rFonts w:eastAsia="Times New Roman"/>
                <w:b/>
                <w:bCs/>
                <w:u w:color="000000"/>
                <w:lang w:val="pl-PL" w:eastAsia="pl-PL"/>
              </w:rPr>
              <w:t>30</w:t>
            </w:r>
          </w:p>
        </w:tc>
      </w:tr>
      <w:tr w:rsidR="00736130" w:rsidRPr="00736130">
        <w:trPr>
          <w:trHeight w:val="600"/>
        </w:trPr>
        <w:tc>
          <w:tcPr>
            <w:tcW w:w="5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9E4C6F" w:rsidP="00C14C57">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b/>
                <w:bCs/>
                <w:u w:color="000000"/>
                <w:lang w:val="pl-PL" w:eastAsia="pl-PL"/>
              </w:rPr>
              <w:t>2.</w:t>
            </w:r>
          </w:p>
        </w:tc>
        <w:tc>
          <w:tcPr>
            <w:tcW w:w="6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9E4C6F" w:rsidP="00C14C57">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Po</w:t>
            </w:r>
            <w:r w:rsidRPr="00736130">
              <w:rPr>
                <w:b/>
                <w:bCs/>
                <w:u w:color="000000"/>
                <w:lang w:val="pl-PL" w:eastAsia="pl-PL"/>
              </w:rPr>
              <w:t>ł</w:t>
            </w:r>
            <w:r w:rsidRPr="00736130">
              <w:rPr>
                <w:rFonts w:eastAsia="Times New Roman"/>
                <w:b/>
                <w:bCs/>
                <w:u w:color="000000"/>
                <w:lang w:val="pl-PL" w:eastAsia="pl-PL"/>
              </w:rPr>
              <w:t>o</w:t>
            </w:r>
            <w:r w:rsidRPr="00736130">
              <w:rPr>
                <w:b/>
                <w:bCs/>
                <w:u w:color="000000"/>
                <w:lang w:val="pl-PL" w:eastAsia="pl-PL"/>
              </w:rPr>
              <w:t>ż</w:t>
            </w:r>
            <w:r w:rsidRPr="00736130">
              <w:rPr>
                <w:rFonts w:eastAsia="Times New Roman"/>
                <w:b/>
                <w:bCs/>
                <w:u w:color="000000"/>
                <w:lang w:val="pl-PL" w:eastAsia="pl-PL"/>
              </w:rPr>
              <w:t>niczy</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552089" w:rsidP="00F84FB6">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rFonts w:eastAsia="Times New Roman"/>
                <w:b/>
                <w:bCs/>
                <w:u w:color="000000"/>
                <w:lang w:val="pl-PL" w:eastAsia="pl-PL"/>
              </w:rPr>
              <w:t>23</w:t>
            </w:r>
          </w:p>
        </w:tc>
      </w:tr>
      <w:tr w:rsidR="00736130" w:rsidRPr="00736130">
        <w:trPr>
          <w:trHeight w:val="600"/>
        </w:trPr>
        <w:tc>
          <w:tcPr>
            <w:tcW w:w="5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9E4C6F" w:rsidP="00C14C57">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b/>
                <w:bCs/>
                <w:u w:color="000000"/>
                <w:lang w:val="pl-PL" w:eastAsia="pl-PL"/>
              </w:rPr>
              <w:t>3.</w:t>
            </w:r>
          </w:p>
        </w:tc>
        <w:tc>
          <w:tcPr>
            <w:tcW w:w="6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9E4C6F" w:rsidP="00C14C57">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Onkologiczny</w:t>
            </w:r>
            <w:r w:rsidR="00AD696D" w:rsidRPr="00736130">
              <w:rPr>
                <w:rFonts w:eastAsia="Times New Roman"/>
                <w:b/>
                <w:bCs/>
                <w:u w:color="000000"/>
                <w:lang w:val="pl-PL" w:eastAsia="pl-PL"/>
              </w:rPr>
              <w:t>, Odcinek „D”</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AD696D" w:rsidP="00F84FB6">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rFonts w:eastAsia="Times New Roman"/>
                <w:b/>
                <w:bCs/>
                <w:u w:color="000000"/>
                <w:lang w:val="pl-PL" w:eastAsia="pl-PL"/>
              </w:rPr>
              <w:t>26</w:t>
            </w:r>
          </w:p>
        </w:tc>
      </w:tr>
      <w:tr w:rsidR="00736130" w:rsidRPr="00736130">
        <w:trPr>
          <w:trHeight w:val="600"/>
        </w:trPr>
        <w:tc>
          <w:tcPr>
            <w:tcW w:w="5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6860" w:rsidRPr="00736130" w:rsidRDefault="00243E60" w:rsidP="00C14C57">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4.</w:t>
            </w:r>
          </w:p>
        </w:tc>
        <w:tc>
          <w:tcPr>
            <w:tcW w:w="6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6860" w:rsidRPr="00736130" w:rsidRDefault="00676860" w:rsidP="00C14C57">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 xml:space="preserve">Onkologiczny </w:t>
            </w:r>
            <w:r w:rsidR="005C7E31" w:rsidRPr="00736130">
              <w:rPr>
                <w:rFonts w:eastAsia="Times New Roman"/>
                <w:b/>
                <w:bCs/>
                <w:u w:color="000000"/>
                <w:lang w:val="pl-PL" w:eastAsia="pl-PL"/>
              </w:rPr>
              <w:t xml:space="preserve"> Odcinek „A”</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76860" w:rsidRPr="00736130" w:rsidRDefault="00AD696D" w:rsidP="00F84FB6">
            <w:pPr>
              <w:pBdr>
                <w:top w:val="none" w:sz="0" w:space="0" w:color="auto"/>
                <w:left w:val="none" w:sz="0" w:space="0" w:color="auto"/>
                <w:bottom w:val="none" w:sz="0" w:space="0" w:color="auto"/>
                <w:right w:val="none" w:sz="0" w:space="0" w:color="auto"/>
                <w:bar w:val="none" w:sz="0" w:color="auto"/>
              </w:pBdr>
              <w:jc w:val="center"/>
              <w:rPr>
                <w:rFonts w:eastAsia="Times New Roman"/>
                <w:b/>
                <w:bCs/>
                <w:u w:color="000000"/>
                <w:lang w:val="pl-PL" w:eastAsia="pl-PL"/>
              </w:rPr>
            </w:pPr>
            <w:r w:rsidRPr="00736130">
              <w:rPr>
                <w:rFonts w:eastAsia="Times New Roman"/>
                <w:b/>
                <w:bCs/>
                <w:u w:color="000000"/>
                <w:lang w:val="pl-PL" w:eastAsia="pl-PL"/>
              </w:rPr>
              <w:t>24</w:t>
            </w:r>
          </w:p>
        </w:tc>
      </w:tr>
      <w:tr w:rsidR="00736130" w:rsidRPr="00736130">
        <w:trPr>
          <w:trHeight w:val="300"/>
        </w:trPr>
        <w:tc>
          <w:tcPr>
            <w:tcW w:w="5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4572B" w:rsidRPr="00736130" w:rsidRDefault="00243E60" w:rsidP="00C14C57">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5</w:t>
            </w:r>
            <w:r w:rsidR="0024572B" w:rsidRPr="00736130">
              <w:rPr>
                <w:rFonts w:eastAsia="Times New Roman"/>
                <w:b/>
                <w:bCs/>
                <w:u w:color="000000"/>
                <w:lang w:val="pl-PL" w:eastAsia="pl-PL"/>
              </w:rPr>
              <w:t>.</w:t>
            </w:r>
          </w:p>
        </w:tc>
        <w:tc>
          <w:tcPr>
            <w:tcW w:w="6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4572B" w:rsidRPr="00736130" w:rsidRDefault="0024572B" w:rsidP="0024572B">
            <w:pPr>
              <w:pStyle w:val="Tekstpodstawowy"/>
              <w:pBdr>
                <w:top w:val="none" w:sz="0" w:space="0" w:color="auto"/>
                <w:left w:val="none" w:sz="0" w:space="0" w:color="auto"/>
                <w:bottom w:val="none" w:sz="0" w:space="0" w:color="auto"/>
                <w:right w:val="none" w:sz="0" w:space="0" w:color="auto"/>
                <w:bar w:val="none" w:sz="0" w:color="auto"/>
              </w:pBdr>
              <w:jc w:val="left"/>
              <w:rPr>
                <w:rFonts w:hAnsi="Times New Roman"/>
                <w:b/>
                <w:color w:val="auto"/>
              </w:rPr>
            </w:pPr>
            <w:r w:rsidRPr="00736130">
              <w:rPr>
                <w:rFonts w:hAnsi="Times New Roman"/>
                <w:b/>
                <w:color w:val="auto"/>
              </w:rPr>
              <w:t xml:space="preserve">Chirurgii Onkologicznej z Pododdziałem Chirurgii Naczyniowej </w:t>
            </w:r>
          </w:p>
          <w:p w:rsidR="0024572B" w:rsidRPr="00736130" w:rsidRDefault="0024572B" w:rsidP="00C14C57">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4572B" w:rsidRPr="00736130" w:rsidRDefault="0024572B" w:rsidP="00F84FB6">
            <w:pPr>
              <w:pBdr>
                <w:top w:val="none" w:sz="0" w:space="0" w:color="auto"/>
                <w:left w:val="none" w:sz="0" w:space="0" w:color="auto"/>
                <w:bottom w:val="none" w:sz="0" w:space="0" w:color="auto"/>
                <w:right w:val="none" w:sz="0" w:space="0" w:color="auto"/>
                <w:bar w:val="none" w:sz="0" w:color="auto"/>
              </w:pBdr>
              <w:jc w:val="center"/>
              <w:rPr>
                <w:rFonts w:eastAsia="Times New Roman"/>
                <w:b/>
                <w:bCs/>
                <w:u w:color="000000"/>
                <w:lang w:val="pl-PL" w:eastAsia="pl-PL"/>
              </w:rPr>
            </w:pPr>
            <w:r w:rsidRPr="00736130">
              <w:rPr>
                <w:rFonts w:eastAsia="Times New Roman"/>
                <w:b/>
                <w:bCs/>
                <w:u w:color="000000"/>
                <w:lang w:val="pl-PL" w:eastAsia="pl-PL"/>
              </w:rPr>
              <w:t>22</w:t>
            </w:r>
          </w:p>
        </w:tc>
      </w:tr>
      <w:tr w:rsidR="00736130" w:rsidRPr="00736130">
        <w:trPr>
          <w:trHeight w:val="300"/>
        </w:trPr>
        <w:tc>
          <w:tcPr>
            <w:tcW w:w="5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243E60" w:rsidP="00C14C57">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b/>
                <w:bCs/>
                <w:u w:color="000000"/>
                <w:lang w:val="pl-PL" w:eastAsia="pl-PL"/>
              </w:rPr>
              <w:t>6</w:t>
            </w:r>
            <w:r w:rsidR="009E4C6F" w:rsidRPr="00736130">
              <w:rPr>
                <w:rFonts w:eastAsia="Times New Roman"/>
                <w:b/>
                <w:bCs/>
                <w:u w:color="000000"/>
                <w:lang w:val="pl-PL" w:eastAsia="pl-PL"/>
              </w:rPr>
              <w:t>.</w:t>
            </w:r>
          </w:p>
        </w:tc>
        <w:tc>
          <w:tcPr>
            <w:tcW w:w="6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9E4C6F" w:rsidP="00C14C57">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Onkologiczny z Pododdzia</w:t>
            </w:r>
            <w:r w:rsidRPr="00736130">
              <w:rPr>
                <w:b/>
                <w:bCs/>
                <w:u w:color="000000"/>
                <w:lang w:val="pl-PL" w:eastAsia="pl-PL"/>
              </w:rPr>
              <w:t>ł</w:t>
            </w:r>
            <w:r w:rsidRPr="00736130">
              <w:rPr>
                <w:rFonts w:eastAsia="Times New Roman"/>
                <w:b/>
                <w:bCs/>
                <w:u w:color="000000"/>
                <w:lang w:val="pl-PL" w:eastAsia="pl-PL"/>
              </w:rPr>
              <w:t>em Chor</w:t>
            </w:r>
            <w:r w:rsidRPr="00736130">
              <w:rPr>
                <w:b/>
                <w:bCs/>
                <w:u w:color="000000"/>
                <w:lang w:val="pl-PL" w:eastAsia="pl-PL"/>
              </w:rPr>
              <w:t>ó</w:t>
            </w:r>
            <w:r w:rsidRPr="00736130">
              <w:rPr>
                <w:rFonts w:eastAsia="Times New Roman"/>
                <w:b/>
                <w:bCs/>
                <w:u w:color="000000"/>
                <w:lang w:val="pl-PL" w:eastAsia="pl-PL"/>
              </w:rPr>
              <w:t>b Wewn</w:t>
            </w:r>
            <w:r w:rsidRPr="00736130">
              <w:rPr>
                <w:b/>
                <w:bCs/>
                <w:u w:color="000000"/>
                <w:lang w:val="pl-PL" w:eastAsia="pl-PL"/>
              </w:rPr>
              <w:t>ę</w:t>
            </w:r>
            <w:r w:rsidRPr="00736130">
              <w:rPr>
                <w:rFonts w:eastAsia="Times New Roman"/>
                <w:b/>
                <w:bCs/>
                <w:u w:color="000000"/>
                <w:lang w:val="pl-PL" w:eastAsia="pl-PL"/>
              </w:rPr>
              <w:t xml:space="preserve">trznych </w:t>
            </w:r>
            <w:r w:rsidR="00552089" w:rsidRPr="00736130">
              <w:rPr>
                <w:rFonts w:eastAsia="Times New Roman"/>
                <w:b/>
                <w:bCs/>
                <w:u w:color="000000"/>
                <w:lang w:val="pl-PL" w:eastAsia="pl-PL"/>
              </w:rPr>
              <w:t>– Odcinek „E” i Odcinek „F”</w:t>
            </w:r>
          </w:p>
          <w:p w:rsidR="006127BF" w:rsidRPr="00736130" w:rsidRDefault="00272EFD" w:rsidP="00C14C57">
            <w:pPr>
              <w:pBdr>
                <w:top w:val="none" w:sz="0" w:space="0" w:color="auto"/>
                <w:left w:val="none" w:sz="0" w:space="0" w:color="auto"/>
                <w:bottom w:val="none" w:sz="0" w:space="0" w:color="auto"/>
                <w:right w:val="none" w:sz="0" w:space="0" w:color="auto"/>
                <w:bar w:val="none" w:sz="0" w:color="auto"/>
              </w:pBdr>
              <w:rPr>
                <w:u w:val="single" w:color="000000"/>
                <w:lang w:val="pl-PL" w:eastAsia="pl-PL"/>
              </w:rPr>
            </w:pPr>
            <w:r w:rsidRPr="00736130">
              <w:rPr>
                <w:u w:val="single" w:color="000000"/>
                <w:lang w:val="pl-PL" w:eastAsia="pl-PL"/>
              </w:rPr>
              <w:t>( rozmieszczony na dwóch piętrach)</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9E4C6F" w:rsidP="00F84FB6">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rFonts w:eastAsia="Times New Roman"/>
                <w:b/>
                <w:bCs/>
                <w:u w:color="000000"/>
                <w:lang w:val="pl-PL" w:eastAsia="pl-PL"/>
              </w:rPr>
              <w:t>48</w:t>
            </w:r>
          </w:p>
        </w:tc>
      </w:tr>
      <w:tr w:rsidR="00736130" w:rsidRPr="00736130">
        <w:trPr>
          <w:trHeight w:val="623"/>
        </w:trPr>
        <w:tc>
          <w:tcPr>
            <w:tcW w:w="5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CD033F" w:rsidP="00C14C57">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b/>
                <w:bCs/>
                <w:u w:color="000000"/>
                <w:lang w:val="pl-PL" w:eastAsia="pl-PL"/>
              </w:rPr>
              <w:t>7</w:t>
            </w:r>
            <w:r w:rsidR="009E4C6F" w:rsidRPr="00736130">
              <w:rPr>
                <w:rFonts w:eastAsia="Times New Roman"/>
                <w:b/>
                <w:bCs/>
                <w:u w:color="000000"/>
                <w:lang w:val="pl-PL" w:eastAsia="pl-PL"/>
              </w:rPr>
              <w:t>.</w:t>
            </w:r>
          </w:p>
        </w:tc>
        <w:tc>
          <w:tcPr>
            <w:tcW w:w="6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9E4C6F" w:rsidP="00C14C57">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Radioterapii z Pododdzia</w:t>
            </w:r>
            <w:r w:rsidRPr="00736130">
              <w:rPr>
                <w:b/>
                <w:bCs/>
                <w:u w:color="000000"/>
                <w:lang w:val="pl-PL" w:eastAsia="pl-PL"/>
              </w:rPr>
              <w:t>ł</w:t>
            </w:r>
            <w:r w:rsidRPr="00736130">
              <w:rPr>
                <w:rFonts w:eastAsia="Times New Roman"/>
                <w:b/>
                <w:bCs/>
                <w:u w:color="000000"/>
                <w:lang w:val="pl-PL" w:eastAsia="pl-PL"/>
              </w:rPr>
              <w:t>em Chor</w:t>
            </w:r>
            <w:r w:rsidRPr="00736130">
              <w:rPr>
                <w:b/>
                <w:bCs/>
                <w:u w:color="000000"/>
                <w:lang w:val="pl-PL" w:eastAsia="pl-PL"/>
              </w:rPr>
              <w:t>ó</w:t>
            </w:r>
            <w:r w:rsidRPr="00736130">
              <w:rPr>
                <w:rFonts w:eastAsia="Times New Roman"/>
                <w:b/>
                <w:bCs/>
                <w:u w:color="000000"/>
                <w:lang w:val="pl-PL" w:eastAsia="pl-PL"/>
              </w:rPr>
              <w:t>b Wewn</w:t>
            </w:r>
            <w:r w:rsidRPr="00736130">
              <w:rPr>
                <w:b/>
                <w:bCs/>
                <w:u w:color="000000"/>
                <w:lang w:val="pl-PL" w:eastAsia="pl-PL"/>
              </w:rPr>
              <w:t>ę</w:t>
            </w:r>
            <w:r w:rsidRPr="00736130">
              <w:rPr>
                <w:rFonts w:eastAsia="Times New Roman"/>
                <w:b/>
                <w:bCs/>
                <w:u w:color="000000"/>
                <w:lang w:val="pl-PL" w:eastAsia="pl-PL"/>
              </w:rPr>
              <w:t xml:space="preserve">trznych </w:t>
            </w:r>
          </w:p>
          <w:p w:rsidR="009E4C6F" w:rsidRPr="00736130" w:rsidRDefault="009E4C6F" w:rsidP="00C14C57">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i Pododdzia</w:t>
            </w:r>
            <w:r w:rsidRPr="00736130">
              <w:rPr>
                <w:b/>
                <w:bCs/>
                <w:u w:color="000000"/>
                <w:lang w:val="pl-PL" w:eastAsia="pl-PL"/>
              </w:rPr>
              <w:t>ł</w:t>
            </w:r>
            <w:r w:rsidR="007164CA" w:rsidRPr="00736130">
              <w:rPr>
                <w:rFonts w:eastAsia="Times New Roman"/>
                <w:b/>
                <w:bCs/>
                <w:u w:color="000000"/>
                <w:lang w:val="pl-PL" w:eastAsia="pl-PL"/>
              </w:rPr>
              <w:t>em Gastroenterologii</w:t>
            </w:r>
            <w:r w:rsidR="00552089" w:rsidRPr="00736130">
              <w:rPr>
                <w:rFonts w:eastAsia="Times New Roman"/>
                <w:b/>
                <w:bCs/>
                <w:u w:color="000000"/>
                <w:lang w:val="pl-PL" w:eastAsia="pl-PL"/>
              </w:rPr>
              <w:t xml:space="preserve"> – Odcinek „C”</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9E4C6F" w:rsidP="00F84FB6">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rFonts w:eastAsia="Times New Roman"/>
                <w:b/>
                <w:bCs/>
                <w:u w:color="000000"/>
                <w:lang w:val="pl-PL" w:eastAsia="pl-PL"/>
              </w:rPr>
              <w:t>35</w:t>
            </w:r>
          </w:p>
        </w:tc>
      </w:tr>
      <w:tr w:rsidR="00736130" w:rsidRPr="00736130">
        <w:trPr>
          <w:trHeight w:val="600"/>
        </w:trPr>
        <w:tc>
          <w:tcPr>
            <w:tcW w:w="5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CD033F" w:rsidP="00C14C57">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b/>
                <w:bCs/>
                <w:u w:color="000000"/>
                <w:lang w:val="pl-PL" w:eastAsia="pl-PL"/>
              </w:rPr>
              <w:t>8</w:t>
            </w:r>
            <w:r w:rsidR="009E4C6F" w:rsidRPr="00736130">
              <w:rPr>
                <w:rFonts w:eastAsia="Times New Roman"/>
                <w:b/>
                <w:bCs/>
                <w:u w:color="000000"/>
                <w:lang w:val="pl-PL" w:eastAsia="pl-PL"/>
              </w:rPr>
              <w:t>.</w:t>
            </w:r>
          </w:p>
        </w:tc>
        <w:tc>
          <w:tcPr>
            <w:tcW w:w="6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9E4C6F" w:rsidP="00C14C57">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Chor</w:t>
            </w:r>
            <w:r w:rsidRPr="00736130">
              <w:rPr>
                <w:b/>
                <w:bCs/>
                <w:u w:color="000000"/>
                <w:lang w:val="pl-PL" w:eastAsia="pl-PL"/>
              </w:rPr>
              <w:t>ó</w:t>
            </w:r>
            <w:r w:rsidR="0069623E" w:rsidRPr="00736130">
              <w:rPr>
                <w:rFonts w:eastAsia="Times New Roman"/>
                <w:b/>
                <w:bCs/>
                <w:u w:color="000000"/>
                <w:lang w:val="pl-PL" w:eastAsia="pl-PL"/>
              </w:rPr>
              <w:t>b P</w:t>
            </w:r>
            <w:r w:rsidRPr="00736130">
              <w:rPr>
                <w:b/>
                <w:bCs/>
                <w:u w:color="000000"/>
                <w:lang w:val="pl-PL" w:eastAsia="pl-PL"/>
              </w:rPr>
              <w:t>ł</w:t>
            </w:r>
            <w:r w:rsidRPr="00736130">
              <w:rPr>
                <w:rFonts w:eastAsia="Times New Roman"/>
                <w:b/>
                <w:bCs/>
                <w:u w:color="000000"/>
                <w:lang w:val="pl-PL" w:eastAsia="pl-PL"/>
              </w:rPr>
              <w:t xml:space="preserve">uc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52416E" w:rsidP="00F84FB6">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rFonts w:eastAsia="Times New Roman"/>
                <w:b/>
                <w:bCs/>
                <w:u w:color="000000"/>
                <w:lang w:val="pl-PL" w:eastAsia="pl-PL"/>
              </w:rPr>
              <w:t>40</w:t>
            </w:r>
          </w:p>
        </w:tc>
      </w:tr>
      <w:tr w:rsidR="00736130" w:rsidRPr="00736130">
        <w:trPr>
          <w:trHeight w:val="600"/>
        </w:trPr>
        <w:tc>
          <w:tcPr>
            <w:tcW w:w="5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07A18" w:rsidRPr="00736130" w:rsidRDefault="00CD033F" w:rsidP="00C14C57">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9</w:t>
            </w:r>
            <w:r w:rsidR="00407A18" w:rsidRPr="00736130">
              <w:rPr>
                <w:rFonts w:eastAsia="Times New Roman"/>
                <w:b/>
                <w:bCs/>
                <w:u w:color="000000"/>
                <w:lang w:val="pl-PL" w:eastAsia="pl-PL"/>
              </w:rPr>
              <w:t>.</w:t>
            </w:r>
          </w:p>
        </w:tc>
        <w:tc>
          <w:tcPr>
            <w:tcW w:w="6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07A18" w:rsidRPr="00736130" w:rsidRDefault="00407A18" w:rsidP="00C14C57">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Anestezjologii i Intensywnej Terapii</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07A18" w:rsidRPr="00736130" w:rsidRDefault="00407A18" w:rsidP="00F84FB6">
            <w:pPr>
              <w:pBdr>
                <w:top w:val="none" w:sz="0" w:space="0" w:color="auto"/>
                <w:left w:val="none" w:sz="0" w:space="0" w:color="auto"/>
                <w:bottom w:val="none" w:sz="0" w:space="0" w:color="auto"/>
                <w:right w:val="none" w:sz="0" w:space="0" w:color="auto"/>
                <w:bar w:val="none" w:sz="0" w:color="auto"/>
              </w:pBdr>
              <w:jc w:val="center"/>
              <w:rPr>
                <w:rFonts w:eastAsia="Times New Roman"/>
                <w:b/>
                <w:bCs/>
                <w:u w:color="000000"/>
                <w:lang w:val="pl-PL" w:eastAsia="pl-PL"/>
              </w:rPr>
            </w:pPr>
            <w:r w:rsidRPr="00736130">
              <w:rPr>
                <w:rFonts w:eastAsia="Times New Roman"/>
                <w:b/>
                <w:bCs/>
                <w:u w:color="000000"/>
                <w:lang w:val="pl-PL" w:eastAsia="pl-PL"/>
              </w:rPr>
              <w:t>7</w:t>
            </w:r>
          </w:p>
        </w:tc>
      </w:tr>
      <w:tr w:rsidR="00736130" w:rsidRPr="00736130">
        <w:trPr>
          <w:trHeight w:val="600"/>
        </w:trPr>
        <w:tc>
          <w:tcPr>
            <w:tcW w:w="58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0264D" w:rsidRPr="00736130" w:rsidRDefault="00407A18" w:rsidP="00C14C57">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1</w:t>
            </w:r>
            <w:r w:rsidR="00CD033F" w:rsidRPr="00736130">
              <w:rPr>
                <w:rFonts w:eastAsia="Times New Roman"/>
                <w:b/>
                <w:bCs/>
                <w:u w:color="000000"/>
                <w:lang w:val="pl-PL" w:eastAsia="pl-PL"/>
              </w:rPr>
              <w:t>0</w:t>
            </w:r>
            <w:r w:rsidR="00A0264D" w:rsidRPr="00736130">
              <w:rPr>
                <w:rFonts w:eastAsia="Times New Roman"/>
                <w:b/>
                <w:bCs/>
                <w:u w:color="000000"/>
                <w:lang w:val="pl-PL" w:eastAsia="pl-PL"/>
              </w:rPr>
              <w:t>.</w:t>
            </w:r>
          </w:p>
        </w:tc>
        <w:tc>
          <w:tcPr>
            <w:tcW w:w="651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0264D" w:rsidRPr="00736130" w:rsidRDefault="006127BF" w:rsidP="00C14C57">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Pawilon</w:t>
            </w:r>
            <w:r w:rsidR="00A0264D" w:rsidRPr="00736130">
              <w:rPr>
                <w:rFonts w:eastAsia="Times New Roman"/>
                <w:b/>
                <w:bCs/>
                <w:u w:color="000000"/>
                <w:lang w:val="pl-PL" w:eastAsia="pl-PL"/>
              </w:rPr>
              <w:t xml:space="preserve"> Operacyjny</w:t>
            </w:r>
            <w:r w:rsidR="0052015C" w:rsidRPr="00736130">
              <w:rPr>
                <w:rFonts w:eastAsia="Times New Roman"/>
                <w:b/>
                <w:bCs/>
                <w:u w:color="000000"/>
                <w:lang w:val="pl-PL" w:eastAsia="pl-PL"/>
              </w:rPr>
              <w:t xml:space="preserve"> </w:t>
            </w:r>
            <w:r w:rsidRPr="00736130">
              <w:rPr>
                <w:rFonts w:eastAsia="Times New Roman"/>
                <w:b/>
                <w:bCs/>
                <w:u w:color="000000"/>
                <w:lang w:val="pl-PL" w:eastAsia="pl-PL"/>
              </w:rPr>
              <w:t xml:space="preserve">( II piętro </w:t>
            </w:r>
            <w:r w:rsidR="0052015C" w:rsidRPr="00736130">
              <w:rPr>
                <w:rFonts w:eastAsia="Times New Roman"/>
                <w:b/>
                <w:bCs/>
                <w:u w:color="000000"/>
                <w:lang w:val="pl-PL" w:eastAsia="pl-PL"/>
              </w:rPr>
              <w:t>– oddział łóżkowy</w:t>
            </w:r>
            <w:r w:rsidRPr="00736130">
              <w:rPr>
                <w:rFonts w:eastAsia="Times New Roman"/>
                <w:b/>
                <w:bCs/>
                <w:u w:color="000000"/>
                <w:lang w:val="pl-PL" w:eastAsia="pl-PL"/>
              </w:rPr>
              <w:t xml:space="preserve"> )</w:t>
            </w:r>
          </w:p>
        </w:tc>
        <w:tc>
          <w:tcPr>
            <w:tcW w:w="201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A0264D" w:rsidRPr="00736130" w:rsidRDefault="00A0264D" w:rsidP="00F84FB6">
            <w:pPr>
              <w:pBdr>
                <w:top w:val="none" w:sz="0" w:space="0" w:color="auto"/>
                <w:left w:val="none" w:sz="0" w:space="0" w:color="auto"/>
                <w:bottom w:val="none" w:sz="0" w:space="0" w:color="auto"/>
                <w:right w:val="none" w:sz="0" w:space="0" w:color="auto"/>
                <w:bar w:val="none" w:sz="0" w:color="auto"/>
              </w:pBdr>
              <w:jc w:val="center"/>
              <w:rPr>
                <w:rFonts w:eastAsia="Times New Roman"/>
                <w:b/>
                <w:bCs/>
                <w:u w:color="000000"/>
                <w:lang w:val="pl-PL" w:eastAsia="pl-PL"/>
              </w:rPr>
            </w:pPr>
            <w:r w:rsidRPr="00736130">
              <w:rPr>
                <w:rFonts w:eastAsia="Times New Roman"/>
                <w:b/>
                <w:bCs/>
                <w:u w:color="000000"/>
                <w:lang w:val="pl-PL" w:eastAsia="pl-PL"/>
              </w:rPr>
              <w:t>8</w:t>
            </w:r>
          </w:p>
        </w:tc>
      </w:tr>
    </w:tbl>
    <w:p w:rsidR="009E4C6F" w:rsidRPr="00736130" w:rsidRDefault="009E4C6F" w:rsidP="009E4C6F">
      <w:pPr>
        <w:pBdr>
          <w:top w:val="none" w:sz="0" w:space="0" w:color="auto"/>
          <w:left w:val="none" w:sz="0" w:space="0" w:color="auto"/>
          <w:bottom w:val="none" w:sz="0" w:space="0" w:color="auto"/>
          <w:right w:val="none" w:sz="0" w:space="0" w:color="auto"/>
          <w:bar w:val="none" w:sz="0" w:color="auto"/>
        </w:pBdr>
        <w:rPr>
          <w:b/>
          <w:bCs/>
          <w:u w:color="000000"/>
          <w:lang w:val="pl-PL" w:eastAsia="pl-PL"/>
        </w:rPr>
      </w:pPr>
    </w:p>
    <w:p w:rsidR="009E4C6F" w:rsidRPr="00736130" w:rsidRDefault="009E4C6F" w:rsidP="009E4C6F">
      <w:pPr>
        <w:widowControl w:val="0"/>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ZESP</w:t>
      </w:r>
      <w:r w:rsidRPr="00736130">
        <w:rPr>
          <w:b/>
          <w:bCs/>
          <w:u w:color="000000"/>
          <w:lang w:val="pl-PL" w:eastAsia="pl-PL"/>
        </w:rPr>
        <w:t xml:space="preserve">ÓŁ </w:t>
      </w:r>
      <w:r w:rsidRPr="00736130">
        <w:rPr>
          <w:rFonts w:eastAsia="Times New Roman"/>
          <w:b/>
          <w:bCs/>
          <w:u w:color="000000"/>
          <w:lang w:val="pl-PL" w:eastAsia="pl-PL"/>
        </w:rPr>
        <w:t>NR 2</w:t>
      </w:r>
      <w:r w:rsidR="004B28D7" w:rsidRPr="00736130">
        <w:rPr>
          <w:rFonts w:eastAsia="Times New Roman"/>
          <w:b/>
          <w:bCs/>
          <w:u w:color="000000"/>
          <w:lang w:val="pl-PL" w:eastAsia="pl-PL"/>
        </w:rPr>
        <w:t xml:space="preserve"> „ Szpital </w:t>
      </w:r>
      <w:proofErr w:type="spellStart"/>
      <w:r w:rsidR="004B28D7" w:rsidRPr="00736130">
        <w:rPr>
          <w:rFonts w:eastAsia="Times New Roman"/>
          <w:b/>
          <w:bCs/>
          <w:u w:color="000000"/>
          <w:lang w:val="pl-PL" w:eastAsia="pl-PL"/>
        </w:rPr>
        <w:t>Geriatryczno</w:t>
      </w:r>
      <w:proofErr w:type="spellEnd"/>
      <w:r w:rsidR="004B28D7" w:rsidRPr="00736130">
        <w:rPr>
          <w:rFonts w:eastAsia="Times New Roman"/>
          <w:b/>
          <w:bCs/>
          <w:u w:color="000000"/>
          <w:lang w:val="pl-PL" w:eastAsia="pl-PL"/>
        </w:rPr>
        <w:t xml:space="preserve"> – Onkologiczny”</w:t>
      </w:r>
      <w:r w:rsidRPr="00736130">
        <w:rPr>
          <w:rFonts w:eastAsia="Times New Roman"/>
          <w:b/>
          <w:bCs/>
          <w:u w:color="000000"/>
          <w:lang w:val="pl-PL" w:eastAsia="pl-PL"/>
        </w:rPr>
        <w:t xml:space="preserve"> Katowice ul. J</w:t>
      </w:r>
      <w:r w:rsidRPr="00736130">
        <w:rPr>
          <w:b/>
          <w:bCs/>
          <w:u w:color="000000"/>
          <w:lang w:val="pl-PL" w:eastAsia="pl-PL"/>
        </w:rPr>
        <w:t>ó</w:t>
      </w:r>
      <w:r w:rsidRPr="00736130">
        <w:rPr>
          <w:rFonts w:eastAsia="Times New Roman"/>
          <w:b/>
          <w:bCs/>
          <w:u w:color="000000"/>
          <w:lang w:val="pl-PL" w:eastAsia="pl-PL"/>
        </w:rPr>
        <w:t>zefowska 119</w:t>
      </w:r>
    </w:p>
    <w:tbl>
      <w:tblPr>
        <w:tblW w:w="9152"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692"/>
        <w:gridCol w:w="6480"/>
        <w:gridCol w:w="1980"/>
      </w:tblGrid>
      <w:tr w:rsidR="00736130" w:rsidRPr="00736130">
        <w:trPr>
          <w:trHeight w:val="600"/>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9E4C6F" w:rsidP="00C14C57">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b/>
                <w:bCs/>
                <w:u w:color="000000"/>
                <w:lang w:val="pl-PL" w:eastAsia="pl-PL"/>
              </w:rPr>
              <w:t>LP.</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9E4C6F" w:rsidP="00C14C57">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b/>
                <w:bCs/>
                <w:u w:color="000000"/>
                <w:lang w:val="pl-PL" w:eastAsia="pl-PL"/>
              </w:rPr>
              <w:t>Oddzia</w:t>
            </w:r>
            <w:r w:rsidRPr="00736130">
              <w:rPr>
                <w:b/>
                <w:bCs/>
                <w:u w:color="000000"/>
                <w:lang w:val="pl-PL" w:eastAsia="pl-PL"/>
              </w:rPr>
              <w:t xml:space="preserve">ł </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9E4C6F" w:rsidRPr="00736130" w:rsidRDefault="009E4C6F" w:rsidP="00C14C57">
            <w:pPr>
              <w:pBdr>
                <w:top w:val="none" w:sz="0" w:space="0" w:color="auto"/>
                <w:left w:val="none" w:sz="0" w:space="0" w:color="auto"/>
                <w:bottom w:val="none" w:sz="0" w:space="0" w:color="auto"/>
                <w:right w:val="none" w:sz="0" w:space="0" w:color="auto"/>
                <w:bar w:val="none" w:sz="0" w:color="auto"/>
              </w:pBdr>
              <w:rPr>
                <w:b/>
                <w:bCs/>
                <w:u w:color="000000"/>
                <w:lang w:val="pl-PL" w:eastAsia="pl-PL"/>
              </w:rPr>
            </w:pPr>
            <w:r w:rsidRPr="00736130">
              <w:rPr>
                <w:rFonts w:eastAsia="Times New Roman"/>
                <w:b/>
                <w:bCs/>
                <w:u w:color="000000"/>
                <w:lang w:val="pl-PL" w:eastAsia="pl-PL"/>
              </w:rPr>
              <w:t>Szacunkowa ilo</w:t>
            </w:r>
            <w:r w:rsidRPr="00736130">
              <w:rPr>
                <w:b/>
                <w:bCs/>
                <w:u w:color="000000"/>
                <w:lang w:val="pl-PL" w:eastAsia="pl-PL"/>
              </w:rPr>
              <w:t>ść</w:t>
            </w:r>
          </w:p>
          <w:p w:rsidR="009E4C6F" w:rsidRPr="00736130" w:rsidRDefault="009E4C6F" w:rsidP="00C14C57">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b/>
                <w:bCs/>
                <w:u w:color="000000"/>
                <w:lang w:val="pl-PL" w:eastAsia="pl-PL"/>
              </w:rPr>
              <w:t>pacjent</w:t>
            </w:r>
            <w:r w:rsidRPr="00736130">
              <w:rPr>
                <w:b/>
                <w:bCs/>
                <w:u w:color="000000"/>
                <w:lang w:val="pl-PL" w:eastAsia="pl-PL"/>
              </w:rPr>
              <w:t>ó</w:t>
            </w:r>
            <w:r w:rsidRPr="00736130">
              <w:rPr>
                <w:rFonts w:eastAsia="Times New Roman"/>
                <w:b/>
                <w:bCs/>
                <w:u w:color="000000"/>
                <w:lang w:val="pl-PL" w:eastAsia="pl-PL"/>
              </w:rPr>
              <w:t>w</w:t>
            </w:r>
          </w:p>
        </w:tc>
      </w:tr>
      <w:tr w:rsidR="00736130" w:rsidRPr="00736130">
        <w:trPr>
          <w:trHeight w:val="600"/>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27BF" w:rsidRPr="00736130" w:rsidRDefault="006127BF" w:rsidP="006127BF">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b/>
                <w:bCs/>
                <w:u w:color="000000"/>
                <w:lang w:val="pl-PL" w:eastAsia="pl-PL"/>
              </w:rPr>
              <w:t>1.</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27BF" w:rsidRPr="00736130" w:rsidRDefault="006127BF" w:rsidP="006127BF">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Dermatologiczny</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27BF" w:rsidRPr="00736130" w:rsidRDefault="00AD696D" w:rsidP="00B007A6">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rFonts w:eastAsia="Times New Roman"/>
                <w:b/>
                <w:bCs/>
                <w:u w:color="000000"/>
                <w:lang w:val="pl-PL" w:eastAsia="pl-PL"/>
              </w:rPr>
              <w:t>11</w:t>
            </w:r>
          </w:p>
        </w:tc>
      </w:tr>
      <w:tr w:rsidR="00736130" w:rsidRPr="00736130">
        <w:trPr>
          <w:trHeight w:val="600"/>
        </w:trPr>
        <w:tc>
          <w:tcPr>
            <w:tcW w:w="6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27BF" w:rsidRPr="00736130" w:rsidRDefault="006127BF" w:rsidP="00C14C57">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lastRenderedPageBreak/>
              <w:t>2.</w:t>
            </w:r>
          </w:p>
        </w:tc>
        <w:tc>
          <w:tcPr>
            <w:tcW w:w="64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27BF" w:rsidRPr="00736130" w:rsidRDefault="006127BF" w:rsidP="00C14C57">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b/>
                <w:bCs/>
                <w:u w:color="000000"/>
                <w:lang w:val="pl-PL" w:eastAsia="pl-PL"/>
              </w:rPr>
              <w:t>Geriatryczny</w:t>
            </w:r>
            <w:r w:rsidR="00272EFD" w:rsidRPr="00736130">
              <w:rPr>
                <w:rFonts w:eastAsia="Times New Roman"/>
                <w:b/>
                <w:bCs/>
                <w:u w:color="000000"/>
                <w:lang w:val="pl-PL" w:eastAsia="pl-PL"/>
              </w:rPr>
              <w:t xml:space="preserve"> </w:t>
            </w:r>
            <w:r w:rsidR="00272EFD" w:rsidRPr="00736130">
              <w:rPr>
                <w:rFonts w:eastAsia="Times New Roman"/>
                <w:bCs/>
                <w:u w:val="single" w:color="000000"/>
                <w:lang w:val="pl-PL" w:eastAsia="pl-PL"/>
              </w:rPr>
              <w:t>( rozmieszczony na dwóch piętrach)</w:t>
            </w:r>
          </w:p>
        </w:tc>
        <w:tc>
          <w:tcPr>
            <w:tcW w:w="19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27BF" w:rsidRPr="00736130" w:rsidRDefault="00736130" w:rsidP="00B007A6">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31547C">
              <w:rPr>
                <w:rFonts w:eastAsia="Times New Roman"/>
                <w:b/>
                <w:bCs/>
                <w:u w:color="000000"/>
                <w:lang w:val="pl-PL" w:eastAsia="pl-PL"/>
              </w:rPr>
              <w:t>39</w:t>
            </w:r>
          </w:p>
        </w:tc>
      </w:tr>
    </w:tbl>
    <w:p w:rsidR="009E4C6F" w:rsidRPr="00736130" w:rsidRDefault="009E4C6F" w:rsidP="00D27691">
      <w:pPr>
        <w:pBdr>
          <w:top w:val="none" w:sz="0" w:space="0" w:color="auto"/>
          <w:left w:val="none" w:sz="0" w:space="0" w:color="auto"/>
          <w:bottom w:val="none" w:sz="0" w:space="0" w:color="auto"/>
          <w:right w:val="none" w:sz="0" w:space="0" w:color="auto"/>
          <w:bar w:val="none" w:sz="0" w:color="auto"/>
        </w:pBdr>
        <w:rPr>
          <w:b/>
          <w:bCs/>
          <w:u w:color="000000"/>
          <w:lang w:val="pl-PL" w:eastAsia="pl-PL"/>
        </w:rPr>
      </w:pPr>
      <w:r w:rsidRPr="00736130">
        <w:rPr>
          <w:rFonts w:eastAsia="Times New Roman"/>
          <w:b/>
          <w:bCs/>
          <w:u w:color="000000"/>
          <w:lang w:val="pl-PL" w:eastAsia="pl-PL"/>
        </w:rPr>
        <w:t xml:space="preserve">                                                                 </w:t>
      </w:r>
      <w:r w:rsidR="00D27691" w:rsidRPr="00736130">
        <w:rPr>
          <w:rFonts w:eastAsia="Times New Roman"/>
          <w:b/>
          <w:bCs/>
          <w:u w:color="000000"/>
          <w:lang w:val="pl-PL" w:eastAsia="pl-PL"/>
        </w:rPr>
        <w:t xml:space="preserve">                              </w:t>
      </w:r>
    </w:p>
    <w:p w:rsidR="00D27691" w:rsidRPr="00736130" w:rsidRDefault="00D27691" w:rsidP="009E4C6F">
      <w:pPr>
        <w:pBdr>
          <w:top w:val="none" w:sz="0" w:space="0" w:color="auto"/>
          <w:left w:val="none" w:sz="0" w:space="0" w:color="auto"/>
          <w:bottom w:val="none" w:sz="0" w:space="0" w:color="auto"/>
          <w:right w:val="none" w:sz="0" w:space="0" w:color="auto"/>
          <w:bar w:val="none" w:sz="0" w:color="auto"/>
        </w:pBdr>
        <w:rPr>
          <w:b/>
          <w:bCs/>
          <w:u w:color="000000"/>
          <w:lang w:val="pl-PL" w:eastAsia="pl-PL"/>
        </w:rPr>
      </w:pPr>
    </w:p>
    <w:p w:rsidR="009E4C6F" w:rsidRPr="00CD033F" w:rsidRDefault="00CD033F"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r>
        <w:rPr>
          <w:rFonts w:eastAsia="Times New Roman"/>
          <w:b/>
          <w:bCs/>
          <w:color w:val="000000"/>
          <w:u w:color="000000"/>
          <w:lang w:val="pl-PL" w:eastAsia="pl-PL"/>
        </w:rPr>
        <w:br w:type="page"/>
      </w:r>
      <w:r w:rsidR="009E4C6F" w:rsidRPr="00CD033F">
        <w:rPr>
          <w:rFonts w:eastAsia="Times New Roman"/>
          <w:b/>
          <w:bCs/>
          <w:color w:val="000000"/>
          <w:u w:color="000000"/>
          <w:lang w:val="pl-PL" w:eastAsia="pl-PL"/>
        </w:rPr>
        <w:lastRenderedPageBreak/>
        <w:t xml:space="preserve">ZAŁĄCZNIK NR 1 do SIWZ ciąg dalszy </w:t>
      </w:r>
    </w:p>
    <w:p w:rsidR="009E4C6F" w:rsidRPr="00CD033F"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9E4C6F" w:rsidRPr="00CD033F"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9E4C6F" w:rsidRPr="00CD033F"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r w:rsidRPr="00CD033F">
        <w:rPr>
          <w:rFonts w:eastAsia="Times New Roman"/>
          <w:b/>
          <w:bCs/>
          <w:color w:val="000000"/>
          <w:u w:color="000000"/>
          <w:lang w:val="pl-PL" w:eastAsia="pl-PL"/>
        </w:rPr>
        <w:t>RODZAJE STOSOWANYCH DIET i ich szacunkowa ilość w miesiącu</w:t>
      </w:r>
    </w:p>
    <w:p w:rsidR="009E4C6F" w:rsidRPr="00736130"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p>
    <w:p w:rsidR="009E4C6F" w:rsidRPr="00736130" w:rsidRDefault="00D27691" w:rsidP="00361B8F">
      <w:pPr>
        <w:pBdr>
          <w:top w:val="none" w:sz="0" w:space="0" w:color="auto"/>
          <w:left w:val="none" w:sz="0" w:space="0" w:color="auto"/>
          <w:bottom w:val="none" w:sz="0" w:space="0" w:color="auto"/>
          <w:right w:val="none" w:sz="0" w:space="0" w:color="auto"/>
          <w:bar w:val="none" w:sz="0" w:color="auto"/>
        </w:pBdr>
        <w:rPr>
          <w:rFonts w:eastAsia="Times New Roman"/>
          <w:bCs/>
          <w:u w:color="000000"/>
          <w:lang w:val="pl-PL" w:eastAsia="pl-PL"/>
        </w:rPr>
      </w:pPr>
      <w:r w:rsidRPr="00736130">
        <w:rPr>
          <w:rFonts w:eastAsia="Times New Roman"/>
          <w:bCs/>
          <w:u w:color="000000"/>
          <w:lang w:val="pl-PL" w:eastAsia="pl-PL"/>
        </w:rPr>
        <w:t>1</w:t>
      </w:r>
      <w:r w:rsidRPr="00736130">
        <w:rPr>
          <w:rFonts w:eastAsia="Times New Roman"/>
          <w:b/>
          <w:bCs/>
          <w:u w:color="000000"/>
          <w:lang w:val="pl-PL" w:eastAsia="pl-PL"/>
        </w:rPr>
        <w:t xml:space="preserve">. </w:t>
      </w:r>
      <w:r w:rsidR="00E45B57" w:rsidRPr="00736130">
        <w:rPr>
          <w:rFonts w:eastAsia="Times New Roman"/>
          <w:bCs/>
          <w:u w:color="000000"/>
          <w:lang w:val="pl-PL" w:eastAsia="pl-PL"/>
        </w:rPr>
        <w:t>Dieta p</w:t>
      </w:r>
      <w:r w:rsidRPr="00736130">
        <w:rPr>
          <w:rFonts w:eastAsia="Times New Roman"/>
          <w:bCs/>
          <w:u w:color="000000"/>
          <w:lang w:val="pl-PL" w:eastAsia="pl-PL"/>
        </w:rPr>
        <w:t xml:space="preserve">odstawowa </w:t>
      </w:r>
      <w:r w:rsidR="00CD033F" w:rsidRPr="00736130">
        <w:rPr>
          <w:rFonts w:eastAsia="Times New Roman"/>
          <w:bCs/>
          <w:u w:color="000000"/>
          <w:lang w:val="pl-PL" w:eastAsia="pl-PL"/>
        </w:rPr>
        <w:t>–</w:t>
      </w:r>
      <w:r w:rsidRPr="00736130">
        <w:rPr>
          <w:rFonts w:eastAsia="Times New Roman"/>
          <w:bCs/>
          <w:u w:color="000000"/>
          <w:lang w:val="pl-PL" w:eastAsia="pl-PL"/>
        </w:rPr>
        <w:t xml:space="preserve"> </w:t>
      </w:r>
      <w:r w:rsidR="00635584" w:rsidRPr="00736130">
        <w:rPr>
          <w:rFonts w:eastAsia="Times New Roman"/>
          <w:b/>
          <w:bCs/>
          <w:u w:color="000000"/>
          <w:lang w:val="pl-PL" w:eastAsia="pl-PL"/>
        </w:rPr>
        <w:t xml:space="preserve">4 </w:t>
      </w:r>
      <w:r w:rsidR="0029385B" w:rsidRPr="00736130">
        <w:rPr>
          <w:rFonts w:eastAsia="Times New Roman"/>
          <w:b/>
          <w:bCs/>
          <w:u w:color="000000"/>
          <w:lang w:val="pl-PL" w:eastAsia="pl-PL"/>
        </w:rPr>
        <w:t>1</w:t>
      </w:r>
      <w:r w:rsidR="00635584" w:rsidRPr="00736130">
        <w:rPr>
          <w:rFonts w:eastAsia="Times New Roman"/>
          <w:b/>
          <w:bCs/>
          <w:u w:color="000000"/>
          <w:lang w:val="pl-PL" w:eastAsia="pl-PL"/>
        </w:rPr>
        <w:t>00</w:t>
      </w:r>
    </w:p>
    <w:p w:rsidR="007164CA" w:rsidRPr="00736130" w:rsidRDefault="00D27691" w:rsidP="00361B8F">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Cs/>
          <w:u w:color="000000"/>
          <w:lang w:val="pl-PL" w:eastAsia="pl-PL"/>
        </w:rPr>
        <w:t>2</w:t>
      </w:r>
      <w:r w:rsidR="009E4C6F" w:rsidRPr="00736130">
        <w:rPr>
          <w:rFonts w:eastAsia="Times New Roman"/>
          <w:bCs/>
          <w:u w:color="000000"/>
          <w:lang w:val="pl-PL" w:eastAsia="pl-PL"/>
        </w:rPr>
        <w:t xml:space="preserve">. </w:t>
      </w:r>
      <w:r w:rsidR="00E45B57" w:rsidRPr="00736130">
        <w:rPr>
          <w:rFonts w:eastAsia="Times New Roman"/>
          <w:bCs/>
          <w:u w:color="000000"/>
          <w:lang w:val="pl-PL" w:eastAsia="pl-PL"/>
        </w:rPr>
        <w:t>Dieta d</w:t>
      </w:r>
      <w:r w:rsidR="009E4C6F" w:rsidRPr="00736130">
        <w:rPr>
          <w:rFonts w:eastAsia="Times New Roman"/>
          <w:bCs/>
          <w:u w:color="000000"/>
          <w:lang w:val="pl-PL" w:eastAsia="pl-PL"/>
        </w:rPr>
        <w:t>la</w:t>
      </w:r>
      <w:r w:rsidR="00E45B57" w:rsidRPr="00736130">
        <w:rPr>
          <w:rFonts w:eastAsia="Times New Roman"/>
          <w:bCs/>
          <w:u w:color="000000"/>
          <w:lang w:val="pl-PL" w:eastAsia="pl-PL"/>
        </w:rPr>
        <w:t xml:space="preserve"> pacjentów </w:t>
      </w:r>
      <w:r w:rsidR="00BB0CA4" w:rsidRPr="00736130">
        <w:rPr>
          <w:rFonts w:eastAsia="Times New Roman"/>
          <w:bCs/>
          <w:u w:color="000000"/>
          <w:lang w:val="pl-PL" w:eastAsia="pl-PL"/>
        </w:rPr>
        <w:t>Oddziału C</w:t>
      </w:r>
      <w:r w:rsidR="00E45B57" w:rsidRPr="00736130">
        <w:rPr>
          <w:rFonts w:eastAsia="Times New Roman"/>
          <w:bCs/>
          <w:u w:color="000000"/>
          <w:lang w:val="pl-PL" w:eastAsia="pl-PL"/>
        </w:rPr>
        <w:t>horób Płuc</w:t>
      </w:r>
      <w:r w:rsidR="009E4C6F" w:rsidRPr="00736130">
        <w:rPr>
          <w:rFonts w:eastAsia="Times New Roman"/>
          <w:bCs/>
          <w:u w:color="000000"/>
          <w:lang w:val="pl-PL" w:eastAsia="pl-PL"/>
        </w:rPr>
        <w:t xml:space="preserve"> </w:t>
      </w:r>
      <w:r w:rsidR="00E45B57" w:rsidRPr="00736130">
        <w:rPr>
          <w:lang w:val="pl-PL"/>
        </w:rPr>
        <w:t xml:space="preserve">– dieta </w:t>
      </w:r>
      <w:proofErr w:type="spellStart"/>
      <w:r w:rsidR="00E45B57" w:rsidRPr="00736130">
        <w:rPr>
          <w:lang w:val="pl-PL"/>
        </w:rPr>
        <w:t>bogato</w:t>
      </w:r>
      <w:r w:rsidR="00D8392A" w:rsidRPr="00736130">
        <w:rPr>
          <w:lang w:val="pl-PL"/>
        </w:rPr>
        <w:t>białkowa</w:t>
      </w:r>
      <w:proofErr w:type="spellEnd"/>
      <w:r w:rsidR="00D8392A" w:rsidRPr="00736130">
        <w:rPr>
          <w:lang w:val="pl-PL"/>
        </w:rPr>
        <w:t>, w</w:t>
      </w:r>
      <w:r w:rsidR="00083550" w:rsidRPr="00736130">
        <w:rPr>
          <w:lang w:val="pl-PL"/>
        </w:rPr>
        <w:t>ysokoenergetyczna</w:t>
      </w:r>
      <w:r w:rsidR="00D8392A" w:rsidRPr="00736130">
        <w:rPr>
          <w:lang w:val="pl-PL"/>
        </w:rPr>
        <w:t xml:space="preserve"> </w:t>
      </w:r>
      <w:r w:rsidR="007164CA" w:rsidRPr="00736130">
        <w:rPr>
          <w:rFonts w:eastAsia="Times New Roman"/>
          <w:bCs/>
          <w:u w:color="000000"/>
          <w:lang w:val="pl-PL" w:eastAsia="pl-PL"/>
        </w:rPr>
        <w:t>–</w:t>
      </w:r>
      <w:r w:rsidR="00083550" w:rsidRPr="00736130">
        <w:rPr>
          <w:rFonts w:eastAsia="Times New Roman"/>
          <w:bCs/>
          <w:u w:color="000000"/>
          <w:lang w:val="pl-PL" w:eastAsia="pl-PL"/>
        </w:rPr>
        <w:t xml:space="preserve"> </w:t>
      </w:r>
      <w:r w:rsidR="00CD033F" w:rsidRPr="00736130">
        <w:rPr>
          <w:rFonts w:eastAsia="Times New Roman"/>
          <w:b/>
          <w:bCs/>
          <w:u w:color="000000"/>
          <w:lang w:val="pl-PL" w:eastAsia="pl-PL"/>
        </w:rPr>
        <w:t xml:space="preserve">1 </w:t>
      </w:r>
      <w:r w:rsidR="00635584" w:rsidRPr="00736130">
        <w:rPr>
          <w:rFonts w:eastAsia="Times New Roman"/>
          <w:b/>
          <w:bCs/>
          <w:u w:color="000000"/>
          <w:lang w:val="pl-PL" w:eastAsia="pl-PL"/>
        </w:rPr>
        <w:t>0</w:t>
      </w:r>
      <w:r w:rsidR="00083550" w:rsidRPr="00736130">
        <w:rPr>
          <w:rFonts w:eastAsia="Times New Roman"/>
          <w:b/>
          <w:bCs/>
          <w:u w:color="000000"/>
          <w:lang w:val="pl-PL" w:eastAsia="pl-PL"/>
        </w:rPr>
        <w:t>00</w:t>
      </w:r>
    </w:p>
    <w:p w:rsidR="009E4C6F" w:rsidRPr="00736130" w:rsidRDefault="00D27691" w:rsidP="00361B8F">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Cs/>
          <w:u w:color="000000"/>
          <w:lang w:val="pl-PL" w:eastAsia="pl-PL"/>
        </w:rPr>
        <w:t xml:space="preserve">3. </w:t>
      </w:r>
      <w:r w:rsidR="00E45B57" w:rsidRPr="00736130">
        <w:rPr>
          <w:rFonts w:eastAsia="Times New Roman"/>
          <w:bCs/>
          <w:u w:color="000000"/>
          <w:lang w:val="pl-PL" w:eastAsia="pl-PL"/>
        </w:rPr>
        <w:t xml:space="preserve">Dieta </w:t>
      </w:r>
      <w:r w:rsidR="00D8392A" w:rsidRPr="00736130">
        <w:rPr>
          <w:rFonts w:eastAsia="Times New Roman"/>
          <w:bCs/>
          <w:u w:color="000000"/>
          <w:lang w:val="pl-PL" w:eastAsia="pl-PL"/>
        </w:rPr>
        <w:t>łatwo strawna</w:t>
      </w:r>
      <w:r w:rsidRPr="00736130">
        <w:rPr>
          <w:rFonts w:eastAsia="Times New Roman"/>
          <w:bCs/>
          <w:u w:color="000000"/>
          <w:lang w:val="pl-PL" w:eastAsia="pl-PL"/>
        </w:rPr>
        <w:t xml:space="preserve"> – </w:t>
      </w:r>
      <w:r w:rsidR="00CD033F" w:rsidRPr="00736130">
        <w:rPr>
          <w:rFonts w:eastAsia="Times New Roman"/>
          <w:b/>
          <w:bCs/>
          <w:u w:color="000000"/>
          <w:lang w:val="pl-PL" w:eastAsia="pl-PL"/>
        </w:rPr>
        <w:t xml:space="preserve">1 </w:t>
      </w:r>
      <w:r w:rsidR="0029385B" w:rsidRPr="00736130">
        <w:rPr>
          <w:rFonts w:eastAsia="Times New Roman"/>
          <w:b/>
          <w:bCs/>
          <w:u w:color="000000"/>
          <w:lang w:val="pl-PL" w:eastAsia="pl-PL"/>
        </w:rPr>
        <w:t>0</w:t>
      </w:r>
      <w:r w:rsidR="00CD033F" w:rsidRPr="00736130">
        <w:rPr>
          <w:rFonts w:eastAsia="Times New Roman"/>
          <w:b/>
          <w:bCs/>
          <w:u w:color="000000"/>
          <w:lang w:val="pl-PL" w:eastAsia="pl-PL"/>
        </w:rPr>
        <w:t>5</w:t>
      </w:r>
      <w:r w:rsidRPr="00736130">
        <w:rPr>
          <w:rFonts w:eastAsia="Times New Roman"/>
          <w:b/>
          <w:bCs/>
          <w:u w:color="000000"/>
          <w:lang w:val="pl-PL" w:eastAsia="pl-PL"/>
        </w:rPr>
        <w:t>0</w:t>
      </w:r>
    </w:p>
    <w:p w:rsidR="009E4C6F" w:rsidRPr="00736130" w:rsidRDefault="00D27691" w:rsidP="00361B8F">
      <w:pPr>
        <w:pBdr>
          <w:top w:val="none" w:sz="0" w:space="0" w:color="auto"/>
          <w:left w:val="none" w:sz="0" w:space="0" w:color="auto"/>
          <w:bottom w:val="none" w:sz="0" w:space="0" w:color="auto"/>
          <w:right w:val="none" w:sz="0" w:space="0" w:color="auto"/>
          <w:bar w:val="none" w:sz="0" w:color="auto"/>
        </w:pBdr>
        <w:jc w:val="both"/>
        <w:rPr>
          <w:rFonts w:eastAsia="Times New Roman"/>
          <w:b/>
          <w:bCs/>
          <w:u w:color="000000"/>
          <w:lang w:val="pl-PL" w:eastAsia="pl-PL"/>
        </w:rPr>
      </w:pPr>
      <w:r w:rsidRPr="00736130">
        <w:rPr>
          <w:rFonts w:eastAsia="Times New Roman"/>
          <w:bCs/>
          <w:u w:color="000000"/>
          <w:lang w:val="pl-PL" w:eastAsia="pl-PL"/>
        </w:rPr>
        <w:t>4</w:t>
      </w:r>
      <w:r w:rsidR="009E4C6F" w:rsidRPr="00736130">
        <w:rPr>
          <w:rFonts w:eastAsia="Times New Roman"/>
          <w:bCs/>
          <w:u w:color="000000"/>
          <w:lang w:val="pl-PL" w:eastAsia="pl-PL"/>
        </w:rPr>
        <w:t xml:space="preserve">. </w:t>
      </w:r>
      <w:r w:rsidR="00EC5ADF" w:rsidRPr="00736130">
        <w:rPr>
          <w:rFonts w:eastAsia="Times New Roman"/>
          <w:bCs/>
          <w:u w:color="000000"/>
          <w:lang w:val="pl-PL" w:eastAsia="pl-PL"/>
        </w:rPr>
        <w:t xml:space="preserve">Dieta </w:t>
      </w:r>
      <w:r w:rsidR="00D8392A" w:rsidRPr="00736130">
        <w:rPr>
          <w:rFonts w:eastAsia="Times New Roman"/>
          <w:bCs/>
          <w:u w:color="000000"/>
          <w:lang w:val="pl-PL" w:eastAsia="pl-PL"/>
        </w:rPr>
        <w:t xml:space="preserve">łatwo strawna </w:t>
      </w:r>
      <w:r w:rsidR="00D8392A" w:rsidRPr="00736130">
        <w:rPr>
          <w:lang w:val="pl-PL"/>
        </w:rPr>
        <w:t>z ograniczeniem substancji pobudzających wydzielanie soku żołądkowego</w:t>
      </w:r>
      <w:r w:rsidR="00D8392A" w:rsidRPr="00736130">
        <w:rPr>
          <w:rFonts w:eastAsia="Times New Roman"/>
          <w:bCs/>
          <w:u w:color="000000"/>
          <w:lang w:val="pl-PL" w:eastAsia="pl-PL"/>
        </w:rPr>
        <w:t xml:space="preserve"> - </w:t>
      </w:r>
      <w:r w:rsidR="00DC49B8" w:rsidRPr="00736130">
        <w:rPr>
          <w:rFonts w:eastAsia="Times New Roman"/>
          <w:b/>
          <w:bCs/>
          <w:u w:color="000000"/>
          <w:lang w:val="pl-PL" w:eastAsia="pl-PL"/>
        </w:rPr>
        <w:t>5</w:t>
      </w:r>
    </w:p>
    <w:p w:rsidR="009E4C6F" w:rsidRPr="00736130" w:rsidRDefault="00D27691" w:rsidP="00361B8F">
      <w:pPr>
        <w:pBdr>
          <w:top w:val="none" w:sz="0" w:space="0" w:color="auto"/>
          <w:left w:val="none" w:sz="0" w:space="0" w:color="auto"/>
          <w:bottom w:val="none" w:sz="0" w:space="0" w:color="auto"/>
          <w:right w:val="none" w:sz="0" w:space="0" w:color="auto"/>
          <w:bar w:val="none" w:sz="0" w:color="auto"/>
        </w:pBdr>
        <w:rPr>
          <w:rFonts w:eastAsia="Times New Roman"/>
          <w:b/>
          <w:bCs/>
          <w:highlight w:val="yellow"/>
          <w:u w:color="000000"/>
          <w:lang w:val="pl-PL" w:eastAsia="pl-PL"/>
        </w:rPr>
      </w:pPr>
      <w:r w:rsidRPr="00736130">
        <w:rPr>
          <w:rFonts w:eastAsia="Times New Roman"/>
          <w:bCs/>
          <w:u w:color="000000"/>
          <w:lang w:val="pl-PL" w:eastAsia="pl-PL"/>
        </w:rPr>
        <w:t>5</w:t>
      </w:r>
      <w:r w:rsidR="009E4C6F" w:rsidRPr="00736130">
        <w:rPr>
          <w:rFonts w:eastAsia="Times New Roman"/>
          <w:bCs/>
          <w:u w:color="000000"/>
          <w:lang w:val="pl-PL" w:eastAsia="pl-PL"/>
        </w:rPr>
        <w:t xml:space="preserve">. </w:t>
      </w:r>
      <w:r w:rsidR="00EC5ADF" w:rsidRPr="00736130">
        <w:rPr>
          <w:rFonts w:eastAsia="Times New Roman"/>
          <w:bCs/>
          <w:u w:color="000000"/>
          <w:lang w:val="pl-PL" w:eastAsia="pl-PL"/>
        </w:rPr>
        <w:t>D</w:t>
      </w:r>
      <w:r w:rsidR="00D8392A" w:rsidRPr="00736130">
        <w:rPr>
          <w:rFonts w:eastAsia="Times New Roman"/>
          <w:bCs/>
          <w:u w:color="000000"/>
          <w:lang w:val="pl-PL" w:eastAsia="pl-PL"/>
        </w:rPr>
        <w:t xml:space="preserve">ieta z ograniczeniem łatwo przyswajalnych węglowodanów </w:t>
      </w:r>
      <w:r w:rsidR="007164CA" w:rsidRPr="00736130">
        <w:rPr>
          <w:rFonts w:eastAsia="Times New Roman"/>
          <w:bCs/>
          <w:u w:color="000000"/>
          <w:lang w:val="pl-PL" w:eastAsia="pl-PL"/>
        </w:rPr>
        <w:t>–</w:t>
      </w:r>
      <w:r w:rsidR="00D8392A" w:rsidRPr="00736130">
        <w:rPr>
          <w:rFonts w:eastAsia="Times New Roman"/>
          <w:bCs/>
          <w:u w:color="000000"/>
          <w:lang w:val="pl-PL" w:eastAsia="pl-PL"/>
        </w:rPr>
        <w:t xml:space="preserve"> </w:t>
      </w:r>
      <w:r w:rsidR="009E4C6F" w:rsidRPr="00736130">
        <w:rPr>
          <w:rFonts w:eastAsia="Times New Roman"/>
          <w:b/>
          <w:bCs/>
          <w:u w:color="000000"/>
          <w:lang w:val="pl-PL" w:eastAsia="pl-PL"/>
        </w:rPr>
        <w:t>1</w:t>
      </w:r>
      <w:r w:rsidR="007164CA" w:rsidRPr="00736130">
        <w:rPr>
          <w:rFonts w:eastAsia="Times New Roman"/>
          <w:b/>
          <w:bCs/>
          <w:u w:color="000000"/>
          <w:lang w:val="pl-PL" w:eastAsia="pl-PL"/>
        </w:rPr>
        <w:t xml:space="preserve"> </w:t>
      </w:r>
      <w:r w:rsidR="0029385B" w:rsidRPr="00736130">
        <w:rPr>
          <w:rFonts w:eastAsia="Times New Roman"/>
          <w:b/>
          <w:bCs/>
          <w:u w:color="000000"/>
          <w:lang w:val="pl-PL" w:eastAsia="pl-PL"/>
        </w:rPr>
        <w:t>1</w:t>
      </w:r>
      <w:r w:rsidR="00CD033F" w:rsidRPr="00736130">
        <w:rPr>
          <w:rFonts w:eastAsia="Times New Roman"/>
          <w:b/>
          <w:bCs/>
          <w:u w:color="000000"/>
          <w:lang w:val="pl-PL" w:eastAsia="pl-PL"/>
        </w:rPr>
        <w:t>00</w:t>
      </w:r>
    </w:p>
    <w:p w:rsidR="009E4C6F" w:rsidRPr="00736130" w:rsidRDefault="00D27691" w:rsidP="00361B8F">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Cs/>
          <w:u w:color="000000"/>
          <w:lang w:val="pl-PL" w:eastAsia="pl-PL"/>
        </w:rPr>
        <w:t>6</w:t>
      </w:r>
      <w:r w:rsidR="009E4C6F" w:rsidRPr="00736130">
        <w:rPr>
          <w:rFonts w:eastAsia="Times New Roman"/>
          <w:bCs/>
          <w:u w:color="000000"/>
          <w:lang w:val="pl-PL" w:eastAsia="pl-PL"/>
        </w:rPr>
        <w:t xml:space="preserve">. </w:t>
      </w:r>
      <w:r w:rsidR="00EC5ADF" w:rsidRPr="00736130">
        <w:rPr>
          <w:rFonts w:eastAsia="Times New Roman"/>
          <w:bCs/>
          <w:u w:color="000000"/>
          <w:lang w:val="pl-PL" w:eastAsia="pl-PL"/>
        </w:rPr>
        <w:t>Dieta b</w:t>
      </w:r>
      <w:r w:rsidR="009E4C6F" w:rsidRPr="00736130">
        <w:rPr>
          <w:rFonts w:eastAsia="Times New Roman"/>
          <w:bCs/>
          <w:u w:color="000000"/>
          <w:lang w:val="pl-PL" w:eastAsia="pl-PL"/>
        </w:rPr>
        <w:t xml:space="preserve">ezsolna - </w:t>
      </w:r>
      <w:r w:rsidR="00BC3A27" w:rsidRPr="00736130">
        <w:rPr>
          <w:rFonts w:eastAsia="Times New Roman"/>
          <w:b/>
          <w:bCs/>
          <w:u w:color="000000"/>
          <w:lang w:val="pl-PL" w:eastAsia="pl-PL"/>
        </w:rPr>
        <w:t>40</w:t>
      </w:r>
    </w:p>
    <w:p w:rsidR="00D8392A" w:rsidRPr="00736130" w:rsidRDefault="00D27691" w:rsidP="00361B8F">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Cs/>
          <w:u w:color="000000"/>
          <w:lang w:val="pl-PL" w:eastAsia="pl-PL"/>
        </w:rPr>
        <w:t>7</w:t>
      </w:r>
      <w:r w:rsidR="00EC5ADF" w:rsidRPr="00736130">
        <w:rPr>
          <w:rFonts w:eastAsia="Times New Roman"/>
          <w:bCs/>
          <w:u w:color="000000"/>
          <w:lang w:val="pl-PL" w:eastAsia="pl-PL"/>
        </w:rPr>
        <w:t xml:space="preserve">. Dieta </w:t>
      </w:r>
      <w:r w:rsidR="00DC49B8" w:rsidRPr="00736130">
        <w:rPr>
          <w:rFonts w:eastAsia="Times New Roman"/>
          <w:bCs/>
          <w:u w:color="000000"/>
          <w:lang w:val="pl-PL" w:eastAsia="pl-PL"/>
        </w:rPr>
        <w:t xml:space="preserve">łatwo strawna </w:t>
      </w:r>
      <w:r w:rsidR="00EC5ADF" w:rsidRPr="00736130">
        <w:rPr>
          <w:rFonts w:eastAsia="Times New Roman"/>
          <w:bCs/>
          <w:u w:color="000000"/>
          <w:lang w:val="pl-PL" w:eastAsia="pl-PL"/>
        </w:rPr>
        <w:t>z ograniczeniem tłuszczu</w:t>
      </w:r>
      <w:r w:rsidR="009E4C6F" w:rsidRPr="00736130">
        <w:rPr>
          <w:rFonts w:eastAsia="Times New Roman"/>
          <w:bCs/>
          <w:u w:color="000000"/>
          <w:lang w:val="pl-PL" w:eastAsia="pl-PL"/>
        </w:rPr>
        <w:t xml:space="preserve"> </w:t>
      </w:r>
      <w:r w:rsidR="00DC49B8" w:rsidRPr="00736130">
        <w:rPr>
          <w:rFonts w:eastAsia="Times New Roman"/>
          <w:b/>
          <w:bCs/>
          <w:u w:color="000000"/>
          <w:lang w:val="pl-PL" w:eastAsia="pl-PL"/>
        </w:rPr>
        <w:t xml:space="preserve">- </w:t>
      </w:r>
      <w:r w:rsidR="009E4C6F" w:rsidRPr="00736130">
        <w:rPr>
          <w:rFonts w:eastAsia="Times New Roman"/>
          <w:b/>
          <w:bCs/>
          <w:u w:color="000000"/>
          <w:lang w:val="pl-PL" w:eastAsia="pl-PL"/>
        </w:rPr>
        <w:t>80</w:t>
      </w:r>
    </w:p>
    <w:p w:rsidR="009E4C6F" w:rsidRPr="00736130" w:rsidRDefault="00D27691" w:rsidP="00361B8F">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Cs/>
          <w:u w:color="000000"/>
          <w:lang w:val="pl-PL" w:eastAsia="pl-PL"/>
        </w:rPr>
        <w:t>8</w:t>
      </w:r>
      <w:r w:rsidR="009E4C6F" w:rsidRPr="00736130">
        <w:rPr>
          <w:rFonts w:eastAsia="Times New Roman"/>
          <w:bCs/>
          <w:u w:color="000000"/>
          <w:lang w:val="pl-PL" w:eastAsia="pl-PL"/>
        </w:rPr>
        <w:t xml:space="preserve">. </w:t>
      </w:r>
      <w:r w:rsidR="00EC5ADF" w:rsidRPr="00736130">
        <w:rPr>
          <w:rFonts w:eastAsia="Times New Roman"/>
          <w:bCs/>
          <w:u w:color="000000"/>
          <w:lang w:val="pl-PL" w:eastAsia="pl-PL"/>
        </w:rPr>
        <w:t>D</w:t>
      </w:r>
      <w:r w:rsidR="00D8392A" w:rsidRPr="00736130">
        <w:rPr>
          <w:rFonts w:eastAsia="Times New Roman"/>
          <w:bCs/>
          <w:u w:color="000000"/>
          <w:lang w:val="pl-PL" w:eastAsia="pl-PL"/>
        </w:rPr>
        <w:t xml:space="preserve">ieta łatwo strawna dla </w:t>
      </w:r>
      <w:r w:rsidR="00677BEC" w:rsidRPr="00736130">
        <w:rPr>
          <w:rFonts w:eastAsia="Times New Roman"/>
          <w:bCs/>
          <w:u w:color="000000"/>
          <w:lang w:val="pl-PL" w:eastAsia="pl-PL"/>
        </w:rPr>
        <w:t xml:space="preserve">chorych </w:t>
      </w:r>
      <w:r w:rsidR="00D8392A" w:rsidRPr="00736130">
        <w:rPr>
          <w:rFonts w:eastAsia="Times New Roman"/>
          <w:bCs/>
          <w:u w:color="000000"/>
          <w:lang w:val="pl-PL" w:eastAsia="pl-PL"/>
        </w:rPr>
        <w:t>z AZS – dieta łatwo strawna eliminacyjna</w:t>
      </w:r>
      <w:r w:rsidR="009E4C6F" w:rsidRPr="00736130">
        <w:rPr>
          <w:rFonts w:eastAsia="Times New Roman"/>
          <w:bCs/>
          <w:u w:color="000000"/>
          <w:lang w:val="pl-PL" w:eastAsia="pl-PL"/>
        </w:rPr>
        <w:t xml:space="preserve">– </w:t>
      </w:r>
      <w:r w:rsidR="00DC49B8" w:rsidRPr="00736130">
        <w:rPr>
          <w:rFonts w:eastAsia="Times New Roman"/>
          <w:b/>
          <w:bCs/>
          <w:u w:color="000000"/>
          <w:lang w:val="pl-PL" w:eastAsia="pl-PL"/>
        </w:rPr>
        <w:t>5</w:t>
      </w:r>
      <w:r w:rsidR="009E4C6F" w:rsidRPr="00736130">
        <w:rPr>
          <w:rFonts w:eastAsia="Times New Roman"/>
          <w:b/>
          <w:bCs/>
          <w:u w:color="000000"/>
          <w:lang w:val="pl-PL" w:eastAsia="pl-PL"/>
        </w:rPr>
        <w:t xml:space="preserve"> </w:t>
      </w:r>
    </w:p>
    <w:p w:rsidR="009E4C6F" w:rsidRPr="00736130" w:rsidRDefault="00D27691" w:rsidP="00361B8F">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Cs/>
          <w:u w:color="000000"/>
          <w:lang w:val="pl-PL" w:eastAsia="pl-PL"/>
        </w:rPr>
        <w:t>9</w:t>
      </w:r>
      <w:r w:rsidR="009E4C6F" w:rsidRPr="00736130">
        <w:rPr>
          <w:rFonts w:eastAsia="Times New Roman"/>
          <w:bCs/>
          <w:u w:color="000000"/>
          <w:lang w:val="pl-PL" w:eastAsia="pl-PL"/>
        </w:rPr>
        <w:t xml:space="preserve">. </w:t>
      </w:r>
      <w:r w:rsidR="00EC5ADF" w:rsidRPr="00736130">
        <w:rPr>
          <w:rFonts w:eastAsia="Times New Roman"/>
          <w:bCs/>
          <w:u w:color="000000"/>
          <w:lang w:val="pl-PL" w:eastAsia="pl-PL"/>
        </w:rPr>
        <w:t>Dieta p</w:t>
      </w:r>
      <w:r w:rsidR="009E4C6F" w:rsidRPr="00736130">
        <w:rPr>
          <w:rFonts w:eastAsia="Times New Roman"/>
          <w:bCs/>
          <w:u w:color="000000"/>
          <w:lang w:val="pl-PL" w:eastAsia="pl-PL"/>
        </w:rPr>
        <w:t>łynna</w:t>
      </w:r>
      <w:r w:rsidR="00EC5ADF" w:rsidRPr="00736130">
        <w:rPr>
          <w:rFonts w:eastAsia="Times New Roman"/>
          <w:bCs/>
          <w:u w:color="000000"/>
          <w:lang w:val="pl-PL" w:eastAsia="pl-PL"/>
        </w:rPr>
        <w:t xml:space="preserve"> wzmocniona (</w:t>
      </w:r>
      <w:r w:rsidR="009E4C6F" w:rsidRPr="00736130">
        <w:rPr>
          <w:rFonts w:eastAsia="Times New Roman"/>
          <w:bCs/>
          <w:u w:color="000000"/>
          <w:lang w:val="pl-PL" w:eastAsia="pl-PL"/>
        </w:rPr>
        <w:t>wysokobiał</w:t>
      </w:r>
      <w:r w:rsidR="008F6A49" w:rsidRPr="00736130">
        <w:rPr>
          <w:rFonts w:eastAsia="Times New Roman"/>
          <w:bCs/>
          <w:u w:color="000000"/>
          <w:lang w:val="pl-PL" w:eastAsia="pl-PL"/>
        </w:rPr>
        <w:t>kowa</w:t>
      </w:r>
      <w:r w:rsidR="00EC5ADF" w:rsidRPr="00736130">
        <w:rPr>
          <w:rFonts w:eastAsia="Times New Roman"/>
          <w:bCs/>
          <w:u w:color="000000"/>
          <w:lang w:val="pl-PL" w:eastAsia="pl-PL"/>
        </w:rPr>
        <w:t>)</w:t>
      </w:r>
      <w:r w:rsidR="008F6A49" w:rsidRPr="00736130">
        <w:rPr>
          <w:rFonts w:eastAsia="Times New Roman"/>
          <w:bCs/>
          <w:u w:color="000000"/>
          <w:lang w:val="pl-PL" w:eastAsia="pl-PL"/>
        </w:rPr>
        <w:t xml:space="preserve"> - </w:t>
      </w:r>
      <w:r w:rsidR="00CD033F" w:rsidRPr="00736130">
        <w:rPr>
          <w:rFonts w:eastAsia="Times New Roman"/>
          <w:b/>
          <w:bCs/>
          <w:u w:color="000000"/>
          <w:lang w:val="pl-PL" w:eastAsia="pl-PL"/>
        </w:rPr>
        <w:t>2</w:t>
      </w:r>
      <w:r w:rsidR="00635584" w:rsidRPr="00736130">
        <w:rPr>
          <w:rFonts w:eastAsia="Times New Roman"/>
          <w:b/>
          <w:bCs/>
          <w:u w:color="000000"/>
          <w:lang w:val="pl-PL" w:eastAsia="pl-PL"/>
        </w:rPr>
        <w:t>7</w:t>
      </w:r>
      <w:r w:rsidR="009E4C6F" w:rsidRPr="00736130">
        <w:rPr>
          <w:rFonts w:eastAsia="Times New Roman"/>
          <w:b/>
          <w:bCs/>
          <w:u w:color="000000"/>
          <w:lang w:val="pl-PL" w:eastAsia="pl-PL"/>
        </w:rPr>
        <w:t>0</w:t>
      </w:r>
    </w:p>
    <w:p w:rsidR="009E4C6F" w:rsidRPr="00736130" w:rsidRDefault="00D27691" w:rsidP="00361B8F">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Cs/>
          <w:u w:color="000000"/>
          <w:lang w:val="pl-PL" w:eastAsia="pl-PL"/>
        </w:rPr>
        <w:t>10</w:t>
      </w:r>
      <w:r w:rsidR="009E4C6F" w:rsidRPr="00736130">
        <w:rPr>
          <w:rFonts w:eastAsia="Times New Roman"/>
          <w:bCs/>
          <w:u w:color="000000"/>
          <w:lang w:val="pl-PL" w:eastAsia="pl-PL"/>
        </w:rPr>
        <w:t xml:space="preserve">. </w:t>
      </w:r>
      <w:r w:rsidR="00EC5ADF" w:rsidRPr="00736130">
        <w:rPr>
          <w:rFonts w:eastAsia="Times New Roman"/>
          <w:bCs/>
          <w:u w:color="000000"/>
          <w:lang w:val="pl-PL" w:eastAsia="pl-PL"/>
        </w:rPr>
        <w:t>Dieta k</w:t>
      </w:r>
      <w:r w:rsidR="009E4C6F" w:rsidRPr="00736130">
        <w:rPr>
          <w:rFonts w:eastAsia="Times New Roman"/>
          <w:bCs/>
          <w:u w:color="000000"/>
          <w:lang w:val="pl-PL" w:eastAsia="pl-PL"/>
        </w:rPr>
        <w:t xml:space="preserve">leikowo – sucharkowa </w:t>
      </w:r>
      <w:r w:rsidRPr="00736130">
        <w:rPr>
          <w:rFonts w:eastAsia="Times New Roman"/>
          <w:b/>
          <w:bCs/>
          <w:u w:color="000000"/>
          <w:lang w:val="pl-PL" w:eastAsia="pl-PL"/>
        </w:rPr>
        <w:t>–</w:t>
      </w:r>
      <w:r w:rsidR="00DC49B8" w:rsidRPr="00736130">
        <w:rPr>
          <w:rFonts w:eastAsia="Times New Roman"/>
          <w:b/>
          <w:bCs/>
          <w:u w:color="000000"/>
          <w:lang w:val="pl-PL" w:eastAsia="pl-PL"/>
        </w:rPr>
        <w:t xml:space="preserve"> 15</w:t>
      </w:r>
      <w:r w:rsidR="009E4C6F" w:rsidRPr="00736130">
        <w:rPr>
          <w:rFonts w:eastAsia="Times New Roman"/>
          <w:b/>
          <w:bCs/>
          <w:u w:color="000000"/>
          <w:lang w:val="pl-PL" w:eastAsia="pl-PL"/>
        </w:rPr>
        <w:t>0</w:t>
      </w:r>
    </w:p>
    <w:p w:rsidR="00D27691" w:rsidRPr="00736130" w:rsidRDefault="00D27691" w:rsidP="00361B8F">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Cs/>
          <w:u w:color="000000"/>
          <w:lang w:val="pl-PL" w:eastAsia="pl-PL"/>
        </w:rPr>
        <w:t>11.</w:t>
      </w:r>
      <w:r w:rsidR="00EC5ADF" w:rsidRPr="00736130">
        <w:rPr>
          <w:rFonts w:eastAsia="Times New Roman"/>
          <w:bCs/>
          <w:u w:color="000000"/>
          <w:lang w:val="pl-PL" w:eastAsia="pl-PL"/>
        </w:rPr>
        <w:t xml:space="preserve"> Dieta b</w:t>
      </w:r>
      <w:r w:rsidRPr="00736130">
        <w:rPr>
          <w:rFonts w:eastAsia="Times New Roman"/>
          <w:bCs/>
          <w:u w:color="000000"/>
          <w:lang w:val="pl-PL" w:eastAsia="pl-PL"/>
        </w:rPr>
        <w:t xml:space="preserve">ezglutenowa – </w:t>
      </w:r>
      <w:r w:rsidR="00635584" w:rsidRPr="00736130">
        <w:rPr>
          <w:rFonts w:eastAsia="Times New Roman"/>
          <w:b/>
          <w:bCs/>
          <w:u w:color="000000"/>
          <w:lang w:val="pl-PL" w:eastAsia="pl-PL"/>
        </w:rPr>
        <w:t>45</w:t>
      </w:r>
    </w:p>
    <w:p w:rsidR="00D27691" w:rsidRPr="00736130" w:rsidRDefault="00D27691" w:rsidP="00361B8F">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Cs/>
          <w:u w:color="000000"/>
          <w:lang w:val="pl-PL" w:eastAsia="pl-PL"/>
        </w:rPr>
        <w:t xml:space="preserve">12. </w:t>
      </w:r>
      <w:r w:rsidR="00EC5ADF" w:rsidRPr="00736130">
        <w:rPr>
          <w:rFonts w:eastAsia="Times New Roman"/>
          <w:bCs/>
          <w:u w:color="000000"/>
          <w:lang w:val="pl-PL" w:eastAsia="pl-PL"/>
        </w:rPr>
        <w:t>Dieta b</w:t>
      </w:r>
      <w:r w:rsidRPr="00736130">
        <w:rPr>
          <w:rFonts w:eastAsia="Times New Roman"/>
          <w:bCs/>
          <w:u w:color="000000"/>
          <w:lang w:val="pl-PL" w:eastAsia="pl-PL"/>
        </w:rPr>
        <w:t>ezmleczna</w:t>
      </w:r>
      <w:r w:rsidR="00635584" w:rsidRPr="00736130">
        <w:rPr>
          <w:rFonts w:eastAsia="Times New Roman"/>
          <w:bCs/>
          <w:u w:color="000000"/>
          <w:lang w:val="pl-PL" w:eastAsia="pl-PL"/>
        </w:rPr>
        <w:t xml:space="preserve"> </w:t>
      </w:r>
      <w:r w:rsidR="00083550" w:rsidRPr="00736130">
        <w:rPr>
          <w:rFonts w:eastAsia="Times New Roman"/>
          <w:b/>
          <w:bCs/>
          <w:u w:color="000000"/>
          <w:lang w:val="pl-PL" w:eastAsia="pl-PL"/>
        </w:rPr>
        <w:t>–</w:t>
      </w:r>
      <w:r w:rsidR="00BC3A27" w:rsidRPr="00736130">
        <w:rPr>
          <w:rFonts w:eastAsia="Times New Roman"/>
          <w:b/>
          <w:bCs/>
          <w:u w:color="000000"/>
          <w:lang w:val="pl-PL" w:eastAsia="pl-PL"/>
        </w:rPr>
        <w:t xml:space="preserve"> </w:t>
      </w:r>
      <w:r w:rsidR="00635584" w:rsidRPr="00736130">
        <w:rPr>
          <w:rFonts w:eastAsia="Times New Roman"/>
          <w:b/>
          <w:bCs/>
          <w:u w:color="000000"/>
          <w:lang w:val="pl-PL" w:eastAsia="pl-PL"/>
        </w:rPr>
        <w:t>75</w:t>
      </w:r>
    </w:p>
    <w:p w:rsidR="00083550" w:rsidRPr="00736130" w:rsidRDefault="00083550" w:rsidP="00361B8F">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Cs/>
          <w:u w:color="000000"/>
          <w:lang w:val="pl-PL" w:eastAsia="pl-PL"/>
        </w:rPr>
        <w:t>13. Inne</w:t>
      </w:r>
      <w:r w:rsidR="00EC5ADF" w:rsidRPr="00736130">
        <w:rPr>
          <w:rFonts w:eastAsia="Times New Roman"/>
          <w:bCs/>
          <w:u w:color="000000"/>
          <w:lang w:val="pl-PL" w:eastAsia="pl-PL"/>
        </w:rPr>
        <w:t xml:space="preserve"> diety, ustalane </w:t>
      </w:r>
      <w:r w:rsidRPr="00736130">
        <w:rPr>
          <w:rFonts w:eastAsia="Times New Roman"/>
          <w:bCs/>
          <w:u w:color="000000"/>
          <w:lang w:val="pl-PL" w:eastAsia="pl-PL"/>
        </w:rPr>
        <w:t>indywidualne ( n</w:t>
      </w:r>
      <w:r w:rsidR="00EC5ADF" w:rsidRPr="00736130">
        <w:rPr>
          <w:rFonts w:eastAsia="Times New Roman"/>
          <w:bCs/>
          <w:u w:color="000000"/>
          <w:lang w:val="pl-PL" w:eastAsia="pl-PL"/>
        </w:rPr>
        <w:t xml:space="preserve">p. niskobiałkowa, </w:t>
      </w:r>
      <w:r w:rsidR="00DB61B1" w:rsidRPr="00736130">
        <w:rPr>
          <w:rFonts w:eastAsia="Times New Roman"/>
          <w:bCs/>
          <w:u w:color="000000"/>
          <w:lang w:val="pl-PL" w:eastAsia="pl-PL"/>
        </w:rPr>
        <w:t>bogato resztkowa, TBI</w:t>
      </w:r>
      <w:r w:rsidRPr="00736130">
        <w:rPr>
          <w:rFonts w:eastAsia="Times New Roman"/>
          <w:bCs/>
          <w:u w:color="000000"/>
          <w:lang w:val="pl-PL" w:eastAsia="pl-PL"/>
        </w:rPr>
        <w:t xml:space="preserve">) </w:t>
      </w:r>
      <w:r w:rsidRPr="00736130">
        <w:rPr>
          <w:rFonts w:eastAsia="Times New Roman"/>
          <w:b/>
          <w:bCs/>
          <w:u w:color="000000"/>
          <w:lang w:val="pl-PL" w:eastAsia="pl-PL"/>
        </w:rPr>
        <w:t xml:space="preserve">– </w:t>
      </w:r>
      <w:r w:rsidR="00635584" w:rsidRPr="00736130">
        <w:rPr>
          <w:rFonts w:eastAsia="Times New Roman"/>
          <w:b/>
          <w:bCs/>
          <w:u w:color="000000"/>
          <w:lang w:val="pl-PL" w:eastAsia="pl-PL"/>
        </w:rPr>
        <w:t>3</w:t>
      </w:r>
      <w:r w:rsidR="00BC3A27" w:rsidRPr="00736130">
        <w:rPr>
          <w:rFonts w:eastAsia="Times New Roman"/>
          <w:b/>
          <w:bCs/>
          <w:u w:color="000000"/>
          <w:lang w:val="pl-PL" w:eastAsia="pl-PL"/>
        </w:rPr>
        <w:t>0</w:t>
      </w:r>
      <w:r w:rsidRPr="00736130">
        <w:rPr>
          <w:rFonts w:eastAsia="Times New Roman"/>
          <w:b/>
          <w:bCs/>
          <w:u w:color="000000"/>
          <w:lang w:val="pl-PL" w:eastAsia="pl-PL"/>
        </w:rPr>
        <w:t xml:space="preserve"> </w:t>
      </w:r>
    </w:p>
    <w:p w:rsidR="009E4C6F" w:rsidRPr="00197314"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Cs/>
          <w:color w:val="000000"/>
          <w:u w:color="000000"/>
          <w:lang w:val="pl-PL" w:eastAsia="pl-PL"/>
        </w:rPr>
      </w:pPr>
    </w:p>
    <w:p w:rsidR="009E4C6F" w:rsidRPr="00937407" w:rsidRDefault="009E4C6F" w:rsidP="00D8392A">
      <w:pPr>
        <w:pStyle w:val="Tekstpodstawowy"/>
        <w:rPr>
          <w:rFonts w:hAnsi="Times New Roman"/>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r w:rsidRPr="00937407">
        <w:rPr>
          <w:rFonts w:eastAsia="Times New Roman"/>
          <w:b/>
          <w:bCs/>
          <w:color w:val="000000"/>
          <w:u w:color="000000"/>
          <w:lang w:val="pl-PL" w:eastAsia="pl-PL"/>
        </w:rPr>
        <w:t>Oświadczam, że zapoznałem się z treścią Załącznika nr 1 do SIWZ</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r w:rsidRPr="00937407">
        <w:rPr>
          <w:rFonts w:eastAsia="Times New Roman"/>
          <w:b/>
          <w:bCs/>
          <w:color w:val="000000"/>
          <w:u w:color="000000"/>
          <w:lang w:val="pl-PL" w:eastAsia="pl-PL"/>
        </w:rPr>
        <w:t xml:space="preserve">i przyjmuję do wiadomości wszystkie zawarte w nim informacje </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right"/>
        <w:rPr>
          <w:b/>
          <w:bCs/>
          <w:color w:val="000000"/>
          <w:u w:color="000000"/>
          <w:lang w:val="pl-PL" w:eastAsia="pl-PL"/>
        </w:rPr>
      </w:pPr>
      <w:r w:rsidRPr="00937407">
        <w:rPr>
          <w:b/>
          <w:bCs/>
          <w:color w:val="000000"/>
          <w:u w:color="000000"/>
          <w:lang w:val="pl-PL" w:eastAsia="pl-PL"/>
        </w:rPr>
        <w:t xml:space="preserve">                                                     ………………………………………………</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right"/>
        <w:rPr>
          <w:rFonts w:eastAsia="Times New Roman"/>
          <w:b/>
          <w:bCs/>
          <w:color w:val="000000"/>
          <w:u w:color="000000"/>
          <w:lang w:val="pl-PL" w:eastAsia="pl-PL"/>
        </w:rPr>
      </w:pPr>
      <w:r w:rsidRPr="00937407">
        <w:rPr>
          <w:rFonts w:eastAsia="Times New Roman"/>
          <w:b/>
          <w:bCs/>
          <w:color w:val="000000"/>
          <w:u w:color="000000"/>
          <w:lang w:val="pl-PL" w:eastAsia="pl-PL"/>
        </w:rPr>
        <w:t xml:space="preserve">                                                    data, podpis, piecz</w:t>
      </w:r>
      <w:r w:rsidRPr="00937407">
        <w:rPr>
          <w:b/>
          <w:bCs/>
          <w:color w:val="000000"/>
          <w:u w:color="000000"/>
          <w:lang w:val="pl-PL" w:eastAsia="pl-PL"/>
        </w:rPr>
        <w:t>ą</w:t>
      </w:r>
      <w:r w:rsidRPr="00937407">
        <w:rPr>
          <w:rFonts w:eastAsia="Times New Roman"/>
          <w:b/>
          <w:bCs/>
          <w:color w:val="000000"/>
          <w:u w:color="000000"/>
          <w:lang w:val="pl-PL" w:eastAsia="pl-PL"/>
        </w:rPr>
        <w:t xml:space="preserve">tka osoby uprawnionej </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9E4C6F" w:rsidRDefault="009E4C6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C33053" w:rsidRDefault="00C33053"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C33053" w:rsidRDefault="00C33053"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C33053" w:rsidRDefault="00C33053"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C33053" w:rsidRDefault="00C33053"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C33053" w:rsidRPr="00937407" w:rsidRDefault="00C33053"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9E4C6F" w:rsidRDefault="009E4C6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243E60" w:rsidRDefault="00243E60"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243E60" w:rsidRPr="00937407" w:rsidRDefault="00243E60"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A7658D" w:rsidRPr="00937407" w:rsidRDefault="00CD033F" w:rsidP="00A7658D">
      <w:pPr>
        <w:pStyle w:val="Nagwek1"/>
        <w:pBdr>
          <w:top w:val="none" w:sz="0" w:space="0" w:color="auto"/>
          <w:left w:val="none" w:sz="0" w:space="0" w:color="auto"/>
          <w:bottom w:val="none" w:sz="0" w:space="0" w:color="auto"/>
          <w:right w:val="none" w:sz="0" w:space="0" w:color="auto"/>
          <w:bar w:val="none" w:sz="0" w:color="auto"/>
        </w:pBdr>
        <w:rPr>
          <w:rFonts w:hAnsi="Times New Roman"/>
          <w:sz w:val="24"/>
          <w:szCs w:val="24"/>
        </w:rPr>
      </w:pPr>
      <w:r>
        <w:rPr>
          <w:rFonts w:hAnsi="Times New Roman"/>
          <w:sz w:val="24"/>
          <w:szCs w:val="24"/>
        </w:rPr>
        <w:br w:type="page"/>
      </w:r>
      <w:r w:rsidR="00A7658D" w:rsidRPr="00937407">
        <w:rPr>
          <w:rFonts w:hAnsi="Times New Roman"/>
          <w:sz w:val="24"/>
          <w:szCs w:val="24"/>
        </w:rPr>
        <w:lastRenderedPageBreak/>
        <w:t>Z</w:t>
      </w:r>
      <w:r w:rsidR="00243E60">
        <w:rPr>
          <w:rFonts w:hAnsi="Times New Roman"/>
          <w:sz w:val="24"/>
          <w:szCs w:val="24"/>
        </w:rPr>
        <w:t>AŁACZNIK</w:t>
      </w:r>
      <w:r w:rsidR="00A7658D" w:rsidRPr="00937407">
        <w:rPr>
          <w:rFonts w:hAnsi="Times New Roman"/>
          <w:sz w:val="24"/>
          <w:szCs w:val="24"/>
        </w:rPr>
        <w:t xml:space="preserve"> Nr 2 do SIWZ</w:t>
      </w:r>
    </w:p>
    <w:p w:rsidR="00B007A6" w:rsidRPr="00937407" w:rsidRDefault="00B007A6" w:rsidP="006156B8">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right"/>
        <w:rPr>
          <w:rFonts w:eastAsia="Times New Roman"/>
          <w:b/>
          <w:bCs/>
          <w:color w:val="000000"/>
          <w:u w:color="000000"/>
          <w:lang w:val="pl-PL" w:eastAsia="pl-PL"/>
        </w:rPr>
      </w:pPr>
      <w:r w:rsidRPr="00937407">
        <w:rPr>
          <w:rFonts w:eastAsia="Times New Roman"/>
          <w:b/>
          <w:bCs/>
          <w:color w:val="000000"/>
          <w:u w:color="000000"/>
          <w:lang w:val="pl-PL" w:eastAsia="pl-PL"/>
        </w:rPr>
        <w:t>…………………………….</w:t>
      </w:r>
    </w:p>
    <w:p w:rsidR="009E4C6F" w:rsidRPr="00937407" w:rsidRDefault="009E4C6F" w:rsidP="009E4C6F">
      <w:pPr>
        <w:pStyle w:val="Nagwek1"/>
        <w:pBdr>
          <w:top w:val="none" w:sz="0" w:space="0" w:color="auto"/>
          <w:left w:val="none" w:sz="0" w:space="0" w:color="auto"/>
          <w:bottom w:val="none" w:sz="0" w:space="0" w:color="auto"/>
          <w:right w:val="none" w:sz="0" w:space="0" w:color="auto"/>
          <w:bar w:val="none" w:sz="0" w:color="auto"/>
        </w:pBdr>
        <w:jc w:val="right"/>
        <w:rPr>
          <w:rFonts w:hAnsi="Times New Roman"/>
          <w:b w:val="0"/>
          <w:bCs w:val="0"/>
          <w:sz w:val="24"/>
          <w:szCs w:val="24"/>
        </w:rPr>
      </w:pPr>
      <w:r w:rsidRPr="00937407">
        <w:rPr>
          <w:rFonts w:hAnsi="Times New Roman"/>
          <w:b w:val="0"/>
          <w:bCs w:val="0"/>
          <w:sz w:val="24"/>
          <w:szCs w:val="24"/>
        </w:rPr>
        <w:t>nazwa, adres Wykonawcy</w:t>
      </w:r>
    </w:p>
    <w:p w:rsidR="009E4C6F" w:rsidRPr="00BB7C6C" w:rsidRDefault="009E4C6F" w:rsidP="00BB7C6C">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937407">
        <w:rPr>
          <w:rFonts w:eastAsia="Times New Roman"/>
          <w:b/>
          <w:bCs/>
          <w:color w:val="000000"/>
          <w:u w:color="000000"/>
          <w:lang w:val="pl-PL" w:eastAsia="pl-PL"/>
        </w:rPr>
        <w:t xml:space="preserve">                                                                                                                                piecz</w:t>
      </w:r>
      <w:r w:rsidRPr="00937407">
        <w:rPr>
          <w:b/>
          <w:bCs/>
          <w:color w:val="000000"/>
          <w:u w:color="000000"/>
          <w:lang w:val="pl-PL" w:eastAsia="pl-PL"/>
        </w:rPr>
        <w:t>ą</w:t>
      </w:r>
      <w:r w:rsidRPr="00937407">
        <w:rPr>
          <w:rFonts w:eastAsia="Times New Roman"/>
          <w:b/>
          <w:bCs/>
          <w:color w:val="000000"/>
          <w:u w:color="000000"/>
          <w:lang w:val="pl-PL" w:eastAsia="pl-PL"/>
        </w:rPr>
        <w:t>tka firmowa</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center"/>
        <w:rPr>
          <w:rFonts w:eastAsia="Times New Roman"/>
          <w:b/>
          <w:bCs/>
          <w:u w:color="000000"/>
          <w:lang w:val="pl-PL" w:eastAsia="pl-PL"/>
        </w:rPr>
      </w:pPr>
      <w:r w:rsidRPr="00937407">
        <w:rPr>
          <w:rFonts w:eastAsia="Times New Roman"/>
          <w:b/>
          <w:bCs/>
          <w:u w:color="000000"/>
          <w:lang w:val="pl-PL" w:eastAsia="pl-PL"/>
        </w:rPr>
        <w:t>FORMULARZ OFERTY</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u w:color="000000"/>
          <w:lang w:val="pl-PL" w:eastAsia="pl-PL"/>
        </w:rPr>
      </w:pPr>
    </w:p>
    <w:tbl>
      <w:tblPr>
        <w:tblW w:w="9571"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808"/>
        <w:gridCol w:w="6763"/>
      </w:tblGrid>
      <w:tr w:rsidR="006156B8" w:rsidRPr="00937407">
        <w:trPr>
          <w:trHeight w:val="300"/>
          <w:jc w:val="center"/>
        </w:trPr>
        <w:tc>
          <w:tcPr>
            <w:tcW w:w="9571" w:type="dxa"/>
            <w:gridSpan w:val="2"/>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r w:rsidRPr="00937407">
              <w:rPr>
                <w:rFonts w:hAnsi="Times New Roman"/>
                <w:sz w:val="24"/>
                <w:szCs w:val="24"/>
              </w:rPr>
              <w:t>Dane Wykonawcy</w:t>
            </w:r>
          </w:p>
        </w:tc>
      </w:tr>
      <w:tr w:rsidR="006156B8" w:rsidRPr="00677BEC">
        <w:trPr>
          <w:trHeight w:val="600"/>
          <w:jc w:val="center"/>
        </w:trPr>
        <w:tc>
          <w:tcPr>
            <w:tcW w:w="28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r w:rsidRPr="00937407">
              <w:rPr>
                <w:rFonts w:hAnsi="Times New Roman"/>
                <w:sz w:val="24"/>
                <w:szCs w:val="24"/>
              </w:rPr>
              <w:t xml:space="preserve">Nazwa Wykonawcy </w:t>
            </w:r>
            <w:r w:rsidR="00243E60">
              <w:rPr>
                <w:rFonts w:hAnsi="Times New Roman"/>
                <w:sz w:val="24"/>
                <w:szCs w:val="24"/>
              </w:rPr>
              <w:t xml:space="preserve"> zgodna  z KRS/ CEIDG</w:t>
            </w:r>
            <w:r w:rsidRPr="00937407">
              <w:rPr>
                <w:rFonts w:hAnsi="Times New Roman"/>
                <w:sz w:val="24"/>
                <w:szCs w:val="24"/>
              </w:rPr>
              <w:t xml:space="preserve"> *</w:t>
            </w:r>
          </w:p>
        </w:tc>
        <w:tc>
          <w:tcPr>
            <w:tcW w:w="67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p>
        </w:tc>
      </w:tr>
      <w:tr w:rsidR="00243E60" w:rsidRPr="00937407">
        <w:trPr>
          <w:trHeight w:val="522"/>
          <w:jc w:val="center"/>
        </w:trPr>
        <w:tc>
          <w:tcPr>
            <w:tcW w:w="28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43E60" w:rsidRPr="00937407" w:rsidRDefault="00243E60"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r>
              <w:rPr>
                <w:rFonts w:hAnsi="Times New Roman"/>
                <w:sz w:val="24"/>
                <w:szCs w:val="24"/>
              </w:rPr>
              <w:t>N</w:t>
            </w:r>
            <w:r w:rsidRPr="00937407">
              <w:rPr>
                <w:rFonts w:hAnsi="Times New Roman"/>
                <w:sz w:val="24"/>
                <w:szCs w:val="24"/>
              </w:rPr>
              <w:t xml:space="preserve">umer </w:t>
            </w:r>
            <w:r w:rsidRPr="00937407">
              <w:rPr>
                <w:rFonts w:hAnsi="Times New Roman"/>
                <w:bCs w:val="0"/>
                <w:sz w:val="24"/>
                <w:szCs w:val="24"/>
              </w:rPr>
              <w:t>KRS / CEIDG</w:t>
            </w:r>
            <w:r w:rsidRPr="00937407">
              <w:rPr>
                <w:rFonts w:hAnsi="Times New Roman"/>
                <w:sz w:val="24"/>
                <w:szCs w:val="24"/>
              </w:rPr>
              <w:t xml:space="preserve"> *</w:t>
            </w:r>
          </w:p>
        </w:tc>
        <w:tc>
          <w:tcPr>
            <w:tcW w:w="67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43E60" w:rsidRPr="00937407" w:rsidRDefault="00243E60"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p>
        </w:tc>
      </w:tr>
      <w:tr w:rsidR="006156B8" w:rsidRPr="00937407">
        <w:trPr>
          <w:trHeight w:val="522"/>
          <w:jc w:val="center"/>
        </w:trPr>
        <w:tc>
          <w:tcPr>
            <w:tcW w:w="28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r w:rsidRPr="00937407">
              <w:rPr>
                <w:rFonts w:hAnsi="Times New Roman"/>
                <w:sz w:val="24"/>
                <w:szCs w:val="24"/>
              </w:rPr>
              <w:t>Adres *</w:t>
            </w:r>
          </w:p>
        </w:tc>
        <w:tc>
          <w:tcPr>
            <w:tcW w:w="67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p>
        </w:tc>
      </w:tr>
      <w:tr w:rsidR="006156B8" w:rsidRPr="00937407">
        <w:trPr>
          <w:trHeight w:val="555"/>
          <w:jc w:val="center"/>
        </w:trPr>
        <w:tc>
          <w:tcPr>
            <w:tcW w:w="28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r w:rsidRPr="00937407">
              <w:rPr>
                <w:rFonts w:hAnsi="Times New Roman"/>
                <w:sz w:val="24"/>
                <w:szCs w:val="24"/>
              </w:rPr>
              <w:t>NIP *</w:t>
            </w:r>
          </w:p>
        </w:tc>
        <w:tc>
          <w:tcPr>
            <w:tcW w:w="67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p>
        </w:tc>
      </w:tr>
      <w:tr w:rsidR="006156B8" w:rsidRPr="00937407">
        <w:trPr>
          <w:trHeight w:val="534"/>
          <w:jc w:val="center"/>
        </w:trPr>
        <w:tc>
          <w:tcPr>
            <w:tcW w:w="28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r w:rsidRPr="00937407">
              <w:rPr>
                <w:rFonts w:hAnsi="Times New Roman"/>
                <w:sz w:val="24"/>
                <w:szCs w:val="24"/>
              </w:rPr>
              <w:t>REGON *</w:t>
            </w:r>
          </w:p>
        </w:tc>
        <w:tc>
          <w:tcPr>
            <w:tcW w:w="67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p>
        </w:tc>
      </w:tr>
      <w:tr w:rsidR="006156B8" w:rsidRPr="00937407">
        <w:trPr>
          <w:trHeight w:val="554"/>
          <w:jc w:val="center"/>
        </w:trPr>
        <w:tc>
          <w:tcPr>
            <w:tcW w:w="28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r w:rsidRPr="00937407">
              <w:rPr>
                <w:rFonts w:hAnsi="Times New Roman"/>
                <w:sz w:val="24"/>
                <w:szCs w:val="24"/>
              </w:rPr>
              <w:t>Nr telefonu *</w:t>
            </w:r>
          </w:p>
        </w:tc>
        <w:tc>
          <w:tcPr>
            <w:tcW w:w="67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p>
        </w:tc>
      </w:tr>
      <w:tr w:rsidR="00243E60" w:rsidRPr="00937407">
        <w:trPr>
          <w:trHeight w:val="560"/>
          <w:jc w:val="center"/>
        </w:trPr>
        <w:tc>
          <w:tcPr>
            <w:tcW w:w="28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43E60" w:rsidRPr="00937407" w:rsidRDefault="00243E60"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r>
              <w:rPr>
                <w:rFonts w:hAnsi="Times New Roman"/>
                <w:sz w:val="24"/>
                <w:szCs w:val="24"/>
              </w:rPr>
              <w:t>Adres poczty elektronicznej*</w:t>
            </w:r>
          </w:p>
        </w:tc>
        <w:tc>
          <w:tcPr>
            <w:tcW w:w="67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243E60" w:rsidRPr="00937407" w:rsidRDefault="00243E60"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p>
        </w:tc>
      </w:tr>
      <w:tr w:rsidR="006156B8" w:rsidRPr="00937407">
        <w:trPr>
          <w:trHeight w:val="560"/>
          <w:jc w:val="center"/>
        </w:trPr>
        <w:tc>
          <w:tcPr>
            <w:tcW w:w="28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r w:rsidRPr="00937407">
              <w:rPr>
                <w:rFonts w:hAnsi="Times New Roman"/>
                <w:sz w:val="24"/>
                <w:szCs w:val="24"/>
              </w:rPr>
              <w:t>Nr faxu *</w:t>
            </w:r>
          </w:p>
        </w:tc>
        <w:tc>
          <w:tcPr>
            <w:tcW w:w="67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p>
        </w:tc>
      </w:tr>
      <w:tr w:rsidR="006156B8" w:rsidRPr="00937407">
        <w:trPr>
          <w:trHeight w:val="538"/>
          <w:jc w:val="center"/>
        </w:trPr>
        <w:tc>
          <w:tcPr>
            <w:tcW w:w="28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r w:rsidRPr="00937407">
              <w:rPr>
                <w:rFonts w:hAnsi="Times New Roman"/>
                <w:sz w:val="24"/>
                <w:szCs w:val="24"/>
              </w:rPr>
              <w:t>Nr konta bankowego *</w:t>
            </w:r>
          </w:p>
        </w:tc>
        <w:tc>
          <w:tcPr>
            <w:tcW w:w="67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p>
        </w:tc>
      </w:tr>
      <w:tr w:rsidR="006156B8" w:rsidRPr="00AE5A79">
        <w:trPr>
          <w:trHeight w:val="900"/>
          <w:jc w:val="center"/>
        </w:trPr>
        <w:tc>
          <w:tcPr>
            <w:tcW w:w="280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r w:rsidRPr="00937407">
              <w:rPr>
                <w:rFonts w:hAnsi="Times New Roman"/>
                <w:sz w:val="24"/>
                <w:szCs w:val="24"/>
              </w:rPr>
              <w:t>Osoba/osoby *</w:t>
            </w:r>
          </w:p>
          <w:p w:rsidR="006156B8" w:rsidRPr="00937407" w:rsidRDefault="006156B8" w:rsidP="009C3EF4">
            <w:pPr>
              <w:pStyle w:val="Nagwek3"/>
              <w:pBdr>
                <w:top w:val="none" w:sz="0" w:space="0" w:color="auto"/>
                <w:left w:val="none" w:sz="0" w:space="0" w:color="auto"/>
                <w:bottom w:val="none" w:sz="0" w:space="0" w:color="auto"/>
                <w:right w:val="none" w:sz="0" w:space="0" w:color="auto"/>
                <w:bar w:val="none" w:sz="0" w:color="auto"/>
              </w:pBdr>
              <w:rPr>
                <w:rFonts w:hAnsi="Times New Roman"/>
                <w:sz w:val="24"/>
                <w:szCs w:val="24"/>
              </w:rPr>
            </w:pPr>
            <w:r w:rsidRPr="00937407">
              <w:rPr>
                <w:rFonts w:hAnsi="Times New Roman"/>
                <w:sz w:val="24"/>
                <w:szCs w:val="24"/>
              </w:rPr>
              <w:t>uprawnione do podpisania umowy</w:t>
            </w:r>
          </w:p>
        </w:tc>
        <w:tc>
          <w:tcPr>
            <w:tcW w:w="676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156B8" w:rsidRPr="00AE5A79" w:rsidRDefault="006156B8" w:rsidP="009C3EF4">
            <w:pPr>
              <w:pBdr>
                <w:top w:val="none" w:sz="0" w:space="0" w:color="auto"/>
                <w:left w:val="none" w:sz="0" w:space="0" w:color="auto"/>
                <w:bottom w:val="none" w:sz="0" w:space="0" w:color="auto"/>
                <w:right w:val="none" w:sz="0" w:space="0" w:color="auto"/>
                <w:bar w:val="none" w:sz="0" w:color="auto"/>
              </w:pBdr>
              <w:rPr>
                <w:lang w:val="pl-PL"/>
              </w:rPr>
            </w:pPr>
          </w:p>
        </w:tc>
      </w:tr>
    </w:tbl>
    <w:p w:rsidR="00547D09" w:rsidRDefault="00547D09" w:rsidP="00547D09">
      <w:pPr>
        <w:pBdr>
          <w:top w:val="none" w:sz="0" w:space="0" w:color="auto"/>
          <w:left w:val="none" w:sz="0" w:space="0" w:color="auto"/>
          <w:bottom w:val="none" w:sz="0" w:space="0" w:color="auto"/>
          <w:right w:val="none" w:sz="0" w:space="0" w:color="auto"/>
          <w:bar w:val="none" w:sz="0" w:color="auto"/>
        </w:pBdr>
        <w:tabs>
          <w:tab w:val="num" w:pos="0"/>
          <w:tab w:val="center" w:pos="284"/>
          <w:tab w:val="right" w:pos="9072"/>
        </w:tabs>
        <w:jc w:val="both"/>
        <w:rPr>
          <w:rFonts w:eastAsia="Calibri"/>
          <w:b/>
          <w:lang w:val="pl-PL"/>
        </w:rPr>
      </w:pPr>
    </w:p>
    <w:p w:rsidR="00547D09" w:rsidRPr="00547D09" w:rsidRDefault="00547D09" w:rsidP="00547D09">
      <w:pPr>
        <w:pBdr>
          <w:top w:val="none" w:sz="0" w:space="0" w:color="auto"/>
          <w:left w:val="none" w:sz="0" w:space="0" w:color="auto"/>
          <w:bottom w:val="none" w:sz="0" w:space="0" w:color="auto"/>
          <w:right w:val="none" w:sz="0" w:space="0" w:color="auto"/>
          <w:bar w:val="none" w:sz="0" w:color="auto"/>
        </w:pBdr>
        <w:tabs>
          <w:tab w:val="num" w:pos="0"/>
          <w:tab w:val="center" w:pos="284"/>
          <w:tab w:val="right" w:pos="9072"/>
        </w:tabs>
        <w:jc w:val="both"/>
        <w:rPr>
          <w:rFonts w:eastAsia="Calibri"/>
          <w:lang w:val="pl-PL"/>
        </w:rPr>
      </w:pPr>
      <w:r w:rsidRPr="00547D09">
        <w:rPr>
          <w:rFonts w:eastAsia="Calibri"/>
          <w:b/>
          <w:lang w:val="pl-PL"/>
        </w:rPr>
        <w:t>Kategoria przedsiębiorstwa</w:t>
      </w:r>
      <w:r w:rsidRPr="00547D09">
        <w:rPr>
          <w:rFonts w:eastAsia="Calibri"/>
          <w:lang w:val="pl-PL"/>
        </w:rPr>
        <w:t>: ……………………………..…… (</w:t>
      </w:r>
      <w:r w:rsidRPr="00547D09">
        <w:rPr>
          <w:rFonts w:eastAsia="Calibri"/>
          <w:b/>
          <w:bCs/>
          <w:u w:val="single"/>
          <w:lang w:val="pl-PL"/>
        </w:rPr>
        <w:t>podać</w:t>
      </w:r>
      <w:r w:rsidRPr="00547D09">
        <w:rPr>
          <w:rFonts w:eastAsia="Calibri"/>
          <w:lang w:val="pl-PL"/>
        </w:rPr>
        <w:t>) zgodnie z poniższymi kategoriami:</w:t>
      </w:r>
    </w:p>
    <w:p w:rsidR="00547D09" w:rsidRPr="00547D09" w:rsidRDefault="00547D09" w:rsidP="00663605">
      <w:pPr>
        <w:numPr>
          <w:ilvl w:val="0"/>
          <w:numId w:val="92"/>
        </w:numPr>
        <w:pBdr>
          <w:top w:val="none" w:sz="0" w:space="0" w:color="auto"/>
          <w:left w:val="none" w:sz="0" w:space="0" w:color="auto"/>
          <w:bottom w:val="none" w:sz="0" w:space="0" w:color="auto"/>
          <w:right w:val="none" w:sz="0" w:space="0" w:color="auto"/>
          <w:bar w:val="none" w:sz="0" w:color="auto"/>
        </w:pBdr>
        <w:tabs>
          <w:tab w:val="center" w:pos="284"/>
          <w:tab w:val="right" w:pos="9072"/>
        </w:tabs>
        <w:jc w:val="both"/>
        <w:rPr>
          <w:rFonts w:eastAsia="Calibri"/>
          <w:lang w:val="pl-PL"/>
        </w:rPr>
      </w:pPr>
      <w:r w:rsidRPr="00547D09">
        <w:rPr>
          <w:rFonts w:eastAsia="Calibri"/>
          <w:lang w:val="pl-PL"/>
        </w:rPr>
        <w:t xml:space="preserve">mikroprzedsiębiorstwo </w:t>
      </w:r>
    </w:p>
    <w:p w:rsidR="00547D09" w:rsidRPr="00547D09" w:rsidRDefault="00547D09" w:rsidP="00663605">
      <w:pPr>
        <w:numPr>
          <w:ilvl w:val="0"/>
          <w:numId w:val="92"/>
        </w:numPr>
        <w:pBdr>
          <w:top w:val="none" w:sz="0" w:space="0" w:color="auto"/>
          <w:left w:val="none" w:sz="0" w:space="0" w:color="auto"/>
          <w:bottom w:val="none" w:sz="0" w:space="0" w:color="auto"/>
          <w:right w:val="none" w:sz="0" w:space="0" w:color="auto"/>
          <w:bar w:val="none" w:sz="0" w:color="auto"/>
        </w:pBdr>
        <w:tabs>
          <w:tab w:val="center" w:pos="284"/>
          <w:tab w:val="right" w:pos="9072"/>
        </w:tabs>
        <w:jc w:val="both"/>
        <w:rPr>
          <w:rFonts w:eastAsia="Calibri"/>
          <w:lang w:val="pl-PL"/>
        </w:rPr>
      </w:pPr>
      <w:r w:rsidRPr="00547D09">
        <w:rPr>
          <w:rFonts w:eastAsia="Calibri"/>
          <w:lang w:val="pl-PL"/>
        </w:rPr>
        <w:t xml:space="preserve">małe przedsiębiorstwo  </w:t>
      </w:r>
    </w:p>
    <w:p w:rsidR="00547D09" w:rsidRPr="00547D09" w:rsidRDefault="00547D09" w:rsidP="00663605">
      <w:pPr>
        <w:numPr>
          <w:ilvl w:val="0"/>
          <w:numId w:val="92"/>
        </w:numPr>
        <w:pBdr>
          <w:top w:val="none" w:sz="0" w:space="0" w:color="auto"/>
          <w:left w:val="none" w:sz="0" w:space="0" w:color="auto"/>
          <w:bottom w:val="none" w:sz="0" w:space="0" w:color="auto"/>
          <w:right w:val="none" w:sz="0" w:space="0" w:color="auto"/>
          <w:bar w:val="none" w:sz="0" w:color="auto"/>
        </w:pBdr>
        <w:tabs>
          <w:tab w:val="center" w:pos="284"/>
          <w:tab w:val="right" w:pos="9072"/>
        </w:tabs>
        <w:jc w:val="both"/>
        <w:rPr>
          <w:rFonts w:eastAsia="Calibri"/>
          <w:lang w:val="pl-PL"/>
        </w:rPr>
      </w:pPr>
      <w:r w:rsidRPr="00547D09">
        <w:rPr>
          <w:rFonts w:eastAsia="Calibri"/>
          <w:lang w:val="pl-PL"/>
        </w:rPr>
        <w:t xml:space="preserve">średnie przedsiębiorstwo  </w:t>
      </w:r>
    </w:p>
    <w:p w:rsidR="00547D09" w:rsidRPr="00547D09" w:rsidRDefault="00547D09" w:rsidP="00663605">
      <w:pPr>
        <w:numPr>
          <w:ilvl w:val="0"/>
          <w:numId w:val="92"/>
        </w:numPr>
        <w:pBdr>
          <w:top w:val="none" w:sz="0" w:space="0" w:color="auto"/>
          <w:left w:val="none" w:sz="0" w:space="0" w:color="auto"/>
          <w:bottom w:val="none" w:sz="0" w:space="0" w:color="auto"/>
          <w:right w:val="none" w:sz="0" w:space="0" w:color="auto"/>
          <w:bar w:val="none" w:sz="0" w:color="auto"/>
        </w:pBdr>
        <w:tabs>
          <w:tab w:val="center" w:pos="284"/>
          <w:tab w:val="right" w:pos="9072"/>
        </w:tabs>
        <w:jc w:val="both"/>
        <w:rPr>
          <w:rFonts w:eastAsia="Calibri"/>
          <w:b/>
          <w:lang w:val="pl-PL"/>
        </w:rPr>
      </w:pPr>
      <w:r w:rsidRPr="00547D09">
        <w:rPr>
          <w:rFonts w:eastAsia="Calibri"/>
          <w:lang w:val="pl-PL"/>
        </w:rPr>
        <w:t xml:space="preserve">duże przedsiębiorstwo </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C85167" w:rsidRPr="00937407" w:rsidRDefault="00C85167" w:rsidP="00C85167">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r w:rsidRPr="00937407">
        <w:rPr>
          <w:rFonts w:eastAsia="Times New Roman"/>
          <w:b/>
          <w:bCs/>
          <w:color w:val="000000"/>
          <w:u w:color="000000"/>
          <w:lang w:val="pl-PL" w:eastAsia="pl-PL"/>
        </w:rPr>
        <w:t xml:space="preserve">JA NIŻEJ PODPISANY OŚWIADCZAM, ŻE: </w:t>
      </w:r>
    </w:p>
    <w:p w:rsidR="00C85167" w:rsidRPr="00937407" w:rsidRDefault="00C85167" w:rsidP="00C85167">
      <w:pPr>
        <w:pStyle w:val="Tekstpodstawowy"/>
        <w:pBdr>
          <w:top w:val="none" w:sz="0" w:space="0" w:color="auto"/>
          <w:left w:val="none" w:sz="0" w:space="0" w:color="auto"/>
          <w:bottom w:val="none" w:sz="0" w:space="0" w:color="auto"/>
          <w:right w:val="none" w:sz="0" w:space="0" w:color="auto"/>
          <w:bar w:val="none" w:sz="0" w:color="auto"/>
        </w:pBdr>
        <w:spacing w:before="60"/>
        <w:rPr>
          <w:rFonts w:hAnsi="Times New Roman"/>
        </w:rPr>
      </w:pPr>
      <w:r w:rsidRPr="00937407">
        <w:rPr>
          <w:rFonts w:hAnsi="Times New Roman"/>
          <w:b/>
          <w:bCs/>
        </w:rPr>
        <w:t>1. zapoznałem</w:t>
      </w:r>
      <w:r w:rsidRPr="00937407">
        <w:rPr>
          <w:rFonts w:hAnsi="Times New Roman"/>
        </w:rPr>
        <w:t xml:space="preserve"> się z warunkami SIWZ i nie wnoszę uwag co do jej treści oraz, że posiadam zdolność do realizacji zadania,</w:t>
      </w:r>
    </w:p>
    <w:p w:rsidR="00C85167" w:rsidRPr="00937407" w:rsidRDefault="00C85167" w:rsidP="00C85167">
      <w:pPr>
        <w:pStyle w:val="Tekstpodstawowy"/>
        <w:pBdr>
          <w:top w:val="none" w:sz="0" w:space="0" w:color="auto"/>
          <w:left w:val="none" w:sz="0" w:space="0" w:color="auto"/>
          <w:bottom w:val="none" w:sz="0" w:space="0" w:color="auto"/>
          <w:right w:val="none" w:sz="0" w:space="0" w:color="auto"/>
          <w:bar w:val="none" w:sz="0" w:color="auto"/>
        </w:pBdr>
        <w:spacing w:before="60"/>
        <w:rPr>
          <w:rFonts w:hAnsi="Times New Roman"/>
          <w:b/>
          <w:color w:val="auto"/>
        </w:rPr>
      </w:pPr>
      <w:r w:rsidRPr="00937407">
        <w:rPr>
          <w:rFonts w:hAnsi="Times New Roman"/>
          <w:b/>
          <w:bCs/>
          <w:color w:val="auto"/>
        </w:rPr>
        <w:t>2. oferuję</w:t>
      </w:r>
      <w:r w:rsidRPr="00937407">
        <w:rPr>
          <w:rFonts w:hAnsi="Times New Roman"/>
          <w:b/>
          <w:color w:val="auto"/>
        </w:rPr>
        <w:t xml:space="preserve"> </w:t>
      </w:r>
      <w:r w:rsidRPr="00937407">
        <w:rPr>
          <w:rFonts w:hAnsi="Times New Roman"/>
          <w:color w:val="auto"/>
        </w:rPr>
        <w:t>termin płatnoś</w:t>
      </w:r>
      <w:r w:rsidR="00C046ED" w:rsidRPr="00937407">
        <w:rPr>
          <w:rFonts w:hAnsi="Times New Roman"/>
          <w:color w:val="auto"/>
        </w:rPr>
        <w:t>ci 6</w:t>
      </w:r>
      <w:r w:rsidRPr="00937407">
        <w:rPr>
          <w:rFonts w:hAnsi="Times New Roman"/>
          <w:color w:val="auto"/>
        </w:rPr>
        <w:t>0 dni od dat</w:t>
      </w:r>
      <w:r w:rsidR="00D91526" w:rsidRPr="00937407">
        <w:rPr>
          <w:rFonts w:hAnsi="Times New Roman"/>
          <w:color w:val="auto"/>
        </w:rPr>
        <w:t>y doręczenia</w:t>
      </w:r>
      <w:r w:rsidRPr="00937407">
        <w:rPr>
          <w:rFonts w:hAnsi="Times New Roman"/>
          <w:color w:val="auto"/>
        </w:rPr>
        <w:t xml:space="preserve"> faktury VAT</w:t>
      </w:r>
      <w:r w:rsidR="00D91526" w:rsidRPr="00937407">
        <w:rPr>
          <w:rFonts w:hAnsi="Times New Roman"/>
          <w:color w:val="auto"/>
        </w:rPr>
        <w:t xml:space="preserve"> Zamawiającemu za dany miesiąc kalendarzowy</w:t>
      </w:r>
      <w:r w:rsidRPr="00937407">
        <w:rPr>
          <w:rFonts w:hAnsi="Times New Roman"/>
          <w:color w:val="auto"/>
        </w:rPr>
        <w:t>, zawierającej zestawienie ilości dostarczonych posiłków na każdy z oddziałów,</w:t>
      </w:r>
    </w:p>
    <w:p w:rsidR="00C85167" w:rsidRPr="00937407" w:rsidRDefault="00C85167" w:rsidP="00C85167">
      <w:pPr>
        <w:pStyle w:val="Tekstpodstawowy"/>
        <w:pBdr>
          <w:top w:val="none" w:sz="0" w:space="0" w:color="auto"/>
          <w:left w:val="none" w:sz="0" w:space="0" w:color="auto"/>
          <w:bottom w:val="none" w:sz="0" w:space="0" w:color="auto"/>
          <w:right w:val="none" w:sz="0" w:space="0" w:color="auto"/>
          <w:bar w:val="none" w:sz="0" w:color="auto"/>
        </w:pBdr>
        <w:spacing w:before="60"/>
        <w:rPr>
          <w:rFonts w:hAnsi="Times New Roman"/>
        </w:rPr>
      </w:pPr>
      <w:r w:rsidRPr="00937407">
        <w:rPr>
          <w:rFonts w:hAnsi="Times New Roman"/>
          <w:b/>
          <w:bCs/>
        </w:rPr>
        <w:lastRenderedPageBreak/>
        <w:t>3. zapoznałem</w:t>
      </w:r>
      <w:r w:rsidRPr="00937407">
        <w:rPr>
          <w:rFonts w:hAnsi="Times New Roman"/>
        </w:rPr>
        <w:t xml:space="preserve"> się z obiektem i rozmieszczeniem poszczególnych oddziałów w Zespole nr 1 i w Zespole nr 2 i nie spowoduje to trudności w realizowaniu umowy,</w:t>
      </w:r>
    </w:p>
    <w:p w:rsidR="00C85167" w:rsidRPr="00937407" w:rsidRDefault="00C85167" w:rsidP="00C85167">
      <w:pPr>
        <w:pStyle w:val="Tekstpodstawowy"/>
        <w:pBdr>
          <w:top w:val="none" w:sz="0" w:space="0" w:color="auto"/>
          <w:left w:val="none" w:sz="0" w:space="0" w:color="auto"/>
          <w:bottom w:val="none" w:sz="0" w:space="0" w:color="auto"/>
          <w:right w:val="none" w:sz="0" w:space="0" w:color="auto"/>
          <w:bar w:val="none" w:sz="0" w:color="auto"/>
        </w:pBdr>
        <w:spacing w:before="60"/>
        <w:rPr>
          <w:rFonts w:hAnsi="Times New Roman"/>
        </w:rPr>
      </w:pPr>
      <w:r w:rsidRPr="00937407">
        <w:rPr>
          <w:rFonts w:hAnsi="Times New Roman"/>
          <w:b/>
          <w:bCs/>
        </w:rPr>
        <w:t>4. gwarantuję</w:t>
      </w:r>
      <w:r w:rsidRPr="00937407">
        <w:rPr>
          <w:rFonts w:hAnsi="Times New Roman"/>
        </w:rPr>
        <w:t xml:space="preserve"> przygotowywanie i dostarczanie posiłków do szpitala zgodnie z obowiązującymi przepisami w zakresie zbiorowego żywienia, </w:t>
      </w:r>
    </w:p>
    <w:p w:rsidR="00BF226D" w:rsidRPr="00937407" w:rsidRDefault="00BF226D" w:rsidP="00BF226D">
      <w:pPr>
        <w:pStyle w:val="Tekstpodstawowy"/>
        <w:pBdr>
          <w:top w:val="none" w:sz="0" w:space="0" w:color="auto"/>
          <w:left w:val="none" w:sz="0" w:space="0" w:color="auto"/>
          <w:bottom w:val="none" w:sz="0" w:space="0" w:color="auto"/>
          <w:right w:val="none" w:sz="0" w:space="0" w:color="auto"/>
          <w:bar w:val="none" w:sz="0" w:color="auto"/>
        </w:pBdr>
        <w:spacing w:before="60"/>
        <w:rPr>
          <w:rFonts w:hAnsi="Times New Roman"/>
        </w:rPr>
      </w:pPr>
      <w:r w:rsidRPr="00937407">
        <w:rPr>
          <w:rFonts w:hAnsi="Times New Roman"/>
          <w:b/>
        </w:rPr>
        <w:t xml:space="preserve">5. </w:t>
      </w:r>
      <w:r w:rsidR="004B28D7" w:rsidRPr="00937407">
        <w:rPr>
          <w:rFonts w:hAnsi="Times New Roman"/>
          <w:b/>
        </w:rPr>
        <w:t>zapewn</w:t>
      </w:r>
      <w:r w:rsidRPr="00937407">
        <w:rPr>
          <w:rFonts w:hAnsi="Times New Roman"/>
          <w:b/>
        </w:rPr>
        <w:t>ię</w:t>
      </w:r>
      <w:r w:rsidRPr="00937407">
        <w:rPr>
          <w:rFonts w:hAnsi="Times New Roman"/>
        </w:rPr>
        <w:t xml:space="preserve"> przez cały czas obowiązywania umowy bez naliczania dodatkowych kosztów odpowiednią ilość </w:t>
      </w:r>
      <w:r w:rsidR="00BB4342" w:rsidRPr="00937407">
        <w:rPr>
          <w:rFonts w:hAnsi="Times New Roman"/>
        </w:rPr>
        <w:t>termosów</w:t>
      </w:r>
      <w:r w:rsidRPr="00937407">
        <w:rPr>
          <w:rFonts w:hAnsi="Times New Roman"/>
        </w:rPr>
        <w:t>, na każdy oddział,</w:t>
      </w:r>
    </w:p>
    <w:p w:rsidR="00BB7C6C" w:rsidRPr="00BB7C6C" w:rsidRDefault="00BF226D" w:rsidP="00C85167">
      <w:pPr>
        <w:pStyle w:val="Tekstpodstawowy"/>
        <w:pBdr>
          <w:top w:val="none" w:sz="0" w:space="0" w:color="auto"/>
          <w:left w:val="none" w:sz="0" w:space="0" w:color="auto"/>
          <w:bottom w:val="none" w:sz="0" w:space="0" w:color="auto"/>
          <w:right w:val="none" w:sz="0" w:space="0" w:color="auto"/>
          <w:bar w:val="none" w:sz="0" w:color="auto"/>
        </w:pBdr>
        <w:spacing w:before="60"/>
        <w:rPr>
          <w:rFonts w:hAnsi="Times New Roman"/>
          <w:b/>
        </w:rPr>
      </w:pPr>
      <w:r w:rsidRPr="00937407">
        <w:rPr>
          <w:rFonts w:hAnsi="Times New Roman"/>
          <w:b/>
        </w:rPr>
        <w:t xml:space="preserve">6. </w:t>
      </w:r>
      <w:r w:rsidR="00BB7C6C">
        <w:rPr>
          <w:rFonts w:hAnsi="Times New Roman"/>
          <w:b/>
        </w:rPr>
        <w:t xml:space="preserve">będę </w:t>
      </w:r>
      <w:r w:rsidR="00BB7C6C" w:rsidRPr="00BB7C6C">
        <w:rPr>
          <w:rFonts w:hAnsi="Times New Roman"/>
        </w:rPr>
        <w:t xml:space="preserve">odbierał z oddziałów </w:t>
      </w:r>
      <w:r w:rsidR="0090055B">
        <w:rPr>
          <w:rFonts w:hAnsi="Times New Roman"/>
        </w:rPr>
        <w:t>resztki</w:t>
      </w:r>
      <w:r w:rsidR="00BB7C6C" w:rsidRPr="00BB7C6C">
        <w:rPr>
          <w:rFonts w:hAnsi="Times New Roman"/>
        </w:rPr>
        <w:t xml:space="preserve"> pokonsumpcyjne</w:t>
      </w:r>
      <w:r w:rsidR="00BB7C6C">
        <w:rPr>
          <w:rFonts w:hAnsi="Times New Roman"/>
        </w:rPr>
        <w:t>, posiadam z uprawnionym odbiorcą</w:t>
      </w:r>
      <w:r w:rsidR="0090055B">
        <w:rPr>
          <w:rFonts w:hAnsi="Times New Roman"/>
        </w:rPr>
        <w:t xml:space="preserve"> wymaganą umowę na o</w:t>
      </w:r>
      <w:r w:rsidR="006C0CCE">
        <w:rPr>
          <w:rFonts w:hAnsi="Times New Roman"/>
        </w:rPr>
        <w:t>d</w:t>
      </w:r>
      <w:r w:rsidR="0090055B">
        <w:rPr>
          <w:rFonts w:hAnsi="Times New Roman"/>
        </w:rPr>
        <w:t>biór resztek</w:t>
      </w:r>
      <w:r w:rsidR="00BB7C6C">
        <w:rPr>
          <w:rFonts w:hAnsi="Times New Roman"/>
        </w:rPr>
        <w:t xml:space="preserve"> pokonsumpcyjnych / </w:t>
      </w:r>
      <w:r w:rsidR="00BB7C6C" w:rsidRPr="00BB7C6C">
        <w:rPr>
          <w:rFonts w:hAnsi="Times New Roman"/>
          <w:b/>
        </w:rPr>
        <w:t xml:space="preserve">wymaganą umowę w formie kserokopii załączam do składanej oferty/,  </w:t>
      </w:r>
    </w:p>
    <w:p w:rsidR="00C85167" w:rsidRPr="00937407" w:rsidRDefault="00BB7C6C" w:rsidP="00C85167">
      <w:pPr>
        <w:pStyle w:val="Tekstpodstawowy"/>
        <w:pBdr>
          <w:top w:val="none" w:sz="0" w:space="0" w:color="auto"/>
          <w:left w:val="none" w:sz="0" w:space="0" w:color="auto"/>
          <w:bottom w:val="none" w:sz="0" w:space="0" w:color="auto"/>
          <w:right w:val="none" w:sz="0" w:space="0" w:color="auto"/>
          <w:bar w:val="none" w:sz="0" w:color="auto"/>
        </w:pBdr>
        <w:spacing w:before="60"/>
        <w:rPr>
          <w:rFonts w:hAnsi="Times New Roman"/>
          <w:b/>
        </w:rPr>
      </w:pPr>
      <w:r>
        <w:rPr>
          <w:rFonts w:hAnsi="Times New Roman"/>
          <w:b/>
        </w:rPr>
        <w:t xml:space="preserve">7. </w:t>
      </w:r>
      <w:r w:rsidR="00C85167" w:rsidRPr="00937407">
        <w:rPr>
          <w:rFonts w:hAnsi="Times New Roman"/>
          <w:b/>
          <w:bCs/>
        </w:rPr>
        <w:t>posiadam</w:t>
      </w:r>
      <w:r w:rsidR="00C85167" w:rsidRPr="00937407">
        <w:rPr>
          <w:rFonts w:hAnsi="Times New Roman"/>
        </w:rPr>
        <w:t xml:space="preserve"> odpowiednie zaplecze maszynowe oraz wykwalifikowany personel posiadający aktualne badania dla celów </w:t>
      </w:r>
      <w:proofErr w:type="spellStart"/>
      <w:r w:rsidR="00C85167" w:rsidRPr="00937407">
        <w:rPr>
          <w:rFonts w:hAnsi="Times New Roman"/>
        </w:rPr>
        <w:t>sanitarno</w:t>
      </w:r>
      <w:proofErr w:type="spellEnd"/>
      <w:r w:rsidR="00C85167" w:rsidRPr="00937407">
        <w:rPr>
          <w:rFonts w:hAnsi="Times New Roman"/>
        </w:rPr>
        <w:t xml:space="preserve"> – epidemiologicznych,</w:t>
      </w:r>
    </w:p>
    <w:p w:rsidR="00C85167" w:rsidRPr="00937407" w:rsidRDefault="00BB7C6C" w:rsidP="00C85167">
      <w:pPr>
        <w:pStyle w:val="Tekstpodstawowy"/>
        <w:pBdr>
          <w:top w:val="none" w:sz="0" w:space="0" w:color="auto"/>
          <w:left w:val="none" w:sz="0" w:space="0" w:color="auto"/>
          <w:bottom w:val="none" w:sz="0" w:space="0" w:color="auto"/>
          <w:right w:val="none" w:sz="0" w:space="0" w:color="auto"/>
          <w:bar w:val="none" w:sz="0" w:color="auto"/>
        </w:pBdr>
        <w:spacing w:before="60"/>
        <w:rPr>
          <w:rFonts w:hAnsi="Times New Roman"/>
          <w:b/>
          <w:bCs/>
          <w:u w:val="single"/>
        </w:rPr>
      </w:pPr>
      <w:r>
        <w:rPr>
          <w:rFonts w:hAnsi="Times New Roman"/>
          <w:b/>
          <w:bCs/>
        </w:rPr>
        <w:t>8</w:t>
      </w:r>
      <w:r w:rsidR="00C85167" w:rsidRPr="00937407">
        <w:rPr>
          <w:rFonts w:hAnsi="Times New Roman"/>
          <w:b/>
          <w:bCs/>
        </w:rPr>
        <w:t xml:space="preserve">. </w:t>
      </w:r>
      <w:r w:rsidR="00C85167" w:rsidRPr="00937407">
        <w:rPr>
          <w:rFonts w:hAnsi="Times New Roman"/>
          <w:b/>
        </w:rPr>
        <w:t>posiadam</w:t>
      </w:r>
      <w:r w:rsidR="00C85167" w:rsidRPr="00937407">
        <w:rPr>
          <w:rFonts w:hAnsi="Times New Roman"/>
        </w:rPr>
        <w:t xml:space="preserve"> środek transportu odpowiedni do rozwożenia posiłków dopuszczony przez Stację </w:t>
      </w:r>
      <w:proofErr w:type="spellStart"/>
      <w:r w:rsidR="00C85167" w:rsidRPr="00937407">
        <w:rPr>
          <w:rFonts w:hAnsi="Times New Roman"/>
        </w:rPr>
        <w:t>Sanitarno</w:t>
      </w:r>
      <w:proofErr w:type="spellEnd"/>
      <w:r w:rsidR="00C85167" w:rsidRPr="00937407">
        <w:rPr>
          <w:rFonts w:hAnsi="Times New Roman"/>
        </w:rPr>
        <w:t xml:space="preserve"> – Epidemiologiczną, / </w:t>
      </w:r>
      <w:r w:rsidR="00C85167" w:rsidRPr="00937407">
        <w:rPr>
          <w:rFonts w:hAnsi="Times New Roman"/>
          <w:b/>
          <w:bCs/>
          <w:u w:val="single"/>
        </w:rPr>
        <w:t>wymagane dopuszczenie dołączam do składanej oferty.</w:t>
      </w:r>
    </w:p>
    <w:p w:rsidR="00C85167" w:rsidRPr="00937407" w:rsidRDefault="00BB7C6C" w:rsidP="00C85167">
      <w:pPr>
        <w:pStyle w:val="Tekstpodstawowy"/>
        <w:pBdr>
          <w:top w:val="none" w:sz="0" w:space="0" w:color="auto"/>
          <w:left w:val="none" w:sz="0" w:space="0" w:color="auto"/>
          <w:bottom w:val="none" w:sz="0" w:space="0" w:color="auto"/>
          <w:right w:val="none" w:sz="0" w:space="0" w:color="auto"/>
          <w:bar w:val="none" w:sz="0" w:color="auto"/>
        </w:pBdr>
        <w:spacing w:before="60"/>
        <w:rPr>
          <w:rFonts w:hAnsi="Times New Roman"/>
          <w:b/>
          <w:bCs/>
          <w:color w:val="auto"/>
          <w:u w:val="single"/>
        </w:rPr>
      </w:pPr>
      <w:r>
        <w:rPr>
          <w:rFonts w:hAnsi="Times New Roman"/>
          <w:b/>
          <w:bCs/>
          <w:color w:val="auto"/>
        </w:rPr>
        <w:t>9</w:t>
      </w:r>
      <w:r w:rsidR="00C85167" w:rsidRPr="00937407">
        <w:rPr>
          <w:rFonts w:hAnsi="Times New Roman"/>
          <w:b/>
          <w:bCs/>
          <w:color w:val="auto"/>
        </w:rPr>
        <w:t>.</w:t>
      </w:r>
      <w:r w:rsidR="00C85167" w:rsidRPr="00937407">
        <w:rPr>
          <w:rFonts w:hAnsi="Times New Roman"/>
          <w:bCs/>
          <w:color w:val="auto"/>
        </w:rPr>
        <w:t xml:space="preserve"> </w:t>
      </w:r>
      <w:r w:rsidR="00C85167" w:rsidRPr="00937407">
        <w:rPr>
          <w:rFonts w:hAnsi="Times New Roman"/>
          <w:b/>
          <w:bCs/>
          <w:color w:val="auto"/>
        </w:rPr>
        <w:t>posiadam</w:t>
      </w:r>
      <w:r w:rsidR="00C85167" w:rsidRPr="00937407">
        <w:rPr>
          <w:rFonts w:hAnsi="Times New Roman"/>
          <w:bCs/>
          <w:color w:val="auto"/>
        </w:rPr>
        <w:t xml:space="preserve"> zgodę</w:t>
      </w:r>
      <w:r w:rsidR="00C85167" w:rsidRPr="00937407">
        <w:rPr>
          <w:rFonts w:hAnsi="Times New Roman"/>
          <w:color w:val="auto"/>
        </w:rPr>
        <w:t xml:space="preserve"> Państwowego Powiatowego Inspektora Sanitarnego na prowadzenie działalności cateringowej / </w:t>
      </w:r>
      <w:r w:rsidR="00C85167" w:rsidRPr="00937407">
        <w:rPr>
          <w:rFonts w:hAnsi="Times New Roman"/>
          <w:b/>
          <w:bCs/>
          <w:color w:val="auto"/>
          <w:u w:val="single"/>
        </w:rPr>
        <w:t>wymaganą zgodę dołączam do składanej oferty.</w:t>
      </w:r>
    </w:p>
    <w:p w:rsidR="00C85167" w:rsidRPr="00937407" w:rsidRDefault="00BB7C6C" w:rsidP="00C85167">
      <w:pPr>
        <w:pStyle w:val="Tekstpodstawowy"/>
        <w:pBdr>
          <w:top w:val="none" w:sz="0" w:space="0" w:color="auto"/>
          <w:left w:val="none" w:sz="0" w:space="0" w:color="auto"/>
          <w:bottom w:val="none" w:sz="0" w:space="0" w:color="auto"/>
          <w:right w:val="none" w:sz="0" w:space="0" w:color="auto"/>
          <w:bar w:val="none" w:sz="0" w:color="auto"/>
        </w:pBdr>
        <w:spacing w:before="60"/>
        <w:rPr>
          <w:rFonts w:hAnsi="Times New Roman"/>
        </w:rPr>
      </w:pPr>
      <w:r>
        <w:rPr>
          <w:rFonts w:hAnsi="Times New Roman"/>
          <w:b/>
          <w:bCs/>
          <w:color w:val="auto"/>
        </w:rPr>
        <w:t>10</w:t>
      </w:r>
      <w:r w:rsidR="00C85167" w:rsidRPr="00937407">
        <w:rPr>
          <w:rFonts w:hAnsi="Times New Roman"/>
          <w:b/>
          <w:bCs/>
          <w:color w:val="auto"/>
        </w:rPr>
        <w:t>. wniosę</w:t>
      </w:r>
      <w:r w:rsidR="00C85167" w:rsidRPr="00937407">
        <w:rPr>
          <w:rFonts w:hAnsi="Times New Roman"/>
          <w:color w:val="auto"/>
        </w:rPr>
        <w:t xml:space="preserve"> zabezpieczenie należytego wykonania umowy w wymaganej wysokości w postaci</w:t>
      </w:r>
      <w:r w:rsidR="00C85167" w:rsidRPr="00937407">
        <w:rPr>
          <w:rFonts w:hAnsi="Times New Roman"/>
        </w:rPr>
        <w:t xml:space="preserve"> …………………………..</w:t>
      </w:r>
    </w:p>
    <w:p w:rsidR="00547D09" w:rsidRPr="00547D09" w:rsidRDefault="00547D09" w:rsidP="00547D09">
      <w:pPr>
        <w:pBdr>
          <w:top w:val="none" w:sz="0" w:space="0" w:color="auto"/>
          <w:left w:val="none" w:sz="0" w:space="0" w:color="auto"/>
          <w:bottom w:val="none" w:sz="0" w:space="0" w:color="auto"/>
          <w:right w:val="none" w:sz="0" w:space="0" w:color="auto"/>
          <w:bar w:val="none" w:sz="0" w:color="auto"/>
        </w:pBdr>
        <w:spacing w:after="200" w:line="276" w:lineRule="auto"/>
        <w:jc w:val="both"/>
        <w:rPr>
          <w:rFonts w:eastAsia="Times New Roman"/>
          <w:szCs w:val="20"/>
          <w:lang w:val="pl-PL" w:eastAsia="pl-PL"/>
        </w:rPr>
      </w:pPr>
      <w:r>
        <w:rPr>
          <w:rFonts w:eastAsia="Times New Roman"/>
          <w:b/>
          <w:szCs w:val="20"/>
          <w:lang w:val="pl-PL" w:eastAsia="pl-PL"/>
        </w:rPr>
        <w:t>11.</w:t>
      </w:r>
      <w:r w:rsidRPr="00547D09">
        <w:rPr>
          <w:rFonts w:eastAsia="Times New Roman"/>
          <w:b/>
          <w:szCs w:val="20"/>
          <w:lang w:val="pl-PL" w:eastAsia="pl-PL"/>
        </w:rPr>
        <w:t>Oświadczam</w:t>
      </w:r>
      <w:r w:rsidRPr="00547D09">
        <w:rPr>
          <w:rFonts w:eastAsia="Times New Roman"/>
          <w:bCs/>
          <w:szCs w:val="20"/>
          <w:lang w:val="pl-PL" w:eastAsia="pl-PL"/>
        </w:rPr>
        <w:t>, że</w:t>
      </w:r>
      <w:r w:rsidRPr="00547D09">
        <w:rPr>
          <w:rFonts w:eastAsia="Times New Roman"/>
          <w:b/>
          <w:szCs w:val="20"/>
          <w:lang w:val="pl-PL" w:eastAsia="pl-PL"/>
        </w:rPr>
        <w:t xml:space="preserve"> </w:t>
      </w:r>
      <w:r w:rsidRPr="00547D09">
        <w:rPr>
          <w:rFonts w:eastAsia="Times New Roman"/>
          <w:szCs w:val="20"/>
          <w:lang w:val="pl-PL" w:eastAsia="pl-PL"/>
        </w:rPr>
        <w:t xml:space="preserve">jesteśmy/nie jesteśmy* Wykonawcą z sektora małych i średnich przedsiębiorstw </w:t>
      </w:r>
      <w:r w:rsidRPr="00547D09">
        <w:rPr>
          <w:rFonts w:eastAsia="Times New Roman"/>
          <w:szCs w:val="20"/>
          <w:lang w:val="pl-PL" w:eastAsia="pl-PL"/>
        </w:rPr>
        <w:br/>
        <w:t xml:space="preserve">w rozumieniu ustawy z dnia 6 marca 2018 r. Prawo przedsiębiorców (Dz.U. z 2019 r. poz. 1292, </w:t>
      </w:r>
      <w:r w:rsidRPr="00547D09">
        <w:rPr>
          <w:rFonts w:eastAsia="Times New Roman"/>
          <w:szCs w:val="20"/>
          <w:lang w:val="pl-PL" w:eastAsia="pl-PL"/>
        </w:rPr>
        <w:br/>
        <w:t>ze zm.).</w:t>
      </w:r>
    </w:p>
    <w:p w:rsidR="00547D09" w:rsidRPr="00547D09" w:rsidRDefault="00547D09" w:rsidP="00547D09">
      <w:pPr>
        <w:pBdr>
          <w:top w:val="none" w:sz="0" w:space="0" w:color="auto"/>
          <w:left w:val="none" w:sz="0" w:space="0" w:color="auto"/>
          <w:bottom w:val="none" w:sz="0" w:space="0" w:color="auto"/>
          <w:right w:val="none" w:sz="0" w:space="0" w:color="auto"/>
          <w:bar w:val="none" w:sz="0" w:color="auto"/>
        </w:pBdr>
        <w:spacing w:after="200" w:line="276" w:lineRule="auto"/>
        <w:jc w:val="both"/>
        <w:rPr>
          <w:rFonts w:eastAsia="Times New Roman"/>
          <w:b/>
          <w:szCs w:val="20"/>
          <w:lang w:val="pl-PL" w:eastAsia="pl-PL"/>
        </w:rPr>
      </w:pPr>
      <w:r>
        <w:rPr>
          <w:rFonts w:eastAsia="Times New Roman"/>
          <w:b/>
          <w:szCs w:val="20"/>
          <w:lang w:val="pl-PL" w:eastAsia="pl-PL"/>
        </w:rPr>
        <w:t>12.</w:t>
      </w:r>
      <w:r w:rsidRPr="00547D09">
        <w:rPr>
          <w:rFonts w:eastAsia="Times New Roman"/>
          <w:b/>
          <w:szCs w:val="20"/>
          <w:lang w:val="pl-PL" w:eastAsia="pl-PL"/>
        </w:rPr>
        <w:t>Oświadczam</w:t>
      </w:r>
      <w:r w:rsidRPr="00547D09">
        <w:rPr>
          <w:rFonts w:eastAsia="Times New Roman"/>
          <w:bCs/>
          <w:szCs w:val="20"/>
          <w:lang w:val="pl-PL" w:eastAsia="pl-PL"/>
        </w:rPr>
        <w:t>, że</w:t>
      </w:r>
      <w:r w:rsidRPr="00547D09">
        <w:rPr>
          <w:rFonts w:eastAsia="Times New Roman"/>
          <w:b/>
          <w:szCs w:val="20"/>
          <w:lang w:val="pl-PL" w:eastAsia="pl-PL"/>
        </w:rPr>
        <w:t xml:space="preserve"> </w:t>
      </w:r>
      <w:r w:rsidRPr="00547D09">
        <w:rPr>
          <w:rFonts w:eastAsia="Times New Roman"/>
          <w:szCs w:val="20"/>
          <w:lang w:val="pl-PL" w:eastAsia="pl-PL"/>
        </w:rPr>
        <w:t>wypełniłem obowiązki informacyjne przewidziane w art. 13 lub art. 14 RODO</w:t>
      </w:r>
      <w:r w:rsidRPr="00547D09">
        <w:rPr>
          <w:rFonts w:eastAsia="Times New Roman"/>
          <w:szCs w:val="20"/>
          <w:vertAlign w:val="superscript"/>
          <w:lang w:val="pl-PL" w:eastAsia="pl-PL"/>
        </w:rPr>
        <w:t>1)</w:t>
      </w:r>
      <w:r w:rsidRPr="00547D09">
        <w:rPr>
          <w:rFonts w:eastAsia="Times New Roman"/>
          <w:szCs w:val="20"/>
          <w:lang w:val="pl-PL" w:eastAsia="pl-PL"/>
        </w:rPr>
        <w:t xml:space="preserve"> wobec osób fizycznych, od których dane osobowe bezpośrednio lub pośrednio pozyskałem w celu ubiegania się o udzielenie zamówienia publicznego w niniejszym postępowaniu.**</w:t>
      </w:r>
    </w:p>
    <w:p w:rsidR="00547D09" w:rsidRPr="00547D09" w:rsidRDefault="00547D09" w:rsidP="00547D09">
      <w:pPr>
        <w:pBdr>
          <w:top w:val="none" w:sz="0" w:space="0" w:color="auto"/>
          <w:left w:val="none" w:sz="0" w:space="0" w:color="auto"/>
          <w:bottom w:val="none" w:sz="0" w:space="0" w:color="auto"/>
          <w:right w:val="none" w:sz="0" w:space="0" w:color="auto"/>
          <w:bar w:val="none" w:sz="0" w:color="auto"/>
        </w:pBdr>
        <w:spacing w:line="276" w:lineRule="auto"/>
        <w:ind w:left="360"/>
        <w:jc w:val="both"/>
        <w:rPr>
          <w:rFonts w:eastAsia="Times New Roman"/>
          <w:b/>
          <w:szCs w:val="20"/>
          <w:lang w:val="pl-PL" w:eastAsia="pl-PL"/>
        </w:rPr>
      </w:pPr>
    </w:p>
    <w:p w:rsidR="00547D09" w:rsidRPr="00547D09" w:rsidRDefault="00547D09" w:rsidP="00547D09">
      <w:pPr>
        <w:pBdr>
          <w:top w:val="none" w:sz="0" w:space="0" w:color="auto"/>
          <w:left w:val="none" w:sz="0" w:space="0" w:color="auto"/>
          <w:bottom w:val="none" w:sz="0" w:space="0" w:color="auto"/>
          <w:right w:val="none" w:sz="0" w:space="0" w:color="auto"/>
          <w:bar w:val="none" w:sz="0" w:color="auto"/>
        </w:pBdr>
        <w:ind w:left="360"/>
        <w:jc w:val="both"/>
        <w:rPr>
          <w:rFonts w:eastAsia="Times New Roman"/>
          <w:b/>
          <w:szCs w:val="20"/>
          <w:lang w:val="pl-PL" w:eastAsia="pl-PL"/>
        </w:rPr>
      </w:pPr>
      <w:r w:rsidRPr="00547D09">
        <w:rPr>
          <w:rFonts w:eastAsia="Times New Roman"/>
          <w:b/>
          <w:bCs/>
          <w:i/>
          <w:sz w:val="22"/>
          <w:u w:val="single"/>
          <w:lang w:val="pl-PL" w:eastAsia="pl-PL"/>
        </w:rPr>
        <w:t>Uwaga!</w:t>
      </w:r>
    </w:p>
    <w:p w:rsidR="00547D09" w:rsidRPr="00547D09" w:rsidRDefault="00547D09" w:rsidP="00547D09">
      <w:pPr>
        <w:pBdr>
          <w:top w:val="none" w:sz="0" w:space="0" w:color="auto"/>
          <w:left w:val="none" w:sz="0" w:space="0" w:color="auto"/>
          <w:bottom w:val="none" w:sz="0" w:space="0" w:color="auto"/>
          <w:right w:val="none" w:sz="0" w:space="0" w:color="auto"/>
          <w:bar w:val="none" w:sz="0" w:color="auto"/>
        </w:pBdr>
        <w:ind w:left="360"/>
        <w:jc w:val="both"/>
        <w:rPr>
          <w:rFonts w:eastAsia="Times New Roman"/>
          <w:b/>
          <w:bCs/>
          <w:sz w:val="22"/>
          <w:lang w:val="pl-PL" w:eastAsia="pl-PL"/>
        </w:rPr>
      </w:pPr>
      <w:r w:rsidRPr="00547D09">
        <w:rPr>
          <w:rFonts w:eastAsia="Times New Roman"/>
          <w:b/>
          <w:bCs/>
          <w:sz w:val="22"/>
          <w:lang w:val="pl-PL" w:eastAsia="pl-PL"/>
        </w:rPr>
        <w:t>Miejsca zaznaczone gwiazdką (*) – należy wypełnić lub dokonać właściwego skreślenia</w:t>
      </w:r>
    </w:p>
    <w:p w:rsidR="00547D09" w:rsidRPr="00547D09" w:rsidRDefault="00547D09" w:rsidP="00547D09">
      <w:pPr>
        <w:pBdr>
          <w:top w:val="none" w:sz="0" w:space="0" w:color="auto"/>
          <w:left w:val="none" w:sz="0" w:space="0" w:color="auto"/>
          <w:bottom w:val="none" w:sz="0" w:space="0" w:color="auto"/>
          <w:right w:val="none" w:sz="0" w:space="0" w:color="auto"/>
          <w:bar w:val="none" w:sz="0" w:color="auto"/>
        </w:pBdr>
        <w:ind w:left="360"/>
        <w:jc w:val="both"/>
        <w:rPr>
          <w:rFonts w:eastAsia="Times New Roman"/>
          <w:b/>
          <w:bCs/>
          <w:sz w:val="22"/>
          <w:lang w:val="pl-PL" w:eastAsia="pl-PL"/>
        </w:rPr>
      </w:pPr>
    </w:p>
    <w:p w:rsidR="00547D09" w:rsidRPr="00547D09" w:rsidRDefault="00547D09" w:rsidP="00547D09">
      <w:pPr>
        <w:pBdr>
          <w:top w:val="none" w:sz="0" w:space="0" w:color="auto"/>
          <w:left w:val="none" w:sz="0" w:space="0" w:color="auto"/>
          <w:bottom w:val="none" w:sz="0" w:space="0" w:color="auto"/>
          <w:right w:val="none" w:sz="0" w:space="0" w:color="auto"/>
          <w:bar w:val="none" w:sz="0" w:color="auto"/>
        </w:pBdr>
        <w:ind w:left="360"/>
        <w:jc w:val="both"/>
        <w:rPr>
          <w:rFonts w:eastAsia="Times New Roman"/>
          <w:b/>
          <w:bCs/>
          <w:sz w:val="22"/>
          <w:lang w:val="pl-PL" w:eastAsia="pl-PL"/>
        </w:rPr>
      </w:pPr>
    </w:p>
    <w:p w:rsidR="00547D09" w:rsidRPr="00547D09" w:rsidRDefault="00547D09" w:rsidP="00547D09">
      <w:pPr>
        <w:pBdr>
          <w:top w:val="none" w:sz="0" w:space="0" w:color="auto"/>
          <w:left w:val="none" w:sz="0" w:space="0" w:color="auto"/>
          <w:bottom w:val="none" w:sz="0" w:space="0" w:color="auto"/>
          <w:right w:val="none" w:sz="0" w:space="0" w:color="auto"/>
          <w:bar w:val="none" w:sz="0" w:color="auto"/>
        </w:pBdr>
        <w:ind w:left="360"/>
        <w:jc w:val="both"/>
        <w:rPr>
          <w:rFonts w:eastAsia="Times New Roman"/>
          <w:b/>
          <w:bCs/>
          <w:sz w:val="22"/>
          <w:lang w:val="pl-PL" w:eastAsia="pl-PL"/>
        </w:rPr>
      </w:pPr>
    </w:p>
    <w:p w:rsidR="00547D09" w:rsidRPr="00547D09" w:rsidRDefault="00547D09" w:rsidP="00547D09">
      <w:pPr>
        <w:pBdr>
          <w:top w:val="none" w:sz="0" w:space="0" w:color="auto"/>
          <w:left w:val="none" w:sz="0" w:space="0" w:color="auto"/>
          <w:bottom w:val="none" w:sz="0" w:space="0" w:color="auto"/>
          <w:right w:val="none" w:sz="0" w:space="0" w:color="auto"/>
          <w:bar w:val="none" w:sz="0" w:color="auto"/>
        </w:pBdr>
        <w:ind w:left="360"/>
        <w:jc w:val="both"/>
        <w:rPr>
          <w:rFonts w:eastAsia="Times New Roman"/>
          <w:b/>
          <w:szCs w:val="20"/>
          <w:lang w:val="pl-PL" w:eastAsia="pl-PL"/>
        </w:rPr>
      </w:pPr>
      <w:r w:rsidRPr="00547D09">
        <w:rPr>
          <w:rFonts w:eastAsia="Times New Roman"/>
          <w:szCs w:val="20"/>
          <w:lang w:val="pl-PL" w:eastAsia="pl-PL"/>
        </w:rPr>
        <w:t xml:space="preserve">1) </w:t>
      </w:r>
      <w:r w:rsidRPr="00547D09">
        <w:rPr>
          <w:rFonts w:eastAsia="Times New Roman"/>
          <w:szCs w:val="20"/>
          <w:lang w:val="pl-PL" w:eastAsia="pl-PL"/>
        </w:rPr>
        <w:tab/>
        <w:t xml:space="preserve">rozporządzenie Parlamentu Europejskiego i Rady (UE) 2016/679 z dnia 27 kwietnia 2016 r. </w:t>
      </w:r>
      <w:r w:rsidRPr="00547D09">
        <w:rPr>
          <w:rFonts w:eastAsia="Times New Roman"/>
          <w:szCs w:val="20"/>
          <w:lang w:val="pl-PL" w:eastAsia="pl-PL"/>
        </w:rPr>
        <w:br/>
        <w:t xml:space="preserve">w sprawie ochrony osób fizycznych w związku z przetwarzaniem danych osobowych i w sprawie swobodnego przepływu takich danych oraz uchylenia dyrektywy 95/46/WE (ogólne rozporządzenie </w:t>
      </w:r>
      <w:r w:rsidRPr="00547D09">
        <w:rPr>
          <w:rFonts w:eastAsia="Times New Roman"/>
          <w:szCs w:val="20"/>
          <w:lang w:val="pl-PL" w:eastAsia="pl-PL"/>
        </w:rPr>
        <w:br/>
        <w:t xml:space="preserve">o ochronie danych) (Dz. Urz. UE L 119 z 04.05.2016, str. 1). </w:t>
      </w:r>
    </w:p>
    <w:p w:rsidR="00547D09" w:rsidRPr="00547D09" w:rsidRDefault="00547D09" w:rsidP="00547D09">
      <w:pPr>
        <w:pBdr>
          <w:top w:val="none" w:sz="0" w:space="0" w:color="auto"/>
          <w:left w:val="none" w:sz="0" w:space="0" w:color="auto"/>
          <w:bottom w:val="none" w:sz="0" w:space="0" w:color="auto"/>
          <w:right w:val="none" w:sz="0" w:space="0" w:color="auto"/>
          <w:bar w:val="none" w:sz="0" w:color="auto"/>
        </w:pBdr>
        <w:jc w:val="both"/>
        <w:rPr>
          <w:rFonts w:eastAsia="Times New Roman"/>
          <w:szCs w:val="20"/>
          <w:lang w:val="pl-PL" w:eastAsia="pl-PL"/>
        </w:rPr>
      </w:pPr>
      <w:r w:rsidRPr="00547D09">
        <w:rPr>
          <w:rFonts w:eastAsia="Times New Roman"/>
          <w:szCs w:val="20"/>
          <w:lang w:val="pl-PL" w:eastAsia="pl-PL"/>
        </w:rPr>
        <w:t xml:space="preserve">     ** W przypadku gdy wykonawca nie przekazuje danych osobowych innych niż bezpośrednio jego      dotyczących lub zachodzi wyłączenie stosowania obowiązku informacyjnego, stosownie do art. 13      ust. </w:t>
      </w:r>
      <w:r>
        <w:rPr>
          <w:rFonts w:eastAsia="Times New Roman"/>
          <w:szCs w:val="20"/>
          <w:lang w:val="pl-PL" w:eastAsia="pl-PL"/>
        </w:rPr>
        <w:t>     </w:t>
      </w:r>
      <w:r w:rsidRPr="00547D09">
        <w:rPr>
          <w:rFonts w:eastAsia="Times New Roman"/>
          <w:szCs w:val="20"/>
          <w:lang w:val="pl-PL" w:eastAsia="pl-PL"/>
        </w:rPr>
        <w:t xml:space="preserve">4 lub art. 14 ust. 5 RODO treści oświadczenia wykonawca nie składa (usunięcie treści      oświadczenia np. </w:t>
      </w:r>
      <w:r>
        <w:rPr>
          <w:rFonts w:eastAsia="Times New Roman"/>
          <w:szCs w:val="20"/>
          <w:lang w:val="pl-PL" w:eastAsia="pl-PL"/>
        </w:rPr>
        <w:t>     </w:t>
      </w:r>
      <w:r w:rsidRPr="00547D09">
        <w:rPr>
          <w:rFonts w:eastAsia="Times New Roman"/>
          <w:szCs w:val="20"/>
          <w:lang w:val="pl-PL" w:eastAsia="pl-PL"/>
        </w:rPr>
        <w:t>przez jego wykreślenie).</w:t>
      </w:r>
    </w:p>
    <w:p w:rsidR="00547D09" w:rsidRPr="00547D09" w:rsidRDefault="00547D09" w:rsidP="00547D09">
      <w:pPr>
        <w:pBdr>
          <w:top w:val="none" w:sz="0" w:space="0" w:color="auto"/>
          <w:left w:val="none" w:sz="0" w:space="0" w:color="auto"/>
          <w:bottom w:val="none" w:sz="0" w:space="0" w:color="auto"/>
          <w:right w:val="none" w:sz="0" w:space="0" w:color="auto"/>
          <w:bar w:val="none" w:sz="0" w:color="auto"/>
        </w:pBdr>
        <w:jc w:val="both"/>
        <w:rPr>
          <w:rFonts w:eastAsia="Times New Roman"/>
          <w:szCs w:val="2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p>
    <w:p w:rsidR="00C85167" w:rsidRPr="00937407" w:rsidRDefault="00C85167" w:rsidP="009E4C6F">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p>
    <w:p w:rsidR="00C85167" w:rsidRPr="00937407" w:rsidRDefault="00C85167" w:rsidP="009E4C6F">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p>
    <w:p w:rsidR="009E4C6F" w:rsidRPr="00937407" w:rsidRDefault="009E4C6F" w:rsidP="00025AA9">
      <w:pPr>
        <w:pBdr>
          <w:top w:val="none" w:sz="0" w:space="0" w:color="auto"/>
          <w:left w:val="none" w:sz="0" w:space="0" w:color="auto"/>
          <w:bottom w:val="none" w:sz="0" w:space="0" w:color="auto"/>
          <w:right w:val="none" w:sz="0" w:space="0" w:color="auto"/>
          <w:bar w:val="none" w:sz="0" w:color="auto"/>
        </w:pBdr>
        <w:jc w:val="right"/>
        <w:rPr>
          <w:rFonts w:eastAsia="Times New Roman"/>
          <w:b/>
          <w:bCs/>
          <w:color w:val="000000"/>
          <w:u w:color="000000"/>
          <w:lang w:val="pl-PL" w:eastAsia="pl-PL"/>
        </w:rPr>
      </w:pPr>
      <w:r w:rsidRPr="00937407">
        <w:rPr>
          <w:rFonts w:eastAsia="Times New Roman"/>
          <w:b/>
          <w:bCs/>
          <w:color w:val="000000"/>
          <w:u w:color="000000"/>
          <w:lang w:val="pl-PL" w:eastAsia="pl-PL"/>
        </w:rPr>
        <w:t xml:space="preserve">                                                                                                                        </w:t>
      </w:r>
      <w:r w:rsidRPr="00937407">
        <w:rPr>
          <w:b/>
          <w:bCs/>
          <w:color w:val="000000"/>
          <w:u w:color="000000"/>
          <w:lang w:val="pl-PL" w:eastAsia="pl-PL"/>
        </w:rPr>
        <w:t>                                                                                                           </w:t>
      </w:r>
      <w:r w:rsidRPr="00937407">
        <w:rPr>
          <w:rFonts w:eastAsia="Times New Roman"/>
          <w:b/>
          <w:bCs/>
          <w:color w:val="000000"/>
          <w:u w:color="000000"/>
          <w:lang w:val="pl-PL" w:eastAsia="pl-PL"/>
        </w:rPr>
        <w:t>……………………………………………...</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right"/>
        <w:rPr>
          <w:rFonts w:eastAsia="Times New Roman"/>
          <w:b/>
          <w:bCs/>
          <w:color w:val="000000"/>
          <w:u w:color="000000"/>
          <w:lang w:val="pl-PL" w:eastAsia="pl-PL"/>
        </w:rPr>
      </w:pPr>
      <w:r w:rsidRPr="00937407">
        <w:rPr>
          <w:rFonts w:eastAsia="Times New Roman"/>
          <w:b/>
          <w:bCs/>
          <w:color w:val="000000"/>
          <w:u w:color="000000"/>
          <w:lang w:val="pl-PL" w:eastAsia="pl-PL"/>
        </w:rPr>
        <w:t>data, podpis, piecz</w:t>
      </w:r>
      <w:r w:rsidRPr="00937407">
        <w:rPr>
          <w:b/>
          <w:bCs/>
          <w:color w:val="000000"/>
          <w:u w:color="000000"/>
          <w:lang w:val="pl-PL" w:eastAsia="pl-PL"/>
        </w:rPr>
        <w:t>ą</w:t>
      </w:r>
      <w:r w:rsidRPr="00937407">
        <w:rPr>
          <w:rFonts w:eastAsia="Times New Roman"/>
          <w:b/>
          <w:bCs/>
          <w:color w:val="000000"/>
          <w:u w:color="000000"/>
          <w:lang w:val="pl-PL" w:eastAsia="pl-PL"/>
        </w:rPr>
        <w:t xml:space="preserve">tka osoby uprawnionej </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6156B8" w:rsidRDefault="006156B8"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31547C" w:rsidRDefault="0031547C"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B7C6C" w:rsidRPr="00937407" w:rsidRDefault="00BB7C6C" w:rsidP="00BB7C6C">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937407">
        <w:rPr>
          <w:rFonts w:eastAsia="Times New Roman"/>
          <w:b/>
          <w:bCs/>
          <w:u w:color="000000"/>
          <w:lang w:val="pl-PL" w:eastAsia="pl-PL"/>
        </w:rPr>
        <w:lastRenderedPageBreak/>
        <w:t xml:space="preserve">ZAŁĄCZNIK NR 3 do SIWZ </w:t>
      </w:r>
    </w:p>
    <w:p w:rsidR="00BB7C6C" w:rsidRPr="00937407" w:rsidRDefault="00BB7C6C" w:rsidP="00BB7C6C">
      <w:pPr>
        <w:pStyle w:val="Nagwek1"/>
        <w:pBdr>
          <w:top w:val="none" w:sz="0" w:space="0" w:color="auto"/>
          <w:left w:val="none" w:sz="0" w:space="0" w:color="auto"/>
          <w:bottom w:val="none" w:sz="0" w:space="0" w:color="auto"/>
          <w:right w:val="none" w:sz="0" w:space="0" w:color="auto"/>
          <w:bar w:val="none" w:sz="0" w:color="auto"/>
        </w:pBdr>
        <w:jc w:val="right"/>
        <w:rPr>
          <w:rFonts w:hAnsi="Times New Roman"/>
          <w:b w:val="0"/>
          <w:bCs w:val="0"/>
          <w:sz w:val="24"/>
          <w:szCs w:val="24"/>
        </w:rPr>
      </w:pPr>
      <w:r w:rsidRPr="00937407">
        <w:rPr>
          <w:rFonts w:hAnsi="Times New Roman"/>
          <w:b w:val="0"/>
          <w:bCs w:val="0"/>
          <w:sz w:val="24"/>
          <w:szCs w:val="24"/>
        </w:rPr>
        <w:t>…………………………..</w:t>
      </w:r>
    </w:p>
    <w:p w:rsidR="00BB7C6C" w:rsidRPr="00937407" w:rsidRDefault="00BB7C6C" w:rsidP="00BB7C6C">
      <w:pPr>
        <w:pStyle w:val="Nagwek1"/>
        <w:pBdr>
          <w:top w:val="none" w:sz="0" w:space="0" w:color="auto"/>
          <w:left w:val="none" w:sz="0" w:space="0" w:color="auto"/>
          <w:bottom w:val="none" w:sz="0" w:space="0" w:color="auto"/>
          <w:right w:val="none" w:sz="0" w:space="0" w:color="auto"/>
          <w:bar w:val="none" w:sz="0" w:color="auto"/>
        </w:pBdr>
        <w:jc w:val="right"/>
        <w:rPr>
          <w:rFonts w:hAnsi="Times New Roman"/>
          <w:b w:val="0"/>
          <w:bCs w:val="0"/>
          <w:sz w:val="24"/>
          <w:szCs w:val="24"/>
        </w:rPr>
      </w:pPr>
      <w:r w:rsidRPr="00937407">
        <w:rPr>
          <w:rFonts w:hAnsi="Times New Roman"/>
          <w:b w:val="0"/>
          <w:bCs w:val="0"/>
          <w:sz w:val="24"/>
          <w:szCs w:val="24"/>
        </w:rPr>
        <w:t>nazwa, adres Wykonawcy</w:t>
      </w:r>
    </w:p>
    <w:p w:rsidR="00BB7C6C" w:rsidRPr="00937407" w:rsidRDefault="00BB7C6C" w:rsidP="00BB7C6C">
      <w:pPr>
        <w:pBdr>
          <w:top w:val="none" w:sz="0" w:space="0" w:color="auto"/>
          <w:left w:val="none" w:sz="0" w:space="0" w:color="auto"/>
          <w:bottom w:val="none" w:sz="0" w:space="0" w:color="auto"/>
          <w:right w:val="none" w:sz="0" w:space="0" w:color="auto"/>
          <w:bar w:val="none" w:sz="0" w:color="auto"/>
        </w:pBdr>
        <w:jc w:val="center"/>
        <w:rPr>
          <w:b/>
          <w:bCs/>
          <w:color w:val="000000"/>
          <w:u w:color="000000"/>
          <w:lang w:val="pl-PL" w:eastAsia="pl-PL"/>
        </w:rPr>
      </w:pPr>
      <w:r w:rsidRPr="00937407">
        <w:rPr>
          <w:rFonts w:eastAsia="Times New Roman"/>
          <w:color w:val="000000"/>
          <w:u w:color="000000"/>
          <w:lang w:val="pl-PL" w:eastAsia="pl-PL"/>
        </w:rPr>
        <w:t xml:space="preserve">                                                                                                                            </w:t>
      </w:r>
      <w:r w:rsidRPr="00937407">
        <w:rPr>
          <w:rFonts w:eastAsia="Times New Roman"/>
          <w:b/>
          <w:bCs/>
          <w:color w:val="000000"/>
          <w:u w:color="000000"/>
          <w:lang w:val="pl-PL" w:eastAsia="pl-PL"/>
        </w:rPr>
        <w:t>Piecz</w:t>
      </w:r>
      <w:r w:rsidRPr="00937407">
        <w:rPr>
          <w:b/>
          <w:bCs/>
          <w:color w:val="000000"/>
          <w:u w:color="000000"/>
          <w:lang w:val="pl-PL" w:eastAsia="pl-PL"/>
        </w:rPr>
        <w:t>ą</w:t>
      </w:r>
      <w:r w:rsidRPr="00937407">
        <w:rPr>
          <w:rFonts w:eastAsia="Times New Roman"/>
          <w:b/>
          <w:bCs/>
          <w:color w:val="000000"/>
          <w:u w:color="000000"/>
          <w:lang w:val="pl-PL" w:eastAsia="pl-PL"/>
        </w:rPr>
        <w:t xml:space="preserve">tka firmowa </w:t>
      </w:r>
    </w:p>
    <w:p w:rsidR="00BB7C6C" w:rsidRPr="00937407" w:rsidRDefault="00BB7C6C" w:rsidP="00BB7C6C">
      <w:pPr>
        <w:widowControl w:val="0"/>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937407">
        <w:rPr>
          <w:rFonts w:eastAsia="Times New Roman"/>
          <w:b/>
          <w:bCs/>
          <w:color w:val="000000"/>
          <w:u w:color="000000"/>
          <w:lang w:val="pl-PL" w:eastAsia="pl-PL"/>
        </w:rPr>
        <w:t>FORMULARZ CENOWY</w:t>
      </w:r>
    </w:p>
    <w:p w:rsidR="00BB7C6C" w:rsidRPr="00937407" w:rsidRDefault="00BB7C6C" w:rsidP="00BB7C6C">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B7C6C" w:rsidRPr="00EC5ADF" w:rsidRDefault="00BB7C6C" w:rsidP="00BB7C6C">
      <w:pPr>
        <w:pBdr>
          <w:top w:val="none" w:sz="0" w:space="0" w:color="auto"/>
          <w:left w:val="none" w:sz="0" w:space="0" w:color="auto"/>
          <w:bottom w:val="none" w:sz="0" w:space="0" w:color="auto"/>
          <w:right w:val="none" w:sz="0" w:space="0" w:color="auto"/>
          <w:bar w:val="none" w:sz="0" w:color="auto"/>
        </w:pBdr>
        <w:jc w:val="both"/>
        <w:rPr>
          <w:rFonts w:eastAsia="Times New Roman"/>
          <w:b/>
          <w:bCs/>
          <w:color w:val="000000"/>
          <w:u w:color="000000"/>
          <w:lang w:val="pl-PL" w:eastAsia="pl-PL"/>
        </w:rPr>
      </w:pPr>
      <w:r>
        <w:rPr>
          <w:rFonts w:eastAsia="Times New Roman"/>
          <w:b/>
          <w:bCs/>
          <w:color w:val="000000"/>
          <w:u w:color="000000"/>
          <w:lang w:val="pl-PL" w:eastAsia="pl-PL"/>
        </w:rPr>
        <w:t xml:space="preserve">       </w:t>
      </w:r>
      <w:r w:rsidRPr="00EC5ADF">
        <w:rPr>
          <w:rFonts w:eastAsia="Times New Roman"/>
          <w:b/>
          <w:bCs/>
          <w:color w:val="000000"/>
          <w:u w:color="000000"/>
          <w:lang w:val="pl-PL" w:eastAsia="pl-PL"/>
        </w:rPr>
        <w:t>Oferujemy wykonanie przedmiotu zam</w:t>
      </w:r>
      <w:r w:rsidRPr="00EC5ADF">
        <w:rPr>
          <w:b/>
          <w:bCs/>
          <w:color w:val="000000"/>
          <w:u w:color="000000"/>
          <w:lang w:val="pl-PL" w:eastAsia="pl-PL"/>
        </w:rPr>
        <w:t>ó</w:t>
      </w:r>
      <w:r w:rsidRPr="00EC5ADF">
        <w:rPr>
          <w:rFonts w:eastAsia="Times New Roman"/>
          <w:b/>
          <w:bCs/>
          <w:color w:val="000000"/>
          <w:u w:color="000000"/>
          <w:lang w:val="pl-PL" w:eastAsia="pl-PL"/>
        </w:rPr>
        <w:t>wienia za:</w:t>
      </w:r>
    </w:p>
    <w:tbl>
      <w:tblPr>
        <w:tblW w:w="10080" w:type="dxa"/>
        <w:tblInd w:w="6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880"/>
        <w:gridCol w:w="1260"/>
        <w:gridCol w:w="900"/>
        <w:gridCol w:w="1440"/>
        <w:gridCol w:w="1080"/>
        <w:gridCol w:w="1080"/>
        <w:gridCol w:w="1440"/>
      </w:tblGrid>
      <w:tr w:rsidR="00BB7C6C" w:rsidRPr="00EC5ADF">
        <w:trPr>
          <w:trHeight w:val="721"/>
        </w:trPr>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u w:color="000000"/>
                <w:lang w:val="pl-PL" w:eastAsia="pl-PL"/>
              </w:rPr>
              <w:t>Rodzaj posi</w:t>
            </w:r>
            <w:r w:rsidRPr="00736130">
              <w:rPr>
                <w:u w:color="000000"/>
                <w:lang w:val="pl-PL" w:eastAsia="pl-PL"/>
              </w:rPr>
              <w:t>ł</w:t>
            </w:r>
            <w:r w:rsidRPr="00736130">
              <w:rPr>
                <w:rFonts w:eastAsia="Times New Roman"/>
                <w:u w:color="000000"/>
                <w:lang w:val="pl-PL" w:eastAsia="pl-PL"/>
              </w:rPr>
              <w:t>ku</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u w:color="000000"/>
                <w:lang w:val="pl-PL" w:eastAsia="pl-PL"/>
              </w:rPr>
              <w:t>Ilo</w:t>
            </w:r>
            <w:r w:rsidRPr="00736130">
              <w:rPr>
                <w:u w:color="000000"/>
                <w:lang w:val="pl-PL" w:eastAsia="pl-PL"/>
              </w:rPr>
              <w:t xml:space="preserve">ść </w:t>
            </w:r>
            <w:proofErr w:type="spellStart"/>
            <w:r w:rsidRPr="00736130">
              <w:rPr>
                <w:u w:color="000000"/>
                <w:lang w:val="pl-PL" w:eastAsia="pl-PL"/>
              </w:rPr>
              <w:t>szacunko-wa</w:t>
            </w:r>
            <w:proofErr w:type="spellEnd"/>
          </w:p>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rFonts w:eastAsia="Times New Roman"/>
                <w:u w:color="000000"/>
                <w:lang w:val="pl-PL" w:eastAsia="pl-PL"/>
              </w:rPr>
            </w:pPr>
            <w:r w:rsidRPr="00736130">
              <w:rPr>
                <w:rFonts w:eastAsia="Times New Roman"/>
                <w:u w:color="000000"/>
                <w:lang w:val="pl-PL" w:eastAsia="pl-PL"/>
              </w:rPr>
              <w:t xml:space="preserve">*Cena </w:t>
            </w:r>
          </w:p>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u w:color="000000"/>
                <w:lang w:val="pl-PL" w:eastAsia="pl-PL"/>
              </w:rPr>
              <w:t>jedn. netto</w:t>
            </w: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u w:color="000000"/>
                <w:lang w:val="pl-PL" w:eastAsia="pl-PL"/>
              </w:rPr>
              <w:t>*Warto</w:t>
            </w:r>
            <w:r w:rsidRPr="00736130">
              <w:rPr>
                <w:u w:color="000000"/>
                <w:lang w:val="pl-PL" w:eastAsia="pl-PL"/>
              </w:rPr>
              <w:t xml:space="preserve">ść </w:t>
            </w:r>
          </w:p>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rFonts w:eastAsia="Times New Roman"/>
                <w:u w:color="000000"/>
                <w:lang w:val="pl-PL" w:eastAsia="pl-PL"/>
              </w:rPr>
            </w:pPr>
            <w:r w:rsidRPr="00736130">
              <w:rPr>
                <w:rFonts w:eastAsia="Times New Roman"/>
                <w:u w:color="000000"/>
                <w:lang w:val="pl-PL" w:eastAsia="pl-PL"/>
              </w:rPr>
              <w:t>og</w:t>
            </w:r>
            <w:r w:rsidRPr="00736130">
              <w:rPr>
                <w:u w:color="000000"/>
                <w:lang w:val="pl-PL" w:eastAsia="pl-PL"/>
              </w:rPr>
              <w:t>ół</w:t>
            </w:r>
            <w:r w:rsidRPr="00736130">
              <w:rPr>
                <w:rFonts w:eastAsia="Times New Roman"/>
                <w:u w:color="000000"/>
                <w:lang w:val="pl-PL" w:eastAsia="pl-PL"/>
              </w:rPr>
              <w:t xml:space="preserve">em </w:t>
            </w:r>
          </w:p>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u w:color="000000"/>
                <w:lang w:val="pl-PL" w:eastAsia="pl-PL"/>
              </w:rPr>
              <w:t>netto</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r w:rsidRPr="00EC5ADF">
              <w:rPr>
                <w:rFonts w:eastAsia="Times New Roman"/>
                <w:color w:val="000000"/>
                <w:u w:color="000000"/>
                <w:lang w:val="pl-PL" w:eastAsia="pl-PL"/>
              </w:rPr>
              <w:t xml:space="preserve">*Podatek </w:t>
            </w:r>
          </w:p>
          <w:p w:rsidR="00BB7C6C" w:rsidRPr="00EC5ADF" w:rsidRDefault="00BB7C6C" w:rsidP="009C3EF4">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r w:rsidRPr="00EC5ADF">
              <w:rPr>
                <w:rFonts w:eastAsia="Times New Roman"/>
                <w:color w:val="000000"/>
                <w:u w:color="000000"/>
                <w:lang w:val="pl-PL" w:eastAsia="pl-PL"/>
              </w:rPr>
              <w:t>VAT</w:t>
            </w:r>
          </w:p>
          <w:p w:rsidR="00BB7C6C" w:rsidRPr="00EC5ADF" w:rsidRDefault="00BB7C6C" w:rsidP="009C3EF4">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r w:rsidRPr="00EC5ADF">
              <w:rPr>
                <w:rFonts w:eastAsia="Times New Roman"/>
                <w:color w:val="000000"/>
                <w:u w:color="000000"/>
                <w:lang w:val="pl-PL"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r>
              <w:rPr>
                <w:color w:val="000000"/>
                <w:u w:color="000000"/>
                <w:lang w:val="pl-PL" w:eastAsia="pl-PL"/>
              </w:rPr>
              <w:t>* Kwota podatku VAT</w:t>
            </w:r>
          </w:p>
        </w:tc>
        <w:tc>
          <w:tcPr>
            <w:tcW w:w="1440" w:type="dxa"/>
            <w:tcBorders>
              <w:top w:val="single" w:sz="4" w:space="0" w:color="000000"/>
              <w:left w:val="single" w:sz="4" w:space="0" w:color="000000"/>
              <w:bottom w:val="single" w:sz="4" w:space="0" w:color="000000"/>
              <w:right w:val="single" w:sz="4" w:space="0" w:color="000000"/>
            </w:tcBorders>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r w:rsidRPr="00EC5ADF">
              <w:rPr>
                <w:rFonts w:eastAsia="Times New Roman"/>
                <w:color w:val="000000"/>
                <w:u w:color="000000"/>
                <w:lang w:val="pl-PL" w:eastAsia="pl-PL"/>
              </w:rPr>
              <w:t>*Warto</w:t>
            </w:r>
            <w:r w:rsidRPr="00EC5ADF">
              <w:rPr>
                <w:color w:val="000000"/>
                <w:u w:color="000000"/>
                <w:lang w:val="pl-PL" w:eastAsia="pl-PL"/>
              </w:rPr>
              <w:t xml:space="preserve">ść </w:t>
            </w:r>
            <w:r w:rsidRPr="00EC5ADF">
              <w:rPr>
                <w:rFonts w:eastAsia="Times New Roman"/>
                <w:color w:val="000000"/>
                <w:u w:color="000000"/>
                <w:lang w:val="pl-PL" w:eastAsia="pl-PL"/>
              </w:rPr>
              <w:t>og</w:t>
            </w:r>
            <w:r w:rsidRPr="00EC5ADF">
              <w:rPr>
                <w:color w:val="000000"/>
                <w:u w:color="000000"/>
                <w:lang w:val="pl-PL" w:eastAsia="pl-PL"/>
              </w:rPr>
              <w:t>ół</w:t>
            </w:r>
            <w:r w:rsidRPr="00EC5ADF">
              <w:rPr>
                <w:rFonts w:eastAsia="Times New Roman"/>
                <w:color w:val="000000"/>
                <w:u w:color="000000"/>
                <w:lang w:val="pl-PL" w:eastAsia="pl-PL"/>
              </w:rPr>
              <w:t>em brutto</w:t>
            </w:r>
          </w:p>
        </w:tc>
      </w:tr>
      <w:tr w:rsidR="00BB7C6C" w:rsidRPr="00EC5ADF">
        <w:trPr>
          <w:trHeight w:val="481"/>
        </w:trPr>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b/>
                <w:bCs/>
                <w:u w:color="000000"/>
                <w:lang w:val="pl-PL" w:eastAsia="pl-PL"/>
              </w:rPr>
              <w:t>Ś</w:t>
            </w:r>
            <w:r w:rsidRPr="00736130">
              <w:rPr>
                <w:rFonts w:eastAsia="Times New Roman"/>
                <w:b/>
                <w:bCs/>
                <w:u w:color="000000"/>
                <w:lang w:val="pl-PL" w:eastAsia="pl-PL"/>
              </w:rPr>
              <w:t>NIADANIE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454876" w:rsidP="009C3EF4">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rFonts w:eastAsia="Times New Roman"/>
                <w:u w:color="000000"/>
                <w:lang w:val="pl-PL" w:eastAsia="pl-PL"/>
              </w:rPr>
              <w:t>98</w:t>
            </w:r>
            <w:r w:rsidR="00BB7C6C" w:rsidRPr="00736130">
              <w:rPr>
                <w:rFonts w:eastAsia="Times New Roman"/>
                <w:u w:color="000000"/>
                <w:lang w:val="pl-PL" w:eastAsia="pl-PL"/>
              </w:rPr>
              <w:t xml:space="preserve"> 000</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c>
          <w:tcPr>
            <w:tcW w:w="1440" w:type="dxa"/>
            <w:tcBorders>
              <w:top w:val="single" w:sz="4" w:space="0" w:color="000000"/>
              <w:left w:val="single" w:sz="4" w:space="0" w:color="000000"/>
              <w:bottom w:val="single" w:sz="4" w:space="0" w:color="000000"/>
              <w:right w:val="single" w:sz="4" w:space="0" w:color="000000"/>
            </w:tcBorders>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r>
      <w:tr w:rsidR="00BB7C6C" w:rsidRPr="00EC5ADF">
        <w:trPr>
          <w:trHeight w:val="481"/>
        </w:trPr>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II ŚNIADANIE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454876" w:rsidP="009C3EF4">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u w:color="000000"/>
                <w:lang w:val="pl-PL" w:eastAsia="pl-PL"/>
              </w:rPr>
              <w:t>26 000</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c>
          <w:tcPr>
            <w:tcW w:w="1440" w:type="dxa"/>
            <w:tcBorders>
              <w:top w:val="single" w:sz="4" w:space="0" w:color="000000"/>
              <w:left w:val="single" w:sz="4" w:space="0" w:color="000000"/>
              <w:bottom w:val="single" w:sz="4" w:space="0" w:color="000000"/>
              <w:right w:val="single" w:sz="4" w:space="0" w:color="000000"/>
            </w:tcBorders>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r>
      <w:tr w:rsidR="00BB7C6C" w:rsidRPr="00EC5ADF">
        <w:trPr>
          <w:trHeight w:val="481"/>
        </w:trPr>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b/>
                <w:bCs/>
                <w:u w:color="000000"/>
                <w:lang w:val="pl-PL" w:eastAsia="pl-PL"/>
              </w:rPr>
              <w:t>OBIAD (zupa + drugie danie)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454876" w:rsidP="009C3EF4">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u w:color="000000"/>
                <w:lang w:val="pl-PL" w:eastAsia="pl-PL"/>
              </w:rPr>
              <w:t>98</w:t>
            </w:r>
            <w:r w:rsidR="00BB7C6C" w:rsidRPr="00736130">
              <w:rPr>
                <w:u w:color="000000"/>
                <w:lang w:val="pl-PL" w:eastAsia="pl-PL"/>
              </w:rPr>
              <w:t xml:space="preserve"> 000</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c>
          <w:tcPr>
            <w:tcW w:w="1440" w:type="dxa"/>
            <w:tcBorders>
              <w:top w:val="single" w:sz="4" w:space="0" w:color="000000"/>
              <w:left w:val="single" w:sz="4" w:space="0" w:color="000000"/>
              <w:bottom w:val="single" w:sz="4" w:space="0" w:color="000000"/>
              <w:right w:val="single" w:sz="4" w:space="0" w:color="000000"/>
            </w:tcBorders>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r>
      <w:tr w:rsidR="00BB7C6C" w:rsidRPr="00EC5ADF">
        <w:trPr>
          <w:trHeight w:val="481"/>
        </w:trPr>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5A59C9" w:rsidP="00670144">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ZUPA</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670144" w:rsidP="009C3EF4">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u w:color="000000"/>
                <w:lang w:val="pl-PL" w:eastAsia="pl-PL"/>
              </w:rPr>
              <w:t>4 5</w:t>
            </w:r>
            <w:r w:rsidR="00B07D8F" w:rsidRPr="00736130">
              <w:rPr>
                <w:u w:color="000000"/>
                <w:lang w:val="pl-PL" w:eastAsia="pl-PL"/>
              </w:rPr>
              <w:t>00</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c>
          <w:tcPr>
            <w:tcW w:w="1440" w:type="dxa"/>
            <w:tcBorders>
              <w:top w:val="single" w:sz="4" w:space="0" w:color="000000"/>
              <w:left w:val="single" w:sz="4" w:space="0" w:color="000000"/>
              <w:bottom w:val="single" w:sz="4" w:space="0" w:color="000000"/>
              <w:right w:val="single" w:sz="4" w:space="0" w:color="000000"/>
            </w:tcBorders>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r>
      <w:tr w:rsidR="00BB7C6C" w:rsidRPr="00EC5ADF">
        <w:trPr>
          <w:trHeight w:val="481"/>
        </w:trPr>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PODWIECZOREK</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736130" w:rsidP="009C3EF4">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31547C">
              <w:rPr>
                <w:u w:color="000000"/>
                <w:lang w:val="pl-PL" w:eastAsia="pl-PL"/>
              </w:rPr>
              <w:t>270</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c>
          <w:tcPr>
            <w:tcW w:w="1440" w:type="dxa"/>
            <w:tcBorders>
              <w:top w:val="single" w:sz="4" w:space="0" w:color="000000"/>
              <w:left w:val="single" w:sz="4" w:space="0" w:color="000000"/>
              <w:bottom w:val="single" w:sz="4" w:space="0" w:color="000000"/>
              <w:right w:val="single" w:sz="4" w:space="0" w:color="000000"/>
            </w:tcBorders>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r>
      <w:tr w:rsidR="00BB7C6C" w:rsidRPr="00EC5ADF">
        <w:trPr>
          <w:trHeight w:val="481"/>
        </w:trPr>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b/>
                <w:bCs/>
                <w:u w:color="000000"/>
                <w:lang w:val="pl-PL" w:eastAsia="pl-PL"/>
              </w:rPr>
              <w:t>KOLACJA</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454876" w:rsidP="009C3EF4">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u w:color="000000"/>
                <w:lang w:val="pl-PL" w:eastAsia="pl-PL"/>
              </w:rPr>
              <w:t>98</w:t>
            </w:r>
            <w:r w:rsidR="00BB7C6C" w:rsidRPr="00736130">
              <w:rPr>
                <w:u w:color="000000"/>
                <w:lang w:val="pl-PL" w:eastAsia="pl-PL"/>
              </w:rPr>
              <w:t xml:space="preserve"> 000</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736130" w:rsidRDefault="00BB7C6C"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c>
          <w:tcPr>
            <w:tcW w:w="1440" w:type="dxa"/>
            <w:tcBorders>
              <w:top w:val="single" w:sz="4" w:space="0" w:color="000000"/>
              <w:left w:val="single" w:sz="4" w:space="0" w:color="000000"/>
              <w:bottom w:val="single" w:sz="4" w:space="0" w:color="000000"/>
              <w:right w:val="single" w:sz="4" w:space="0" w:color="000000"/>
            </w:tcBorders>
          </w:tcPr>
          <w:p w:rsidR="00BB7C6C" w:rsidRPr="00EC5ADF" w:rsidRDefault="00BB7C6C" w:rsidP="009C3EF4">
            <w:pPr>
              <w:pBdr>
                <w:top w:val="none" w:sz="0" w:space="0" w:color="auto"/>
                <w:left w:val="none" w:sz="0" w:space="0" w:color="auto"/>
                <w:bottom w:val="none" w:sz="0" w:space="0" w:color="auto"/>
                <w:right w:val="none" w:sz="0" w:space="0" w:color="auto"/>
                <w:bar w:val="none" w:sz="0" w:color="auto"/>
              </w:pBdr>
            </w:pPr>
          </w:p>
        </w:tc>
      </w:tr>
      <w:tr w:rsidR="00BB7C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3"/>
          <w:wBefore w:w="5040" w:type="dxa"/>
          <w:trHeight w:val="750"/>
        </w:trPr>
        <w:tc>
          <w:tcPr>
            <w:tcW w:w="1440" w:type="dxa"/>
          </w:tcPr>
          <w:p w:rsidR="00BB7C6C" w:rsidRPr="006156B8" w:rsidRDefault="00BB7C6C" w:rsidP="009C3EF4">
            <w:pPr>
              <w:widowControl w:val="0"/>
              <w:pBdr>
                <w:top w:val="none" w:sz="0" w:space="0" w:color="auto"/>
                <w:left w:val="none" w:sz="0" w:space="0" w:color="auto"/>
                <w:bottom w:val="none" w:sz="0" w:space="0" w:color="auto"/>
                <w:right w:val="none" w:sz="0" w:space="0" w:color="auto"/>
                <w:bar w:val="none" w:sz="0" w:color="auto"/>
              </w:pBdr>
              <w:rPr>
                <w:b/>
                <w:bCs/>
                <w:color w:val="000000"/>
                <w:sz w:val="20"/>
                <w:szCs w:val="20"/>
                <w:u w:color="000000"/>
                <w:lang w:val="pl-PL" w:eastAsia="pl-PL"/>
              </w:rPr>
            </w:pPr>
            <w:r>
              <w:rPr>
                <w:b/>
                <w:bCs/>
                <w:color w:val="000000"/>
                <w:sz w:val="20"/>
                <w:szCs w:val="20"/>
                <w:u w:color="000000"/>
                <w:lang w:val="pl-PL" w:eastAsia="pl-PL"/>
              </w:rPr>
              <w:t>SUMA:</w:t>
            </w:r>
          </w:p>
        </w:tc>
        <w:tc>
          <w:tcPr>
            <w:tcW w:w="2160" w:type="dxa"/>
            <w:gridSpan w:val="2"/>
            <w:tcBorders>
              <w:top w:val="nil"/>
              <w:bottom w:val="nil"/>
            </w:tcBorders>
            <w:shd w:val="clear" w:color="auto" w:fill="auto"/>
          </w:tcPr>
          <w:p w:rsidR="00BB7C6C" w:rsidRDefault="00BB7C6C" w:rsidP="009C3EF4">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tc>
        <w:tc>
          <w:tcPr>
            <w:tcW w:w="1440" w:type="dxa"/>
            <w:shd w:val="clear" w:color="auto" w:fill="auto"/>
          </w:tcPr>
          <w:p w:rsidR="00BB7C6C" w:rsidRPr="006156B8" w:rsidRDefault="00BB7C6C" w:rsidP="009C3EF4">
            <w:pPr>
              <w:pBdr>
                <w:top w:val="none" w:sz="0" w:space="0" w:color="auto"/>
                <w:left w:val="none" w:sz="0" w:space="0" w:color="auto"/>
                <w:bottom w:val="none" w:sz="0" w:space="0" w:color="auto"/>
                <w:right w:val="none" w:sz="0" w:space="0" w:color="auto"/>
                <w:bar w:val="none" w:sz="0" w:color="auto"/>
              </w:pBdr>
              <w:rPr>
                <w:b/>
                <w:bCs/>
                <w:color w:val="000000"/>
                <w:sz w:val="20"/>
                <w:szCs w:val="20"/>
                <w:u w:color="000000"/>
                <w:lang w:val="pl-PL" w:eastAsia="pl-PL"/>
              </w:rPr>
            </w:pPr>
            <w:r w:rsidRPr="006156B8">
              <w:rPr>
                <w:b/>
                <w:bCs/>
                <w:color w:val="000000"/>
                <w:sz w:val="20"/>
                <w:szCs w:val="20"/>
                <w:u w:color="000000"/>
                <w:lang w:val="pl-PL" w:eastAsia="pl-PL"/>
              </w:rPr>
              <w:t>SUMA:</w:t>
            </w:r>
          </w:p>
        </w:tc>
      </w:tr>
    </w:tbl>
    <w:p w:rsidR="00BB7C6C" w:rsidRDefault="00BB7C6C" w:rsidP="00BB7C6C">
      <w:pPr>
        <w:widowControl w:val="0"/>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B7C6C" w:rsidRPr="00937407" w:rsidRDefault="00BB7C6C" w:rsidP="00BB7C6C">
      <w:pPr>
        <w:widowControl w:val="0"/>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r>
        <w:rPr>
          <w:b/>
          <w:bCs/>
          <w:color w:val="000000"/>
          <w:u w:color="000000"/>
          <w:lang w:val="pl-PL" w:eastAsia="pl-PL"/>
        </w:rPr>
        <w:t xml:space="preserve">                                                                                        </w:t>
      </w:r>
    </w:p>
    <w:p w:rsidR="00BB7C6C" w:rsidRPr="00937407" w:rsidRDefault="00BB7C6C" w:rsidP="00BB7C6C">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r w:rsidRPr="00937407">
        <w:rPr>
          <w:rFonts w:eastAsia="Times New Roman"/>
          <w:color w:val="000000"/>
          <w:u w:color="000000"/>
          <w:lang w:val="pl-PL" w:eastAsia="pl-PL"/>
        </w:rPr>
        <w:t xml:space="preserve"> </w:t>
      </w:r>
      <w:r w:rsidRPr="00937407">
        <w:rPr>
          <w:rFonts w:eastAsia="Times New Roman"/>
          <w:b/>
          <w:bCs/>
          <w:color w:val="000000"/>
          <w:u w:color="000000"/>
          <w:lang w:val="pl-PL" w:eastAsia="pl-PL"/>
        </w:rPr>
        <w:t>Uwaga!</w:t>
      </w:r>
    </w:p>
    <w:p w:rsidR="00BB7C6C" w:rsidRPr="00937407" w:rsidRDefault="00BB7C6C" w:rsidP="00663605">
      <w:pPr>
        <w:numPr>
          <w:ilvl w:val="0"/>
          <w:numId w:val="44"/>
        </w:numPr>
        <w:pBdr>
          <w:top w:val="none" w:sz="0" w:space="0" w:color="auto"/>
          <w:left w:val="none" w:sz="0" w:space="0" w:color="auto"/>
          <w:bottom w:val="none" w:sz="0" w:space="0" w:color="auto"/>
          <w:right w:val="none" w:sz="0" w:space="0" w:color="auto"/>
          <w:bar w:val="none" w:sz="0" w:color="auto"/>
        </w:pBdr>
        <w:tabs>
          <w:tab w:val="num" w:pos="720"/>
        </w:tabs>
        <w:ind w:left="720" w:hanging="360"/>
        <w:rPr>
          <w:b/>
          <w:bCs/>
          <w:color w:val="000000"/>
          <w:u w:val="single" w:color="000000"/>
          <w:lang w:val="pl-PL" w:eastAsia="pl-PL"/>
        </w:rPr>
      </w:pPr>
      <w:r w:rsidRPr="00937407">
        <w:rPr>
          <w:rFonts w:eastAsia="Times New Roman"/>
          <w:b/>
          <w:bCs/>
          <w:color w:val="000000"/>
          <w:u w:val="single" w:color="000000"/>
          <w:lang w:val="pl-PL" w:eastAsia="pl-PL"/>
        </w:rPr>
        <w:t>miejsca oznaczone gwiazdk</w:t>
      </w:r>
      <w:r w:rsidRPr="00937407">
        <w:rPr>
          <w:b/>
          <w:bCs/>
          <w:color w:val="000000"/>
          <w:u w:val="single" w:color="000000"/>
          <w:lang w:val="pl-PL" w:eastAsia="pl-PL"/>
        </w:rPr>
        <w:t xml:space="preserve">ą </w:t>
      </w:r>
      <w:r w:rsidRPr="00937407">
        <w:rPr>
          <w:rFonts w:eastAsia="Times New Roman"/>
          <w:b/>
          <w:bCs/>
          <w:color w:val="000000"/>
          <w:u w:val="single" w:color="000000"/>
          <w:lang w:val="pl-PL" w:eastAsia="pl-PL"/>
        </w:rPr>
        <w:t>nale</w:t>
      </w:r>
      <w:r w:rsidRPr="00937407">
        <w:rPr>
          <w:b/>
          <w:bCs/>
          <w:color w:val="000000"/>
          <w:u w:val="single" w:color="000000"/>
          <w:lang w:val="pl-PL" w:eastAsia="pl-PL"/>
        </w:rPr>
        <w:t>ż</w:t>
      </w:r>
      <w:r w:rsidRPr="00937407">
        <w:rPr>
          <w:rFonts w:eastAsia="Times New Roman"/>
          <w:b/>
          <w:bCs/>
          <w:color w:val="000000"/>
          <w:u w:val="single" w:color="000000"/>
          <w:lang w:val="pl-PL" w:eastAsia="pl-PL"/>
        </w:rPr>
        <w:t>y wype</w:t>
      </w:r>
      <w:r w:rsidRPr="00937407">
        <w:rPr>
          <w:b/>
          <w:bCs/>
          <w:color w:val="000000"/>
          <w:u w:val="single" w:color="000000"/>
          <w:lang w:val="pl-PL" w:eastAsia="pl-PL"/>
        </w:rPr>
        <w:t>ł</w:t>
      </w:r>
      <w:r w:rsidRPr="00937407">
        <w:rPr>
          <w:rFonts w:eastAsia="Times New Roman"/>
          <w:b/>
          <w:bCs/>
          <w:color w:val="000000"/>
          <w:u w:val="single" w:color="000000"/>
          <w:lang w:val="pl-PL" w:eastAsia="pl-PL"/>
        </w:rPr>
        <w:t>ni</w:t>
      </w:r>
      <w:r w:rsidRPr="00937407">
        <w:rPr>
          <w:b/>
          <w:bCs/>
          <w:color w:val="000000"/>
          <w:u w:val="single" w:color="000000"/>
          <w:lang w:val="pl-PL" w:eastAsia="pl-PL"/>
        </w:rPr>
        <w:t>ć</w:t>
      </w:r>
    </w:p>
    <w:p w:rsidR="00BB7C6C" w:rsidRPr="00937407" w:rsidRDefault="00BB7C6C" w:rsidP="00663605">
      <w:pPr>
        <w:numPr>
          <w:ilvl w:val="0"/>
          <w:numId w:val="45"/>
        </w:numPr>
        <w:pBdr>
          <w:top w:val="none" w:sz="0" w:space="0" w:color="auto"/>
          <w:left w:val="none" w:sz="0" w:space="0" w:color="auto"/>
          <w:bottom w:val="none" w:sz="0" w:space="0" w:color="auto"/>
          <w:right w:val="none" w:sz="0" w:space="0" w:color="auto"/>
          <w:bar w:val="none" w:sz="0" w:color="auto"/>
        </w:pBdr>
        <w:tabs>
          <w:tab w:val="num" w:pos="720"/>
        </w:tabs>
        <w:ind w:left="720" w:hanging="360"/>
        <w:jc w:val="both"/>
        <w:rPr>
          <w:b/>
          <w:bCs/>
          <w:color w:val="000000"/>
          <w:u w:color="000000"/>
          <w:lang w:val="pl-PL" w:eastAsia="pl-PL"/>
        </w:rPr>
      </w:pPr>
      <w:r w:rsidRPr="00937407">
        <w:rPr>
          <w:rFonts w:eastAsia="Times New Roman"/>
          <w:b/>
          <w:bCs/>
          <w:color w:val="000000"/>
          <w:u w:color="000000"/>
          <w:lang w:val="pl-PL" w:eastAsia="pl-PL"/>
        </w:rPr>
        <w:t>ilo</w:t>
      </w:r>
      <w:r w:rsidRPr="00937407">
        <w:rPr>
          <w:b/>
          <w:bCs/>
          <w:color w:val="000000"/>
          <w:u w:color="000000"/>
          <w:lang w:val="pl-PL" w:eastAsia="pl-PL"/>
        </w:rPr>
        <w:t xml:space="preserve">ść </w:t>
      </w:r>
      <w:r w:rsidRPr="00937407">
        <w:rPr>
          <w:rFonts w:eastAsia="Times New Roman"/>
          <w:b/>
          <w:bCs/>
          <w:color w:val="000000"/>
          <w:u w:color="000000"/>
          <w:lang w:val="pl-PL" w:eastAsia="pl-PL"/>
        </w:rPr>
        <w:t>posi</w:t>
      </w:r>
      <w:r w:rsidRPr="00937407">
        <w:rPr>
          <w:b/>
          <w:bCs/>
          <w:color w:val="000000"/>
          <w:u w:color="000000"/>
          <w:lang w:val="pl-PL" w:eastAsia="pl-PL"/>
        </w:rPr>
        <w:t>ł</w:t>
      </w:r>
      <w:r w:rsidRPr="00937407">
        <w:rPr>
          <w:rFonts w:eastAsia="Times New Roman"/>
          <w:b/>
          <w:bCs/>
          <w:color w:val="000000"/>
          <w:u w:color="000000"/>
          <w:lang w:val="pl-PL" w:eastAsia="pl-PL"/>
        </w:rPr>
        <w:t>k</w:t>
      </w:r>
      <w:r w:rsidRPr="00937407">
        <w:rPr>
          <w:b/>
          <w:bCs/>
          <w:color w:val="000000"/>
          <w:u w:color="000000"/>
          <w:lang w:val="pl-PL" w:eastAsia="pl-PL"/>
        </w:rPr>
        <w:t>ó</w:t>
      </w:r>
      <w:r w:rsidRPr="00937407">
        <w:rPr>
          <w:rFonts w:eastAsia="Times New Roman"/>
          <w:b/>
          <w:bCs/>
          <w:color w:val="000000"/>
          <w:u w:color="000000"/>
          <w:lang w:val="pl-PL" w:eastAsia="pl-PL"/>
        </w:rPr>
        <w:t>w jest ilo</w:t>
      </w:r>
      <w:r w:rsidRPr="00937407">
        <w:rPr>
          <w:b/>
          <w:bCs/>
          <w:color w:val="000000"/>
          <w:u w:color="000000"/>
          <w:lang w:val="pl-PL" w:eastAsia="pl-PL"/>
        </w:rPr>
        <w:t>ś</w:t>
      </w:r>
      <w:r w:rsidRPr="00937407">
        <w:rPr>
          <w:rFonts w:eastAsia="Times New Roman"/>
          <w:b/>
          <w:bCs/>
          <w:color w:val="000000"/>
          <w:u w:color="000000"/>
          <w:lang w:val="pl-PL" w:eastAsia="pl-PL"/>
        </w:rPr>
        <w:t>ci</w:t>
      </w:r>
      <w:r w:rsidRPr="00937407">
        <w:rPr>
          <w:b/>
          <w:bCs/>
          <w:color w:val="000000"/>
          <w:u w:color="000000"/>
          <w:lang w:val="pl-PL" w:eastAsia="pl-PL"/>
        </w:rPr>
        <w:t xml:space="preserve">ą </w:t>
      </w:r>
      <w:r w:rsidRPr="00937407">
        <w:rPr>
          <w:rFonts w:eastAsia="Times New Roman"/>
          <w:b/>
          <w:bCs/>
          <w:color w:val="000000"/>
          <w:u w:color="000000"/>
          <w:lang w:val="pl-PL" w:eastAsia="pl-PL"/>
        </w:rPr>
        <w:t>szacunkow</w:t>
      </w:r>
      <w:r w:rsidRPr="00937407">
        <w:rPr>
          <w:b/>
          <w:bCs/>
          <w:color w:val="000000"/>
          <w:u w:color="000000"/>
          <w:lang w:val="pl-PL" w:eastAsia="pl-PL"/>
        </w:rPr>
        <w:t xml:space="preserve">ą </w:t>
      </w:r>
      <w:r w:rsidRPr="00937407">
        <w:rPr>
          <w:rFonts w:eastAsia="Times New Roman"/>
          <w:b/>
          <w:bCs/>
          <w:color w:val="000000"/>
          <w:u w:color="000000"/>
          <w:lang w:val="pl-PL" w:eastAsia="pl-PL"/>
        </w:rPr>
        <w:t>i mo</w:t>
      </w:r>
      <w:r w:rsidRPr="00937407">
        <w:rPr>
          <w:b/>
          <w:bCs/>
          <w:color w:val="000000"/>
          <w:u w:color="000000"/>
          <w:lang w:val="pl-PL" w:eastAsia="pl-PL"/>
        </w:rPr>
        <w:t>ż</w:t>
      </w:r>
      <w:r w:rsidRPr="00937407">
        <w:rPr>
          <w:rFonts w:eastAsia="Times New Roman"/>
          <w:b/>
          <w:bCs/>
          <w:color w:val="000000"/>
          <w:u w:color="000000"/>
          <w:lang w:val="pl-PL" w:eastAsia="pl-PL"/>
        </w:rPr>
        <w:t>e ulega</w:t>
      </w:r>
      <w:r w:rsidRPr="00937407">
        <w:rPr>
          <w:b/>
          <w:bCs/>
          <w:color w:val="000000"/>
          <w:u w:color="000000"/>
          <w:lang w:val="pl-PL" w:eastAsia="pl-PL"/>
        </w:rPr>
        <w:t xml:space="preserve">ć </w:t>
      </w:r>
      <w:r w:rsidRPr="00937407">
        <w:rPr>
          <w:rFonts w:eastAsia="Times New Roman"/>
          <w:b/>
          <w:bCs/>
          <w:color w:val="000000"/>
          <w:u w:color="000000"/>
          <w:lang w:val="pl-PL" w:eastAsia="pl-PL"/>
        </w:rPr>
        <w:t>zmianie w trakcie obowi</w:t>
      </w:r>
      <w:r w:rsidRPr="00937407">
        <w:rPr>
          <w:b/>
          <w:bCs/>
          <w:color w:val="000000"/>
          <w:u w:color="000000"/>
          <w:lang w:val="pl-PL" w:eastAsia="pl-PL"/>
        </w:rPr>
        <w:t>ą</w:t>
      </w:r>
      <w:r w:rsidRPr="00937407">
        <w:rPr>
          <w:rFonts w:eastAsia="Times New Roman"/>
          <w:b/>
          <w:bCs/>
          <w:color w:val="000000"/>
          <w:u w:color="000000"/>
          <w:lang w:val="pl-PL" w:eastAsia="pl-PL"/>
        </w:rPr>
        <w:t>zywania umowy w zale</w:t>
      </w:r>
      <w:r w:rsidRPr="00937407">
        <w:rPr>
          <w:b/>
          <w:bCs/>
          <w:color w:val="000000"/>
          <w:u w:color="000000"/>
          <w:lang w:val="pl-PL" w:eastAsia="pl-PL"/>
        </w:rPr>
        <w:t>ż</w:t>
      </w:r>
      <w:r w:rsidRPr="00937407">
        <w:rPr>
          <w:rFonts w:eastAsia="Times New Roman"/>
          <w:b/>
          <w:bCs/>
          <w:color w:val="000000"/>
          <w:u w:color="000000"/>
          <w:lang w:val="pl-PL" w:eastAsia="pl-PL"/>
        </w:rPr>
        <w:t>no</w:t>
      </w:r>
      <w:r w:rsidRPr="00937407">
        <w:rPr>
          <w:b/>
          <w:bCs/>
          <w:color w:val="000000"/>
          <w:u w:color="000000"/>
          <w:lang w:val="pl-PL" w:eastAsia="pl-PL"/>
        </w:rPr>
        <w:t>ś</w:t>
      </w:r>
      <w:r w:rsidRPr="00937407">
        <w:rPr>
          <w:rFonts w:eastAsia="Times New Roman"/>
          <w:b/>
          <w:bCs/>
          <w:color w:val="000000"/>
          <w:u w:color="000000"/>
          <w:lang w:val="pl-PL" w:eastAsia="pl-PL"/>
        </w:rPr>
        <w:t>ci od ilo</w:t>
      </w:r>
      <w:r w:rsidRPr="00937407">
        <w:rPr>
          <w:b/>
          <w:bCs/>
          <w:color w:val="000000"/>
          <w:u w:color="000000"/>
          <w:lang w:val="pl-PL" w:eastAsia="pl-PL"/>
        </w:rPr>
        <w:t>ś</w:t>
      </w:r>
      <w:r w:rsidRPr="00937407">
        <w:rPr>
          <w:rFonts w:eastAsia="Times New Roman"/>
          <w:b/>
          <w:bCs/>
          <w:color w:val="000000"/>
          <w:u w:color="000000"/>
          <w:lang w:val="pl-PL" w:eastAsia="pl-PL"/>
        </w:rPr>
        <w:t>ci hospitalizowanych pacjent</w:t>
      </w:r>
      <w:r w:rsidRPr="00937407">
        <w:rPr>
          <w:b/>
          <w:bCs/>
          <w:color w:val="000000"/>
          <w:u w:color="000000"/>
          <w:lang w:val="pl-PL" w:eastAsia="pl-PL"/>
        </w:rPr>
        <w:t>ó</w:t>
      </w:r>
      <w:r w:rsidRPr="00937407">
        <w:rPr>
          <w:rFonts w:eastAsia="Times New Roman"/>
          <w:b/>
          <w:bCs/>
          <w:color w:val="000000"/>
          <w:u w:color="000000"/>
          <w:lang w:val="pl-PL" w:eastAsia="pl-PL"/>
        </w:rPr>
        <w:t xml:space="preserve">w, zmian organizacyjnych u Zamawiającego, </w:t>
      </w:r>
    </w:p>
    <w:p w:rsidR="00BB7C6C" w:rsidRPr="00937407" w:rsidRDefault="00BB7C6C" w:rsidP="00663605">
      <w:pPr>
        <w:numPr>
          <w:ilvl w:val="0"/>
          <w:numId w:val="45"/>
        </w:numPr>
        <w:pBdr>
          <w:top w:val="none" w:sz="0" w:space="0" w:color="auto"/>
          <w:left w:val="none" w:sz="0" w:space="0" w:color="auto"/>
          <w:bottom w:val="none" w:sz="0" w:space="0" w:color="auto"/>
          <w:right w:val="none" w:sz="0" w:space="0" w:color="auto"/>
          <w:bar w:val="none" w:sz="0" w:color="auto"/>
        </w:pBdr>
        <w:tabs>
          <w:tab w:val="num" w:pos="720"/>
        </w:tabs>
        <w:ind w:left="720" w:hanging="360"/>
        <w:jc w:val="both"/>
        <w:rPr>
          <w:b/>
          <w:bCs/>
          <w:color w:val="000000"/>
          <w:u w:color="000000"/>
          <w:lang w:val="pl-PL" w:eastAsia="pl-PL"/>
        </w:rPr>
      </w:pPr>
      <w:r w:rsidRPr="00AE5A79">
        <w:rPr>
          <w:b/>
          <w:lang w:val="pl-PL"/>
        </w:rPr>
        <w:t>w celu wyliczenia wartości</w:t>
      </w:r>
      <w:r>
        <w:rPr>
          <w:b/>
          <w:lang w:val="pl-PL"/>
        </w:rPr>
        <w:t xml:space="preserve"> ogółem</w:t>
      </w:r>
      <w:r w:rsidRPr="00AE5A79">
        <w:rPr>
          <w:b/>
          <w:lang w:val="pl-PL"/>
        </w:rPr>
        <w:t xml:space="preserve"> brutto należy dodać </w:t>
      </w:r>
      <w:r>
        <w:rPr>
          <w:b/>
          <w:lang w:val="pl-PL"/>
        </w:rPr>
        <w:t>kwotę podat</w:t>
      </w:r>
      <w:r w:rsidRPr="00AE5A79">
        <w:rPr>
          <w:b/>
          <w:lang w:val="pl-PL"/>
        </w:rPr>
        <w:t>k</w:t>
      </w:r>
      <w:r>
        <w:rPr>
          <w:b/>
          <w:lang w:val="pl-PL"/>
        </w:rPr>
        <w:t>u</w:t>
      </w:r>
      <w:r w:rsidRPr="00AE5A79">
        <w:rPr>
          <w:b/>
          <w:lang w:val="pl-PL"/>
        </w:rPr>
        <w:t xml:space="preserve"> VAT do wartości </w:t>
      </w:r>
      <w:r>
        <w:rPr>
          <w:b/>
          <w:lang w:val="pl-PL"/>
        </w:rPr>
        <w:t xml:space="preserve">ogółem </w:t>
      </w:r>
      <w:r w:rsidRPr="00AE5A79">
        <w:rPr>
          <w:b/>
          <w:lang w:val="pl-PL"/>
        </w:rPr>
        <w:t>netto</w:t>
      </w:r>
    </w:p>
    <w:p w:rsidR="00BB7C6C" w:rsidRPr="00937407" w:rsidRDefault="00BB7C6C" w:rsidP="00BB7C6C">
      <w:pPr>
        <w:pBdr>
          <w:top w:val="none" w:sz="0" w:space="0" w:color="auto"/>
          <w:left w:val="none" w:sz="0" w:space="0" w:color="auto"/>
          <w:bottom w:val="none" w:sz="0" w:space="0" w:color="auto"/>
          <w:right w:val="none" w:sz="0" w:space="0" w:color="auto"/>
          <w:bar w:val="none" w:sz="0" w:color="auto"/>
        </w:pBdr>
        <w:rPr>
          <w:color w:val="000000"/>
          <w:u w:val="single" w:color="000000"/>
          <w:lang w:val="pl-PL" w:eastAsia="pl-PL"/>
        </w:rPr>
      </w:pPr>
    </w:p>
    <w:p w:rsidR="00BB7C6C" w:rsidRPr="00937407" w:rsidRDefault="00BB7C6C" w:rsidP="00BB7C6C">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r w:rsidRPr="00937407">
        <w:rPr>
          <w:rFonts w:eastAsia="Times New Roman"/>
          <w:color w:val="000000"/>
          <w:u w:color="000000"/>
          <w:lang w:val="pl-PL" w:eastAsia="pl-PL"/>
        </w:rPr>
        <w:t xml:space="preserve">Cena brutto ( suma wartości ogółem brutto) za przedmiot zamówienia </w:t>
      </w:r>
      <w:r w:rsidRPr="00937407">
        <w:rPr>
          <w:rFonts w:eastAsia="Times New Roman"/>
          <w:b/>
          <w:bCs/>
          <w:color w:val="000000"/>
          <w:u w:color="000000"/>
          <w:lang w:val="pl-PL" w:eastAsia="pl-PL"/>
        </w:rPr>
        <w:t xml:space="preserve">CYFRĄ </w:t>
      </w:r>
    </w:p>
    <w:p w:rsidR="00BB7C6C" w:rsidRPr="00937407" w:rsidRDefault="00BB7C6C" w:rsidP="00BB7C6C">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BB7C6C" w:rsidRPr="00937407" w:rsidRDefault="00BB7C6C" w:rsidP="00BB7C6C">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r w:rsidRPr="00937407">
        <w:rPr>
          <w:rFonts w:eastAsia="Times New Roman"/>
          <w:b/>
          <w:bCs/>
          <w:color w:val="000000"/>
          <w:u w:color="000000"/>
          <w:lang w:val="pl-PL" w:eastAsia="pl-PL"/>
        </w:rPr>
        <w:t>*</w:t>
      </w:r>
      <w:r w:rsidRPr="00937407">
        <w:rPr>
          <w:rFonts w:eastAsia="Times New Roman"/>
          <w:color w:val="000000"/>
          <w:u w:color="000000"/>
          <w:lang w:val="pl-PL" w:eastAsia="pl-PL"/>
        </w:rPr>
        <w:t xml:space="preserve">……………………………………………….zł </w:t>
      </w:r>
      <w:r w:rsidRPr="00937407">
        <w:rPr>
          <w:rFonts w:eastAsia="Times New Roman"/>
          <w:b/>
          <w:bCs/>
          <w:color w:val="000000"/>
          <w:u w:color="000000"/>
          <w:lang w:val="pl-PL" w:eastAsia="pl-PL"/>
        </w:rPr>
        <w:t xml:space="preserve"> </w:t>
      </w:r>
    </w:p>
    <w:p w:rsidR="00BB7C6C" w:rsidRPr="00937407" w:rsidRDefault="00BB7C6C" w:rsidP="00BB7C6C">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BB7C6C" w:rsidRPr="00937407" w:rsidRDefault="00BB7C6C" w:rsidP="00BB7C6C">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r w:rsidRPr="00937407">
        <w:rPr>
          <w:rFonts w:eastAsia="Times New Roman"/>
          <w:color w:val="000000"/>
          <w:u w:color="000000"/>
          <w:lang w:val="pl-PL" w:eastAsia="pl-PL"/>
        </w:rPr>
        <w:t xml:space="preserve">Cena brutto ( suma wartości ogółem brutto) za przedmiot zamówienia </w:t>
      </w:r>
      <w:r w:rsidRPr="00937407">
        <w:rPr>
          <w:rFonts w:eastAsia="Times New Roman"/>
          <w:b/>
          <w:bCs/>
          <w:color w:val="000000"/>
          <w:u w:color="000000"/>
          <w:lang w:val="pl-PL" w:eastAsia="pl-PL"/>
        </w:rPr>
        <w:t>SŁOWNIE</w:t>
      </w:r>
    </w:p>
    <w:p w:rsidR="00BB7C6C" w:rsidRPr="00937407" w:rsidRDefault="00BB7C6C" w:rsidP="00BB7C6C">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BB7C6C" w:rsidRPr="00937407" w:rsidRDefault="00BB7C6C" w:rsidP="00BB7C6C">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r w:rsidRPr="00937407">
        <w:rPr>
          <w:rFonts w:eastAsia="Times New Roman"/>
          <w:b/>
          <w:bCs/>
          <w:color w:val="000000"/>
          <w:u w:color="000000"/>
          <w:lang w:val="pl-PL" w:eastAsia="pl-PL"/>
        </w:rPr>
        <w:t xml:space="preserve">*  …………….………………………………………………………………………………… zł </w:t>
      </w:r>
    </w:p>
    <w:p w:rsidR="00BB7C6C" w:rsidRPr="00937407" w:rsidRDefault="00BB7C6C" w:rsidP="00BB7C6C">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B7C6C" w:rsidRPr="00937407" w:rsidRDefault="00BB7C6C" w:rsidP="00BB7C6C">
      <w:pPr>
        <w:pBdr>
          <w:top w:val="none" w:sz="0" w:space="0" w:color="auto"/>
          <w:left w:val="none" w:sz="0" w:space="0" w:color="auto"/>
          <w:bottom w:val="none" w:sz="0" w:space="0" w:color="auto"/>
          <w:right w:val="none" w:sz="0" w:space="0" w:color="auto"/>
          <w:bar w:val="none" w:sz="0" w:color="auto"/>
        </w:pBdr>
        <w:rPr>
          <w:color w:val="000000"/>
          <w:u w:val="single" w:color="000000"/>
          <w:lang w:val="pl-PL" w:eastAsia="pl-PL"/>
        </w:rPr>
      </w:pPr>
    </w:p>
    <w:p w:rsidR="00BB7C6C" w:rsidRPr="00937407" w:rsidRDefault="00BB7C6C" w:rsidP="00BB7C6C">
      <w:pPr>
        <w:pBdr>
          <w:top w:val="none" w:sz="0" w:space="0" w:color="auto"/>
          <w:left w:val="none" w:sz="0" w:space="0" w:color="auto"/>
          <w:bottom w:val="none" w:sz="0" w:space="0" w:color="auto"/>
          <w:right w:val="none" w:sz="0" w:space="0" w:color="auto"/>
          <w:bar w:val="none" w:sz="0" w:color="auto"/>
        </w:pBdr>
        <w:jc w:val="right"/>
        <w:rPr>
          <w:rFonts w:eastAsia="Times New Roman"/>
          <w:b/>
          <w:bCs/>
          <w:color w:val="000000"/>
          <w:u w:color="000000"/>
          <w:lang w:val="pl-PL" w:eastAsia="pl-PL"/>
        </w:rPr>
      </w:pPr>
      <w:r w:rsidRPr="00937407">
        <w:rPr>
          <w:rFonts w:eastAsia="Times New Roman"/>
          <w:b/>
          <w:bCs/>
          <w:color w:val="000000"/>
          <w:u w:color="000000"/>
          <w:lang w:val="pl-PL" w:eastAsia="pl-PL"/>
        </w:rPr>
        <w:t xml:space="preserve">                                                                                      ……………………………………………...</w:t>
      </w:r>
    </w:p>
    <w:p w:rsidR="00BB7C6C" w:rsidRPr="00937407" w:rsidRDefault="00BB7C6C" w:rsidP="00BB7C6C">
      <w:pPr>
        <w:pBdr>
          <w:top w:val="none" w:sz="0" w:space="0" w:color="auto"/>
          <w:left w:val="none" w:sz="0" w:space="0" w:color="auto"/>
          <w:bottom w:val="none" w:sz="0" w:space="0" w:color="auto"/>
          <w:right w:val="none" w:sz="0" w:space="0" w:color="auto"/>
          <w:bar w:val="none" w:sz="0" w:color="auto"/>
        </w:pBdr>
        <w:jc w:val="right"/>
        <w:rPr>
          <w:rFonts w:eastAsia="Times New Roman"/>
          <w:b/>
          <w:bCs/>
          <w:color w:val="000000"/>
          <w:u w:color="000000"/>
          <w:lang w:val="pl-PL" w:eastAsia="pl-PL"/>
        </w:rPr>
      </w:pPr>
      <w:r w:rsidRPr="00937407">
        <w:rPr>
          <w:rFonts w:eastAsia="Times New Roman"/>
          <w:b/>
          <w:bCs/>
          <w:color w:val="000000"/>
          <w:u w:color="000000"/>
          <w:lang w:val="pl-PL" w:eastAsia="pl-PL"/>
        </w:rPr>
        <w:t>data, podpis, piecz</w:t>
      </w:r>
      <w:r w:rsidRPr="00937407">
        <w:rPr>
          <w:b/>
          <w:bCs/>
          <w:color w:val="000000"/>
          <w:u w:color="000000"/>
          <w:lang w:val="pl-PL" w:eastAsia="pl-PL"/>
        </w:rPr>
        <w:t>ą</w:t>
      </w:r>
      <w:r w:rsidRPr="00937407">
        <w:rPr>
          <w:rFonts w:eastAsia="Times New Roman"/>
          <w:b/>
          <w:bCs/>
          <w:color w:val="000000"/>
          <w:u w:color="000000"/>
          <w:lang w:val="pl-PL" w:eastAsia="pl-PL"/>
        </w:rPr>
        <w:t xml:space="preserve">tka osoby uprawnionej </w:t>
      </w:r>
    </w:p>
    <w:p w:rsidR="00571A3C" w:rsidRDefault="00571A3C" w:rsidP="009E4C6F">
      <w:pPr>
        <w:pStyle w:val="Tytu"/>
        <w:pBdr>
          <w:top w:val="none" w:sz="0" w:space="0" w:color="auto"/>
          <w:left w:val="none" w:sz="0" w:space="0" w:color="auto"/>
          <w:bottom w:val="none" w:sz="0" w:space="0" w:color="auto"/>
          <w:right w:val="none" w:sz="0" w:space="0" w:color="auto"/>
          <w:bar w:val="none" w:sz="0" w:color="auto"/>
        </w:pBdr>
        <w:jc w:val="left"/>
        <w:rPr>
          <w:rFonts w:hAnsi="Times New Roman"/>
          <w:color w:val="auto"/>
          <w:sz w:val="24"/>
          <w:szCs w:val="24"/>
        </w:rPr>
      </w:pPr>
    </w:p>
    <w:p w:rsidR="0031547C" w:rsidRDefault="0031547C" w:rsidP="009E4C6F">
      <w:pPr>
        <w:pStyle w:val="Tytu"/>
        <w:pBdr>
          <w:top w:val="none" w:sz="0" w:space="0" w:color="auto"/>
          <w:left w:val="none" w:sz="0" w:space="0" w:color="auto"/>
          <w:bottom w:val="none" w:sz="0" w:space="0" w:color="auto"/>
          <w:right w:val="none" w:sz="0" w:space="0" w:color="auto"/>
          <w:bar w:val="none" w:sz="0" w:color="auto"/>
        </w:pBdr>
        <w:jc w:val="left"/>
        <w:rPr>
          <w:rFonts w:hAnsi="Times New Roman"/>
          <w:color w:val="auto"/>
          <w:sz w:val="24"/>
          <w:szCs w:val="24"/>
        </w:rPr>
      </w:pPr>
    </w:p>
    <w:p w:rsidR="0031547C" w:rsidRDefault="0031547C" w:rsidP="009E4C6F">
      <w:pPr>
        <w:pStyle w:val="Tytu"/>
        <w:pBdr>
          <w:top w:val="none" w:sz="0" w:space="0" w:color="auto"/>
          <w:left w:val="none" w:sz="0" w:space="0" w:color="auto"/>
          <w:bottom w:val="none" w:sz="0" w:space="0" w:color="auto"/>
          <w:right w:val="none" w:sz="0" w:space="0" w:color="auto"/>
          <w:bar w:val="none" w:sz="0" w:color="auto"/>
        </w:pBdr>
        <w:jc w:val="left"/>
        <w:rPr>
          <w:rFonts w:hAnsi="Times New Roman"/>
          <w:color w:val="auto"/>
          <w:sz w:val="24"/>
          <w:szCs w:val="24"/>
        </w:rPr>
      </w:pPr>
    </w:p>
    <w:p w:rsidR="009E4C6F" w:rsidRPr="00937407" w:rsidRDefault="009E4C6F" w:rsidP="009E4C6F">
      <w:pPr>
        <w:pStyle w:val="Tytu"/>
        <w:pBdr>
          <w:top w:val="none" w:sz="0" w:space="0" w:color="auto"/>
          <w:left w:val="none" w:sz="0" w:space="0" w:color="auto"/>
          <w:bottom w:val="none" w:sz="0" w:space="0" w:color="auto"/>
          <w:right w:val="none" w:sz="0" w:space="0" w:color="auto"/>
          <w:bar w:val="none" w:sz="0" w:color="auto"/>
        </w:pBdr>
        <w:jc w:val="left"/>
        <w:rPr>
          <w:rFonts w:hAnsi="Times New Roman"/>
          <w:color w:val="auto"/>
          <w:sz w:val="24"/>
          <w:szCs w:val="24"/>
        </w:rPr>
      </w:pPr>
      <w:r w:rsidRPr="00937407">
        <w:rPr>
          <w:rFonts w:hAnsi="Times New Roman"/>
          <w:color w:val="auto"/>
          <w:sz w:val="24"/>
          <w:szCs w:val="24"/>
        </w:rPr>
        <w:lastRenderedPageBreak/>
        <w:t xml:space="preserve">Załącznik Nr </w:t>
      </w:r>
      <w:r w:rsidR="00C046ED" w:rsidRPr="00937407">
        <w:rPr>
          <w:rFonts w:hAnsi="Times New Roman"/>
          <w:color w:val="auto"/>
          <w:sz w:val="24"/>
          <w:szCs w:val="24"/>
        </w:rPr>
        <w:t>4</w:t>
      </w:r>
      <w:r w:rsidRPr="00937407">
        <w:rPr>
          <w:rFonts w:hAnsi="Times New Roman"/>
          <w:color w:val="auto"/>
          <w:sz w:val="24"/>
          <w:szCs w:val="24"/>
        </w:rPr>
        <w:t xml:space="preserve"> do SIWZ   </w:t>
      </w:r>
      <w:r w:rsidR="009E7EF1" w:rsidRPr="00937407">
        <w:rPr>
          <w:rFonts w:hAnsi="Times New Roman"/>
          <w:color w:val="auto"/>
          <w:sz w:val="24"/>
          <w:szCs w:val="24"/>
        </w:rPr>
        <w:t xml:space="preserve">                                                       </w:t>
      </w:r>
      <w:r w:rsidR="00083550">
        <w:rPr>
          <w:rFonts w:hAnsi="Times New Roman"/>
          <w:color w:val="auto"/>
          <w:sz w:val="24"/>
          <w:szCs w:val="24"/>
        </w:rPr>
        <w:t xml:space="preserve">                               </w:t>
      </w:r>
      <w:r w:rsidR="009E7EF1" w:rsidRPr="00937407">
        <w:rPr>
          <w:rFonts w:hAnsi="Times New Roman"/>
          <w:color w:val="auto"/>
          <w:sz w:val="24"/>
          <w:szCs w:val="24"/>
        </w:rPr>
        <w:t xml:space="preserve">   …………………….</w:t>
      </w:r>
    </w:p>
    <w:p w:rsidR="009E7EF1" w:rsidRPr="00937407" w:rsidRDefault="009E7EF1" w:rsidP="009E7EF1">
      <w:pPr>
        <w:pStyle w:val="Nagwek1"/>
        <w:pBdr>
          <w:top w:val="none" w:sz="0" w:space="0" w:color="auto"/>
          <w:left w:val="none" w:sz="0" w:space="0" w:color="auto"/>
          <w:bottom w:val="none" w:sz="0" w:space="0" w:color="auto"/>
          <w:right w:val="none" w:sz="0" w:space="0" w:color="auto"/>
          <w:bar w:val="none" w:sz="0" w:color="auto"/>
        </w:pBdr>
        <w:jc w:val="center"/>
        <w:rPr>
          <w:rFonts w:hAnsi="Times New Roman"/>
          <w:b w:val="0"/>
          <w:bCs w:val="0"/>
          <w:sz w:val="24"/>
          <w:szCs w:val="24"/>
        </w:rPr>
      </w:pPr>
      <w:r w:rsidRPr="00937407">
        <w:rPr>
          <w:rFonts w:hAnsi="Times New Roman"/>
          <w:b w:val="0"/>
          <w:bCs w:val="0"/>
          <w:sz w:val="24"/>
          <w:szCs w:val="24"/>
        </w:rPr>
        <w:t xml:space="preserve">                                                                                                                            nazwa, adres Wykonawcy</w:t>
      </w:r>
    </w:p>
    <w:p w:rsidR="009E7EF1" w:rsidRPr="00937407" w:rsidRDefault="009E7EF1" w:rsidP="009E7EF1">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937407">
        <w:rPr>
          <w:rFonts w:eastAsia="Times New Roman"/>
          <w:b/>
          <w:bCs/>
          <w:color w:val="000000"/>
          <w:u w:color="000000"/>
          <w:lang w:val="pl-PL" w:eastAsia="pl-PL"/>
        </w:rPr>
        <w:t xml:space="preserve">         </w:t>
      </w:r>
      <w:r w:rsidR="009E23F0">
        <w:rPr>
          <w:rFonts w:eastAsia="Times New Roman"/>
          <w:b/>
          <w:bCs/>
          <w:color w:val="000000"/>
          <w:u w:color="000000"/>
          <w:lang w:val="pl-PL" w:eastAsia="pl-PL"/>
        </w:rPr>
        <w:t xml:space="preserve"> </w:t>
      </w:r>
      <w:r w:rsidRPr="00937407">
        <w:rPr>
          <w:rFonts w:eastAsia="Times New Roman"/>
          <w:b/>
          <w:bCs/>
          <w:color w:val="000000"/>
          <w:u w:color="000000"/>
          <w:lang w:val="pl-PL" w:eastAsia="pl-PL"/>
        </w:rPr>
        <w:t xml:space="preserve">                                                                                                                  piecz</w:t>
      </w:r>
      <w:r w:rsidRPr="00937407">
        <w:rPr>
          <w:b/>
          <w:bCs/>
          <w:color w:val="000000"/>
          <w:u w:color="000000"/>
          <w:lang w:val="pl-PL" w:eastAsia="pl-PL"/>
        </w:rPr>
        <w:t>ą</w:t>
      </w:r>
      <w:r w:rsidRPr="00937407">
        <w:rPr>
          <w:rFonts w:eastAsia="Times New Roman"/>
          <w:b/>
          <w:bCs/>
          <w:color w:val="000000"/>
          <w:u w:color="000000"/>
          <w:lang w:val="pl-PL" w:eastAsia="pl-PL"/>
        </w:rPr>
        <w:t xml:space="preserve">tka firmowa </w:t>
      </w:r>
    </w:p>
    <w:p w:rsidR="009E4C6F" w:rsidRPr="00937407" w:rsidRDefault="009E4C6F" w:rsidP="009E4C6F">
      <w:pPr>
        <w:pStyle w:val="Tytu"/>
        <w:pBdr>
          <w:top w:val="none" w:sz="0" w:space="0" w:color="auto"/>
          <w:left w:val="none" w:sz="0" w:space="0" w:color="auto"/>
          <w:bottom w:val="none" w:sz="0" w:space="0" w:color="auto"/>
          <w:right w:val="none" w:sz="0" w:space="0" w:color="auto"/>
          <w:bar w:val="none" w:sz="0" w:color="auto"/>
        </w:pBdr>
        <w:rPr>
          <w:rFonts w:hAnsi="Times New Roman"/>
          <w:b w:val="0"/>
          <w:bCs w:val="0"/>
          <w:sz w:val="24"/>
          <w:szCs w:val="24"/>
        </w:rPr>
      </w:pPr>
    </w:p>
    <w:p w:rsidR="009E4C6F" w:rsidRPr="009E23F0" w:rsidRDefault="009E4C6F" w:rsidP="009E23F0">
      <w:pPr>
        <w:pStyle w:val="Tytu"/>
        <w:pBdr>
          <w:top w:val="none" w:sz="0" w:space="0" w:color="auto"/>
          <w:left w:val="none" w:sz="0" w:space="0" w:color="auto"/>
          <w:bottom w:val="none" w:sz="0" w:space="0" w:color="auto"/>
          <w:right w:val="none" w:sz="0" w:space="0" w:color="auto"/>
          <w:bar w:val="none" w:sz="0" w:color="auto"/>
        </w:pBdr>
        <w:jc w:val="left"/>
        <w:rPr>
          <w:rFonts w:hAnsi="Times New Roman"/>
          <w:bCs w:val="0"/>
          <w:i/>
          <w:iCs/>
          <w:sz w:val="24"/>
          <w:szCs w:val="24"/>
        </w:rPr>
      </w:pPr>
      <w:r w:rsidRPr="009E23F0">
        <w:rPr>
          <w:rFonts w:hAnsi="Times New Roman"/>
          <w:bCs w:val="0"/>
          <w:i/>
          <w:iCs/>
          <w:sz w:val="24"/>
          <w:szCs w:val="24"/>
        </w:rPr>
        <w:t>ISTOTNE POSTANOWIENIA UMOWY</w:t>
      </w:r>
    </w:p>
    <w:p w:rsidR="009E4C6F" w:rsidRPr="009E23F0" w:rsidRDefault="009E4C6F" w:rsidP="009E4C6F">
      <w:pPr>
        <w:pStyle w:val="Tytu"/>
        <w:pBdr>
          <w:top w:val="none" w:sz="0" w:space="0" w:color="auto"/>
          <w:left w:val="none" w:sz="0" w:space="0" w:color="auto"/>
          <w:bottom w:val="none" w:sz="0" w:space="0" w:color="auto"/>
          <w:right w:val="none" w:sz="0" w:space="0" w:color="auto"/>
          <w:bar w:val="none" w:sz="0" w:color="auto"/>
        </w:pBdr>
        <w:rPr>
          <w:rFonts w:hAnsi="Times New Roman"/>
          <w:bCs w:val="0"/>
          <w:sz w:val="24"/>
          <w:szCs w:val="24"/>
        </w:rPr>
      </w:pPr>
      <w:r w:rsidRPr="009E23F0">
        <w:rPr>
          <w:rFonts w:hAnsi="Times New Roman"/>
          <w:bCs w:val="0"/>
          <w:sz w:val="24"/>
          <w:szCs w:val="24"/>
        </w:rPr>
        <w:t xml:space="preserve">UMOWA NR </w:t>
      </w:r>
    </w:p>
    <w:p w:rsidR="009E4C6F" w:rsidRPr="009E23F0" w:rsidRDefault="009E4C6F" w:rsidP="009E4C6F">
      <w:pPr>
        <w:pBdr>
          <w:top w:val="none" w:sz="0" w:space="0" w:color="auto"/>
          <w:left w:val="none" w:sz="0" w:space="0" w:color="auto"/>
          <w:bottom w:val="none" w:sz="0" w:space="0" w:color="auto"/>
          <w:right w:val="none" w:sz="0" w:space="0" w:color="auto"/>
          <w:bar w:val="none" w:sz="0" w:color="auto"/>
        </w:pBdr>
        <w:jc w:val="center"/>
        <w:rPr>
          <w:b/>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r w:rsidRPr="00937407">
        <w:rPr>
          <w:rFonts w:eastAsia="Times New Roman"/>
          <w:color w:val="000000"/>
          <w:u w:color="000000"/>
          <w:lang w:val="pl-PL" w:eastAsia="pl-PL"/>
        </w:rPr>
        <w:t xml:space="preserve">Zawarta w dniu __________________ r. w Katowicach pomiędzy: </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p>
    <w:p w:rsidR="009E4C6F" w:rsidRPr="00CD7D4A" w:rsidRDefault="00962490" w:rsidP="009E4C6F">
      <w:pPr>
        <w:pBdr>
          <w:top w:val="none" w:sz="0" w:space="0" w:color="auto"/>
          <w:left w:val="none" w:sz="0" w:space="0" w:color="auto"/>
          <w:bottom w:val="none" w:sz="0" w:space="0" w:color="auto"/>
          <w:right w:val="none" w:sz="0" w:space="0" w:color="auto"/>
          <w:bar w:val="none" w:sz="0" w:color="auto"/>
        </w:pBdr>
        <w:jc w:val="both"/>
        <w:rPr>
          <w:rFonts w:eastAsia="Times New Roman"/>
          <w:b/>
          <w:bCs/>
          <w:color w:val="000000"/>
          <w:u w:color="000000"/>
          <w:lang w:val="pl-PL" w:eastAsia="pl-PL"/>
        </w:rPr>
      </w:pPr>
      <w:r w:rsidRPr="00CD7D4A">
        <w:rPr>
          <w:rFonts w:eastAsia="Times New Roman"/>
          <w:b/>
          <w:bCs/>
          <w:color w:val="000000"/>
          <w:u w:color="000000"/>
          <w:lang w:val="pl-PL" w:eastAsia="pl-PL"/>
        </w:rPr>
        <w:t>Katowicki</w:t>
      </w:r>
      <w:r w:rsidR="00A0264D" w:rsidRPr="00CD7D4A">
        <w:rPr>
          <w:rFonts w:eastAsia="Times New Roman"/>
          <w:b/>
          <w:bCs/>
          <w:color w:val="000000"/>
          <w:u w:color="000000"/>
          <w:lang w:val="pl-PL" w:eastAsia="pl-PL"/>
        </w:rPr>
        <w:t>m Centrum Onkologii</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color w:val="000000"/>
          <w:u w:color="000000"/>
          <w:lang w:val="pl-PL" w:eastAsia="pl-PL"/>
        </w:rPr>
        <w:t>z siedzib</w:t>
      </w:r>
      <w:r w:rsidRPr="00CD7D4A">
        <w:rPr>
          <w:color w:val="000000"/>
          <w:u w:color="000000"/>
          <w:lang w:val="pl-PL" w:eastAsia="pl-PL"/>
        </w:rPr>
        <w:t xml:space="preserve">ą </w:t>
      </w:r>
      <w:r w:rsidRPr="00CD7D4A">
        <w:rPr>
          <w:rFonts w:eastAsia="Times New Roman"/>
          <w:color w:val="000000"/>
          <w:u w:color="000000"/>
          <w:lang w:val="pl-PL" w:eastAsia="pl-PL"/>
        </w:rPr>
        <w:t xml:space="preserve">w 40 </w:t>
      </w:r>
      <w:r w:rsidRPr="00CD7D4A">
        <w:rPr>
          <w:color w:val="000000"/>
          <w:u w:color="000000"/>
          <w:lang w:val="pl-PL" w:eastAsia="pl-PL"/>
        </w:rPr>
        <w:t xml:space="preserve">– </w:t>
      </w:r>
      <w:r w:rsidRPr="00CD7D4A">
        <w:rPr>
          <w:rFonts w:eastAsia="Times New Roman"/>
          <w:color w:val="000000"/>
          <w:u w:color="000000"/>
          <w:lang w:val="pl-PL" w:eastAsia="pl-PL"/>
        </w:rPr>
        <w:t>074 Katowice, ul. Raciborska 26</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color w:val="000000"/>
          <w:u w:color="000000"/>
          <w:lang w:val="pl-PL" w:eastAsia="pl-PL"/>
        </w:rPr>
        <w:t>wpisanym do rejestru stowarzysze</w:t>
      </w:r>
      <w:r w:rsidRPr="00CD7D4A">
        <w:rPr>
          <w:color w:val="000000"/>
          <w:u w:color="000000"/>
          <w:lang w:val="pl-PL" w:eastAsia="pl-PL"/>
        </w:rPr>
        <w:t>ń</w:t>
      </w:r>
      <w:r w:rsidRPr="00CD7D4A">
        <w:rPr>
          <w:rFonts w:eastAsia="Times New Roman"/>
          <w:color w:val="000000"/>
          <w:u w:color="000000"/>
          <w:lang w:val="pl-PL" w:eastAsia="pl-PL"/>
        </w:rPr>
        <w:t>, innych organizacji spo</w:t>
      </w:r>
      <w:r w:rsidRPr="00CD7D4A">
        <w:rPr>
          <w:color w:val="000000"/>
          <w:u w:color="000000"/>
          <w:lang w:val="pl-PL" w:eastAsia="pl-PL"/>
        </w:rPr>
        <w:t>ł</w:t>
      </w:r>
      <w:r w:rsidRPr="00CD7D4A">
        <w:rPr>
          <w:rFonts w:eastAsia="Times New Roman"/>
          <w:color w:val="000000"/>
          <w:u w:color="000000"/>
          <w:lang w:val="pl-PL" w:eastAsia="pl-PL"/>
        </w:rPr>
        <w:t>ecznych i zawodowych, fundacji i</w:t>
      </w:r>
      <w:r w:rsidRPr="00CD7D4A">
        <w:rPr>
          <w:color w:val="000000"/>
          <w:u w:color="000000"/>
          <w:lang w:val="pl-PL" w:eastAsia="pl-PL"/>
        </w:rPr>
        <w:t> </w:t>
      </w:r>
      <w:r w:rsidRPr="00CD7D4A">
        <w:rPr>
          <w:rFonts w:eastAsia="Times New Roman"/>
          <w:color w:val="000000"/>
          <w:u w:color="000000"/>
          <w:lang w:val="pl-PL" w:eastAsia="pl-PL"/>
        </w:rPr>
        <w:t>publicznych zak</w:t>
      </w:r>
      <w:r w:rsidRPr="00CD7D4A">
        <w:rPr>
          <w:color w:val="000000"/>
          <w:u w:color="000000"/>
          <w:lang w:val="pl-PL" w:eastAsia="pl-PL"/>
        </w:rPr>
        <w:t>ł</w:t>
      </w:r>
      <w:r w:rsidRPr="00CD7D4A">
        <w:rPr>
          <w:rFonts w:eastAsia="Times New Roman"/>
          <w:color w:val="000000"/>
          <w:u w:color="000000"/>
          <w:lang w:val="pl-PL" w:eastAsia="pl-PL"/>
        </w:rPr>
        <w:t>ad</w:t>
      </w:r>
      <w:r w:rsidRPr="00CD7D4A">
        <w:rPr>
          <w:color w:val="000000"/>
          <w:u w:color="000000"/>
          <w:lang w:val="pl-PL" w:eastAsia="pl-PL"/>
        </w:rPr>
        <w:t>ó</w:t>
      </w:r>
      <w:r w:rsidRPr="00CD7D4A">
        <w:rPr>
          <w:rFonts w:eastAsia="Times New Roman"/>
          <w:color w:val="000000"/>
          <w:u w:color="000000"/>
          <w:lang w:val="pl-PL" w:eastAsia="pl-PL"/>
        </w:rPr>
        <w:t>w opieki zdrowotnej Krajowego Rejestru S</w:t>
      </w:r>
      <w:r w:rsidRPr="00CD7D4A">
        <w:rPr>
          <w:color w:val="000000"/>
          <w:u w:color="000000"/>
          <w:lang w:val="pl-PL" w:eastAsia="pl-PL"/>
        </w:rPr>
        <w:t>ą</w:t>
      </w:r>
      <w:r w:rsidRPr="00CD7D4A">
        <w:rPr>
          <w:rFonts w:eastAsia="Times New Roman"/>
          <w:color w:val="000000"/>
          <w:u w:color="000000"/>
          <w:lang w:val="pl-PL" w:eastAsia="pl-PL"/>
        </w:rPr>
        <w:t>dowego pod numerem KRS 0000096116</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r w:rsidRPr="00CD7D4A">
        <w:rPr>
          <w:rFonts w:eastAsia="Times New Roman"/>
          <w:color w:val="000000"/>
          <w:u w:color="000000"/>
          <w:lang w:val="pl-PL" w:eastAsia="pl-PL"/>
        </w:rPr>
        <w:t>posiadającym NIP 634-22-99-376, Regon 276201240</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color w:val="000000"/>
          <w:u w:color="000000"/>
          <w:lang w:val="pl-PL" w:eastAsia="pl-PL"/>
        </w:rPr>
        <w:t>reprezentowanym przez:</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ind w:firstLine="708"/>
        <w:jc w:val="both"/>
        <w:rPr>
          <w:rFonts w:eastAsia="Times New Roman"/>
          <w:color w:val="000000"/>
          <w:u w:color="000000"/>
          <w:lang w:val="pl-PL" w:eastAsia="pl-PL"/>
        </w:rPr>
      </w:pPr>
      <w:r w:rsidRPr="00CD7D4A">
        <w:rPr>
          <w:rFonts w:eastAsia="Times New Roman"/>
          <w:color w:val="000000"/>
          <w:u w:color="000000"/>
          <w:lang w:val="pl-PL" w:eastAsia="pl-PL"/>
        </w:rPr>
        <w:t>lek. med. W</w:t>
      </w:r>
      <w:r w:rsidRPr="00CD7D4A">
        <w:rPr>
          <w:color w:val="000000"/>
          <w:u w:color="000000"/>
          <w:lang w:val="pl-PL" w:eastAsia="pl-PL"/>
        </w:rPr>
        <w:t>ł</w:t>
      </w:r>
      <w:r w:rsidRPr="00CD7D4A">
        <w:rPr>
          <w:rFonts w:eastAsia="Times New Roman"/>
          <w:color w:val="000000"/>
          <w:u w:color="000000"/>
          <w:lang w:val="pl-PL" w:eastAsia="pl-PL"/>
        </w:rPr>
        <w:t xml:space="preserve">odzimierza Migacza </w:t>
      </w:r>
      <w:r w:rsidRPr="00CD7D4A">
        <w:rPr>
          <w:color w:val="000000"/>
          <w:u w:color="000000"/>
          <w:lang w:val="pl-PL" w:eastAsia="pl-PL"/>
        </w:rPr>
        <w:t xml:space="preserve">– </w:t>
      </w:r>
      <w:r w:rsidR="00DD4544" w:rsidRPr="00CD7D4A">
        <w:rPr>
          <w:rFonts w:eastAsia="Times New Roman"/>
          <w:color w:val="000000"/>
          <w:u w:color="000000"/>
          <w:lang w:val="pl-PL" w:eastAsia="pl-PL"/>
        </w:rPr>
        <w:t>Dyrektora</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b/>
          <w:bCs/>
          <w:color w:val="000000"/>
          <w:u w:color="000000"/>
          <w:lang w:val="pl-PL" w:eastAsia="pl-PL"/>
        </w:rPr>
      </w:pPr>
      <w:r w:rsidRPr="00CD7D4A">
        <w:rPr>
          <w:rFonts w:eastAsia="Times New Roman"/>
          <w:color w:val="000000"/>
          <w:u w:color="000000"/>
          <w:lang w:val="pl-PL" w:eastAsia="pl-PL"/>
        </w:rPr>
        <w:t xml:space="preserve">zwanym dalej </w:t>
      </w:r>
      <w:r w:rsidRPr="00CD7D4A">
        <w:rPr>
          <w:rFonts w:eastAsia="Times New Roman"/>
          <w:b/>
          <w:bCs/>
          <w:color w:val="000000"/>
          <w:u w:color="000000"/>
          <w:lang w:val="pl-PL" w:eastAsia="pl-PL"/>
        </w:rPr>
        <w:t>Zamawiaj</w:t>
      </w:r>
      <w:r w:rsidRPr="00CD7D4A">
        <w:rPr>
          <w:b/>
          <w:bCs/>
          <w:color w:val="000000"/>
          <w:u w:color="000000"/>
          <w:lang w:val="pl-PL" w:eastAsia="pl-PL"/>
        </w:rPr>
        <w:t>ą</w:t>
      </w:r>
      <w:r w:rsidRPr="00CD7D4A">
        <w:rPr>
          <w:rFonts w:eastAsia="Times New Roman"/>
          <w:b/>
          <w:bCs/>
          <w:color w:val="000000"/>
          <w:u w:color="000000"/>
          <w:lang w:val="pl-PL" w:eastAsia="pl-PL"/>
        </w:rPr>
        <w:t>cym</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color w:val="000000"/>
          <w:u w:color="000000"/>
          <w:lang w:val="pl-PL" w:eastAsia="pl-PL"/>
        </w:rPr>
        <w:t>a</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both"/>
        <w:rPr>
          <w:b/>
          <w:bCs/>
          <w:color w:val="000000"/>
          <w:u w:color="000000"/>
          <w:lang w:val="pl-PL" w:eastAsia="pl-PL"/>
        </w:rPr>
      </w:pPr>
      <w:r w:rsidRPr="00CD7D4A">
        <w:rPr>
          <w:rFonts w:eastAsia="Times New Roman"/>
          <w:b/>
          <w:bCs/>
          <w:color w:val="000000"/>
          <w:u w:color="000000"/>
          <w:lang w:val="pl-PL" w:eastAsia="pl-PL"/>
        </w:rPr>
        <w:t>*</w:t>
      </w:r>
      <w:r w:rsidRPr="00CD7D4A">
        <w:rPr>
          <w:b/>
          <w:bCs/>
          <w:color w:val="000000"/>
          <w:u w:color="000000"/>
          <w:lang w:val="pl-PL" w:eastAsia="pl-PL"/>
        </w:rPr>
        <w:t>………………………………………………………………………</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color w:val="000000"/>
          <w:u w:color="000000"/>
          <w:lang w:val="pl-PL" w:eastAsia="pl-PL"/>
        </w:rPr>
        <w:t>z siedzib</w:t>
      </w:r>
      <w:r w:rsidRPr="00CD7D4A">
        <w:rPr>
          <w:color w:val="000000"/>
          <w:u w:color="000000"/>
          <w:lang w:val="pl-PL" w:eastAsia="pl-PL"/>
        </w:rPr>
        <w:t xml:space="preserve">ą </w:t>
      </w:r>
      <w:r w:rsidRPr="00CD7D4A">
        <w:rPr>
          <w:rFonts w:eastAsia="Times New Roman"/>
          <w:color w:val="000000"/>
          <w:u w:color="000000"/>
          <w:lang w:val="pl-PL" w:eastAsia="pl-PL"/>
        </w:rPr>
        <w:t>w *</w:t>
      </w:r>
      <w:r w:rsidRPr="00CD7D4A">
        <w:rPr>
          <w:color w:val="000000"/>
          <w:u w:color="000000"/>
          <w:lang w:val="pl-PL" w:eastAsia="pl-PL"/>
        </w:rPr>
        <w:t>………………………………</w:t>
      </w:r>
      <w:r w:rsidRPr="00CD7D4A">
        <w:rPr>
          <w:rFonts w:eastAsia="Times New Roman"/>
          <w:color w:val="000000"/>
          <w:u w:color="000000"/>
          <w:lang w:val="pl-PL" w:eastAsia="pl-PL"/>
        </w:rPr>
        <w:t>.</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both"/>
        <w:rPr>
          <w:color w:val="000000"/>
          <w:u w:color="000000"/>
          <w:lang w:val="pl-PL" w:eastAsia="pl-PL"/>
        </w:rPr>
      </w:pPr>
      <w:r w:rsidRPr="00CD7D4A">
        <w:rPr>
          <w:rFonts w:eastAsia="Times New Roman"/>
          <w:color w:val="000000"/>
          <w:u w:color="000000"/>
          <w:lang w:val="pl-PL" w:eastAsia="pl-PL"/>
        </w:rPr>
        <w:t>wpisan</w:t>
      </w:r>
      <w:r w:rsidRPr="00CD7D4A">
        <w:rPr>
          <w:color w:val="000000"/>
          <w:u w:color="000000"/>
          <w:lang w:val="pl-PL" w:eastAsia="pl-PL"/>
        </w:rPr>
        <w:t xml:space="preserve">ą </w:t>
      </w:r>
      <w:r w:rsidRPr="00CD7D4A">
        <w:rPr>
          <w:rFonts w:eastAsia="Times New Roman"/>
          <w:color w:val="000000"/>
          <w:u w:color="000000"/>
          <w:lang w:val="pl-PL" w:eastAsia="pl-PL"/>
        </w:rPr>
        <w:t>do *</w:t>
      </w:r>
      <w:r w:rsidRPr="00CD7D4A">
        <w:rPr>
          <w:color w:val="000000"/>
          <w:u w:color="000000"/>
          <w:lang w:val="pl-PL" w:eastAsia="pl-PL"/>
        </w:rPr>
        <w:t>……………………………………………</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both"/>
        <w:rPr>
          <w:color w:val="000000"/>
          <w:u w:color="000000"/>
          <w:lang w:val="pl-PL" w:eastAsia="pl-PL"/>
        </w:rPr>
      </w:pPr>
      <w:r w:rsidRPr="00CD7D4A">
        <w:rPr>
          <w:rFonts w:eastAsia="Times New Roman"/>
          <w:color w:val="000000"/>
          <w:u w:color="000000"/>
          <w:lang w:val="pl-PL" w:eastAsia="pl-PL"/>
        </w:rPr>
        <w:t>posiadaj</w:t>
      </w:r>
      <w:r w:rsidRPr="00CD7D4A">
        <w:rPr>
          <w:color w:val="000000"/>
          <w:u w:color="000000"/>
          <w:lang w:val="pl-PL" w:eastAsia="pl-PL"/>
        </w:rPr>
        <w:t>ą</w:t>
      </w:r>
      <w:r w:rsidRPr="00CD7D4A">
        <w:rPr>
          <w:rFonts w:eastAsia="Times New Roman"/>
          <w:color w:val="000000"/>
          <w:u w:color="000000"/>
          <w:lang w:val="pl-PL" w:eastAsia="pl-PL"/>
        </w:rPr>
        <w:t>c</w:t>
      </w:r>
      <w:r w:rsidRPr="00CD7D4A">
        <w:rPr>
          <w:color w:val="000000"/>
          <w:u w:color="000000"/>
          <w:lang w:val="pl-PL" w:eastAsia="pl-PL"/>
        </w:rPr>
        <w:t xml:space="preserve">ą </w:t>
      </w:r>
      <w:r w:rsidRPr="00CD7D4A">
        <w:rPr>
          <w:rFonts w:eastAsia="Times New Roman"/>
          <w:color w:val="000000"/>
          <w:u w:color="000000"/>
          <w:lang w:val="pl-PL" w:eastAsia="pl-PL"/>
        </w:rPr>
        <w:t>NIP  *</w:t>
      </w:r>
      <w:r w:rsidRPr="00CD7D4A">
        <w:rPr>
          <w:color w:val="000000"/>
          <w:u w:color="000000"/>
          <w:lang w:val="pl-PL" w:eastAsia="pl-PL"/>
        </w:rPr>
        <w:t xml:space="preserve">………………………… </w:t>
      </w:r>
      <w:r w:rsidRPr="00CD7D4A">
        <w:rPr>
          <w:rFonts w:eastAsia="Times New Roman"/>
          <w:color w:val="000000"/>
          <w:u w:color="000000"/>
          <w:lang w:val="pl-PL" w:eastAsia="pl-PL"/>
        </w:rPr>
        <w:t>Regon</w:t>
      </w:r>
      <w:r w:rsidRPr="00CD7D4A">
        <w:rPr>
          <w:rFonts w:eastAsia="Times New Roman"/>
          <w:b/>
          <w:bCs/>
          <w:color w:val="000000"/>
          <w:u w:color="000000"/>
          <w:lang w:val="pl-PL" w:eastAsia="pl-PL"/>
        </w:rPr>
        <w:t xml:space="preserve"> *</w:t>
      </w:r>
      <w:r w:rsidRPr="00CD7D4A">
        <w:rPr>
          <w:color w:val="000000"/>
          <w:u w:color="000000"/>
          <w:lang w:val="pl-PL" w:eastAsia="pl-PL"/>
        </w:rPr>
        <w:t>…………………………………</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color w:val="000000"/>
          <w:u w:color="000000"/>
          <w:lang w:val="pl-PL" w:eastAsia="pl-PL"/>
        </w:rPr>
        <w:t>reprezentowan</w:t>
      </w:r>
      <w:r w:rsidRPr="00CD7D4A">
        <w:rPr>
          <w:color w:val="000000"/>
          <w:u w:color="000000"/>
          <w:lang w:val="pl-PL" w:eastAsia="pl-PL"/>
        </w:rPr>
        <w:t xml:space="preserve">ą </w:t>
      </w:r>
      <w:r w:rsidRPr="00CD7D4A">
        <w:rPr>
          <w:rFonts w:eastAsia="Times New Roman"/>
          <w:color w:val="000000"/>
          <w:u w:color="000000"/>
          <w:lang w:val="pl-PL" w:eastAsia="pl-PL"/>
        </w:rPr>
        <w:t>przez:</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color w:val="000000"/>
          <w:u w:color="000000"/>
          <w:lang w:val="pl-PL" w:eastAsia="pl-PL"/>
        </w:rPr>
        <w:tab/>
        <w:t>*</w:t>
      </w:r>
      <w:r w:rsidRPr="00CD7D4A">
        <w:rPr>
          <w:color w:val="000000"/>
          <w:u w:color="000000"/>
          <w:lang w:val="pl-PL" w:eastAsia="pl-PL"/>
        </w:rPr>
        <w:t>……………………………………………………………………</w:t>
      </w:r>
      <w:r w:rsidRPr="00CD7D4A">
        <w:rPr>
          <w:rFonts w:eastAsia="Times New Roman"/>
          <w:color w:val="000000"/>
          <w:u w:color="000000"/>
          <w:lang w:val="pl-PL" w:eastAsia="pl-PL"/>
        </w:rPr>
        <w:t>..</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both"/>
        <w:rPr>
          <w:b/>
          <w:bCs/>
          <w:color w:val="000000"/>
          <w:u w:color="000000"/>
          <w:lang w:val="pl-PL" w:eastAsia="pl-PL"/>
        </w:rPr>
      </w:pPr>
      <w:r w:rsidRPr="00CD7D4A">
        <w:rPr>
          <w:rFonts w:eastAsia="Times New Roman"/>
          <w:color w:val="000000"/>
          <w:u w:color="000000"/>
          <w:lang w:val="pl-PL" w:eastAsia="pl-PL"/>
        </w:rPr>
        <w:t>zwan</w:t>
      </w:r>
      <w:r w:rsidRPr="00CD7D4A">
        <w:rPr>
          <w:color w:val="000000"/>
          <w:u w:color="000000"/>
          <w:lang w:val="pl-PL" w:eastAsia="pl-PL"/>
        </w:rPr>
        <w:t xml:space="preserve">ą </w:t>
      </w:r>
      <w:r w:rsidRPr="00CD7D4A">
        <w:rPr>
          <w:rFonts w:eastAsia="Times New Roman"/>
          <w:color w:val="000000"/>
          <w:u w:color="000000"/>
          <w:lang w:val="pl-PL" w:eastAsia="pl-PL"/>
        </w:rPr>
        <w:t xml:space="preserve">dalej </w:t>
      </w:r>
      <w:r w:rsidRPr="00CD7D4A">
        <w:rPr>
          <w:rFonts w:eastAsia="Times New Roman"/>
          <w:b/>
          <w:bCs/>
          <w:color w:val="000000"/>
          <w:u w:color="000000"/>
          <w:lang w:val="pl-PL" w:eastAsia="pl-PL"/>
        </w:rPr>
        <w:t>Wykonawc</w:t>
      </w:r>
      <w:r w:rsidRPr="00CD7D4A">
        <w:rPr>
          <w:b/>
          <w:bCs/>
          <w:color w:val="000000"/>
          <w:u w:color="000000"/>
          <w:lang w:val="pl-PL" w:eastAsia="pl-PL"/>
        </w:rPr>
        <w:t>ą</w:t>
      </w:r>
    </w:p>
    <w:p w:rsidR="009E4C6F" w:rsidRPr="00CD7D4A" w:rsidRDefault="009E4C6F" w:rsidP="00C046ED">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CD7D4A">
        <w:rPr>
          <w:b/>
          <w:bCs/>
          <w:color w:val="000000"/>
          <w:u w:color="000000"/>
          <w:lang w:val="pl-PL" w:eastAsia="pl-PL"/>
        </w:rPr>
        <w:t xml:space="preserve">§ </w:t>
      </w:r>
      <w:r w:rsidRPr="00CD7D4A">
        <w:rPr>
          <w:rFonts w:eastAsia="Times New Roman"/>
          <w:b/>
          <w:bCs/>
          <w:color w:val="000000"/>
          <w:u w:color="000000"/>
          <w:lang w:val="pl-PL" w:eastAsia="pl-PL"/>
        </w:rPr>
        <w:t>1</w:t>
      </w:r>
    </w:p>
    <w:p w:rsidR="009E4C6F" w:rsidRPr="00CD7D4A" w:rsidRDefault="009E4C6F" w:rsidP="00B007A6">
      <w:pPr>
        <w:pStyle w:val="Tekstpodstawowy3"/>
        <w:pBdr>
          <w:top w:val="none" w:sz="0" w:space="0" w:color="auto"/>
          <w:left w:val="none" w:sz="0" w:space="0" w:color="auto"/>
          <w:bottom w:val="none" w:sz="0" w:space="0" w:color="auto"/>
          <w:right w:val="none" w:sz="0" w:space="0" w:color="auto"/>
          <w:bar w:val="none" w:sz="0" w:color="auto"/>
        </w:pBdr>
        <w:ind w:left="2410" w:hanging="2410"/>
        <w:jc w:val="left"/>
        <w:rPr>
          <w:rFonts w:hAnsi="Times New Roman"/>
        </w:rPr>
      </w:pPr>
      <w:r w:rsidRPr="00CD7D4A">
        <w:rPr>
          <w:rFonts w:hAnsi="Times New Roman"/>
        </w:rPr>
        <w:t>1. Wykonawca wyłoniony w wyniku udzielenia zamówienia publicznego w trybie przetargu</w:t>
      </w:r>
    </w:p>
    <w:p w:rsidR="009E4C6F" w:rsidRPr="00CD7D4A" w:rsidRDefault="009E4C6F" w:rsidP="00BB4342">
      <w:pPr>
        <w:pStyle w:val="Tekstpodstawowy3"/>
        <w:pBdr>
          <w:top w:val="none" w:sz="0" w:space="0" w:color="auto"/>
          <w:left w:val="none" w:sz="0" w:space="0" w:color="auto"/>
          <w:bottom w:val="none" w:sz="0" w:space="0" w:color="auto"/>
          <w:right w:val="none" w:sz="0" w:space="0" w:color="auto"/>
          <w:bar w:val="none" w:sz="0" w:color="auto"/>
        </w:pBdr>
        <w:tabs>
          <w:tab w:val="left" w:pos="180"/>
        </w:tabs>
        <w:rPr>
          <w:rFonts w:hAnsi="Times New Roman"/>
        </w:rPr>
      </w:pPr>
      <w:r w:rsidRPr="00CD7D4A">
        <w:rPr>
          <w:rFonts w:hAnsi="Times New Roman"/>
        </w:rPr>
        <w:t xml:space="preserve"> nieograniczonego będzie </w:t>
      </w:r>
      <w:r w:rsidRPr="00CD7D4A">
        <w:rPr>
          <w:rFonts w:hAnsi="Times New Roman"/>
          <w:b/>
          <w:bCs/>
        </w:rPr>
        <w:t xml:space="preserve">przygotowywał posiłki </w:t>
      </w:r>
      <w:r w:rsidR="00BB4342" w:rsidRPr="00CD7D4A">
        <w:rPr>
          <w:rFonts w:hAnsi="Times New Roman"/>
          <w:b/>
          <w:bCs/>
        </w:rPr>
        <w:t>dla pacjentów w systemie termosowym</w:t>
      </w:r>
      <w:r w:rsidRPr="00CD7D4A">
        <w:rPr>
          <w:rFonts w:hAnsi="Times New Roman"/>
          <w:b/>
          <w:bCs/>
        </w:rPr>
        <w:t xml:space="preserve"> i dostarczał je bezpośrednio na oddziały</w:t>
      </w:r>
      <w:r w:rsidR="00A0264D" w:rsidRPr="00CD7D4A">
        <w:rPr>
          <w:rFonts w:hAnsi="Times New Roman"/>
        </w:rPr>
        <w:t xml:space="preserve"> do Katowickiego Centrum Onkologii</w:t>
      </w:r>
      <w:r w:rsidRPr="00CD7D4A">
        <w:rPr>
          <w:rFonts w:hAnsi="Times New Roman"/>
        </w:rPr>
        <w:t xml:space="preserve"> przy ul. Raciborskiej 27</w:t>
      </w:r>
      <w:r w:rsidR="00BB4342" w:rsidRPr="00CD7D4A">
        <w:rPr>
          <w:rFonts w:hAnsi="Times New Roman"/>
        </w:rPr>
        <w:t xml:space="preserve"> </w:t>
      </w:r>
      <w:r w:rsidRPr="00CD7D4A">
        <w:rPr>
          <w:rFonts w:hAnsi="Times New Roman"/>
        </w:rPr>
        <w:t xml:space="preserve">i </w:t>
      </w:r>
      <w:r w:rsidR="00BB4342" w:rsidRPr="00CD7D4A">
        <w:rPr>
          <w:rFonts w:hAnsi="Times New Roman"/>
        </w:rPr>
        <w:t xml:space="preserve">ul. </w:t>
      </w:r>
      <w:r w:rsidRPr="00CD7D4A">
        <w:rPr>
          <w:rFonts w:hAnsi="Times New Roman"/>
        </w:rPr>
        <w:t>Józefowskiej 119 na swój koszt i ryzyko i własnym środkiem transportu,</w:t>
      </w:r>
      <w:r w:rsidRPr="00CD7D4A">
        <w:rPr>
          <w:rFonts w:hAnsi="Times New Roman"/>
          <w:b/>
          <w:bCs/>
        </w:rPr>
        <w:t xml:space="preserve"> wg Załącznika nr 1</w:t>
      </w:r>
      <w:r w:rsidR="007C0046" w:rsidRPr="00CD7D4A">
        <w:rPr>
          <w:rFonts w:hAnsi="Times New Roman"/>
        </w:rPr>
        <w:t xml:space="preserve"> </w:t>
      </w:r>
      <w:r w:rsidR="007C0046" w:rsidRPr="00CD7D4A">
        <w:rPr>
          <w:rFonts w:hAnsi="Times New Roman"/>
          <w:b/>
        </w:rPr>
        <w:t>do Umowy</w:t>
      </w:r>
      <w:r w:rsidRPr="00CD7D4A">
        <w:rPr>
          <w:rFonts w:hAnsi="Times New Roman"/>
        </w:rPr>
        <w:t xml:space="preserve"> zawierającego cenę brutto za całodniowe wyżywienie jednego pacjenta, ceny poszczególnych posiłków</w:t>
      </w:r>
      <w:r w:rsidR="00BC59FE" w:rsidRPr="00CD7D4A">
        <w:rPr>
          <w:rFonts w:hAnsi="Times New Roman"/>
        </w:rPr>
        <w:t>, oraz</w:t>
      </w:r>
      <w:r w:rsidR="007C0046" w:rsidRPr="00CD7D4A">
        <w:rPr>
          <w:rFonts w:hAnsi="Times New Roman"/>
        </w:rPr>
        <w:t xml:space="preserve"> </w:t>
      </w:r>
      <w:r w:rsidR="007C0046" w:rsidRPr="00CD7D4A">
        <w:rPr>
          <w:rFonts w:hAnsi="Times New Roman"/>
          <w:b/>
        </w:rPr>
        <w:t xml:space="preserve">wg </w:t>
      </w:r>
      <w:r w:rsidR="00BC59FE" w:rsidRPr="00CD7D4A">
        <w:rPr>
          <w:rFonts w:hAnsi="Times New Roman"/>
          <w:b/>
        </w:rPr>
        <w:t>Załącznika nr 2</w:t>
      </w:r>
      <w:r w:rsidR="007C0046" w:rsidRPr="00CD7D4A">
        <w:rPr>
          <w:rFonts w:hAnsi="Times New Roman"/>
          <w:b/>
        </w:rPr>
        <w:t xml:space="preserve"> do Umowy</w:t>
      </w:r>
      <w:r w:rsidR="00BC59FE" w:rsidRPr="00CD7D4A">
        <w:rPr>
          <w:rFonts w:hAnsi="Times New Roman"/>
        </w:rPr>
        <w:t xml:space="preserve"> zawierającego warunki realizacji zamówienia.</w:t>
      </w:r>
    </w:p>
    <w:p w:rsidR="009E4C6F" w:rsidRPr="00CD7D4A" w:rsidRDefault="009E4C6F" w:rsidP="00BB4342">
      <w:pPr>
        <w:pStyle w:val="Tekstpodstawowy3"/>
        <w:pBdr>
          <w:top w:val="none" w:sz="0" w:space="0" w:color="auto"/>
          <w:left w:val="none" w:sz="0" w:space="0" w:color="auto"/>
          <w:bottom w:val="none" w:sz="0" w:space="0" w:color="auto"/>
          <w:right w:val="none" w:sz="0" w:space="0" w:color="auto"/>
          <w:bar w:val="none" w:sz="0" w:color="auto"/>
        </w:pBdr>
        <w:tabs>
          <w:tab w:val="left" w:pos="3060"/>
        </w:tabs>
        <w:rPr>
          <w:rFonts w:hAnsi="Times New Roman"/>
        </w:rPr>
      </w:pPr>
      <w:r w:rsidRPr="00CD7D4A">
        <w:rPr>
          <w:rFonts w:hAnsi="Times New Roman"/>
        </w:rPr>
        <w:t>2. Realizacja umowy r</w:t>
      </w:r>
      <w:r w:rsidR="00B007A6" w:rsidRPr="00CD7D4A">
        <w:rPr>
          <w:rFonts w:hAnsi="Times New Roman"/>
        </w:rPr>
        <w:t>ozpoczyna się w dniu …………................</w:t>
      </w:r>
      <w:r w:rsidRPr="00CD7D4A">
        <w:rPr>
          <w:rFonts w:hAnsi="Times New Roman"/>
        </w:rPr>
        <w:t xml:space="preserve">r. </w:t>
      </w:r>
    </w:p>
    <w:p w:rsidR="009E4C6F" w:rsidRPr="00CD7D4A" w:rsidRDefault="009E4C6F" w:rsidP="00BB4342">
      <w:pPr>
        <w:pStyle w:val="Tekstpodstawowy3"/>
        <w:pBdr>
          <w:top w:val="none" w:sz="0" w:space="0" w:color="auto"/>
          <w:left w:val="none" w:sz="0" w:space="0" w:color="auto"/>
          <w:bottom w:val="none" w:sz="0" w:space="0" w:color="auto"/>
          <w:right w:val="none" w:sz="0" w:space="0" w:color="auto"/>
          <w:bar w:val="none" w:sz="0" w:color="auto"/>
        </w:pBdr>
        <w:tabs>
          <w:tab w:val="left" w:pos="3060"/>
        </w:tabs>
        <w:rPr>
          <w:rFonts w:hAnsi="Times New Roman"/>
        </w:rPr>
      </w:pPr>
    </w:p>
    <w:p w:rsidR="009E4C6F" w:rsidRPr="00CD7D4A" w:rsidRDefault="00C046ED" w:rsidP="00C046ED">
      <w:pPr>
        <w:pBdr>
          <w:top w:val="none" w:sz="0" w:space="0" w:color="auto"/>
          <w:left w:val="none" w:sz="0" w:space="0" w:color="auto"/>
          <w:bottom w:val="none" w:sz="0" w:space="0" w:color="auto"/>
          <w:right w:val="none" w:sz="0" w:space="0" w:color="auto"/>
          <w:bar w:val="none" w:sz="0" w:color="auto"/>
        </w:pBdr>
        <w:ind w:left="360"/>
        <w:rPr>
          <w:rFonts w:eastAsia="Times New Roman"/>
          <w:b/>
          <w:bCs/>
          <w:color w:val="000000"/>
          <w:u w:color="000000"/>
          <w:lang w:val="pl-PL" w:eastAsia="pl-PL"/>
        </w:rPr>
      </w:pPr>
      <w:r w:rsidRPr="00CD7D4A">
        <w:rPr>
          <w:b/>
          <w:bCs/>
          <w:color w:val="000000"/>
          <w:u w:color="000000"/>
          <w:lang w:val="pl-PL" w:eastAsia="pl-PL"/>
        </w:rPr>
        <w:t xml:space="preserve">                                                                                </w:t>
      </w:r>
      <w:r w:rsidR="009E4C6F" w:rsidRPr="00CD7D4A">
        <w:rPr>
          <w:b/>
          <w:bCs/>
          <w:color w:val="000000"/>
          <w:u w:color="000000"/>
          <w:lang w:val="pl-PL" w:eastAsia="pl-PL"/>
        </w:rPr>
        <w:t xml:space="preserve">§ </w:t>
      </w:r>
      <w:r w:rsidR="009E4C6F" w:rsidRPr="00CD7D4A">
        <w:rPr>
          <w:rFonts w:eastAsia="Times New Roman"/>
          <w:b/>
          <w:bCs/>
          <w:color w:val="000000"/>
          <w:u w:color="000000"/>
          <w:lang w:val="pl-PL" w:eastAsia="pl-PL"/>
        </w:rPr>
        <w:t>2</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r w:rsidRPr="00CD7D4A">
        <w:rPr>
          <w:rFonts w:eastAsia="Times New Roman"/>
          <w:color w:val="000000"/>
          <w:u w:color="000000"/>
          <w:lang w:val="pl-PL" w:eastAsia="pl-PL"/>
        </w:rPr>
        <w:t>Zamawiający pod pojęciem przygotowywanie i dostarczanie posiłków dla pacjentów rozumie:</w:t>
      </w:r>
    </w:p>
    <w:p w:rsidR="009E4C6F" w:rsidRPr="00CD7D4A" w:rsidRDefault="00083550" w:rsidP="009E4C6F">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rPr>
      </w:pPr>
      <w:r w:rsidRPr="00CD7D4A">
        <w:rPr>
          <w:rFonts w:hAnsi="Times New Roman"/>
        </w:rPr>
        <w:t>1. C</w:t>
      </w:r>
      <w:r w:rsidR="009E4C6F" w:rsidRPr="00CD7D4A">
        <w:rPr>
          <w:rFonts w:hAnsi="Times New Roman"/>
        </w:rPr>
        <w:t>ałodniowe wyżywienie pacjentów, tj.</w:t>
      </w:r>
    </w:p>
    <w:p w:rsidR="002C6637" w:rsidRPr="00CD7D4A" w:rsidRDefault="009E4C6F" w:rsidP="002C6637">
      <w:pPr>
        <w:pStyle w:val="Tekstpodstawowy3"/>
        <w:pBdr>
          <w:top w:val="none" w:sz="0" w:space="0" w:color="auto"/>
          <w:left w:val="none" w:sz="0" w:space="0" w:color="auto"/>
          <w:bottom w:val="none" w:sz="0" w:space="0" w:color="auto"/>
          <w:right w:val="none" w:sz="0" w:space="0" w:color="auto"/>
          <w:bar w:val="none" w:sz="0" w:color="auto"/>
        </w:pBdr>
        <w:ind w:left="360"/>
        <w:jc w:val="left"/>
        <w:rPr>
          <w:rFonts w:hAnsi="Times New Roman"/>
          <w:color w:val="auto"/>
        </w:rPr>
      </w:pPr>
      <w:r w:rsidRPr="00CD7D4A">
        <w:rPr>
          <w:rFonts w:hAnsi="Times New Roman"/>
        </w:rPr>
        <w:t xml:space="preserve">-  </w:t>
      </w:r>
      <w:r w:rsidR="002C6637" w:rsidRPr="00CD7D4A">
        <w:rPr>
          <w:rFonts w:hAnsi="Times New Roman"/>
          <w:color w:val="auto"/>
        </w:rPr>
        <w:t xml:space="preserve">śniadanie o godz. 7:30 –   8:30 </w:t>
      </w:r>
    </w:p>
    <w:p w:rsidR="002C6637" w:rsidRPr="00CD7D4A" w:rsidRDefault="002C6637" w:rsidP="002C6637">
      <w:pPr>
        <w:pStyle w:val="Tekstpodstawowy3"/>
        <w:pBdr>
          <w:top w:val="none" w:sz="0" w:space="0" w:color="auto"/>
          <w:left w:val="none" w:sz="0" w:space="0" w:color="auto"/>
          <w:bottom w:val="none" w:sz="0" w:space="0" w:color="auto"/>
          <w:right w:val="none" w:sz="0" w:space="0" w:color="auto"/>
          <w:bar w:val="none" w:sz="0" w:color="auto"/>
        </w:pBdr>
        <w:ind w:left="360"/>
        <w:jc w:val="left"/>
        <w:rPr>
          <w:rFonts w:hAnsi="Times New Roman"/>
          <w:color w:val="auto"/>
        </w:rPr>
      </w:pPr>
      <w:r w:rsidRPr="00CD7D4A">
        <w:rPr>
          <w:rFonts w:hAnsi="Times New Roman"/>
          <w:color w:val="auto"/>
        </w:rPr>
        <w:t xml:space="preserve">-  obiad     o godz. 12:30 – 13:30  </w:t>
      </w:r>
    </w:p>
    <w:p w:rsidR="002C6637" w:rsidRPr="00CD7D4A" w:rsidRDefault="002C6637" w:rsidP="002C6637">
      <w:pPr>
        <w:pStyle w:val="Tekstpodstawowy3"/>
        <w:pBdr>
          <w:top w:val="none" w:sz="0" w:space="0" w:color="auto"/>
          <w:left w:val="none" w:sz="0" w:space="0" w:color="auto"/>
          <w:bottom w:val="none" w:sz="0" w:space="0" w:color="auto"/>
          <w:right w:val="none" w:sz="0" w:space="0" w:color="auto"/>
          <w:bar w:val="none" w:sz="0" w:color="auto"/>
        </w:pBdr>
        <w:ind w:left="360"/>
        <w:jc w:val="left"/>
        <w:rPr>
          <w:rFonts w:hAnsi="Times New Roman"/>
          <w:color w:val="auto"/>
        </w:rPr>
      </w:pPr>
      <w:r w:rsidRPr="00CD7D4A">
        <w:rPr>
          <w:rFonts w:hAnsi="Times New Roman"/>
          <w:color w:val="auto"/>
        </w:rPr>
        <w:t xml:space="preserve">-  kolacja  o godz. 16:30 -  17:30 </w:t>
      </w:r>
    </w:p>
    <w:p w:rsidR="00F26E63" w:rsidRPr="00CD7D4A" w:rsidRDefault="00083550" w:rsidP="00F26E63">
      <w:pPr>
        <w:pStyle w:val="Akapitzlist"/>
        <w:spacing w:after="0" w:line="240" w:lineRule="auto"/>
        <w:ind w:left="0"/>
        <w:jc w:val="both"/>
        <w:rPr>
          <w:rFonts w:ascii="Times New Roman" w:hAnsi="Times New Roman"/>
          <w:sz w:val="24"/>
          <w:szCs w:val="24"/>
        </w:rPr>
      </w:pPr>
      <w:r w:rsidRPr="00CD7D4A">
        <w:rPr>
          <w:rFonts w:ascii="Times New Roman" w:hAnsi="Times New Roman"/>
          <w:sz w:val="24"/>
          <w:szCs w:val="24"/>
        </w:rPr>
        <w:t>2. D</w:t>
      </w:r>
      <w:r w:rsidR="009E4C6F" w:rsidRPr="00CD7D4A">
        <w:rPr>
          <w:rFonts w:ascii="Times New Roman" w:hAnsi="Times New Roman"/>
          <w:sz w:val="24"/>
          <w:szCs w:val="24"/>
        </w:rPr>
        <w:t xml:space="preserve">ostarczanie posiłków bezpośrednio na oddziały 3 razy dziennie przez 7 dni w tygodniu do Zespołu nr 1 </w:t>
      </w:r>
      <w:r w:rsidR="00DD4544" w:rsidRPr="00CD7D4A">
        <w:rPr>
          <w:rFonts w:ascii="Times New Roman" w:hAnsi="Times New Roman"/>
          <w:sz w:val="24"/>
          <w:szCs w:val="24"/>
        </w:rPr>
        <w:t xml:space="preserve">„ Wiktoria Szpital” </w:t>
      </w:r>
      <w:r w:rsidR="009E4C6F" w:rsidRPr="00CD7D4A">
        <w:rPr>
          <w:rFonts w:ascii="Times New Roman" w:hAnsi="Times New Roman"/>
          <w:sz w:val="24"/>
          <w:szCs w:val="24"/>
        </w:rPr>
        <w:t>Katowice ul. Raciborska 27 oraz do Zespołu nr 2</w:t>
      </w:r>
      <w:r w:rsidR="00DD4544" w:rsidRPr="00CD7D4A">
        <w:rPr>
          <w:rFonts w:ascii="Times New Roman" w:hAnsi="Times New Roman"/>
          <w:sz w:val="24"/>
          <w:szCs w:val="24"/>
        </w:rPr>
        <w:t xml:space="preserve"> „ Szpital </w:t>
      </w:r>
      <w:proofErr w:type="spellStart"/>
      <w:r w:rsidR="00DD4544" w:rsidRPr="00CD7D4A">
        <w:rPr>
          <w:rFonts w:ascii="Times New Roman" w:hAnsi="Times New Roman"/>
          <w:sz w:val="24"/>
          <w:szCs w:val="24"/>
        </w:rPr>
        <w:t>Geriatryczno</w:t>
      </w:r>
      <w:proofErr w:type="spellEnd"/>
      <w:r w:rsidR="00DD4544" w:rsidRPr="00CD7D4A">
        <w:rPr>
          <w:rFonts w:ascii="Times New Roman" w:hAnsi="Times New Roman"/>
          <w:sz w:val="24"/>
          <w:szCs w:val="24"/>
        </w:rPr>
        <w:t xml:space="preserve"> – Onkologiczny”</w:t>
      </w:r>
      <w:r w:rsidR="009E4C6F" w:rsidRPr="00CD7D4A">
        <w:rPr>
          <w:rFonts w:ascii="Times New Roman" w:hAnsi="Times New Roman"/>
          <w:sz w:val="24"/>
          <w:szCs w:val="24"/>
        </w:rPr>
        <w:t xml:space="preserve"> Katowice ul. Józefowska 119</w:t>
      </w:r>
      <w:r w:rsidR="006C0CCE" w:rsidRPr="00CD7D4A">
        <w:rPr>
          <w:rFonts w:ascii="Times New Roman" w:hAnsi="Times New Roman"/>
          <w:sz w:val="24"/>
          <w:szCs w:val="24"/>
        </w:rPr>
        <w:t>,</w:t>
      </w:r>
      <w:r w:rsidR="009E4C6F" w:rsidRPr="00CD7D4A">
        <w:rPr>
          <w:rFonts w:ascii="Times New Roman" w:hAnsi="Times New Roman"/>
          <w:sz w:val="24"/>
          <w:szCs w:val="24"/>
        </w:rPr>
        <w:t xml:space="preserve"> </w:t>
      </w:r>
      <w:r w:rsidR="00F26E63" w:rsidRPr="00CD7D4A">
        <w:rPr>
          <w:rFonts w:ascii="Times New Roman" w:hAnsi="Times New Roman"/>
          <w:b/>
          <w:sz w:val="24"/>
          <w:szCs w:val="24"/>
        </w:rPr>
        <w:t>za wyjątkiem</w:t>
      </w:r>
      <w:r w:rsidR="00F26E63" w:rsidRPr="00CD7D4A">
        <w:rPr>
          <w:rFonts w:ascii="Times New Roman" w:hAnsi="Times New Roman"/>
          <w:sz w:val="24"/>
          <w:szCs w:val="24"/>
        </w:rPr>
        <w:t>:</w:t>
      </w:r>
    </w:p>
    <w:p w:rsidR="00F26E63" w:rsidRPr="00CD7D4A" w:rsidRDefault="00083550" w:rsidP="00083550">
      <w:pPr>
        <w:pStyle w:val="Akapitzlist"/>
        <w:spacing w:after="0" w:line="240" w:lineRule="auto"/>
        <w:ind w:left="420"/>
        <w:jc w:val="both"/>
        <w:rPr>
          <w:rFonts w:ascii="Times New Roman" w:hAnsi="Times New Roman"/>
          <w:sz w:val="24"/>
          <w:szCs w:val="24"/>
        </w:rPr>
      </w:pPr>
      <w:r w:rsidRPr="00CD7D4A">
        <w:rPr>
          <w:rFonts w:ascii="Times New Roman" w:hAnsi="Times New Roman"/>
          <w:sz w:val="24"/>
          <w:szCs w:val="24"/>
        </w:rPr>
        <w:t xml:space="preserve">- </w:t>
      </w:r>
      <w:r w:rsidR="0090055B" w:rsidRPr="00CD7D4A">
        <w:rPr>
          <w:rFonts w:ascii="Times New Roman" w:hAnsi="Times New Roman"/>
          <w:sz w:val="24"/>
          <w:szCs w:val="24"/>
        </w:rPr>
        <w:t>diety dla pacjentek Oddziału Położniczego</w:t>
      </w:r>
      <w:r w:rsidR="00F26E63" w:rsidRPr="00CD7D4A">
        <w:rPr>
          <w:rFonts w:ascii="Times New Roman" w:hAnsi="Times New Roman"/>
          <w:sz w:val="24"/>
          <w:szCs w:val="24"/>
        </w:rPr>
        <w:t xml:space="preserve">, gdzie stosuje się dietę łatwo strawną, oraz diety z ograniczeniem łatwo przyswajalnych węglowodanów stosowanej przy cukrzycy, gdzie planuje się 4 posiłki, czyli dodatkowo II śniadanie dostarczane w następujący sposób: ze śniadaniem będzie dostarczane II śniadanie, </w:t>
      </w:r>
    </w:p>
    <w:p w:rsidR="00F26E63" w:rsidRPr="00CD7D4A" w:rsidRDefault="00083550" w:rsidP="00083550">
      <w:pPr>
        <w:pStyle w:val="Akapitzlist"/>
        <w:spacing w:after="0" w:line="240" w:lineRule="auto"/>
        <w:ind w:left="420"/>
        <w:jc w:val="both"/>
        <w:rPr>
          <w:rFonts w:ascii="Times New Roman" w:hAnsi="Times New Roman"/>
          <w:sz w:val="24"/>
          <w:szCs w:val="24"/>
        </w:rPr>
      </w:pPr>
      <w:r w:rsidRPr="00CD7D4A">
        <w:rPr>
          <w:rFonts w:ascii="Times New Roman" w:hAnsi="Times New Roman"/>
          <w:sz w:val="24"/>
          <w:szCs w:val="24"/>
        </w:rPr>
        <w:t xml:space="preserve">- </w:t>
      </w:r>
      <w:r w:rsidR="00F26E63" w:rsidRPr="00CD7D4A">
        <w:rPr>
          <w:rFonts w:ascii="Times New Roman" w:hAnsi="Times New Roman"/>
          <w:sz w:val="24"/>
          <w:szCs w:val="24"/>
        </w:rPr>
        <w:t>diety płynnej wysokobiałkowej, gdzie planuje się 5 posiłków</w:t>
      </w:r>
      <w:r w:rsidR="0090055B" w:rsidRPr="00CD7D4A">
        <w:rPr>
          <w:rFonts w:ascii="Times New Roman" w:hAnsi="Times New Roman"/>
          <w:sz w:val="24"/>
          <w:szCs w:val="24"/>
        </w:rPr>
        <w:t xml:space="preserve"> </w:t>
      </w:r>
      <w:r w:rsidR="00F26E63" w:rsidRPr="00CD7D4A">
        <w:rPr>
          <w:rFonts w:ascii="Times New Roman" w:hAnsi="Times New Roman"/>
          <w:sz w:val="24"/>
          <w:szCs w:val="24"/>
        </w:rPr>
        <w:t>czyli dodatkowo II śniadanie i podwieczorek dostarczane w następujący sposób: ze śniadaniem będzie dostarczane II śniadanie, z obiadem będzie dostarczony podwieczorek</w:t>
      </w:r>
    </w:p>
    <w:p w:rsidR="00571A3C" w:rsidRDefault="00571A3C" w:rsidP="00C046ED">
      <w:pPr>
        <w:pStyle w:val="Akapitzlist"/>
        <w:spacing w:after="0" w:line="240" w:lineRule="auto"/>
        <w:ind w:left="0"/>
        <w:jc w:val="both"/>
        <w:rPr>
          <w:rFonts w:ascii="Times New Roman" w:hAnsi="Times New Roman"/>
          <w:sz w:val="24"/>
          <w:szCs w:val="24"/>
        </w:rPr>
      </w:pPr>
    </w:p>
    <w:p w:rsidR="009E4C6F" w:rsidRDefault="009E4C6F" w:rsidP="00C046ED">
      <w:pPr>
        <w:pStyle w:val="Akapitzlist"/>
        <w:spacing w:after="0" w:line="240" w:lineRule="auto"/>
        <w:ind w:left="0"/>
        <w:jc w:val="both"/>
        <w:rPr>
          <w:rFonts w:ascii="Times New Roman" w:hAnsi="Times New Roman"/>
          <w:sz w:val="24"/>
          <w:szCs w:val="24"/>
        </w:rPr>
      </w:pPr>
      <w:r w:rsidRPr="00CD7D4A">
        <w:rPr>
          <w:rFonts w:ascii="Times New Roman" w:hAnsi="Times New Roman"/>
          <w:sz w:val="24"/>
          <w:szCs w:val="24"/>
        </w:rPr>
        <w:lastRenderedPageBreak/>
        <w:t>z uwzgl</w:t>
      </w:r>
      <w:r w:rsidRPr="00CD7D4A">
        <w:rPr>
          <w:rFonts w:ascii="Times New Roman" w:eastAsia="Arial Unicode MS" w:hAnsi="Times New Roman"/>
          <w:sz w:val="24"/>
          <w:szCs w:val="24"/>
        </w:rPr>
        <w:t>ę</w:t>
      </w:r>
      <w:r w:rsidRPr="00CD7D4A">
        <w:rPr>
          <w:rFonts w:ascii="Times New Roman" w:hAnsi="Times New Roman"/>
          <w:sz w:val="24"/>
          <w:szCs w:val="24"/>
        </w:rPr>
        <w:t>dnieniem zasad opisanych w SIWZ.</w:t>
      </w:r>
    </w:p>
    <w:p w:rsidR="00DA5952" w:rsidRPr="00CD7D4A" w:rsidRDefault="00DA5952" w:rsidP="00C046ED">
      <w:pPr>
        <w:pStyle w:val="Akapitzlist"/>
        <w:spacing w:after="0" w:line="240" w:lineRule="auto"/>
        <w:ind w:left="0"/>
        <w:jc w:val="both"/>
        <w:rPr>
          <w:rFonts w:ascii="Times New Roman" w:hAnsi="Times New Roman"/>
          <w:sz w:val="24"/>
          <w:szCs w:val="24"/>
        </w:rPr>
      </w:pPr>
    </w:p>
    <w:p w:rsidR="009E4C6F" w:rsidRPr="00CD7D4A" w:rsidRDefault="009E23F0" w:rsidP="00E70A68">
      <w:pPr>
        <w:pBdr>
          <w:top w:val="none" w:sz="0" w:space="0" w:color="auto"/>
          <w:left w:val="none" w:sz="0" w:space="0" w:color="auto"/>
          <w:bottom w:val="none" w:sz="0" w:space="0" w:color="auto"/>
          <w:right w:val="none" w:sz="0" w:space="0" w:color="auto"/>
          <w:bar w:val="none" w:sz="0" w:color="auto"/>
        </w:pBdr>
        <w:ind w:left="360"/>
        <w:jc w:val="center"/>
        <w:rPr>
          <w:rFonts w:eastAsia="Times New Roman"/>
          <w:b/>
          <w:bCs/>
          <w:color w:val="000000"/>
          <w:u w:color="000000"/>
          <w:lang w:val="pl-PL" w:eastAsia="pl-PL"/>
        </w:rPr>
      </w:pPr>
      <w:r w:rsidRPr="00CD7D4A">
        <w:rPr>
          <w:b/>
          <w:u w:color="000000"/>
          <w:lang w:val="pl-PL"/>
        </w:rPr>
        <w:t xml:space="preserve">§ </w:t>
      </w:r>
      <w:r w:rsidRPr="00CD7D4A">
        <w:rPr>
          <w:rFonts w:eastAsia="Times New Roman"/>
          <w:b/>
          <w:u w:color="000000"/>
          <w:lang w:val="pl-PL"/>
        </w:rPr>
        <w:t>3</w:t>
      </w:r>
      <w:r w:rsidR="009E4C6F" w:rsidRPr="00CD7D4A">
        <w:rPr>
          <w:b/>
          <w:bCs/>
          <w:color w:val="000000"/>
          <w:u w:color="000000"/>
          <w:lang w:val="pl-PL" w:eastAsia="pl-PL"/>
        </w:rPr>
        <w:t xml:space="preserve">                                                                       </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color w:val="000000"/>
          <w:u w:color="000000"/>
          <w:lang w:val="pl-PL" w:eastAsia="pl-PL"/>
        </w:rPr>
        <w:t>1. Wykonawca musi zapewni</w:t>
      </w:r>
      <w:r w:rsidRPr="00CD7D4A">
        <w:rPr>
          <w:color w:val="000000"/>
          <w:u w:color="000000"/>
          <w:lang w:val="pl-PL" w:eastAsia="pl-PL"/>
        </w:rPr>
        <w:t xml:space="preserve">ć </w:t>
      </w:r>
      <w:r w:rsidRPr="00CD7D4A">
        <w:rPr>
          <w:rFonts w:eastAsia="Times New Roman"/>
          <w:color w:val="000000"/>
          <w:u w:color="000000"/>
          <w:lang w:val="pl-PL" w:eastAsia="pl-PL"/>
        </w:rPr>
        <w:t>wy</w:t>
      </w:r>
      <w:r w:rsidRPr="00CD7D4A">
        <w:rPr>
          <w:color w:val="000000"/>
          <w:u w:color="000000"/>
          <w:lang w:val="pl-PL" w:eastAsia="pl-PL"/>
        </w:rPr>
        <w:t>ż</w:t>
      </w:r>
      <w:r w:rsidRPr="00CD7D4A">
        <w:rPr>
          <w:rFonts w:eastAsia="Times New Roman"/>
          <w:color w:val="000000"/>
          <w:u w:color="000000"/>
          <w:lang w:val="pl-PL" w:eastAsia="pl-PL"/>
        </w:rPr>
        <w:t>ywienie zgodne z normami zalecanymi przez Pa</w:t>
      </w:r>
      <w:r w:rsidRPr="00CD7D4A">
        <w:rPr>
          <w:color w:val="000000"/>
          <w:u w:color="000000"/>
          <w:lang w:val="pl-PL" w:eastAsia="pl-PL"/>
        </w:rPr>
        <w:t>ń</w:t>
      </w:r>
      <w:r w:rsidRPr="00CD7D4A">
        <w:rPr>
          <w:rFonts w:eastAsia="Times New Roman"/>
          <w:color w:val="000000"/>
          <w:u w:color="000000"/>
          <w:lang w:val="pl-PL" w:eastAsia="pl-PL"/>
        </w:rPr>
        <w:t>stwowego</w:t>
      </w:r>
      <w:r w:rsidRPr="00CD7D4A">
        <w:rPr>
          <w:color w:val="000000"/>
          <w:u w:color="000000"/>
          <w:lang w:val="pl-PL" w:eastAsia="pl-PL"/>
        </w:rPr>
        <w:t> </w:t>
      </w:r>
      <w:r w:rsidRPr="00CD7D4A">
        <w:rPr>
          <w:rFonts w:eastAsia="Times New Roman"/>
          <w:color w:val="000000"/>
          <w:u w:color="000000"/>
          <w:lang w:val="pl-PL" w:eastAsia="pl-PL"/>
        </w:rPr>
        <w:t xml:space="preserve">Inspektora Sanitarnego oraz wg aktualnych wytycznych Instytutu </w:t>
      </w:r>
      <w:r w:rsidRPr="00CD7D4A">
        <w:rPr>
          <w:color w:val="000000"/>
          <w:u w:color="000000"/>
          <w:lang w:val="pl-PL" w:eastAsia="pl-PL"/>
        </w:rPr>
        <w:t>Ż</w:t>
      </w:r>
      <w:r w:rsidRPr="00CD7D4A">
        <w:rPr>
          <w:rFonts w:eastAsia="Times New Roman"/>
          <w:color w:val="000000"/>
          <w:u w:color="000000"/>
          <w:lang w:val="pl-PL" w:eastAsia="pl-PL"/>
        </w:rPr>
        <w:t>ywno</w:t>
      </w:r>
      <w:r w:rsidRPr="00CD7D4A">
        <w:rPr>
          <w:color w:val="000000"/>
          <w:u w:color="000000"/>
          <w:lang w:val="pl-PL" w:eastAsia="pl-PL"/>
        </w:rPr>
        <w:t>ś</w:t>
      </w:r>
      <w:r w:rsidRPr="00CD7D4A">
        <w:rPr>
          <w:rFonts w:eastAsia="Times New Roman"/>
          <w:color w:val="000000"/>
          <w:u w:color="000000"/>
          <w:lang w:val="pl-PL" w:eastAsia="pl-PL"/>
        </w:rPr>
        <w:t xml:space="preserve">ci i </w:t>
      </w:r>
      <w:r w:rsidRPr="00CD7D4A">
        <w:rPr>
          <w:color w:val="000000"/>
          <w:u w:color="000000"/>
          <w:lang w:val="pl-PL" w:eastAsia="pl-PL"/>
        </w:rPr>
        <w:t>Ż</w:t>
      </w:r>
      <w:r w:rsidRPr="00CD7D4A">
        <w:rPr>
          <w:rFonts w:eastAsia="Times New Roman"/>
          <w:color w:val="000000"/>
          <w:u w:color="000000"/>
          <w:lang w:val="pl-PL" w:eastAsia="pl-PL"/>
        </w:rPr>
        <w:t xml:space="preserve">ywienia oraz </w:t>
      </w:r>
      <w:r w:rsidRPr="00CD7D4A">
        <w:rPr>
          <w:color w:val="000000"/>
          <w:u w:color="000000"/>
          <w:lang w:val="pl-PL" w:eastAsia="pl-PL"/>
        </w:rPr>
        <w:t> </w:t>
      </w:r>
      <w:r w:rsidRPr="00CD7D4A">
        <w:rPr>
          <w:rFonts w:eastAsia="Times New Roman"/>
          <w:color w:val="000000"/>
          <w:u w:color="000000"/>
          <w:lang w:val="pl-PL" w:eastAsia="pl-PL"/>
        </w:rPr>
        <w:t>zgodnie z ustaw</w:t>
      </w:r>
      <w:r w:rsidRPr="00CD7D4A">
        <w:rPr>
          <w:color w:val="000000"/>
          <w:u w:color="000000"/>
          <w:lang w:val="pl-PL" w:eastAsia="pl-PL"/>
        </w:rPr>
        <w:t xml:space="preserve">ą </w:t>
      </w:r>
      <w:r w:rsidRPr="00CD7D4A">
        <w:rPr>
          <w:rFonts w:eastAsia="Times New Roman"/>
          <w:color w:val="000000"/>
          <w:u w:color="000000"/>
          <w:lang w:val="pl-PL" w:eastAsia="pl-PL"/>
        </w:rPr>
        <w:t>o bezpiecze</w:t>
      </w:r>
      <w:r w:rsidRPr="00CD7D4A">
        <w:rPr>
          <w:color w:val="000000"/>
          <w:u w:color="000000"/>
          <w:lang w:val="pl-PL" w:eastAsia="pl-PL"/>
        </w:rPr>
        <w:t>ń</w:t>
      </w:r>
      <w:r w:rsidRPr="00CD7D4A">
        <w:rPr>
          <w:rFonts w:eastAsia="Times New Roman"/>
          <w:color w:val="000000"/>
          <w:u w:color="000000"/>
          <w:lang w:val="pl-PL" w:eastAsia="pl-PL"/>
        </w:rPr>
        <w:t xml:space="preserve">stwie </w:t>
      </w:r>
      <w:r w:rsidRPr="00CD7D4A">
        <w:rPr>
          <w:color w:val="000000"/>
          <w:u w:color="000000"/>
          <w:lang w:val="pl-PL" w:eastAsia="pl-PL"/>
        </w:rPr>
        <w:t>ż</w:t>
      </w:r>
      <w:r w:rsidRPr="00CD7D4A">
        <w:rPr>
          <w:rFonts w:eastAsia="Times New Roman"/>
          <w:color w:val="000000"/>
          <w:u w:color="000000"/>
          <w:lang w:val="pl-PL" w:eastAsia="pl-PL"/>
        </w:rPr>
        <w:t>ywno</w:t>
      </w:r>
      <w:r w:rsidRPr="00CD7D4A">
        <w:rPr>
          <w:color w:val="000000"/>
          <w:u w:color="000000"/>
          <w:lang w:val="pl-PL" w:eastAsia="pl-PL"/>
        </w:rPr>
        <w:t>ś</w:t>
      </w:r>
      <w:r w:rsidRPr="00CD7D4A">
        <w:rPr>
          <w:rFonts w:eastAsia="Times New Roman"/>
          <w:color w:val="000000"/>
          <w:u w:color="000000"/>
          <w:lang w:val="pl-PL" w:eastAsia="pl-PL"/>
        </w:rPr>
        <w:t xml:space="preserve">ci i </w:t>
      </w:r>
      <w:r w:rsidRPr="00CD7D4A">
        <w:rPr>
          <w:color w:val="000000"/>
          <w:u w:color="000000"/>
          <w:lang w:val="pl-PL" w:eastAsia="pl-PL"/>
        </w:rPr>
        <w:t>ż</w:t>
      </w:r>
      <w:r w:rsidRPr="00CD7D4A">
        <w:rPr>
          <w:rFonts w:eastAsia="Times New Roman"/>
          <w:color w:val="000000"/>
          <w:u w:color="000000"/>
          <w:lang w:val="pl-PL" w:eastAsia="pl-PL"/>
        </w:rPr>
        <w:t>ywienia z dnia 25 sierpnia 2006r</w:t>
      </w:r>
      <w:r w:rsidR="00571A3C">
        <w:rPr>
          <w:rFonts w:eastAsia="Times New Roman"/>
          <w:color w:val="000000"/>
          <w:u w:color="000000"/>
          <w:lang w:val="pl-PL" w:eastAsia="pl-PL"/>
        </w:rPr>
        <w:t>. (jednolity tekst - Dz. U. 201</w:t>
      </w:r>
      <w:r w:rsidR="0000728B">
        <w:rPr>
          <w:rFonts w:eastAsia="Times New Roman"/>
          <w:color w:val="000000"/>
          <w:u w:color="000000"/>
          <w:lang w:val="pl-PL" w:eastAsia="pl-PL"/>
        </w:rPr>
        <w:t>9</w:t>
      </w:r>
      <w:r w:rsidRPr="00CD7D4A">
        <w:rPr>
          <w:rFonts w:eastAsia="Times New Roman"/>
          <w:color w:val="000000"/>
          <w:u w:color="000000"/>
          <w:lang w:val="pl-PL" w:eastAsia="pl-PL"/>
        </w:rPr>
        <w:t xml:space="preserve"> poz. </w:t>
      </w:r>
      <w:r w:rsidRPr="00CD7D4A">
        <w:rPr>
          <w:color w:val="000000"/>
          <w:u w:color="000000"/>
          <w:lang w:val="pl-PL" w:eastAsia="pl-PL"/>
        </w:rPr>
        <w:t> </w:t>
      </w:r>
      <w:r w:rsidR="00A62DFA" w:rsidRPr="00CD7D4A">
        <w:rPr>
          <w:rFonts w:eastAsia="Times New Roman"/>
          <w:color w:val="000000"/>
          <w:u w:color="000000"/>
          <w:lang w:val="pl-PL" w:eastAsia="pl-PL"/>
        </w:rPr>
        <w:t>1</w:t>
      </w:r>
      <w:r w:rsidR="0000728B">
        <w:rPr>
          <w:rFonts w:eastAsia="Times New Roman"/>
          <w:color w:val="000000"/>
          <w:u w:color="000000"/>
          <w:lang w:val="pl-PL" w:eastAsia="pl-PL"/>
        </w:rPr>
        <w:t>252</w:t>
      </w:r>
      <w:r w:rsidR="00A62DFA" w:rsidRPr="00CD7D4A">
        <w:rPr>
          <w:rFonts w:eastAsia="Times New Roman"/>
          <w:color w:val="000000"/>
          <w:u w:color="000000"/>
          <w:lang w:val="pl-PL" w:eastAsia="pl-PL"/>
        </w:rPr>
        <w:t xml:space="preserve"> z późn.zm.</w:t>
      </w:r>
      <w:r w:rsidRPr="00CD7D4A">
        <w:rPr>
          <w:rFonts w:eastAsia="Times New Roman"/>
          <w:color w:val="000000"/>
          <w:u w:color="000000"/>
          <w:lang w:val="pl-PL" w:eastAsia="pl-PL"/>
        </w:rPr>
        <w:t>) i przepisami wykonawczymi do tej ustawy oraz Rozporz</w:t>
      </w:r>
      <w:r w:rsidRPr="00CD7D4A">
        <w:rPr>
          <w:color w:val="000000"/>
          <w:u w:color="000000"/>
          <w:lang w:val="pl-PL" w:eastAsia="pl-PL"/>
        </w:rPr>
        <w:t>ą</w:t>
      </w:r>
      <w:r w:rsidRPr="00CD7D4A">
        <w:rPr>
          <w:rFonts w:eastAsia="Times New Roman"/>
          <w:color w:val="000000"/>
          <w:u w:color="000000"/>
          <w:lang w:val="pl-PL" w:eastAsia="pl-PL"/>
        </w:rPr>
        <w:t xml:space="preserve">dzeniem (WE)Nr 852/2004 Parlamentu Europejskiego i Rady z dnia 29 kwietnia 2004 r. w sprawie higieny </w:t>
      </w:r>
      <w:r w:rsidRPr="00CD7D4A">
        <w:rPr>
          <w:color w:val="000000"/>
          <w:u w:color="000000"/>
          <w:lang w:val="pl-PL" w:eastAsia="pl-PL"/>
        </w:rPr>
        <w:t>ś</w:t>
      </w:r>
      <w:r w:rsidRPr="00CD7D4A">
        <w:rPr>
          <w:rFonts w:eastAsia="Times New Roman"/>
          <w:color w:val="000000"/>
          <w:u w:color="000000"/>
          <w:lang w:val="pl-PL" w:eastAsia="pl-PL"/>
        </w:rPr>
        <w:t>rodk</w:t>
      </w:r>
      <w:r w:rsidRPr="00CD7D4A">
        <w:rPr>
          <w:color w:val="000000"/>
          <w:u w:color="000000"/>
          <w:lang w:val="pl-PL" w:eastAsia="pl-PL"/>
        </w:rPr>
        <w:t>ó</w:t>
      </w:r>
      <w:r w:rsidRPr="00CD7D4A">
        <w:rPr>
          <w:rFonts w:eastAsia="Times New Roman"/>
          <w:color w:val="000000"/>
          <w:u w:color="000000"/>
          <w:lang w:val="pl-PL" w:eastAsia="pl-PL"/>
        </w:rPr>
        <w:t>w</w:t>
      </w:r>
      <w:r w:rsidRPr="00CD7D4A">
        <w:rPr>
          <w:color w:val="000000"/>
          <w:u w:color="000000"/>
          <w:lang w:val="pl-PL" w:eastAsia="pl-PL"/>
        </w:rPr>
        <w:t> </w:t>
      </w:r>
      <w:r w:rsidRPr="00CD7D4A">
        <w:rPr>
          <w:rFonts w:eastAsia="Times New Roman"/>
          <w:color w:val="000000"/>
          <w:u w:color="000000"/>
          <w:lang w:val="pl-PL" w:eastAsia="pl-PL"/>
        </w:rPr>
        <w:t>spo</w:t>
      </w:r>
      <w:r w:rsidRPr="00CD7D4A">
        <w:rPr>
          <w:color w:val="000000"/>
          <w:u w:color="000000"/>
          <w:lang w:val="pl-PL" w:eastAsia="pl-PL"/>
        </w:rPr>
        <w:t>ż</w:t>
      </w:r>
      <w:r w:rsidRPr="00CD7D4A">
        <w:rPr>
          <w:rFonts w:eastAsia="Times New Roman"/>
          <w:color w:val="000000"/>
          <w:u w:color="000000"/>
          <w:lang w:val="pl-PL" w:eastAsia="pl-PL"/>
        </w:rPr>
        <w:t>ywczych</w:t>
      </w:r>
      <w:r w:rsidR="00C046ED" w:rsidRPr="00CD7D4A">
        <w:rPr>
          <w:rFonts w:eastAsia="Times New Roman"/>
          <w:color w:val="000000"/>
          <w:u w:color="000000"/>
          <w:lang w:val="pl-PL" w:eastAsia="pl-PL"/>
        </w:rPr>
        <w:t xml:space="preserve"> </w:t>
      </w:r>
      <w:r w:rsidRPr="00CD7D4A">
        <w:rPr>
          <w:rFonts w:eastAsia="Times New Roman"/>
          <w:color w:val="000000"/>
          <w:u w:color="000000"/>
          <w:lang w:val="pl-PL" w:eastAsia="pl-PL"/>
        </w:rPr>
        <w:t>( Dziennik Urz</w:t>
      </w:r>
      <w:r w:rsidRPr="00CD7D4A">
        <w:rPr>
          <w:color w:val="000000"/>
          <w:u w:color="000000"/>
          <w:lang w:val="pl-PL" w:eastAsia="pl-PL"/>
        </w:rPr>
        <w:t>ę</w:t>
      </w:r>
      <w:r w:rsidRPr="00CD7D4A">
        <w:rPr>
          <w:rFonts w:eastAsia="Times New Roman"/>
          <w:color w:val="000000"/>
          <w:u w:color="000000"/>
          <w:lang w:val="pl-PL" w:eastAsia="pl-PL"/>
        </w:rPr>
        <w:t>dowy Unii Europejskiej</w:t>
      </w:r>
      <w:r w:rsidRPr="00CD7D4A">
        <w:rPr>
          <w:rFonts w:eastAsia="Times New Roman"/>
          <w:i/>
          <w:iCs/>
          <w:color w:val="000000"/>
          <w:u w:color="000000"/>
          <w:lang w:val="pl-PL" w:eastAsia="pl-PL"/>
        </w:rPr>
        <w:t xml:space="preserve"> </w:t>
      </w:r>
      <w:r w:rsidRPr="00CD7D4A">
        <w:rPr>
          <w:rFonts w:eastAsia="Times New Roman"/>
          <w:color w:val="000000"/>
          <w:u w:color="000000"/>
          <w:lang w:val="pl-PL" w:eastAsia="pl-PL"/>
        </w:rPr>
        <w:t>z 30 kwietnia 2004 r., L 139/1 ), a tak</w:t>
      </w:r>
      <w:r w:rsidRPr="00CD7D4A">
        <w:rPr>
          <w:color w:val="000000"/>
          <w:u w:color="000000"/>
          <w:lang w:val="pl-PL" w:eastAsia="pl-PL"/>
        </w:rPr>
        <w:t>ż</w:t>
      </w:r>
      <w:r w:rsidRPr="00CD7D4A">
        <w:rPr>
          <w:rFonts w:eastAsia="Times New Roman"/>
          <w:color w:val="000000"/>
          <w:u w:color="000000"/>
          <w:lang w:val="pl-PL" w:eastAsia="pl-PL"/>
        </w:rPr>
        <w:t>e z zasadami dobrej praktyki, wg systemu HACCP, z uwzgl</w:t>
      </w:r>
      <w:r w:rsidRPr="00CD7D4A">
        <w:rPr>
          <w:color w:val="000000"/>
          <w:u w:color="000000"/>
          <w:lang w:val="pl-PL" w:eastAsia="pl-PL"/>
        </w:rPr>
        <w:t>ę</w:t>
      </w:r>
      <w:r w:rsidRPr="00CD7D4A">
        <w:rPr>
          <w:rFonts w:eastAsia="Times New Roman"/>
          <w:color w:val="000000"/>
          <w:u w:color="000000"/>
          <w:lang w:val="pl-PL" w:eastAsia="pl-PL"/>
        </w:rPr>
        <w:t>dnieniem w</w:t>
      </w:r>
      <w:r w:rsidRPr="00CD7D4A">
        <w:rPr>
          <w:color w:val="000000"/>
          <w:u w:color="000000"/>
          <w:lang w:val="pl-PL" w:eastAsia="pl-PL"/>
        </w:rPr>
        <w:t>ł</w:t>
      </w:r>
      <w:r w:rsidRPr="00CD7D4A">
        <w:rPr>
          <w:rFonts w:eastAsia="Times New Roman"/>
          <w:color w:val="000000"/>
          <w:u w:color="000000"/>
          <w:lang w:val="pl-PL" w:eastAsia="pl-PL"/>
        </w:rPr>
        <w:t>a</w:t>
      </w:r>
      <w:r w:rsidRPr="00CD7D4A">
        <w:rPr>
          <w:color w:val="000000"/>
          <w:u w:color="000000"/>
          <w:lang w:val="pl-PL" w:eastAsia="pl-PL"/>
        </w:rPr>
        <w:t>ś</w:t>
      </w:r>
      <w:r w:rsidRPr="00CD7D4A">
        <w:rPr>
          <w:rFonts w:eastAsia="Times New Roman"/>
          <w:color w:val="000000"/>
          <w:u w:color="000000"/>
          <w:lang w:val="pl-PL" w:eastAsia="pl-PL"/>
        </w:rPr>
        <w:t>ciwo</w:t>
      </w:r>
      <w:r w:rsidRPr="00CD7D4A">
        <w:rPr>
          <w:color w:val="000000"/>
          <w:u w:color="000000"/>
          <w:lang w:val="pl-PL" w:eastAsia="pl-PL"/>
        </w:rPr>
        <w:t>ś</w:t>
      </w:r>
      <w:r w:rsidRPr="00CD7D4A">
        <w:rPr>
          <w:rFonts w:eastAsia="Times New Roman"/>
          <w:color w:val="000000"/>
          <w:u w:color="000000"/>
          <w:lang w:val="pl-PL" w:eastAsia="pl-PL"/>
        </w:rPr>
        <w:t>ci od</w:t>
      </w:r>
      <w:r w:rsidRPr="00CD7D4A">
        <w:rPr>
          <w:color w:val="000000"/>
          <w:u w:color="000000"/>
          <w:lang w:val="pl-PL" w:eastAsia="pl-PL"/>
        </w:rPr>
        <w:t>ż</w:t>
      </w:r>
      <w:r w:rsidRPr="00CD7D4A">
        <w:rPr>
          <w:rFonts w:eastAsia="Times New Roman"/>
          <w:color w:val="000000"/>
          <w:u w:color="000000"/>
          <w:lang w:val="pl-PL" w:eastAsia="pl-PL"/>
        </w:rPr>
        <w:t>ywczych i kaloryczno</w:t>
      </w:r>
      <w:r w:rsidRPr="00CD7D4A">
        <w:rPr>
          <w:color w:val="000000"/>
          <w:u w:color="000000"/>
          <w:lang w:val="pl-PL" w:eastAsia="pl-PL"/>
        </w:rPr>
        <w:t>ś</w:t>
      </w:r>
      <w:r w:rsidRPr="00CD7D4A">
        <w:rPr>
          <w:rFonts w:eastAsia="Times New Roman"/>
          <w:color w:val="000000"/>
          <w:u w:color="000000"/>
          <w:lang w:val="pl-PL" w:eastAsia="pl-PL"/>
        </w:rPr>
        <w:t>ci posi</w:t>
      </w:r>
      <w:r w:rsidRPr="00CD7D4A">
        <w:rPr>
          <w:color w:val="000000"/>
          <w:u w:color="000000"/>
          <w:lang w:val="pl-PL" w:eastAsia="pl-PL"/>
        </w:rPr>
        <w:t>ł</w:t>
      </w:r>
      <w:r w:rsidRPr="00CD7D4A">
        <w:rPr>
          <w:rFonts w:eastAsia="Times New Roman"/>
          <w:color w:val="000000"/>
          <w:u w:color="000000"/>
          <w:lang w:val="pl-PL" w:eastAsia="pl-PL"/>
        </w:rPr>
        <w:t>k</w:t>
      </w:r>
      <w:r w:rsidRPr="00CD7D4A">
        <w:rPr>
          <w:color w:val="000000"/>
          <w:u w:color="000000"/>
          <w:lang w:val="pl-PL" w:eastAsia="pl-PL"/>
        </w:rPr>
        <w:t>ó</w:t>
      </w:r>
      <w:r w:rsidRPr="00CD7D4A">
        <w:rPr>
          <w:rFonts w:eastAsia="Times New Roman"/>
          <w:color w:val="000000"/>
          <w:u w:color="000000"/>
          <w:lang w:val="pl-PL" w:eastAsia="pl-PL"/>
        </w:rPr>
        <w:t>w, ich odpowiedniej jako</w:t>
      </w:r>
      <w:r w:rsidRPr="00CD7D4A">
        <w:rPr>
          <w:color w:val="000000"/>
          <w:u w:color="000000"/>
          <w:lang w:val="pl-PL" w:eastAsia="pl-PL"/>
        </w:rPr>
        <w:t>ś</w:t>
      </w:r>
      <w:r w:rsidRPr="00CD7D4A">
        <w:rPr>
          <w:rFonts w:eastAsia="Times New Roman"/>
          <w:color w:val="000000"/>
          <w:u w:color="000000"/>
          <w:lang w:val="pl-PL" w:eastAsia="pl-PL"/>
        </w:rPr>
        <w:t>ci, zr</w:t>
      </w:r>
      <w:r w:rsidRPr="00CD7D4A">
        <w:rPr>
          <w:color w:val="000000"/>
          <w:u w:color="000000"/>
          <w:lang w:val="pl-PL" w:eastAsia="pl-PL"/>
        </w:rPr>
        <w:t>óż</w:t>
      </w:r>
      <w:r w:rsidRPr="00CD7D4A">
        <w:rPr>
          <w:rFonts w:eastAsia="Times New Roman"/>
          <w:color w:val="000000"/>
          <w:u w:color="000000"/>
          <w:lang w:val="pl-PL" w:eastAsia="pl-PL"/>
        </w:rPr>
        <w:t>nicowania, walor</w:t>
      </w:r>
      <w:r w:rsidRPr="00CD7D4A">
        <w:rPr>
          <w:color w:val="000000"/>
          <w:u w:color="000000"/>
          <w:lang w:val="pl-PL" w:eastAsia="pl-PL"/>
        </w:rPr>
        <w:t>ó</w:t>
      </w:r>
      <w:r w:rsidRPr="00CD7D4A">
        <w:rPr>
          <w:rFonts w:eastAsia="Times New Roman"/>
          <w:color w:val="000000"/>
          <w:u w:color="000000"/>
          <w:lang w:val="pl-PL" w:eastAsia="pl-PL"/>
        </w:rPr>
        <w:t>w smakowych i estetycznych oraz</w:t>
      </w:r>
      <w:r w:rsidRPr="00CD7D4A">
        <w:rPr>
          <w:color w:val="000000"/>
          <w:u w:color="000000"/>
          <w:lang w:val="pl-PL" w:eastAsia="pl-PL"/>
        </w:rPr>
        <w:t> </w:t>
      </w:r>
      <w:r w:rsidRPr="00CD7D4A">
        <w:rPr>
          <w:rFonts w:eastAsia="Times New Roman"/>
          <w:color w:val="000000"/>
          <w:u w:color="000000"/>
          <w:lang w:val="pl-PL" w:eastAsia="pl-PL"/>
        </w:rPr>
        <w:t xml:space="preserve"> temperatury .</w:t>
      </w:r>
    </w:p>
    <w:p w:rsidR="009E4C6F" w:rsidRPr="00CD7D4A" w:rsidRDefault="009E4C6F" w:rsidP="009E4C6F">
      <w:pPr>
        <w:pStyle w:val="Tekstpodstawowy3"/>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rPr>
        <w:t>2. Wykonawca jest odpowiedzialny za utrzymanie odpowiedniego poziomu sanitarnego usługi żywienia oraz jakość oferowanych posiłków, tj.</w:t>
      </w:r>
      <w:r w:rsidR="00083550" w:rsidRPr="00CD7D4A">
        <w:rPr>
          <w:rFonts w:hAnsi="Times New Roman"/>
        </w:rPr>
        <w:t>:</w:t>
      </w:r>
      <w:r w:rsidRPr="00CD7D4A">
        <w:rPr>
          <w:rFonts w:hAnsi="Times New Roman"/>
        </w:rPr>
        <w:t xml:space="preserve"> </w:t>
      </w:r>
    </w:p>
    <w:p w:rsidR="00083550" w:rsidRPr="00CD7D4A" w:rsidRDefault="00083550" w:rsidP="00083550">
      <w:pPr>
        <w:pStyle w:val="Tekstpodstawowy3"/>
        <w:pBdr>
          <w:top w:val="none" w:sz="0" w:space="0" w:color="auto"/>
          <w:left w:val="none" w:sz="0" w:space="0" w:color="auto"/>
          <w:bottom w:val="none" w:sz="0" w:space="0" w:color="auto"/>
          <w:right w:val="none" w:sz="0" w:space="0" w:color="auto"/>
          <w:bar w:val="none" w:sz="0" w:color="auto"/>
        </w:pBdr>
        <w:ind w:left="360"/>
        <w:rPr>
          <w:rFonts w:hAnsi="Times New Roman"/>
        </w:rPr>
      </w:pPr>
      <w:r w:rsidRPr="00CD7D4A">
        <w:rPr>
          <w:rFonts w:hAnsi="Times New Roman"/>
        </w:rPr>
        <w:t xml:space="preserve">1) właściwe walory smakowe, organoleptyczne i estetyczne, </w:t>
      </w:r>
    </w:p>
    <w:p w:rsidR="00083550" w:rsidRPr="00CD7D4A" w:rsidRDefault="00083550" w:rsidP="00083550">
      <w:pPr>
        <w:pStyle w:val="Tekstpodstawowy3"/>
        <w:pBdr>
          <w:top w:val="none" w:sz="0" w:space="0" w:color="auto"/>
          <w:left w:val="none" w:sz="0" w:space="0" w:color="auto"/>
          <w:bottom w:val="none" w:sz="0" w:space="0" w:color="auto"/>
          <w:right w:val="none" w:sz="0" w:space="0" w:color="auto"/>
          <w:bar w:val="none" w:sz="0" w:color="auto"/>
        </w:pBdr>
        <w:ind w:left="360"/>
        <w:rPr>
          <w:rFonts w:hAnsi="Times New Roman"/>
        </w:rPr>
      </w:pPr>
      <w:r w:rsidRPr="00CD7D4A">
        <w:rPr>
          <w:rFonts w:hAnsi="Times New Roman"/>
        </w:rPr>
        <w:t xml:space="preserve">2) </w:t>
      </w:r>
      <w:r w:rsidR="00A8261E" w:rsidRPr="00CD7D4A">
        <w:rPr>
          <w:rFonts w:hAnsi="Times New Roman"/>
        </w:rPr>
        <w:t>temperaturę w momencie dostawy na oddział</w:t>
      </w:r>
      <w:r w:rsidRPr="00CD7D4A">
        <w:rPr>
          <w:rFonts w:hAnsi="Times New Roman"/>
        </w:rPr>
        <w:t xml:space="preserve">: </w:t>
      </w:r>
    </w:p>
    <w:p w:rsidR="00083550" w:rsidRPr="00CD7D4A" w:rsidRDefault="00083550" w:rsidP="00083550">
      <w:pPr>
        <w:numPr>
          <w:ilvl w:val="0"/>
          <w:numId w:val="7"/>
        </w:numPr>
        <w:pBdr>
          <w:top w:val="none" w:sz="0" w:space="0" w:color="auto"/>
          <w:left w:val="none" w:sz="0" w:space="0" w:color="auto"/>
          <w:bottom w:val="none" w:sz="0" w:space="0" w:color="auto"/>
          <w:right w:val="none" w:sz="0" w:space="0" w:color="auto"/>
          <w:bar w:val="none" w:sz="0" w:color="auto"/>
        </w:pBdr>
        <w:shd w:val="clear" w:color="auto" w:fill="FFFFFF"/>
        <w:tabs>
          <w:tab w:val="left" w:pos="720"/>
        </w:tabs>
        <w:ind w:left="714" w:hanging="357"/>
        <w:jc w:val="both"/>
        <w:rPr>
          <w:rFonts w:eastAsia="Times New Roman"/>
          <w:color w:val="000000"/>
          <w:u w:color="000000"/>
          <w:lang w:val="pl-PL" w:eastAsia="pl-PL"/>
        </w:rPr>
      </w:pPr>
      <w:r w:rsidRPr="00CD7D4A">
        <w:rPr>
          <w:lang w:val="pl-PL"/>
        </w:rPr>
        <w:t>co najmniej</w:t>
      </w:r>
      <w:r w:rsidRPr="00CD7D4A">
        <w:rPr>
          <w:rFonts w:eastAsia="Times New Roman"/>
          <w:color w:val="000000"/>
          <w:u w:color="000000"/>
          <w:lang w:val="pl-PL" w:eastAsia="pl-PL"/>
        </w:rPr>
        <w:t xml:space="preserve"> 75</w:t>
      </w:r>
      <w:r w:rsidRPr="00CD7D4A">
        <w:rPr>
          <w:color w:val="000000"/>
          <w:u w:color="000000"/>
          <w:lang w:val="pl-PL" w:eastAsia="pl-PL"/>
        </w:rPr>
        <w:t>°</w:t>
      </w:r>
      <w:r w:rsidRPr="00CD7D4A">
        <w:rPr>
          <w:rFonts w:eastAsia="Times New Roman"/>
          <w:color w:val="000000"/>
          <w:u w:color="000000"/>
          <w:lang w:val="pl-PL" w:eastAsia="pl-PL"/>
        </w:rPr>
        <w:t xml:space="preserve">C </w:t>
      </w:r>
      <w:r w:rsidRPr="00CD7D4A">
        <w:rPr>
          <w:color w:val="000000"/>
          <w:u w:color="000000"/>
          <w:lang w:val="pl-PL" w:eastAsia="pl-PL"/>
        </w:rPr>
        <w:t xml:space="preserve">– </w:t>
      </w:r>
      <w:r w:rsidRPr="00CD7D4A">
        <w:rPr>
          <w:rFonts w:eastAsia="Times New Roman"/>
          <w:color w:val="000000"/>
          <w:u w:color="000000"/>
          <w:lang w:val="pl-PL" w:eastAsia="pl-PL"/>
        </w:rPr>
        <w:t xml:space="preserve">dla zup, </w:t>
      </w:r>
    </w:p>
    <w:p w:rsidR="00083550" w:rsidRPr="00CD7D4A" w:rsidRDefault="00083550" w:rsidP="00083550">
      <w:pPr>
        <w:numPr>
          <w:ilvl w:val="0"/>
          <w:numId w:val="8"/>
        </w:numPr>
        <w:pBdr>
          <w:top w:val="none" w:sz="0" w:space="0" w:color="auto"/>
          <w:left w:val="none" w:sz="0" w:space="0" w:color="auto"/>
          <w:bottom w:val="none" w:sz="0" w:space="0" w:color="auto"/>
          <w:right w:val="none" w:sz="0" w:space="0" w:color="auto"/>
          <w:bar w:val="none" w:sz="0" w:color="auto"/>
        </w:pBdr>
        <w:shd w:val="clear" w:color="auto" w:fill="FFFFFF"/>
        <w:tabs>
          <w:tab w:val="left" w:pos="720"/>
        </w:tabs>
        <w:ind w:left="714" w:hanging="357"/>
        <w:jc w:val="both"/>
        <w:rPr>
          <w:rFonts w:eastAsia="Times New Roman"/>
          <w:color w:val="000000"/>
          <w:u w:color="000000"/>
          <w:lang w:val="pl-PL" w:eastAsia="pl-PL"/>
        </w:rPr>
      </w:pPr>
      <w:r w:rsidRPr="00CD7D4A">
        <w:rPr>
          <w:lang w:val="pl-PL"/>
        </w:rPr>
        <w:t>co najmniej</w:t>
      </w:r>
      <w:r w:rsidRPr="00CD7D4A">
        <w:rPr>
          <w:rFonts w:eastAsia="Times New Roman"/>
          <w:color w:val="000000"/>
          <w:u w:color="000000"/>
          <w:lang w:val="pl-PL" w:eastAsia="pl-PL"/>
        </w:rPr>
        <w:t xml:space="preserve"> 65</w:t>
      </w:r>
      <w:r w:rsidRPr="00CD7D4A">
        <w:rPr>
          <w:color w:val="000000"/>
          <w:u w:color="000000"/>
          <w:lang w:val="pl-PL" w:eastAsia="pl-PL"/>
        </w:rPr>
        <w:t>°</w:t>
      </w:r>
      <w:r w:rsidRPr="00CD7D4A">
        <w:rPr>
          <w:rFonts w:eastAsia="Times New Roman"/>
          <w:color w:val="000000"/>
          <w:u w:color="000000"/>
          <w:lang w:val="pl-PL" w:eastAsia="pl-PL"/>
        </w:rPr>
        <w:t xml:space="preserve">C </w:t>
      </w:r>
      <w:r w:rsidRPr="00CD7D4A">
        <w:rPr>
          <w:color w:val="000000"/>
          <w:u w:color="000000"/>
          <w:lang w:val="pl-PL" w:eastAsia="pl-PL"/>
        </w:rPr>
        <w:t xml:space="preserve">– </w:t>
      </w:r>
      <w:r w:rsidRPr="00CD7D4A">
        <w:rPr>
          <w:rFonts w:eastAsia="Times New Roman"/>
          <w:color w:val="000000"/>
          <w:u w:color="000000"/>
          <w:lang w:val="pl-PL" w:eastAsia="pl-PL"/>
        </w:rPr>
        <w:t>dla drugich da</w:t>
      </w:r>
      <w:r w:rsidRPr="00CD7D4A">
        <w:rPr>
          <w:color w:val="000000"/>
          <w:u w:color="000000"/>
          <w:lang w:val="pl-PL" w:eastAsia="pl-PL"/>
        </w:rPr>
        <w:t>ń</w:t>
      </w:r>
      <w:r w:rsidRPr="00CD7D4A">
        <w:rPr>
          <w:rFonts w:eastAsia="Times New Roman"/>
          <w:color w:val="000000"/>
          <w:u w:color="000000"/>
          <w:lang w:val="pl-PL" w:eastAsia="pl-PL"/>
        </w:rPr>
        <w:t>,</w:t>
      </w:r>
    </w:p>
    <w:p w:rsidR="00083550" w:rsidRPr="00CD7D4A" w:rsidRDefault="00083550" w:rsidP="00083550">
      <w:pPr>
        <w:numPr>
          <w:ilvl w:val="0"/>
          <w:numId w:val="9"/>
        </w:numPr>
        <w:pBdr>
          <w:top w:val="none" w:sz="0" w:space="0" w:color="auto"/>
          <w:left w:val="none" w:sz="0" w:space="0" w:color="auto"/>
          <w:bottom w:val="none" w:sz="0" w:space="0" w:color="auto"/>
          <w:right w:val="none" w:sz="0" w:space="0" w:color="auto"/>
          <w:bar w:val="none" w:sz="0" w:color="auto"/>
        </w:pBdr>
        <w:shd w:val="clear" w:color="auto" w:fill="FFFFFF"/>
        <w:tabs>
          <w:tab w:val="num" w:pos="785"/>
        </w:tabs>
        <w:ind w:left="785" w:hanging="428"/>
        <w:jc w:val="both"/>
        <w:rPr>
          <w:color w:val="000000"/>
          <w:u w:color="000000"/>
          <w:lang w:val="pl-PL" w:eastAsia="pl-PL"/>
        </w:rPr>
      </w:pPr>
      <w:r w:rsidRPr="00CD7D4A">
        <w:rPr>
          <w:lang w:val="pl-PL"/>
        </w:rPr>
        <w:t>co najmniej</w:t>
      </w:r>
      <w:r w:rsidRPr="00CD7D4A">
        <w:rPr>
          <w:rFonts w:eastAsia="Times New Roman"/>
          <w:color w:val="000000"/>
          <w:u w:color="000000"/>
          <w:lang w:val="pl-PL" w:eastAsia="pl-PL"/>
        </w:rPr>
        <w:t xml:space="preserve"> 75</w:t>
      </w:r>
      <w:r w:rsidRPr="00CD7D4A">
        <w:rPr>
          <w:color w:val="000000"/>
          <w:u w:color="000000"/>
          <w:lang w:val="pl-PL" w:eastAsia="pl-PL"/>
        </w:rPr>
        <w:t>°</w:t>
      </w:r>
      <w:r w:rsidRPr="00CD7D4A">
        <w:rPr>
          <w:rFonts w:eastAsia="Times New Roman"/>
          <w:color w:val="000000"/>
          <w:u w:color="000000"/>
          <w:lang w:val="pl-PL" w:eastAsia="pl-PL"/>
        </w:rPr>
        <w:t>C - dla gor</w:t>
      </w:r>
      <w:r w:rsidRPr="00CD7D4A">
        <w:rPr>
          <w:color w:val="000000"/>
          <w:u w:color="000000"/>
          <w:lang w:val="pl-PL" w:eastAsia="pl-PL"/>
        </w:rPr>
        <w:t>ą</w:t>
      </w:r>
      <w:r w:rsidRPr="00CD7D4A">
        <w:rPr>
          <w:rFonts w:eastAsia="Times New Roman"/>
          <w:color w:val="000000"/>
          <w:u w:color="000000"/>
          <w:lang w:val="pl-PL" w:eastAsia="pl-PL"/>
        </w:rPr>
        <w:t>cych napoj</w:t>
      </w:r>
      <w:r w:rsidRPr="00CD7D4A">
        <w:rPr>
          <w:color w:val="000000"/>
          <w:u w:color="000000"/>
          <w:lang w:val="pl-PL" w:eastAsia="pl-PL"/>
        </w:rPr>
        <w:t>ó</w:t>
      </w:r>
      <w:r w:rsidRPr="00CD7D4A">
        <w:rPr>
          <w:rFonts w:eastAsia="Times New Roman"/>
          <w:color w:val="000000"/>
          <w:u w:color="000000"/>
          <w:lang w:val="pl-PL" w:eastAsia="pl-PL"/>
        </w:rPr>
        <w:t xml:space="preserve">w, </w:t>
      </w:r>
    </w:p>
    <w:p w:rsidR="00083550" w:rsidRPr="00CD7D4A" w:rsidRDefault="00083550" w:rsidP="00083550">
      <w:pPr>
        <w:numPr>
          <w:ilvl w:val="0"/>
          <w:numId w:val="10"/>
        </w:numPr>
        <w:pBdr>
          <w:top w:val="none" w:sz="0" w:space="0" w:color="auto"/>
          <w:left w:val="none" w:sz="0" w:space="0" w:color="auto"/>
          <w:bottom w:val="none" w:sz="0" w:space="0" w:color="auto"/>
          <w:right w:val="none" w:sz="0" w:space="0" w:color="auto"/>
          <w:bar w:val="none" w:sz="0" w:color="auto"/>
        </w:pBdr>
        <w:shd w:val="clear" w:color="auto" w:fill="FFFFFF"/>
        <w:tabs>
          <w:tab w:val="left" w:pos="720"/>
        </w:tabs>
        <w:ind w:left="714" w:hanging="357"/>
        <w:jc w:val="both"/>
        <w:rPr>
          <w:rFonts w:eastAsia="Times New Roman"/>
          <w:color w:val="000000"/>
          <w:u w:color="000000"/>
          <w:lang w:val="pl-PL" w:eastAsia="pl-PL"/>
        </w:rPr>
      </w:pPr>
      <w:r w:rsidRPr="00CD7D4A">
        <w:rPr>
          <w:rFonts w:eastAsia="Times New Roman"/>
          <w:color w:val="000000"/>
          <w:u w:color="000000"/>
          <w:lang w:val="pl-PL" w:eastAsia="pl-PL"/>
        </w:rPr>
        <w:t xml:space="preserve"> 4</w:t>
      </w:r>
      <w:r w:rsidRPr="00CD7D4A">
        <w:rPr>
          <w:color w:val="000000"/>
          <w:u w:color="000000"/>
          <w:lang w:val="pl-PL" w:eastAsia="pl-PL"/>
        </w:rPr>
        <w:t>°</w:t>
      </w:r>
      <w:r w:rsidRPr="00CD7D4A">
        <w:rPr>
          <w:rFonts w:eastAsia="Times New Roman"/>
          <w:color w:val="000000"/>
          <w:u w:color="000000"/>
          <w:lang w:val="pl-PL" w:eastAsia="pl-PL"/>
        </w:rPr>
        <w:t>C - sa</w:t>
      </w:r>
      <w:r w:rsidRPr="00CD7D4A">
        <w:rPr>
          <w:color w:val="000000"/>
          <w:u w:color="000000"/>
          <w:lang w:val="pl-PL" w:eastAsia="pl-PL"/>
        </w:rPr>
        <w:t>ł</w:t>
      </w:r>
      <w:r w:rsidRPr="00CD7D4A">
        <w:rPr>
          <w:rFonts w:eastAsia="Times New Roman"/>
          <w:color w:val="000000"/>
          <w:u w:color="000000"/>
          <w:lang w:val="pl-PL" w:eastAsia="pl-PL"/>
        </w:rPr>
        <w:t>atki, sur</w:t>
      </w:r>
      <w:r w:rsidRPr="00CD7D4A">
        <w:rPr>
          <w:color w:val="000000"/>
          <w:u w:color="000000"/>
          <w:lang w:val="pl-PL" w:eastAsia="pl-PL"/>
        </w:rPr>
        <w:t>ó</w:t>
      </w:r>
      <w:r w:rsidRPr="00CD7D4A">
        <w:rPr>
          <w:rFonts w:eastAsia="Times New Roman"/>
          <w:color w:val="000000"/>
          <w:u w:color="000000"/>
          <w:lang w:val="pl-PL" w:eastAsia="pl-PL"/>
        </w:rPr>
        <w:t>wki, sosy i inne potrawy serwowane na zimno</w:t>
      </w:r>
    </w:p>
    <w:p w:rsidR="00083550" w:rsidRPr="00CD7D4A" w:rsidRDefault="00083550" w:rsidP="00083550">
      <w:pPr>
        <w:pStyle w:val="Tekstpodstawowy3"/>
        <w:pBdr>
          <w:top w:val="none" w:sz="0" w:space="0" w:color="auto"/>
          <w:left w:val="none" w:sz="0" w:space="0" w:color="auto"/>
          <w:bottom w:val="none" w:sz="0" w:space="0" w:color="auto"/>
          <w:right w:val="none" w:sz="0" w:space="0" w:color="auto"/>
          <w:bar w:val="none" w:sz="0" w:color="auto"/>
        </w:pBdr>
        <w:ind w:left="360"/>
        <w:rPr>
          <w:rFonts w:hAnsi="Times New Roman"/>
        </w:rPr>
      </w:pPr>
      <w:r w:rsidRPr="00CD7D4A">
        <w:rPr>
          <w:rFonts w:hAnsi="Times New Roman"/>
        </w:rPr>
        <w:t>3) czystość mikrobiologiczną dostarczanych potraw, dobór właściwych surowców oraz właściwych procesów technologicznych.</w:t>
      </w:r>
    </w:p>
    <w:p w:rsidR="006B2904" w:rsidRPr="00CD7D4A" w:rsidRDefault="006B2904" w:rsidP="006B2904">
      <w:pPr>
        <w:pBdr>
          <w:top w:val="none" w:sz="0" w:space="0" w:color="auto"/>
          <w:left w:val="none" w:sz="0" w:space="0" w:color="auto"/>
          <w:bottom w:val="none" w:sz="0" w:space="0" w:color="auto"/>
          <w:right w:val="none" w:sz="0" w:space="0" w:color="auto"/>
          <w:bar w:val="none" w:sz="0" w:color="auto"/>
        </w:pBdr>
        <w:shd w:val="clear" w:color="auto" w:fill="FFFFFF"/>
        <w:jc w:val="both"/>
        <w:rPr>
          <w:rFonts w:eastAsia="Times New Roman"/>
          <w:color w:val="000000"/>
          <w:u w:color="000000"/>
          <w:lang w:val="pl-PL" w:eastAsia="pl-PL"/>
        </w:rPr>
      </w:pPr>
      <w:r w:rsidRPr="00CD7D4A">
        <w:rPr>
          <w:rFonts w:eastAsia="Times New Roman"/>
          <w:u w:color="000000"/>
          <w:lang w:val="pl-PL" w:eastAsia="pl-PL"/>
        </w:rPr>
        <w:t>3. Do Wykonawcy b</w:t>
      </w:r>
      <w:r w:rsidRPr="00CD7D4A">
        <w:rPr>
          <w:u w:color="000000"/>
          <w:lang w:val="pl-PL" w:eastAsia="pl-PL"/>
        </w:rPr>
        <w:t>ę</w:t>
      </w:r>
      <w:r w:rsidRPr="00CD7D4A">
        <w:rPr>
          <w:rFonts w:eastAsia="Times New Roman"/>
          <w:u w:color="000000"/>
          <w:lang w:val="pl-PL" w:eastAsia="pl-PL"/>
        </w:rPr>
        <w:t>dzie nale</w:t>
      </w:r>
      <w:r w:rsidRPr="00CD7D4A">
        <w:rPr>
          <w:u w:color="000000"/>
          <w:lang w:val="pl-PL" w:eastAsia="pl-PL"/>
        </w:rPr>
        <w:t>ż</w:t>
      </w:r>
      <w:r w:rsidRPr="00CD7D4A">
        <w:rPr>
          <w:rFonts w:eastAsia="Times New Roman"/>
          <w:u w:color="000000"/>
          <w:lang w:val="pl-PL" w:eastAsia="pl-PL"/>
        </w:rPr>
        <w:t>a</w:t>
      </w:r>
      <w:r w:rsidRPr="00CD7D4A">
        <w:rPr>
          <w:u w:color="000000"/>
          <w:lang w:val="pl-PL" w:eastAsia="pl-PL"/>
        </w:rPr>
        <w:t>ł</w:t>
      </w:r>
      <w:r w:rsidRPr="00CD7D4A">
        <w:rPr>
          <w:rFonts w:eastAsia="Times New Roman"/>
          <w:u w:color="000000"/>
          <w:lang w:val="pl-PL" w:eastAsia="pl-PL"/>
        </w:rPr>
        <w:t>o prowadzenie miesięcznej ewidencji wydawanych posi</w:t>
      </w:r>
      <w:r w:rsidRPr="00CD7D4A">
        <w:rPr>
          <w:u w:color="000000"/>
          <w:lang w:val="pl-PL" w:eastAsia="pl-PL"/>
        </w:rPr>
        <w:t>ł</w:t>
      </w:r>
      <w:r w:rsidRPr="00CD7D4A">
        <w:rPr>
          <w:rFonts w:eastAsia="Times New Roman"/>
          <w:u w:color="000000"/>
          <w:lang w:val="pl-PL" w:eastAsia="pl-PL"/>
        </w:rPr>
        <w:t>k</w:t>
      </w:r>
      <w:r w:rsidRPr="00CD7D4A">
        <w:rPr>
          <w:u w:color="000000"/>
          <w:lang w:val="pl-PL" w:eastAsia="pl-PL"/>
        </w:rPr>
        <w:t>ó</w:t>
      </w:r>
      <w:r w:rsidRPr="00CD7D4A">
        <w:rPr>
          <w:rFonts w:eastAsia="Times New Roman"/>
          <w:u w:color="000000"/>
          <w:lang w:val="pl-PL" w:eastAsia="pl-PL"/>
        </w:rPr>
        <w:t>w z podzia</w:t>
      </w:r>
      <w:r w:rsidRPr="00CD7D4A">
        <w:rPr>
          <w:u w:color="000000"/>
          <w:lang w:val="pl-PL" w:eastAsia="pl-PL"/>
        </w:rPr>
        <w:t>ł</w:t>
      </w:r>
      <w:r w:rsidRPr="00CD7D4A">
        <w:rPr>
          <w:rFonts w:eastAsia="Times New Roman"/>
          <w:u w:color="000000"/>
          <w:lang w:val="pl-PL" w:eastAsia="pl-PL"/>
        </w:rPr>
        <w:t xml:space="preserve">em na </w:t>
      </w:r>
      <w:r w:rsidRPr="00CD7D4A">
        <w:rPr>
          <w:u w:color="000000"/>
          <w:lang w:val="pl-PL" w:eastAsia="pl-PL"/>
        </w:rPr>
        <w:t>poszczególne </w:t>
      </w:r>
      <w:r w:rsidRPr="00CD7D4A">
        <w:rPr>
          <w:rFonts w:eastAsia="Times New Roman"/>
          <w:u w:color="000000"/>
          <w:lang w:val="pl-PL" w:eastAsia="pl-PL"/>
        </w:rPr>
        <w:t>oddzia</w:t>
      </w:r>
      <w:r w:rsidRPr="00CD7D4A">
        <w:rPr>
          <w:u w:color="000000"/>
          <w:lang w:val="pl-PL" w:eastAsia="pl-PL"/>
        </w:rPr>
        <w:t>ł</w:t>
      </w:r>
      <w:r w:rsidRPr="00CD7D4A">
        <w:rPr>
          <w:rFonts w:eastAsia="Times New Roman"/>
          <w:u w:color="000000"/>
          <w:lang w:val="pl-PL" w:eastAsia="pl-PL"/>
        </w:rPr>
        <w:t>y, zatwierdzanej przez dietetyka Katowickiego Centrum Onkologii</w:t>
      </w:r>
      <w:r w:rsidRPr="00CD7D4A">
        <w:rPr>
          <w:rFonts w:eastAsia="Times New Roman"/>
          <w:color w:val="FF0000"/>
          <w:u w:color="000000"/>
          <w:lang w:val="pl-PL" w:eastAsia="pl-PL"/>
        </w:rPr>
        <w:t>.</w:t>
      </w:r>
      <w:r w:rsidRPr="00CD7D4A">
        <w:rPr>
          <w:rFonts w:eastAsia="Times New Roman"/>
          <w:color w:val="000000"/>
          <w:u w:color="000000"/>
          <w:lang w:val="pl-PL" w:eastAsia="pl-PL"/>
        </w:rPr>
        <w:t xml:space="preserve"> </w:t>
      </w:r>
    </w:p>
    <w:p w:rsidR="00B007A6" w:rsidRPr="00CD7D4A" w:rsidRDefault="00B007A6" w:rsidP="006B2904">
      <w:pPr>
        <w:pBdr>
          <w:top w:val="none" w:sz="0" w:space="0" w:color="auto"/>
          <w:left w:val="none" w:sz="0" w:space="0" w:color="auto"/>
          <w:bottom w:val="none" w:sz="0" w:space="0" w:color="auto"/>
          <w:right w:val="none" w:sz="0" w:space="0" w:color="auto"/>
          <w:bar w:val="none" w:sz="0" w:color="auto"/>
        </w:pBdr>
        <w:shd w:val="clear" w:color="auto" w:fill="FFFFFF"/>
        <w:jc w:val="both"/>
        <w:rPr>
          <w:rFonts w:eastAsia="Times New Roman"/>
          <w:color w:val="000000"/>
          <w:u w:color="000000"/>
          <w:lang w:val="pl-PL" w:eastAsia="pl-PL"/>
        </w:rPr>
      </w:pPr>
      <w:r w:rsidRPr="00CD7D4A">
        <w:rPr>
          <w:rFonts w:eastAsia="Times New Roman"/>
          <w:color w:val="000000"/>
          <w:u w:color="000000"/>
          <w:lang w:val="pl-PL" w:eastAsia="pl-PL"/>
        </w:rPr>
        <w:t>4. Zakupy surowc</w:t>
      </w:r>
      <w:r w:rsidRPr="00CD7D4A">
        <w:rPr>
          <w:color w:val="000000"/>
          <w:u w:color="000000"/>
          <w:lang w:val="pl-PL" w:eastAsia="pl-PL"/>
        </w:rPr>
        <w:t>ó</w:t>
      </w:r>
      <w:r w:rsidRPr="00CD7D4A">
        <w:rPr>
          <w:rFonts w:eastAsia="Times New Roman"/>
          <w:color w:val="000000"/>
          <w:u w:color="000000"/>
          <w:lang w:val="pl-PL" w:eastAsia="pl-PL"/>
        </w:rPr>
        <w:t>w Wykonawca b</w:t>
      </w:r>
      <w:r w:rsidRPr="00CD7D4A">
        <w:rPr>
          <w:color w:val="000000"/>
          <w:u w:color="000000"/>
          <w:lang w:val="pl-PL" w:eastAsia="pl-PL"/>
        </w:rPr>
        <w:t>ę</w:t>
      </w:r>
      <w:r w:rsidRPr="00CD7D4A">
        <w:rPr>
          <w:rFonts w:eastAsia="Times New Roman"/>
          <w:color w:val="000000"/>
          <w:u w:color="000000"/>
          <w:lang w:val="pl-PL" w:eastAsia="pl-PL"/>
        </w:rPr>
        <w:t>dzie realizowa</w:t>
      </w:r>
      <w:r w:rsidRPr="00CD7D4A">
        <w:rPr>
          <w:color w:val="000000"/>
          <w:u w:color="000000"/>
          <w:lang w:val="pl-PL" w:eastAsia="pl-PL"/>
        </w:rPr>
        <w:t xml:space="preserve">ł </w:t>
      </w:r>
      <w:r w:rsidRPr="00CD7D4A">
        <w:rPr>
          <w:rFonts w:eastAsia="Times New Roman"/>
          <w:color w:val="000000"/>
          <w:u w:color="000000"/>
          <w:lang w:val="pl-PL" w:eastAsia="pl-PL"/>
        </w:rPr>
        <w:t>we w</w:t>
      </w:r>
      <w:r w:rsidRPr="00CD7D4A">
        <w:rPr>
          <w:color w:val="000000"/>
          <w:u w:color="000000"/>
          <w:lang w:val="pl-PL" w:eastAsia="pl-PL"/>
        </w:rPr>
        <w:t>ł</w:t>
      </w:r>
      <w:r w:rsidRPr="00CD7D4A">
        <w:rPr>
          <w:rFonts w:eastAsia="Times New Roman"/>
          <w:color w:val="000000"/>
          <w:u w:color="000000"/>
          <w:lang w:val="pl-PL" w:eastAsia="pl-PL"/>
        </w:rPr>
        <w:t>asnym zakresie zapewniaj</w:t>
      </w:r>
      <w:r w:rsidRPr="00CD7D4A">
        <w:rPr>
          <w:color w:val="000000"/>
          <w:u w:color="000000"/>
          <w:lang w:val="pl-PL" w:eastAsia="pl-PL"/>
        </w:rPr>
        <w:t>ą</w:t>
      </w:r>
      <w:r w:rsidRPr="00CD7D4A">
        <w:rPr>
          <w:rFonts w:eastAsia="Times New Roman"/>
          <w:color w:val="000000"/>
          <w:u w:color="000000"/>
          <w:lang w:val="pl-PL" w:eastAsia="pl-PL"/>
        </w:rPr>
        <w:t>c ich</w:t>
      </w:r>
      <w:r w:rsidRPr="00CD7D4A">
        <w:rPr>
          <w:color w:val="000000"/>
          <w:u w:color="000000"/>
          <w:lang w:val="pl-PL" w:eastAsia="pl-PL"/>
        </w:rPr>
        <w:t>  </w:t>
      </w:r>
      <w:r w:rsidRPr="00CD7D4A">
        <w:rPr>
          <w:rFonts w:eastAsia="Times New Roman"/>
          <w:color w:val="000000"/>
          <w:u w:color="000000"/>
          <w:lang w:val="pl-PL" w:eastAsia="pl-PL"/>
        </w:rPr>
        <w:t>wysok</w:t>
      </w:r>
      <w:r w:rsidRPr="00CD7D4A">
        <w:rPr>
          <w:color w:val="000000"/>
          <w:u w:color="000000"/>
          <w:lang w:val="pl-PL" w:eastAsia="pl-PL"/>
        </w:rPr>
        <w:t xml:space="preserve">ą </w:t>
      </w:r>
      <w:r w:rsidRPr="00CD7D4A">
        <w:rPr>
          <w:rFonts w:eastAsia="Times New Roman"/>
          <w:color w:val="000000"/>
          <w:u w:color="000000"/>
          <w:lang w:val="pl-PL" w:eastAsia="pl-PL"/>
        </w:rPr>
        <w:t>jako</w:t>
      </w:r>
      <w:r w:rsidRPr="00CD7D4A">
        <w:rPr>
          <w:color w:val="000000"/>
          <w:u w:color="000000"/>
          <w:lang w:val="pl-PL" w:eastAsia="pl-PL"/>
        </w:rPr>
        <w:t>ść</w:t>
      </w:r>
      <w:r w:rsidRPr="00CD7D4A">
        <w:rPr>
          <w:rFonts w:eastAsia="Times New Roman"/>
          <w:color w:val="000000"/>
          <w:u w:color="000000"/>
          <w:lang w:val="pl-PL" w:eastAsia="pl-PL"/>
        </w:rPr>
        <w:t>.</w:t>
      </w:r>
    </w:p>
    <w:p w:rsidR="00B007A6" w:rsidRPr="00CD7D4A" w:rsidRDefault="00B007A6" w:rsidP="00B007A6">
      <w:pPr>
        <w:pStyle w:val="Tekstpodstawowy3"/>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rPr>
        <w:t xml:space="preserve">5. Posiłki sporządza się wg norm zalecanych przez Instytut Żywności i Żywienia w Warszawie z </w:t>
      </w:r>
    </w:p>
    <w:p w:rsidR="00B007A6" w:rsidRPr="00CD7D4A" w:rsidRDefault="00B007A6" w:rsidP="00B007A6">
      <w:pPr>
        <w:pStyle w:val="Tekstpodstawowy3"/>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rPr>
        <w:t>produktów najwyższej jakości, świeżych</w:t>
      </w:r>
      <w:r w:rsidR="003A0703">
        <w:rPr>
          <w:rFonts w:hAnsi="Times New Roman"/>
        </w:rPr>
        <w:t xml:space="preserve">, z aktualnym terminem ważności </w:t>
      </w:r>
      <w:r w:rsidRPr="00CD7D4A">
        <w:rPr>
          <w:rFonts w:hAnsi="Times New Roman"/>
        </w:rPr>
        <w:t>( nie dopuszcza się stosowania półproduktów np. gotowych sałatek, surówek, produktów mrożonych np. pierogów, klusek itp., produktów typu „instant”,</w:t>
      </w:r>
      <w:r w:rsidR="00A63498">
        <w:rPr>
          <w:rFonts w:hAnsi="Times New Roman"/>
        </w:rPr>
        <w:t xml:space="preserve"> proszku jajecznego,</w:t>
      </w:r>
      <w:r w:rsidRPr="00CD7D4A">
        <w:rPr>
          <w:rFonts w:hAnsi="Times New Roman"/>
        </w:rPr>
        <w:t xml:space="preserve"> produktów GMO, produktów gotowych; mrożone warzywa i owoce dopuszc</w:t>
      </w:r>
      <w:r w:rsidR="00E562CF" w:rsidRPr="00CD7D4A">
        <w:rPr>
          <w:rFonts w:hAnsi="Times New Roman"/>
        </w:rPr>
        <w:t>za się jedynie w okresie braku świeżych w sprzedaży</w:t>
      </w:r>
      <w:r w:rsidRPr="00CD7D4A">
        <w:rPr>
          <w:rFonts w:hAnsi="Times New Roman"/>
        </w:rPr>
        <w:t>)</w:t>
      </w:r>
      <w:r w:rsidR="00E562CF" w:rsidRPr="00CD7D4A">
        <w:rPr>
          <w:rFonts w:hAnsi="Times New Roman"/>
        </w:rPr>
        <w:t>.</w:t>
      </w:r>
    </w:p>
    <w:p w:rsidR="00B007A6" w:rsidRPr="00CD7D4A" w:rsidRDefault="00B007A6" w:rsidP="00B007A6">
      <w:pPr>
        <w:pBdr>
          <w:top w:val="none" w:sz="0" w:space="0" w:color="auto"/>
          <w:left w:val="none" w:sz="0" w:space="0" w:color="auto"/>
          <w:bottom w:val="none" w:sz="0" w:space="0" w:color="auto"/>
          <w:right w:val="none" w:sz="0" w:space="0" w:color="auto"/>
          <w:bar w:val="none" w:sz="0" w:color="auto"/>
        </w:pBdr>
        <w:shd w:val="clear" w:color="auto" w:fill="FFFFFF"/>
        <w:jc w:val="both"/>
        <w:rPr>
          <w:rFonts w:eastAsia="Times New Roman"/>
          <w:color w:val="000000"/>
          <w:u w:color="000000"/>
          <w:lang w:val="pl-PL" w:eastAsia="pl-PL"/>
        </w:rPr>
      </w:pPr>
      <w:r w:rsidRPr="00CD7D4A">
        <w:rPr>
          <w:rFonts w:eastAsia="Times New Roman"/>
          <w:color w:val="000000"/>
          <w:u w:color="000000"/>
          <w:lang w:val="pl-PL" w:eastAsia="pl-PL"/>
        </w:rPr>
        <w:t>6. Wykonawca b</w:t>
      </w:r>
      <w:r w:rsidRPr="00CD7D4A">
        <w:rPr>
          <w:color w:val="000000"/>
          <w:u w:color="000000"/>
          <w:lang w:val="pl-PL" w:eastAsia="pl-PL"/>
        </w:rPr>
        <w:t>ę</w:t>
      </w:r>
      <w:r w:rsidRPr="00CD7D4A">
        <w:rPr>
          <w:rFonts w:eastAsia="Times New Roman"/>
          <w:color w:val="000000"/>
          <w:u w:color="000000"/>
          <w:lang w:val="pl-PL" w:eastAsia="pl-PL"/>
        </w:rPr>
        <w:t>dzie odpowiedzialny za kontakty z organami nadzoru sanitarnego i realizacj</w:t>
      </w:r>
      <w:r w:rsidRPr="00CD7D4A">
        <w:rPr>
          <w:color w:val="000000"/>
          <w:u w:color="000000"/>
          <w:lang w:val="pl-PL" w:eastAsia="pl-PL"/>
        </w:rPr>
        <w:t xml:space="preserve">ę </w:t>
      </w:r>
      <w:proofErr w:type="spellStart"/>
      <w:r w:rsidRPr="00CD7D4A">
        <w:rPr>
          <w:color w:val="000000"/>
          <w:u w:color="000000"/>
          <w:lang w:val="pl-PL" w:eastAsia="pl-PL"/>
        </w:rPr>
        <w:t>z</w:t>
      </w:r>
      <w:r w:rsidRPr="00CD7D4A">
        <w:rPr>
          <w:rFonts w:eastAsia="Times New Roman"/>
          <w:color w:val="000000"/>
          <w:u w:color="000000"/>
          <w:lang w:val="pl-PL" w:eastAsia="pl-PL"/>
        </w:rPr>
        <w:t>alece</w:t>
      </w:r>
      <w:r w:rsidRPr="00CD7D4A">
        <w:rPr>
          <w:color w:val="000000"/>
          <w:u w:color="000000"/>
          <w:lang w:val="pl-PL" w:eastAsia="pl-PL"/>
        </w:rPr>
        <w:t>ń</w:t>
      </w:r>
      <w:r w:rsidRPr="00CD7D4A">
        <w:rPr>
          <w:rFonts w:eastAsia="Times New Roman"/>
          <w:color w:val="000000"/>
          <w:u w:color="000000"/>
          <w:lang w:val="pl-PL" w:eastAsia="pl-PL"/>
        </w:rPr>
        <w:t>.Na</w:t>
      </w:r>
      <w:proofErr w:type="spellEnd"/>
      <w:r w:rsidRPr="00CD7D4A">
        <w:rPr>
          <w:rFonts w:eastAsia="Times New Roman"/>
          <w:color w:val="000000"/>
          <w:u w:color="000000"/>
          <w:lang w:val="pl-PL" w:eastAsia="pl-PL"/>
        </w:rPr>
        <w:t xml:space="preserve"> w</w:t>
      </w:r>
      <w:r w:rsidRPr="00CD7D4A">
        <w:rPr>
          <w:color w:val="000000"/>
          <w:u w:color="000000"/>
          <w:lang w:val="pl-PL" w:eastAsia="pl-PL"/>
        </w:rPr>
        <w:t>ł</w:t>
      </w:r>
      <w:r w:rsidRPr="00CD7D4A">
        <w:rPr>
          <w:rFonts w:eastAsia="Times New Roman"/>
          <w:color w:val="000000"/>
          <w:u w:color="000000"/>
          <w:lang w:val="pl-PL" w:eastAsia="pl-PL"/>
        </w:rPr>
        <w:t>asny koszt dokonywa</w:t>
      </w:r>
      <w:r w:rsidRPr="00CD7D4A">
        <w:rPr>
          <w:color w:val="000000"/>
          <w:u w:color="000000"/>
          <w:lang w:val="pl-PL" w:eastAsia="pl-PL"/>
        </w:rPr>
        <w:t xml:space="preserve">ć </w:t>
      </w:r>
      <w:r w:rsidRPr="00CD7D4A">
        <w:rPr>
          <w:rFonts w:eastAsia="Times New Roman"/>
          <w:color w:val="000000"/>
          <w:u w:color="000000"/>
          <w:lang w:val="pl-PL" w:eastAsia="pl-PL"/>
        </w:rPr>
        <w:t>b</w:t>
      </w:r>
      <w:r w:rsidRPr="00CD7D4A">
        <w:rPr>
          <w:color w:val="000000"/>
          <w:u w:color="000000"/>
          <w:lang w:val="pl-PL" w:eastAsia="pl-PL"/>
        </w:rPr>
        <w:t>ę</w:t>
      </w:r>
      <w:r w:rsidRPr="00CD7D4A">
        <w:rPr>
          <w:rFonts w:eastAsia="Times New Roman"/>
          <w:color w:val="000000"/>
          <w:u w:color="000000"/>
          <w:lang w:val="pl-PL" w:eastAsia="pl-PL"/>
        </w:rPr>
        <w:t>dzie, co 6 miesi</w:t>
      </w:r>
      <w:r w:rsidRPr="00CD7D4A">
        <w:rPr>
          <w:color w:val="000000"/>
          <w:u w:color="000000"/>
          <w:lang w:val="pl-PL" w:eastAsia="pl-PL"/>
        </w:rPr>
        <w:t>ę</w:t>
      </w:r>
      <w:r w:rsidRPr="00CD7D4A">
        <w:rPr>
          <w:rFonts w:eastAsia="Times New Roman"/>
          <w:color w:val="000000"/>
          <w:u w:color="000000"/>
          <w:lang w:val="pl-PL" w:eastAsia="pl-PL"/>
        </w:rPr>
        <w:t>cy niezb</w:t>
      </w:r>
      <w:r w:rsidRPr="00CD7D4A">
        <w:rPr>
          <w:color w:val="000000"/>
          <w:u w:color="000000"/>
          <w:lang w:val="pl-PL" w:eastAsia="pl-PL"/>
        </w:rPr>
        <w:t>ę</w:t>
      </w:r>
      <w:r w:rsidRPr="00CD7D4A">
        <w:rPr>
          <w:rFonts w:eastAsia="Times New Roman"/>
          <w:color w:val="000000"/>
          <w:u w:color="000000"/>
          <w:lang w:val="pl-PL" w:eastAsia="pl-PL"/>
        </w:rPr>
        <w:t>dnych bada</w:t>
      </w:r>
      <w:r w:rsidRPr="00CD7D4A">
        <w:rPr>
          <w:color w:val="000000"/>
          <w:u w:color="000000"/>
          <w:lang w:val="pl-PL" w:eastAsia="pl-PL"/>
        </w:rPr>
        <w:t xml:space="preserve">ń </w:t>
      </w:r>
      <w:proofErr w:type="spellStart"/>
      <w:r w:rsidRPr="00CD7D4A">
        <w:rPr>
          <w:rFonts w:eastAsia="Times New Roman"/>
          <w:color w:val="000000"/>
          <w:u w:color="000000"/>
          <w:lang w:val="pl-PL" w:eastAsia="pl-PL"/>
        </w:rPr>
        <w:t>sanitarno</w:t>
      </w:r>
      <w:proofErr w:type="spellEnd"/>
      <w:r w:rsidRPr="00CD7D4A">
        <w:rPr>
          <w:rFonts w:eastAsia="Times New Roman"/>
          <w:color w:val="000000"/>
          <w:u w:color="000000"/>
          <w:lang w:val="pl-PL" w:eastAsia="pl-PL"/>
        </w:rPr>
        <w:t xml:space="preserve"> </w:t>
      </w:r>
      <w:r w:rsidRPr="00CD7D4A">
        <w:rPr>
          <w:color w:val="000000"/>
          <w:u w:color="000000"/>
          <w:lang w:val="pl-PL" w:eastAsia="pl-PL"/>
        </w:rPr>
        <w:t xml:space="preserve">– </w:t>
      </w:r>
      <w:r w:rsidRPr="00CD7D4A">
        <w:rPr>
          <w:rFonts w:eastAsia="Times New Roman"/>
          <w:color w:val="000000"/>
          <w:u w:color="000000"/>
          <w:lang w:val="pl-PL" w:eastAsia="pl-PL"/>
        </w:rPr>
        <w:t xml:space="preserve">epidemiologicznych takich jak: </w:t>
      </w:r>
    </w:p>
    <w:p w:rsidR="00B007A6" w:rsidRPr="00CD7D4A" w:rsidRDefault="00B007A6" w:rsidP="00B007A6">
      <w:pPr>
        <w:numPr>
          <w:ilvl w:val="0"/>
          <w:numId w:val="12"/>
        </w:numPr>
        <w:pBdr>
          <w:top w:val="none" w:sz="0" w:space="0" w:color="auto"/>
          <w:left w:val="none" w:sz="0" w:space="0" w:color="auto"/>
          <w:bottom w:val="none" w:sz="0" w:space="0" w:color="auto"/>
          <w:right w:val="none" w:sz="0" w:space="0" w:color="auto"/>
          <w:bar w:val="none" w:sz="0" w:color="auto"/>
        </w:pBdr>
        <w:shd w:val="clear" w:color="auto" w:fill="FFFFFF"/>
        <w:tabs>
          <w:tab w:val="num" w:pos="720"/>
        </w:tabs>
        <w:ind w:left="720" w:hanging="360"/>
        <w:jc w:val="both"/>
        <w:rPr>
          <w:rFonts w:eastAsia="Times New Roman"/>
          <w:color w:val="000000"/>
          <w:u w:color="000000"/>
          <w:lang w:val="pl-PL" w:eastAsia="pl-PL"/>
        </w:rPr>
      </w:pPr>
      <w:r w:rsidRPr="00CD7D4A">
        <w:rPr>
          <w:rFonts w:eastAsia="Times New Roman"/>
          <w:color w:val="000000"/>
          <w:u w:color="000000"/>
          <w:lang w:val="pl-PL" w:eastAsia="pl-PL"/>
        </w:rPr>
        <w:t>badanie mikrobiologiczne wymazu z r</w:t>
      </w:r>
      <w:r w:rsidRPr="00CD7D4A">
        <w:rPr>
          <w:color w:val="000000"/>
          <w:u w:color="000000"/>
          <w:lang w:val="pl-PL" w:eastAsia="pl-PL"/>
        </w:rPr>
        <w:t>ą</w:t>
      </w:r>
      <w:r w:rsidRPr="00CD7D4A">
        <w:rPr>
          <w:rFonts w:eastAsia="Times New Roman"/>
          <w:color w:val="000000"/>
          <w:u w:color="000000"/>
          <w:lang w:val="pl-PL" w:eastAsia="pl-PL"/>
        </w:rPr>
        <w:t>k pracownik</w:t>
      </w:r>
      <w:r w:rsidRPr="00CD7D4A">
        <w:rPr>
          <w:color w:val="000000"/>
          <w:u w:color="000000"/>
          <w:lang w:val="pl-PL" w:eastAsia="pl-PL"/>
        </w:rPr>
        <w:t>ó</w:t>
      </w:r>
      <w:r w:rsidRPr="00CD7D4A">
        <w:rPr>
          <w:rFonts w:eastAsia="Times New Roman"/>
          <w:color w:val="000000"/>
          <w:u w:color="000000"/>
          <w:lang w:val="pl-PL" w:eastAsia="pl-PL"/>
        </w:rPr>
        <w:t xml:space="preserve">w - co najmniej po 2 badania </w:t>
      </w:r>
    </w:p>
    <w:p w:rsidR="00B007A6" w:rsidRPr="00CD7D4A" w:rsidRDefault="00B007A6" w:rsidP="00B007A6">
      <w:pPr>
        <w:numPr>
          <w:ilvl w:val="0"/>
          <w:numId w:val="13"/>
        </w:numPr>
        <w:pBdr>
          <w:top w:val="none" w:sz="0" w:space="0" w:color="auto"/>
          <w:left w:val="none" w:sz="0" w:space="0" w:color="auto"/>
          <w:bottom w:val="none" w:sz="0" w:space="0" w:color="auto"/>
          <w:right w:val="none" w:sz="0" w:space="0" w:color="auto"/>
          <w:bar w:val="none" w:sz="0" w:color="auto"/>
        </w:pBdr>
        <w:shd w:val="clear" w:color="auto" w:fill="FFFFFF"/>
        <w:tabs>
          <w:tab w:val="num" w:pos="720"/>
        </w:tabs>
        <w:ind w:left="720" w:hanging="360"/>
        <w:jc w:val="both"/>
        <w:rPr>
          <w:rFonts w:eastAsia="Times New Roman"/>
          <w:color w:val="000000"/>
          <w:u w:color="000000"/>
          <w:lang w:val="pl-PL" w:eastAsia="pl-PL"/>
        </w:rPr>
      </w:pPr>
      <w:r w:rsidRPr="00CD7D4A">
        <w:rPr>
          <w:rFonts w:eastAsia="Times New Roman"/>
          <w:color w:val="000000"/>
          <w:u w:color="000000"/>
          <w:lang w:val="pl-PL" w:eastAsia="pl-PL"/>
        </w:rPr>
        <w:t>badanie laboratoryjne potraw w kierunku oceny zanieczyszcze</w:t>
      </w:r>
      <w:r w:rsidRPr="00CD7D4A">
        <w:rPr>
          <w:color w:val="000000"/>
          <w:u w:color="000000"/>
          <w:lang w:val="pl-PL" w:eastAsia="pl-PL"/>
        </w:rPr>
        <w:t xml:space="preserve">ń </w:t>
      </w:r>
      <w:r w:rsidRPr="00CD7D4A">
        <w:rPr>
          <w:rFonts w:eastAsia="Times New Roman"/>
          <w:color w:val="000000"/>
          <w:u w:color="000000"/>
          <w:lang w:val="pl-PL" w:eastAsia="pl-PL"/>
        </w:rPr>
        <w:t xml:space="preserve">mikrobiologicznych </w:t>
      </w:r>
      <w:r w:rsidRPr="00CD7D4A">
        <w:rPr>
          <w:color w:val="000000"/>
          <w:u w:color="000000"/>
          <w:lang w:val="pl-PL" w:eastAsia="pl-PL"/>
        </w:rPr>
        <w:t xml:space="preserve">– </w:t>
      </w:r>
      <w:r w:rsidRPr="00CD7D4A">
        <w:rPr>
          <w:rFonts w:eastAsia="Times New Roman"/>
          <w:color w:val="000000"/>
          <w:u w:color="000000"/>
          <w:lang w:val="pl-PL" w:eastAsia="pl-PL"/>
        </w:rPr>
        <w:t>co najmniej po 2 badania</w:t>
      </w:r>
    </w:p>
    <w:p w:rsidR="00B007A6" w:rsidRPr="00CD7D4A" w:rsidRDefault="00B007A6" w:rsidP="00B007A6">
      <w:pPr>
        <w:numPr>
          <w:ilvl w:val="0"/>
          <w:numId w:val="13"/>
        </w:numPr>
        <w:pBdr>
          <w:top w:val="none" w:sz="0" w:space="0" w:color="auto"/>
          <w:left w:val="none" w:sz="0" w:space="0" w:color="auto"/>
          <w:bottom w:val="none" w:sz="0" w:space="0" w:color="auto"/>
          <w:right w:val="none" w:sz="0" w:space="0" w:color="auto"/>
          <w:bar w:val="none" w:sz="0" w:color="auto"/>
        </w:pBdr>
        <w:shd w:val="clear" w:color="auto" w:fill="FFFFFF"/>
        <w:tabs>
          <w:tab w:val="num" w:pos="720"/>
        </w:tabs>
        <w:ind w:left="720" w:hanging="360"/>
        <w:jc w:val="both"/>
        <w:rPr>
          <w:rFonts w:eastAsia="Times New Roman"/>
          <w:color w:val="000000"/>
          <w:u w:color="000000"/>
          <w:lang w:val="pl-PL" w:eastAsia="pl-PL"/>
        </w:rPr>
      </w:pPr>
      <w:r w:rsidRPr="00CD7D4A">
        <w:rPr>
          <w:rFonts w:eastAsia="Times New Roman"/>
          <w:color w:val="000000"/>
          <w:u w:color="000000"/>
          <w:lang w:val="pl-PL" w:eastAsia="pl-PL"/>
        </w:rPr>
        <w:t>wymaz z wewnętrznej powierzchni termosów 1 raz w miesiącu</w:t>
      </w:r>
    </w:p>
    <w:p w:rsidR="00B007A6" w:rsidRPr="00CD7D4A" w:rsidRDefault="00B007A6" w:rsidP="00B007A6">
      <w:pPr>
        <w:numPr>
          <w:ilvl w:val="0"/>
          <w:numId w:val="13"/>
        </w:numPr>
        <w:pBdr>
          <w:top w:val="none" w:sz="0" w:space="0" w:color="auto"/>
          <w:left w:val="none" w:sz="0" w:space="0" w:color="auto"/>
          <w:bottom w:val="none" w:sz="0" w:space="0" w:color="auto"/>
          <w:right w:val="none" w:sz="0" w:space="0" w:color="auto"/>
          <w:bar w:val="none" w:sz="0" w:color="auto"/>
        </w:pBdr>
        <w:shd w:val="clear" w:color="auto" w:fill="FFFFFF"/>
        <w:tabs>
          <w:tab w:val="num" w:pos="720"/>
        </w:tabs>
        <w:ind w:left="720" w:hanging="360"/>
        <w:jc w:val="both"/>
        <w:rPr>
          <w:rFonts w:eastAsia="Times New Roman"/>
          <w:color w:val="000000"/>
          <w:u w:color="000000"/>
          <w:lang w:val="pl-PL" w:eastAsia="pl-PL"/>
        </w:rPr>
      </w:pPr>
      <w:r w:rsidRPr="00CD7D4A">
        <w:rPr>
          <w:lang w:val="pl-PL"/>
        </w:rPr>
        <w:t>i inne w przypadku wystąpienia jakichkolwiek zdarzeń niepożądanych, jak również na każde żądane organów nadzoru</w:t>
      </w:r>
    </w:p>
    <w:p w:rsidR="00B007A6" w:rsidRPr="00CD7D4A" w:rsidRDefault="00B007A6" w:rsidP="00B007A6">
      <w:pPr>
        <w:pBdr>
          <w:top w:val="none" w:sz="0" w:space="0" w:color="auto"/>
          <w:left w:val="none" w:sz="0" w:space="0" w:color="auto"/>
          <w:bottom w:val="none" w:sz="0" w:space="0" w:color="auto"/>
          <w:right w:val="none" w:sz="0" w:space="0" w:color="auto"/>
          <w:bar w:val="none" w:sz="0" w:color="auto"/>
        </w:pBdr>
        <w:shd w:val="clear" w:color="auto" w:fill="FFFFFF"/>
        <w:jc w:val="both"/>
        <w:rPr>
          <w:rFonts w:eastAsia="Times New Roman"/>
          <w:color w:val="000000"/>
          <w:u w:color="000000"/>
          <w:lang w:val="pl-PL" w:eastAsia="pl-PL"/>
        </w:rPr>
      </w:pPr>
      <w:r w:rsidRPr="00CD7D4A">
        <w:rPr>
          <w:rFonts w:eastAsia="Times New Roman"/>
          <w:color w:val="000000"/>
          <w:u w:color="000000"/>
          <w:lang w:val="pl-PL" w:eastAsia="pl-PL"/>
        </w:rPr>
        <w:t>i przedk</w:t>
      </w:r>
      <w:r w:rsidRPr="00CD7D4A">
        <w:rPr>
          <w:color w:val="000000"/>
          <w:u w:color="000000"/>
          <w:lang w:val="pl-PL" w:eastAsia="pl-PL"/>
        </w:rPr>
        <w:t>ł</w:t>
      </w:r>
      <w:r w:rsidRPr="00CD7D4A">
        <w:rPr>
          <w:rFonts w:eastAsia="Times New Roman"/>
          <w:color w:val="000000"/>
          <w:u w:color="000000"/>
          <w:lang w:val="pl-PL" w:eastAsia="pl-PL"/>
        </w:rPr>
        <w:t>ada</w:t>
      </w:r>
      <w:r w:rsidRPr="00CD7D4A">
        <w:rPr>
          <w:color w:val="000000"/>
          <w:u w:color="000000"/>
          <w:lang w:val="pl-PL" w:eastAsia="pl-PL"/>
        </w:rPr>
        <w:t xml:space="preserve">ć </w:t>
      </w:r>
      <w:r w:rsidRPr="00CD7D4A">
        <w:rPr>
          <w:rFonts w:eastAsia="Times New Roman"/>
          <w:color w:val="000000"/>
          <w:u w:color="000000"/>
          <w:lang w:val="pl-PL" w:eastAsia="pl-PL"/>
        </w:rPr>
        <w:t>je Zamawiaj</w:t>
      </w:r>
      <w:r w:rsidRPr="00CD7D4A">
        <w:rPr>
          <w:color w:val="000000"/>
          <w:u w:color="000000"/>
          <w:lang w:val="pl-PL" w:eastAsia="pl-PL"/>
        </w:rPr>
        <w:t>ą</w:t>
      </w:r>
      <w:r w:rsidRPr="00CD7D4A">
        <w:rPr>
          <w:rFonts w:eastAsia="Times New Roman"/>
          <w:color w:val="000000"/>
          <w:u w:color="000000"/>
          <w:lang w:val="pl-PL" w:eastAsia="pl-PL"/>
        </w:rPr>
        <w:t>cemu.</w:t>
      </w:r>
    </w:p>
    <w:p w:rsidR="00B007A6" w:rsidRPr="00CD7D4A" w:rsidRDefault="00B007A6" w:rsidP="00B007A6">
      <w:pPr>
        <w:pBdr>
          <w:top w:val="none" w:sz="0" w:space="0" w:color="auto"/>
          <w:left w:val="none" w:sz="0" w:space="0" w:color="auto"/>
          <w:bottom w:val="none" w:sz="0" w:space="0" w:color="auto"/>
          <w:right w:val="none" w:sz="0" w:space="0" w:color="auto"/>
          <w:bar w:val="none" w:sz="0" w:color="auto"/>
        </w:pBdr>
        <w:shd w:val="clear" w:color="auto" w:fill="FFFFFF"/>
        <w:jc w:val="both"/>
        <w:rPr>
          <w:rFonts w:eastAsia="Times New Roman"/>
          <w:color w:val="000000"/>
          <w:u w:color="000000"/>
          <w:lang w:val="pl-PL" w:eastAsia="pl-PL"/>
        </w:rPr>
      </w:pPr>
      <w:r w:rsidRPr="00CD7D4A">
        <w:rPr>
          <w:rFonts w:eastAsia="Times New Roman"/>
          <w:color w:val="000000"/>
          <w:u w:color="000000"/>
          <w:lang w:val="pl-PL" w:eastAsia="pl-PL"/>
        </w:rPr>
        <w:t xml:space="preserve">7. Zamawiający ma prawo wykonać we własnym zakresie badania laboratoryjne termosów i wkładów, w kierunku zanieczyszczeń mikrobiologicznych. Wyniki wraz z zaleceniami pokontrolnymi zostaną przekazane Wykonawcy. </w:t>
      </w:r>
    </w:p>
    <w:p w:rsidR="00B007A6" w:rsidRPr="00CD7D4A" w:rsidRDefault="00B007A6" w:rsidP="00B007A6">
      <w:pPr>
        <w:pBdr>
          <w:top w:val="none" w:sz="0" w:space="0" w:color="auto"/>
          <w:left w:val="none" w:sz="0" w:space="0" w:color="auto"/>
          <w:bottom w:val="none" w:sz="0" w:space="0" w:color="auto"/>
          <w:right w:val="none" w:sz="0" w:space="0" w:color="auto"/>
          <w:bar w:val="none" w:sz="0" w:color="auto"/>
        </w:pBdr>
        <w:shd w:val="clear" w:color="auto" w:fill="FFFFFF"/>
        <w:jc w:val="both"/>
        <w:rPr>
          <w:rFonts w:eastAsia="Times New Roman"/>
          <w:color w:val="000000"/>
          <w:u w:color="000000"/>
          <w:lang w:val="pl-PL" w:eastAsia="pl-PL"/>
        </w:rPr>
      </w:pPr>
      <w:r w:rsidRPr="00CD7D4A">
        <w:rPr>
          <w:rFonts w:eastAsia="Times New Roman"/>
          <w:color w:val="000000"/>
          <w:u w:color="000000"/>
          <w:lang w:val="pl-PL" w:eastAsia="pl-PL"/>
        </w:rPr>
        <w:t>8.W przypadku podejrzenia ogniska epidemicznego na wniosek Zamawiaj</w:t>
      </w:r>
      <w:r w:rsidRPr="00CD7D4A">
        <w:rPr>
          <w:color w:val="000000"/>
          <w:u w:color="000000"/>
          <w:lang w:val="pl-PL" w:eastAsia="pl-PL"/>
        </w:rPr>
        <w:t>ą</w:t>
      </w:r>
      <w:r w:rsidRPr="00CD7D4A">
        <w:rPr>
          <w:rFonts w:eastAsia="Times New Roman"/>
          <w:color w:val="000000"/>
          <w:u w:color="000000"/>
          <w:lang w:val="pl-PL" w:eastAsia="pl-PL"/>
        </w:rPr>
        <w:t>cego Wykonawca na w</w:t>
      </w:r>
      <w:r w:rsidRPr="00CD7D4A">
        <w:rPr>
          <w:color w:val="000000"/>
          <w:u w:color="000000"/>
          <w:lang w:val="pl-PL" w:eastAsia="pl-PL"/>
        </w:rPr>
        <w:t>ł</w:t>
      </w:r>
      <w:r w:rsidRPr="00CD7D4A">
        <w:rPr>
          <w:rFonts w:eastAsia="Times New Roman"/>
          <w:color w:val="000000"/>
          <w:u w:color="000000"/>
          <w:lang w:val="pl-PL" w:eastAsia="pl-PL"/>
        </w:rPr>
        <w:t xml:space="preserve">asny koszt przeprowadzi badanie mikrobiologiczne: </w:t>
      </w:r>
    </w:p>
    <w:p w:rsidR="00B007A6" w:rsidRPr="00CD7D4A" w:rsidRDefault="00B007A6" w:rsidP="00B007A6">
      <w:pPr>
        <w:numPr>
          <w:ilvl w:val="0"/>
          <w:numId w:val="14"/>
        </w:numPr>
        <w:pBdr>
          <w:top w:val="none" w:sz="0" w:space="0" w:color="auto"/>
          <w:left w:val="none" w:sz="0" w:space="0" w:color="auto"/>
          <w:bottom w:val="none" w:sz="0" w:space="0" w:color="auto"/>
          <w:right w:val="none" w:sz="0" w:space="0" w:color="auto"/>
          <w:bar w:val="none" w:sz="0" w:color="auto"/>
        </w:pBdr>
        <w:shd w:val="clear" w:color="auto" w:fill="FFFFFF"/>
        <w:tabs>
          <w:tab w:val="num" w:pos="720"/>
        </w:tabs>
        <w:ind w:left="720" w:hanging="360"/>
        <w:jc w:val="both"/>
        <w:rPr>
          <w:rFonts w:eastAsia="Times New Roman"/>
          <w:color w:val="000000"/>
          <w:u w:color="000000"/>
          <w:lang w:val="pl-PL" w:eastAsia="pl-PL"/>
        </w:rPr>
      </w:pPr>
      <w:r w:rsidRPr="00CD7D4A">
        <w:rPr>
          <w:color w:val="000000"/>
          <w:u w:color="000000"/>
          <w:lang w:val="pl-PL" w:eastAsia="pl-PL"/>
        </w:rPr>
        <w:t>ś</w:t>
      </w:r>
      <w:r w:rsidRPr="00CD7D4A">
        <w:rPr>
          <w:rFonts w:eastAsia="Times New Roman"/>
          <w:color w:val="000000"/>
          <w:u w:color="000000"/>
          <w:lang w:val="pl-PL" w:eastAsia="pl-PL"/>
        </w:rPr>
        <w:t xml:space="preserve">rodowiska </w:t>
      </w:r>
    </w:p>
    <w:p w:rsidR="00B007A6" w:rsidRPr="00CD7D4A" w:rsidRDefault="00B007A6" w:rsidP="00B007A6">
      <w:pPr>
        <w:numPr>
          <w:ilvl w:val="0"/>
          <w:numId w:val="15"/>
        </w:numPr>
        <w:pBdr>
          <w:top w:val="none" w:sz="0" w:space="0" w:color="auto"/>
          <w:left w:val="none" w:sz="0" w:space="0" w:color="auto"/>
          <w:bottom w:val="none" w:sz="0" w:space="0" w:color="auto"/>
          <w:right w:val="none" w:sz="0" w:space="0" w:color="auto"/>
          <w:bar w:val="none" w:sz="0" w:color="auto"/>
        </w:pBdr>
        <w:shd w:val="clear" w:color="auto" w:fill="FFFFFF"/>
        <w:tabs>
          <w:tab w:val="num" w:pos="720"/>
        </w:tabs>
        <w:ind w:left="720" w:hanging="360"/>
        <w:jc w:val="both"/>
        <w:rPr>
          <w:rFonts w:eastAsia="Times New Roman"/>
          <w:color w:val="000000"/>
          <w:u w:color="000000"/>
          <w:lang w:val="pl-PL" w:eastAsia="pl-PL"/>
        </w:rPr>
      </w:pPr>
      <w:r w:rsidRPr="00CD7D4A">
        <w:rPr>
          <w:rFonts w:eastAsia="Times New Roman"/>
          <w:color w:val="000000"/>
          <w:u w:color="000000"/>
          <w:lang w:val="pl-PL" w:eastAsia="pl-PL"/>
        </w:rPr>
        <w:t>r</w:t>
      </w:r>
      <w:r w:rsidRPr="00CD7D4A">
        <w:rPr>
          <w:color w:val="000000"/>
          <w:u w:color="000000"/>
          <w:lang w:val="pl-PL" w:eastAsia="pl-PL"/>
        </w:rPr>
        <w:t>ą</w:t>
      </w:r>
      <w:r w:rsidRPr="00CD7D4A">
        <w:rPr>
          <w:rFonts w:eastAsia="Times New Roman"/>
          <w:color w:val="000000"/>
          <w:u w:color="000000"/>
          <w:lang w:val="pl-PL" w:eastAsia="pl-PL"/>
        </w:rPr>
        <w:t xml:space="preserve">k personelu </w:t>
      </w:r>
    </w:p>
    <w:p w:rsidR="00B007A6" w:rsidRPr="00CD7D4A" w:rsidRDefault="00B007A6" w:rsidP="00B007A6">
      <w:pPr>
        <w:numPr>
          <w:ilvl w:val="0"/>
          <w:numId w:val="16"/>
        </w:numPr>
        <w:pBdr>
          <w:top w:val="none" w:sz="0" w:space="0" w:color="auto"/>
          <w:left w:val="none" w:sz="0" w:space="0" w:color="auto"/>
          <w:bottom w:val="none" w:sz="0" w:space="0" w:color="auto"/>
          <w:right w:val="none" w:sz="0" w:space="0" w:color="auto"/>
          <w:bar w:val="none" w:sz="0" w:color="auto"/>
        </w:pBdr>
        <w:shd w:val="clear" w:color="auto" w:fill="FFFFFF"/>
        <w:tabs>
          <w:tab w:val="num" w:pos="720"/>
        </w:tabs>
        <w:ind w:left="720" w:hanging="360"/>
        <w:jc w:val="both"/>
        <w:rPr>
          <w:rFonts w:eastAsia="Times New Roman"/>
          <w:color w:val="000000"/>
          <w:u w:color="000000"/>
          <w:lang w:val="pl-PL" w:eastAsia="pl-PL"/>
        </w:rPr>
      </w:pPr>
      <w:r w:rsidRPr="00CD7D4A">
        <w:rPr>
          <w:rFonts w:eastAsia="Times New Roman"/>
          <w:color w:val="000000"/>
          <w:u w:color="000000"/>
          <w:lang w:val="pl-PL" w:eastAsia="pl-PL"/>
        </w:rPr>
        <w:t xml:space="preserve">potraw </w:t>
      </w:r>
    </w:p>
    <w:p w:rsidR="00B007A6" w:rsidRPr="00CD7D4A" w:rsidRDefault="00B007A6" w:rsidP="00B007A6">
      <w:pPr>
        <w:pBdr>
          <w:top w:val="none" w:sz="0" w:space="0" w:color="auto"/>
          <w:left w:val="none" w:sz="0" w:space="0" w:color="auto"/>
          <w:bottom w:val="none" w:sz="0" w:space="0" w:color="auto"/>
          <w:right w:val="none" w:sz="0" w:space="0" w:color="auto"/>
          <w:bar w:val="none" w:sz="0" w:color="auto"/>
        </w:pBdr>
        <w:shd w:val="clear" w:color="auto" w:fill="FFFFFF"/>
        <w:jc w:val="both"/>
        <w:rPr>
          <w:rFonts w:eastAsia="Times New Roman"/>
          <w:color w:val="000000"/>
          <w:u w:color="000000"/>
          <w:lang w:val="pl-PL" w:eastAsia="pl-PL"/>
        </w:rPr>
      </w:pPr>
      <w:r w:rsidRPr="00CD7D4A">
        <w:rPr>
          <w:rFonts w:eastAsia="Times New Roman"/>
          <w:color w:val="000000"/>
          <w:u w:color="000000"/>
          <w:lang w:val="pl-PL" w:eastAsia="pl-PL"/>
        </w:rPr>
        <w:t>Ilo</w:t>
      </w:r>
      <w:r w:rsidRPr="00CD7D4A">
        <w:rPr>
          <w:color w:val="000000"/>
          <w:u w:color="000000"/>
          <w:lang w:val="pl-PL" w:eastAsia="pl-PL"/>
        </w:rPr>
        <w:t xml:space="preserve">ść </w:t>
      </w:r>
      <w:r w:rsidRPr="00CD7D4A">
        <w:rPr>
          <w:rFonts w:eastAsia="Times New Roman"/>
          <w:color w:val="000000"/>
          <w:u w:color="000000"/>
          <w:lang w:val="pl-PL" w:eastAsia="pl-PL"/>
        </w:rPr>
        <w:t>tych bada</w:t>
      </w:r>
      <w:r w:rsidRPr="00CD7D4A">
        <w:rPr>
          <w:color w:val="000000"/>
          <w:u w:color="000000"/>
          <w:lang w:val="pl-PL" w:eastAsia="pl-PL"/>
        </w:rPr>
        <w:t xml:space="preserve">ń </w:t>
      </w:r>
      <w:r w:rsidRPr="00CD7D4A">
        <w:rPr>
          <w:rFonts w:eastAsia="Times New Roman"/>
          <w:color w:val="000000"/>
          <w:u w:color="000000"/>
          <w:lang w:val="pl-PL" w:eastAsia="pl-PL"/>
        </w:rPr>
        <w:t>uzale</w:t>
      </w:r>
      <w:r w:rsidRPr="00CD7D4A">
        <w:rPr>
          <w:color w:val="000000"/>
          <w:u w:color="000000"/>
          <w:lang w:val="pl-PL" w:eastAsia="pl-PL"/>
        </w:rPr>
        <w:t>ż</w:t>
      </w:r>
      <w:r w:rsidRPr="00CD7D4A">
        <w:rPr>
          <w:rFonts w:eastAsia="Times New Roman"/>
          <w:color w:val="000000"/>
          <w:u w:color="000000"/>
          <w:lang w:val="pl-PL" w:eastAsia="pl-PL"/>
        </w:rPr>
        <w:t>niona b</w:t>
      </w:r>
      <w:r w:rsidRPr="00CD7D4A">
        <w:rPr>
          <w:color w:val="000000"/>
          <w:u w:color="000000"/>
          <w:lang w:val="pl-PL" w:eastAsia="pl-PL"/>
        </w:rPr>
        <w:t>ę</w:t>
      </w:r>
      <w:r w:rsidRPr="00CD7D4A">
        <w:rPr>
          <w:rFonts w:eastAsia="Times New Roman"/>
          <w:color w:val="000000"/>
          <w:u w:color="000000"/>
          <w:lang w:val="pl-PL" w:eastAsia="pl-PL"/>
        </w:rPr>
        <w:t xml:space="preserve">dzie od aktualnych potrzeb </w:t>
      </w:r>
      <w:r w:rsidRPr="00CD7D4A">
        <w:rPr>
          <w:color w:val="000000"/>
          <w:u w:color="000000"/>
          <w:lang w:val="pl-PL" w:eastAsia="pl-PL"/>
        </w:rPr>
        <w:t xml:space="preserve">– </w:t>
      </w:r>
      <w:r w:rsidRPr="00CD7D4A">
        <w:rPr>
          <w:rFonts w:eastAsia="Times New Roman"/>
          <w:color w:val="000000"/>
          <w:u w:color="000000"/>
          <w:lang w:val="pl-PL" w:eastAsia="pl-PL"/>
        </w:rPr>
        <w:t>ka</w:t>
      </w:r>
      <w:r w:rsidRPr="00CD7D4A">
        <w:rPr>
          <w:color w:val="000000"/>
          <w:u w:color="000000"/>
          <w:lang w:val="pl-PL" w:eastAsia="pl-PL"/>
        </w:rPr>
        <w:t>ż</w:t>
      </w:r>
      <w:r w:rsidRPr="00CD7D4A">
        <w:rPr>
          <w:rFonts w:eastAsia="Times New Roman"/>
          <w:color w:val="000000"/>
          <w:u w:color="000000"/>
          <w:lang w:val="pl-PL" w:eastAsia="pl-PL"/>
        </w:rPr>
        <w:t>dorazowo okre</w:t>
      </w:r>
      <w:r w:rsidRPr="00CD7D4A">
        <w:rPr>
          <w:color w:val="000000"/>
          <w:u w:color="000000"/>
          <w:lang w:val="pl-PL" w:eastAsia="pl-PL"/>
        </w:rPr>
        <w:t>ś</w:t>
      </w:r>
      <w:r w:rsidRPr="00CD7D4A">
        <w:rPr>
          <w:rFonts w:eastAsia="Times New Roman"/>
          <w:color w:val="000000"/>
          <w:u w:color="000000"/>
          <w:lang w:val="pl-PL" w:eastAsia="pl-PL"/>
        </w:rPr>
        <w:t>lona przez Zamawiaj</w:t>
      </w:r>
      <w:r w:rsidRPr="00CD7D4A">
        <w:rPr>
          <w:color w:val="000000"/>
          <w:u w:color="000000"/>
          <w:lang w:val="pl-PL" w:eastAsia="pl-PL"/>
        </w:rPr>
        <w:t>ą</w:t>
      </w:r>
      <w:r w:rsidRPr="00CD7D4A">
        <w:rPr>
          <w:rFonts w:eastAsia="Times New Roman"/>
          <w:color w:val="000000"/>
          <w:u w:color="000000"/>
          <w:lang w:val="pl-PL" w:eastAsia="pl-PL"/>
        </w:rPr>
        <w:t>cego.</w:t>
      </w:r>
    </w:p>
    <w:p w:rsidR="00B007A6" w:rsidRPr="00CD7D4A" w:rsidRDefault="00B007A6" w:rsidP="00B007A6">
      <w:pPr>
        <w:pBdr>
          <w:top w:val="none" w:sz="0" w:space="0" w:color="auto"/>
          <w:left w:val="none" w:sz="0" w:space="0" w:color="auto"/>
          <w:bottom w:val="none" w:sz="0" w:space="0" w:color="auto"/>
          <w:right w:val="none" w:sz="0" w:space="0" w:color="auto"/>
          <w:bar w:val="none" w:sz="0" w:color="auto"/>
        </w:pBdr>
        <w:shd w:val="clear" w:color="auto" w:fill="FFFFFF"/>
        <w:jc w:val="both"/>
        <w:rPr>
          <w:rFonts w:eastAsia="Times New Roman"/>
          <w:color w:val="000000"/>
          <w:u w:color="000000"/>
          <w:lang w:val="pl-PL" w:eastAsia="pl-PL"/>
        </w:rPr>
      </w:pPr>
      <w:r w:rsidRPr="00CD7D4A">
        <w:rPr>
          <w:rFonts w:eastAsia="Times New Roman"/>
          <w:color w:val="000000"/>
          <w:u w:color="000000"/>
          <w:lang w:val="pl-PL" w:eastAsia="pl-PL"/>
        </w:rPr>
        <w:t>9. Wykonawca na w</w:t>
      </w:r>
      <w:r w:rsidRPr="00CD7D4A">
        <w:rPr>
          <w:color w:val="000000"/>
          <w:u w:color="000000"/>
          <w:lang w:val="pl-PL" w:eastAsia="pl-PL"/>
        </w:rPr>
        <w:t>ł</w:t>
      </w:r>
      <w:r w:rsidRPr="00CD7D4A">
        <w:rPr>
          <w:rFonts w:eastAsia="Times New Roman"/>
          <w:color w:val="000000"/>
          <w:u w:color="000000"/>
          <w:lang w:val="pl-PL" w:eastAsia="pl-PL"/>
        </w:rPr>
        <w:t>asny koszt b</w:t>
      </w:r>
      <w:r w:rsidRPr="00CD7D4A">
        <w:rPr>
          <w:color w:val="000000"/>
          <w:u w:color="000000"/>
          <w:lang w:val="pl-PL" w:eastAsia="pl-PL"/>
        </w:rPr>
        <w:t>ę</w:t>
      </w:r>
      <w:r w:rsidRPr="00CD7D4A">
        <w:rPr>
          <w:rFonts w:eastAsia="Times New Roman"/>
          <w:color w:val="000000"/>
          <w:u w:color="000000"/>
          <w:lang w:val="pl-PL" w:eastAsia="pl-PL"/>
        </w:rPr>
        <w:t>dzie wykonywa</w:t>
      </w:r>
      <w:r w:rsidRPr="00CD7D4A">
        <w:rPr>
          <w:color w:val="000000"/>
          <w:u w:color="000000"/>
          <w:lang w:val="pl-PL" w:eastAsia="pl-PL"/>
        </w:rPr>
        <w:t>ł</w:t>
      </w:r>
      <w:r w:rsidRPr="00CD7D4A">
        <w:rPr>
          <w:rFonts w:eastAsia="Times New Roman"/>
          <w:color w:val="000000"/>
          <w:u w:color="000000"/>
          <w:lang w:val="pl-PL" w:eastAsia="pl-PL"/>
        </w:rPr>
        <w:t>, co 6 miesi</w:t>
      </w:r>
      <w:r w:rsidRPr="00CD7D4A">
        <w:rPr>
          <w:color w:val="000000"/>
          <w:u w:color="000000"/>
          <w:lang w:val="pl-PL" w:eastAsia="pl-PL"/>
        </w:rPr>
        <w:t>ę</w:t>
      </w:r>
      <w:r w:rsidRPr="00CD7D4A">
        <w:rPr>
          <w:rFonts w:eastAsia="Times New Roman"/>
          <w:color w:val="000000"/>
          <w:u w:color="000000"/>
          <w:lang w:val="pl-PL" w:eastAsia="pl-PL"/>
        </w:rPr>
        <w:t>cy badania oceny laboratoryjnej warto</w:t>
      </w:r>
      <w:r w:rsidRPr="00CD7D4A">
        <w:rPr>
          <w:color w:val="000000"/>
          <w:u w:color="000000"/>
          <w:lang w:val="pl-PL" w:eastAsia="pl-PL"/>
        </w:rPr>
        <w:t>ś</w:t>
      </w:r>
      <w:r w:rsidRPr="00CD7D4A">
        <w:rPr>
          <w:rFonts w:eastAsia="Times New Roman"/>
          <w:color w:val="000000"/>
          <w:u w:color="000000"/>
          <w:lang w:val="pl-PL" w:eastAsia="pl-PL"/>
        </w:rPr>
        <w:t>ci od</w:t>
      </w:r>
      <w:r w:rsidRPr="00CD7D4A">
        <w:rPr>
          <w:color w:val="000000"/>
          <w:u w:color="000000"/>
          <w:lang w:val="pl-PL" w:eastAsia="pl-PL"/>
        </w:rPr>
        <w:t>ż</w:t>
      </w:r>
      <w:r w:rsidRPr="00CD7D4A">
        <w:rPr>
          <w:rFonts w:eastAsia="Times New Roman"/>
          <w:color w:val="000000"/>
          <w:u w:color="000000"/>
          <w:lang w:val="pl-PL" w:eastAsia="pl-PL"/>
        </w:rPr>
        <w:t>ywczej i kalorycznej posi</w:t>
      </w:r>
      <w:r w:rsidRPr="00CD7D4A">
        <w:rPr>
          <w:color w:val="000000"/>
          <w:u w:color="000000"/>
          <w:lang w:val="pl-PL" w:eastAsia="pl-PL"/>
        </w:rPr>
        <w:t>ł</w:t>
      </w:r>
      <w:r w:rsidRPr="00CD7D4A">
        <w:rPr>
          <w:rFonts w:eastAsia="Times New Roman"/>
          <w:color w:val="000000"/>
          <w:u w:color="000000"/>
          <w:lang w:val="pl-PL" w:eastAsia="pl-PL"/>
        </w:rPr>
        <w:t>ku stanowi</w:t>
      </w:r>
      <w:r w:rsidRPr="00CD7D4A">
        <w:rPr>
          <w:color w:val="000000"/>
          <w:u w:color="000000"/>
          <w:lang w:val="pl-PL" w:eastAsia="pl-PL"/>
        </w:rPr>
        <w:t>ą</w:t>
      </w:r>
      <w:r w:rsidRPr="00CD7D4A">
        <w:rPr>
          <w:rFonts w:eastAsia="Times New Roman"/>
          <w:color w:val="000000"/>
          <w:u w:color="000000"/>
          <w:lang w:val="pl-PL" w:eastAsia="pl-PL"/>
        </w:rPr>
        <w:t>cego ca</w:t>
      </w:r>
      <w:r w:rsidRPr="00CD7D4A">
        <w:rPr>
          <w:color w:val="000000"/>
          <w:u w:color="000000"/>
          <w:lang w:val="pl-PL" w:eastAsia="pl-PL"/>
        </w:rPr>
        <w:t>ł</w:t>
      </w:r>
      <w:r w:rsidRPr="00CD7D4A">
        <w:rPr>
          <w:rFonts w:eastAsia="Times New Roman"/>
          <w:color w:val="000000"/>
          <w:u w:color="000000"/>
          <w:lang w:val="pl-PL" w:eastAsia="pl-PL"/>
        </w:rPr>
        <w:t>odzienn</w:t>
      </w:r>
      <w:r w:rsidRPr="00CD7D4A">
        <w:rPr>
          <w:color w:val="000000"/>
          <w:u w:color="000000"/>
          <w:lang w:val="pl-PL" w:eastAsia="pl-PL"/>
        </w:rPr>
        <w:t xml:space="preserve">ą </w:t>
      </w:r>
      <w:r w:rsidRPr="00CD7D4A">
        <w:rPr>
          <w:rFonts w:eastAsia="Times New Roman"/>
          <w:color w:val="000000"/>
          <w:u w:color="000000"/>
          <w:lang w:val="pl-PL" w:eastAsia="pl-PL"/>
        </w:rPr>
        <w:t>racj</w:t>
      </w:r>
      <w:r w:rsidRPr="00CD7D4A">
        <w:rPr>
          <w:color w:val="000000"/>
          <w:u w:color="000000"/>
          <w:lang w:val="pl-PL" w:eastAsia="pl-PL"/>
        </w:rPr>
        <w:t xml:space="preserve">ę </w:t>
      </w:r>
      <w:r w:rsidRPr="00CD7D4A">
        <w:rPr>
          <w:rFonts w:eastAsia="Times New Roman"/>
          <w:color w:val="000000"/>
          <w:u w:color="000000"/>
          <w:lang w:val="pl-PL" w:eastAsia="pl-PL"/>
        </w:rPr>
        <w:t>pokarmow</w:t>
      </w:r>
      <w:r w:rsidRPr="00CD7D4A">
        <w:rPr>
          <w:color w:val="000000"/>
          <w:u w:color="000000"/>
          <w:lang w:val="pl-PL" w:eastAsia="pl-PL"/>
        </w:rPr>
        <w:t xml:space="preserve">ą </w:t>
      </w:r>
      <w:r w:rsidRPr="00CD7D4A">
        <w:rPr>
          <w:rFonts w:eastAsia="Times New Roman"/>
          <w:color w:val="000000"/>
          <w:u w:color="000000"/>
          <w:lang w:val="pl-PL" w:eastAsia="pl-PL"/>
        </w:rPr>
        <w:t>(dieta podstawowa) i przedk</w:t>
      </w:r>
      <w:r w:rsidRPr="00CD7D4A">
        <w:rPr>
          <w:color w:val="000000"/>
          <w:u w:color="000000"/>
          <w:lang w:val="pl-PL" w:eastAsia="pl-PL"/>
        </w:rPr>
        <w:t>ł</w:t>
      </w:r>
      <w:r w:rsidRPr="00CD7D4A">
        <w:rPr>
          <w:rFonts w:eastAsia="Times New Roman"/>
          <w:color w:val="000000"/>
          <w:u w:color="000000"/>
          <w:lang w:val="pl-PL" w:eastAsia="pl-PL"/>
        </w:rPr>
        <w:t>ada</w:t>
      </w:r>
      <w:r w:rsidRPr="00CD7D4A">
        <w:rPr>
          <w:color w:val="000000"/>
          <w:u w:color="000000"/>
          <w:lang w:val="pl-PL" w:eastAsia="pl-PL"/>
        </w:rPr>
        <w:t xml:space="preserve">ł </w:t>
      </w:r>
      <w:r w:rsidRPr="00CD7D4A">
        <w:rPr>
          <w:rFonts w:eastAsia="Times New Roman"/>
          <w:color w:val="000000"/>
          <w:u w:color="000000"/>
          <w:lang w:val="pl-PL" w:eastAsia="pl-PL"/>
        </w:rPr>
        <w:t>je Zamawiaj</w:t>
      </w:r>
      <w:r w:rsidRPr="00CD7D4A">
        <w:rPr>
          <w:color w:val="000000"/>
          <w:u w:color="000000"/>
          <w:lang w:val="pl-PL" w:eastAsia="pl-PL"/>
        </w:rPr>
        <w:t>ą</w:t>
      </w:r>
      <w:r w:rsidRPr="00CD7D4A">
        <w:rPr>
          <w:rFonts w:eastAsia="Times New Roman"/>
          <w:color w:val="000000"/>
          <w:u w:color="000000"/>
          <w:lang w:val="pl-PL" w:eastAsia="pl-PL"/>
        </w:rPr>
        <w:t>cemu, wraz z za</w:t>
      </w:r>
      <w:r w:rsidRPr="00CD7D4A">
        <w:rPr>
          <w:color w:val="000000"/>
          <w:u w:color="000000"/>
          <w:lang w:val="pl-PL" w:eastAsia="pl-PL"/>
        </w:rPr>
        <w:t>łą</w:t>
      </w:r>
      <w:r w:rsidRPr="00CD7D4A">
        <w:rPr>
          <w:rFonts w:eastAsia="Times New Roman"/>
          <w:color w:val="000000"/>
          <w:u w:color="000000"/>
          <w:lang w:val="pl-PL" w:eastAsia="pl-PL"/>
        </w:rPr>
        <w:t>czonym jad</w:t>
      </w:r>
      <w:r w:rsidRPr="00CD7D4A">
        <w:rPr>
          <w:color w:val="000000"/>
          <w:u w:color="000000"/>
          <w:lang w:val="pl-PL" w:eastAsia="pl-PL"/>
        </w:rPr>
        <w:t>ł</w:t>
      </w:r>
      <w:r w:rsidRPr="00CD7D4A">
        <w:rPr>
          <w:rFonts w:eastAsia="Times New Roman"/>
          <w:color w:val="000000"/>
          <w:u w:color="000000"/>
          <w:lang w:val="pl-PL" w:eastAsia="pl-PL"/>
        </w:rPr>
        <w:t xml:space="preserve">ospisem. </w:t>
      </w:r>
    </w:p>
    <w:p w:rsidR="00B007A6" w:rsidRPr="00CD7D4A" w:rsidRDefault="00B007A6" w:rsidP="00B007A6">
      <w:pPr>
        <w:pBdr>
          <w:top w:val="none" w:sz="0" w:space="0" w:color="auto"/>
          <w:left w:val="none" w:sz="0" w:space="0" w:color="auto"/>
          <w:bottom w:val="none" w:sz="0" w:space="0" w:color="auto"/>
          <w:right w:val="none" w:sz="0" w:space="0" w:color="auto"/>
          <w:bar w:val="none" w:sz="0" w:color="auto"/>
        </w:pBdr>
        <w:shd w:val="clear" w:color="auto" w:fill="FFFFFF"/>
        <w:jc w:val="both"/>
        <w:rPr>
          <w:lang w:val="pl-PL"/>
        </w:rPr>
      </w:pPr>
      <w:r w:rsidRPr="00CD7D4A">
        <w:rPr>
          <w:rFonts w:eastAsia="Times New Roman"/>
          <w:color w:val="000000"/>
          <w:u w:color="000000"/>
          <w:lang w:val="pl-PL" w:eastAsia="pl-PL"/>
        </w:rPr>
        <w:lastRenderedPageBreak/>
        <w:t xml:space="preserve">10. </w:t>
      </w:r>
      <w:r w:rsidRPr="00CD7D4A">
        <w:rPr>
          <w:lang w:val="pl-PL"/>
        </w:rPr>
        <w:t>Przez cały czas obowiązywania umowy Wykonawca zapewnia bez naliczania dodatkowych kosztów odpowiednią ilość termosów i wkładów. Termosy i wkłady muszą być dezynfekowane i myte  przez Wykonawcę po każdym posiłku.</w:t>
      </w:r>
    </w:p>
    <w:p w:rsidR="00EB14EC" w:rsidRPr="00EB14EC" w:rsidRDefault="00B007A6" w:rsidP="00B007A6">
      <w:pPr>
        <w:pBdr>
          <w:top w:val="none" w:sz="0" w:space="0" w:color="auto"/>
          <w:left w:val="none" w:sz="0" w:space="0" w:color="auto"/>
          <w:bottom w:val="none" w:sz="0" w:space="0" w:color="auto"/>
          <w:right w:val="none" w:sz="0" w:space="0" w:color="auto"/>
          <w:bar w:val="none" w:sz="0" w:color="auto"/>
        </w:pBdr>
        <w:shd w:val="clear" w:color="auto" w:fill="FFFFFF"/>
        <w:jc w:val="both"/>
        <w:rPr>
          <w:rFonts w:eastAsia="Times New Roman"/>
          <w:u w:color="000000"/>
          <w:lang w:val="pl-PL" w:eastAsia="pl-PL"/>
        </w:rPr>
      </w:pPr>
      <w:r w:rsidRPr="00CD7D4A">
        <w:rPr>
          <w:lang w:val="pl-PL"/>
        </w:rPr>
        <w:t>11. Produkty dostarczane we wkładach muszą być szczelnie zamknięte. Każdy produkt zapakowany osobno. Pieczywo ma być dostarczane w zamkniętych pojemnikach z przykrywką</w:t>
      </w:r>
      <w:r w:rsidR="005D03D0" w:rsidRPr="00CD7D4A">
        <w:rPr>
          <w:lang w:val="pl-PL"/>
        </w:rPr>
        <w:t>.</w:t>
      </w:r>
      <w:r w:rsidR="00EB14EC" w:rsidRPr="00EB14EC">
        <w:rPr>
          <w:lang w:val="pl-PL"/>
        </w:rPr>
        <w:t xml:space="preserve"> </w:t>
      </w:r>
      <w:r w:rsidR="00EB14EC" w:rsidRPr="001E1DC6">
        <w:rPr>
          <w:lang w:val="pl-PL"/>
        </w:rPr>
        <w:t>Masło w oryginalnym opakowaniu z widoczną datą ważności w zamkniętych pojemnikach z przykrywką.</w:t>
      </w:r>
    </w:p>
    <w:p w:rsidR="00B007A6" w:rsidRPr="00CD7D4A" w:rsidRDefault="00B007A6" w:rsidP="00B007A6">
      <w:pPr>
        <w:pStyle w:val="Tekstpodstawowy3"/>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rPr>
        <w:t>12. Wykonawca na prośbę Zamawiającego będzie zobowiązany dostarczyć w formie depozytu produkty pakowane hermetycznie, indywidualnie o przedłużonym terminie ważności( np. ser topiony, wędlina, masło) dla pacjentów nieprzewidzianych w zamówieniu dziennym, z obowiązkiem rotacji depozytu z upływem terminu jego ważności. Rozliczenie Zamawiającego z Wykonawcą będzie realizowane na podstawie ilości zużytych depozytów.</w:t>
      </w:r>
    </w:p>
    <w:p w:rsidR="005D03D0" w:rsidRPr="00CD7D4A" w:rsidRDefault="00B007A6" w:rsidP="00B007A6">
      <w:pPr>
        <w:pStyle w:val="Tekstpodstawowy3"/>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rPr>
        <w:t>13. Wykonawca będzie sporządzał dla szpitala jadłospisy dekadowe na 6 dni przed każdą dekadą</w:t>
      </w:r>
      <w:r w:rsidR="002611EE">
        <w:rPr>
          <w:rFonts w:hAnsi="Times New Roman"/>
        </w:rPr>
        <w:t xml:space="preserve"> z uwzględnieniem alergenów wg Załącznika pt. „ Wykaz alergenów”</w:t>
      </w:r>
      <w:r w:rsidRPr="00CD7D4A">
        <w:rPr>
          <w:rFonts w:hAnsi="Times New Roman"/>
        </w:rPr>
        <w:t xml:space="preserve">, które   będą zatwierdzane przez dietetyka KCO i wg nich Wykonawca będzie przygotowywał  posiłki dla pacjentów. Jadłospisy muszą być planowane przez wykwalifikowanego dietetyka ( mgr dietetyki), a posiłki wykonywane przez zawodowych kucharzy. </w:t>
      </w:r>
    </w:p>
    <w:p w:rsidR="00B007A6" w:rsidRPr="00CD7D4A" w:rsidRDefault="00B007A6" w:rsidP="00B007A6">
      <w:pPr>
        <w:pStyle w:val="Tekstpodstawowy3"/>
        <w:pBdr>
          <w:top w:val="none" w:sz="0" w:space="0" w:color="auto"/>
          <w:left w:val="none" w:sz="0" w:space="0" w:color="auto"/>
          <w:bottom w:val="none" w:sz="0" w:space="0" w:color="auto"/>
          <w:right w:val="none" w:sz="0" w:space="0" w:color="auto"/>
          <w:bar w:val="none" w:sz="0" w:color="auto"/>
        </w:pBdr>
        <w:rPr>
          <w:rFonts w:hAnsi="Times New Roman"/>
          <w:b/>
          <w:bCs/>
          <w:u w:val="single"/>
        </w:rPr>
      </w:pPr>
      <w:r w:rsidRPr="00CD7D4A">
        <w:rPr>
          <w:rFonts w:hAnsi="Times New Roman"/>
        </w:rPr>
        <w:t xml:space="preserve">14. </w:t>
      </w:r>
      <w:r w:rsidRPr="00CD7D4A">
        <w:rPr>
          <w:rFonts w:hAnsi="Times New Roman"/>
          <w:u w:val="single"/>
        </w:rPr>
        <w:t xml:space="preserve">Składaniem zamówienia do Wykonawcy na posiłki z uwzględnieniem zalecanych diet </w:t>
      </w:r>
      <w:r w:rsidRPr="00CD7D4A">
        <w:rPr>
          <w:rFonts w:hAnsi="Times New Roman"/>
        </w:rPr>
        <w:t>będzie  </w:t>
      </w:r>
      <w:r w:rsidRPr="00CD7D4A">
        <w:rPr>
          <w:rFonts w:hAnsi="Times New Roman"/>
          <w:u w:val="single"/>
        </w:rPr>
        <w:t>zajmowała się osoba wyznaczona przez Zamawiającego.</w:t>
      </w:r>
    </w:p>
    <w:p w:rsidR="00B007A6" w:rsidRPr="00CD7D4A" w:rsidRDefault="00B007A6" w:rsidP="00B007A6">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rPr>
      </w:pPr>
      <w:r w:rsidRPr="00CD7D4A">
        <w:rPr>
          <w:rFonts w:hAnsi="Times New Roman"/>
          <w:u w:val="single"/>
        </w:rPr>
        <w:t xml:space="preserve">Kontakt z Wykonawcą </w:t>
      </w:r>
      <w:r w:rsidRPr="00CD7D4A">
        <w:rPr>
          <w:rFonts w:hAnsi="Times New Roman"/>
        </w:rPr>
        <w:t>–  w razie potrzeby,  w godz. 7:00-18:00 – codziennie, z uwzględnieniem dni wolnych.</w:t>
      </w:r>
    </w:p>
    <w:p w:rsidR="00B007A6" w:rsidRPr="00CD7D4A" w:rsidRDefault="00B007A6" w:rsidP="00B007A6">
      <w:pPr>
        <w:pStyle w:val="Tekstpodstawowy3"/>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rPr>
        <w:t xml:space="preserve">15. Zgłaszanie zapotrzebowania na posiłki będzie się odbywać drogą elektroniczną, a w przypadku niemożności wysłania tą drogą, będzie się odbywało na podstawie pisemnego zgłoszenia podpisanego przez osobę wyznaczoną przez Zamawiającego przesłanego do Wykonawcy faksem. </w:t>
      </w:r>
    </w:p>
    <w:p w:rsidR="00B007A6" w:rsidRPr="00CD7D4A" w:rsidRDefault="00B007A6" w:rsidP="00B007A6">
      <w:pPr>
        <w:pStyle w:val="Tekstpodstawowy3"/>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rPr>
        <w:t>16. Dostarczanie posiłków odbywać się będzie na podstawie zgłoszenia dokonanego przez Zamawiającego, środkiem transportu Wykonawcy posiadającym wymagane przepisami dopuszczenia do tego typu prac, na jego koszt. Zapotrzebowanie na posiłki na dzień następny będzie dostarczone do Wykonawcy do godz.  10:00. Ewentualne zmiany diet lub iloś</w:t>
      </w:r>
      <w:r w:rsidR="00BB7C6C" w:rsidRPr="00CD7D4A">
        <w:rPr>
          <w:rFonts w:hAnsi="Times New Roman"/>
        </w:rPr>
        <w:t>ci pacjentów zgłaszane będą do 2</w:t>
      </w:r>
      <w:r w:rsidRPr="00CD7D4A">
        <w:rPr>
          <w:rFonts w:hAnsi="Times New Roman"/>
        </w:rPr>
        <w:t xml:space="preserve"> godzin przed ustalonym harmonogramem dostaw posiłków. </w:t>
      </w:r>
    </w:p>
    <w:p w:rsidR="00B007A6" w:rsidRPr="00CD7D4A" w:rsidRDefault="00B007A6" w:rsidP="00B007A6">
      <w:pPr>
        <w:pStyle w:val="Tekstpodstawowy3"/>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rPr>
        <w:t xml:space="preserve">17. Zapotrzebowanie na posiłki sporządzane będzie z podziałem na oddziały. Zapotrzebowanie na  posiłki w soboty, niedziele i święta sporządzane będzie szacunkowo i przekazywane w dzień roboczy poprzedzający dni wolne. W przypadku konieczności zmiany diet, zwiększenia lub zmniejszenia ilości diet Zamawiający dokona telefonicznej korekty </w:t>
      </w:r>
      <w:r w:rsidR="00BB7C6C" w:rsidRPr="00CD7D4A">
        <w:rPr>
          <w:rFonts w:hAnsi="Times New Roman"/>
        </w:rPr>
        <w:t>zapotrzebowania do 2</w:t>
      </w:r>
      <w:r w:rsidRPr="00CD7D4A">
        <w:rPr>
          <w:rFonts w:hAnsi="Times New Roman"/>
        </w:rPr>
        <w:t xml:space="preserve"> godzin przed ustalonym harmonogramem dostaw posiłków.</w:t>
      </w:r>
    </w:p>
    <w:p w:rsidR="00B007A6" w:rsidRPr="00CD7D4A" w:rsidRDefault="00B007A6" w:rsidP="00B007A6">
      <w:pPr>
        <w:pStyle w:val="Tekstpodstawowy3"/>
        <w:pBdr>
          <w:top w:val="none" w:sz="0" w:space="0" w:color="auto"/>
          <w:left w:val="none" w:sz="0" w:space="0" w:color="auto"/>
          <w:bottom w:val="none" w:sz="0" w:space="0" w:color="auto"/>
          <w:right w:val="none" w:sz="0" w:space="0" w:color="auto"/>
          <w:bar w:val="none" w:sz="0" w:color="auto"/>
        </w:pBdr>
        <w:rPr>
          <w:rFonts w:hAnsi="Times New Roman"/>
          <w:i/>
          <w:iCs/>
        </w:rPr>
      </w:pPr>
      <w:r w:rsidRPr="00CD7D4A">
        <w:rPr>
          <w:rFonts w:hAnsi="Times New Roman"/>
        </w:rPr>
        <w:t>18.Wykonawca będzie zobowiązany do sporządzenia i przechowywania próbek żywnościowych w specjalnie przeznaczonych do tego celu lodówkach przez okres 72 godzin na terenie  swojego zakładu zgodnie z obowiązującymi w tym zakresie przepisami dla lecznictwa zamkniętego.</w:t>
      </w:r>
    </w:p>
    <w:p w:rsidR="00B007A6" w:rsidRPr="00CD7D4A" w:rsidRDefault="00B007A6" w:rsidP="00B007A6">
      <w:pPr>
        <w:pStyle w:val="Tekstpodstawowy3"/>
        <w:pBdr>
          <w:top w:val="none" w:sz="0" w:space="0" w:color="auto"/>
          <w:left w:val="none" w:sz="0" w:space="0" w:color="auto"/>
          <w:bottom w:val="none" w:sz="0" w:space="0" w:color="auto"/>
          <w:right w:val="none" w:sz="0" w:space="0" w:color="auto"/>
          <w:bar w:val="none" w:sz="0" w:color="auto"/>
        </w:pBdr>
        <w:tabs>
          <w:tab w:val="left" w:pos="360"/>
        </w:tabs>
        <w:rPr>
          <w:rFonts w:hAnsi="Times New Roman"/>
        </w:rPr>
      </w:pPr>
      <w:r w:rsidRPr="00CD7D4A">
        <w:rPr>
          <w:rFonts w:hAnsi="Times New Roman"/>
        </w:rPr>
        <w:t>19.</w:t>
      </w:r>
      <w:r w:rsidRPr="00CD7D4A">
        <w:rPr>
          <w:rFonts w:hAnsi="Times New Roman"/>
          <w:b/>
          <w:bCs/>
        </w:rPr>
        <w:t xml:space="preserve"> </w:t>
      </w:r>
      <w:r w:rsidRPr="00CD7D4A">
        <w:rPr>
          <w:rFonts w:hAnsi="Times New Roman"/>
        </w:rPr>
        <w:t>Zamawiający we własnym zakresie przeprowadza indywidualne wydawanie posiłków pacjentom.</w:t>
      </w:r>
    </w:p>
    <w:p w:rsidR="00BB7C6C" w:rsidRPr="00CD7D4A" w:rsidRDefault="00B007A6" w:rsidP="00BB7C6C">
      <w:pPr>
        <w:pStyle w:val="Tekstpodstawowy3"/>
        <w:pBdr>
          <w:top w:val="none" w:sz="0" w:space="0" w:color="auto"/>
          <w:left w:val="none" w:sz="0" w:space="0" w:color="auto"/>
          <w:bottom w:val="none" w:sz="0" w:space="0" w:color="auto"/>
          <w:right w:val="none" w:sz="0" w:space="0" w:color="auto"/>
          <w:bar w:val="none" w:sz="0" w:color="auto"/>
        </w:pBdr>
        <w:tabs>
          <w:tab w:val="left" w:pos="360"/>
        </w:tabs>
        <w:rPr>
          <w:rFonts w:hAnsi="Times New Roman"/>
        </w:rPr>
      </w:pPr>
      <w:r w:rsidRPr="00CD7D4A">
        <w:rPr>
          <w:rFonts w:hAnsi="Times New Roman"/>
        </w:rPr>
        <w:t xml:space="preserve">20. </w:t>
      </w:r>
      <w:r w:rsidRPr="00CD7D4A">
        <w:rPr>
          <w:rFonts w:hAnsi="Times New Roman"/>
          <w:bCs/>
        </w:rPr>
        <w:t xml:space="preserve">Termosy, wkłady i </w:t>
      </w:r>
      <w:r w:rsidRPr="00CD7D4A">
        <w:rPr>
          <w:rFonts w:hAnsi="Times New Roman"/>
        </w:rPr>
        <w:t>wszelkie naczynia, w których Wykonawca dostarcza posiłki, Zamawiający będzie oddawał Wykonawcy bez obowiązku ich mycia. Wykonawca będzie odbierał z poszczególnych oddziałów termosy niezwłocznie po każdym posiłku.</w:t>
      </w:r>
      <w:r w:rsidR="00BB7C6C" w:rsidRPr="00CD7D4A">
        <w:rPr>
          <w:rFonts w:hAnsi="Times New Roman"/>
        </w:rPr>
        <w:t xml:space="preserve"> Odbiór resztek pokonsumpcyjnych leży po stronie Wykonawcy.</w:t>
      </w:r>
    </w:p>
    <w:p w:rsidR="009E4C6F" w:rsidRPr="00CD7D4A" w:rsidRDefault="009E4C6F" w:rsidP="00EB14EC">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CD7D4A">
        <w:rPr>
          <w:b/>
          <w:bCs/>
          <w:color w:val="000000"/>
          <w:u w:color="000000"/>
          <w:lang w:val="pl-PL" w:eastAsia="pl-PL"/>
        </w:rPr>
        <w:t xml:space="preserve">§ </w:t>
      </w:r>
      <w:r w:rsidRPr="00CD7D4A">
        <w:rPr>
          <w:rFonts w:eastAsia="Times New Roman"/>
          <w:b/>
          <w:bCs/>
          <w:color w:val="000000"/>
          <w:u w:color="000000"/>
          <w:lang w:val="pl-PL" w:eastAsia="pl-PL"/>
        </w:rPr>
        <w:t>4</w:t>
      </w:r>
    </w:p>
    <w:p w:rsidR="009E4C6F" w:rsidRPr="00CD7D4A" w:rsidRDefault="009E4C6F" w:rsidP="00543B81">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color w:val="000000"/>
          <w:u w:color="000000"/>
          <w:lang w:val="pl-PL" w:eastAsia="pl-PL"/>
        </w:rPr>
        <w:t>1.</w:t>
      </w:r>
      <w:r w:rsidRPr="00CD7D4A">
        <w:rPr>
          <w:rFonts w:eastAsia="Times New Roman"/>
          <w:b/>
          <w:bCs/>
          <w:color w:val="000000"/>
          <w:u w:color="000000"/>
          <w:lang w:val="pl-PL" w:eastAsia="pl-PL"/>
        </w:rPr>
        <w:t xml:space="preserve"> </w:t>
      </w:r>
      <w:r w:rsidRPr="00CD7D4A">
        <w:rPr>
          <w:rFonts w:eastAsia="Times New Roman"/>
          <w:color w:val="000000"/>
          <w:u w:color="000000"/>
          <w:lang w:val="pl-PL" w:eastAsia="pl-PL"/>
        </w:rPr>
        <w:t>Strony ustalaj</w:t>
      </w:r>
      <w:r w:rsidRPr="00CD7D4A">
        <w:rPr>
          <w:color w:val="000000"/>
          <w:u w:color="000000"/>
          <w:lang w:val="pl-PL" w:eastAsia="pl-PL"/>
        </w:rPr>
        <w:t>ą</w:t>
      </w:r>
      <w:r w:rsidRPr="00CD7D4A">
        <w:rPr>
          <w:rFonts w:eastAsia="Times New Roman"/>
          <w:color w:val="000000"/>
          <w:u w:color="000000"/>
          <w:lang w:val="pl-PL" w:eastAsia="pl-PL"/>
        </w:rPr>
        <w:t xml:space="preserve">, </w:t>
      </w:r>
      <w:r w:rsidRPr="00CD7D4A">
        <w:rPr>
          <w:color w:val="000000"/>
          <w:u w:color="000000"/>
          <w:lang w:val="pl-PL" w:eastAsia="pl-PL"/>
        </w:rPr>
        <w:t>ż</w:t>
      </w:r>
      <w:r w:rsidRPr="00CD7D4A">
        <w:rPr>
          <w:rFonts w:eastAsia="Times New Roman"/>
          <w:color w:val="000000"/>
          <w:u w:color="000000"/>
          <w:lang w:val="pl-PL" w:eastAsia="pl-PL"/>
        </w:rPr>
        <w:t>e Wykonawca wniesie tytu</w:t>
      </w:r>
      <w:r w:rsidRPr="00CD7D4A">
        <w:rPr>
          <w:color w:val="000000"/>
          <w:u w:color="000000"/>
          <w:lang w:val="pl-PL" w:eastAsia="pl-PL"/>
        </w:rPr>
        <w:t>ł</w:t>
      </w:r>
      <w:r w:rsidRPr="00CD7D4A">
        <w:rPr>
          <w:rFonts w:eastAsia="Times New Roman"/>
          <w:color w:val="000000"/>
          <w:u w:color="000000"/>
          <w:lang w:val="pl-PL" w:eastAsia="pl-PL"/>
        </w:rPr>
        <w:t>em zabezpieczenia nale</w:t>
      </w:r>
      <w:r w:rsidRPr="00CD7D4A">
        <w:rPr>
          <w:color w:val="000000"/>
          <w:u w:color="000000"/>
          <w:lang w:val="pl-PL" w:eastAsia="pl-PL"/>
        </w:rPr>
        <w:t>ż</w:t>
      </w:r>
      <w:r w:rsidRPr="00CD7D4A">
        <w:rPr>
          <w:rFonts w:eastAsia="Times New Roman"/>
          <w:color w:val="000000"/>
          <w:u w:color="000000"/>
          <w:lang w:val="pl-PL" w:eastAsia="pl-PL"/>
        </w:rPr>
        <w:t>ytego wykonania umowy kwot</w:t>
      </w:r>
      <w:r w:rsidRPr="00CD7D4A">
        <w:rPr>
          <w:color w:val="000000"/>
          <w:u w:color="000000"/>
          <w:lang w:val="pl-PL" w:eastAsia="pl-PL"/>
        </w:rPr>
        <w:t xml:space="preserve">ę </w:t>
      </w:r>
      <w:r w:rsidRPr="00CD7D4A">
        <w:rPr>
          <w:rFonts w:eastAsia="Times New Roman"/>
          <w:color w:val="000000"/>
          <w:u w:color="000000"/>
          <w:lang w:val="pl-PL" w:eastAsia="pl-PL"/>
        </w:rPr>
        <w:t>w wysoko</w:t>
      </w:r>
      <w:r w:rsidRPr="00CD7D4A">
        <w:rPr>
          <w:color w:val="000000"/>
          <w:u w:color="000000"/>
          <w:lang w:val="pl-PL" w:eastAsia="pl-PL"/>
        </w:rPr>
        <w:t>ś</w:t>
      </w:r>
      <w:r w:rsidRPr="00CD7D4A">
        <w:rPr>
          <w:rFonts w:eastAsia="Times New Roman"/>
          <w:color w:val="000000"/>
          <w:u w:color="000000"/>
          <w:lang w:val="pl-PL" w:eastAsia="pl-PL"/>
        </w:rPr>
        <w:t xml:space="preserve">ci </w:t>
      </w:r>
      <w:r w:rsidRPr="00CD7D4A">
        <w:rPr>
          <w:rFonts w:eastAsia="Times New Roman"/>
          <w:b/>
          <w:bCs/>
          <w:color w:val="000000"/>
          <w:u w:color="000000"/>
          <w:lang w:val="pl-PL" w:eastAsia="pl-PL"/>
        </w:rPr>
        <w:t>.................................z</w:t>
      </w:r>
      <w:r w:rsidRPr="00CD7D4A">
        <w:rPr>
          <w:b/>
          <w:bCs/>
          <w:color w:val="000000"/>
          <w:u w:color="000000"/>
          <w:lang w:val="pl-PL" w:eastAsia="pl-PL"/>
        </w:rPr>
        <w:t xml:space="preserve">ł </w:t>
      </w:r>
      <w:r w:rsidRPr="00CD7D4A">
        <w:rPr>
          <w:rFonts w:eastAsia="Times New Roman"/>
          <w:color w:val="000000"/>
          <w:u w:color="000000"/>
          <w:lang w:val="pl-PL" w:eastAsia="pl-PL"/>
        </w:rPr>
        <w:t xml:space="preserve"> w dniu zawarcia umowy.</w:t>
      </w:r>
    </w:p>
    <w:p w:rsidR="009E4C6F" w:rsidRPr="00CD7D4A" w:rsidRDefault="009E4C6F" w:rsidP="00543B81">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color w:val="000000"/>
          <w:u w:color="000000"/>
          <w:lang w:val="pl-PL" w:eastAsia="pl-PL"/>
        </w:rPr>
        <w:t>2. Wykonawca wniesie zabezpieczenie nale</w:t>
      </w:r>
      <w:r w:rsidRPr="00CD7D4A">
        <w:rPr>
          <w:color w:val="000000"/>
          <w:u w:color="000000"/>
          <w:lang w:val="pl-PL" w:eastAsia="pl-PL"/>
        </w:rPr>
        <w:t>ż</w:t>
      </w:r>
      <w:r w:rsidRPr="00CD7D4A">
        <w:rPr>
          <w:rFonts w:eastAsia="Times New Roman"/>
          <w:color w:val="000000"/>
          <w:u w:color="000000"/>
          <w:lang w:val="pl-PL" w:eastAsia="pl-PL"/>
        </w:rPr>
        <w:t>ytego wykonania umowy w formie *..................</w:t>
      </w:r>
    </w:p>
    <w:p w:rsidR="009E4C6F" w:rsidRPr="00CD7D4A" w:rsidRDefault="009E4C6F" w:rsidP="00543B81">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rPr>
        <w:t>3. Zabezpieczenie podlega zwrotowi w terminie 30 dni od dnia wykonania zamówienia i uznania przez Zamawiającego za należycie wykonane.</w:t>
      </w:r>
    </w:p>
    <w:p w:rsidR="009E4C6F" w:rsidRPr="00CD7D4A" w:rsidRDefault="009E4C6F" w:rsidP="00543B81">
      <w:pPr>
        <w:pBdr>
          <w:top w:val="none" w:sz="0" w:space="0" w:color="auto"/>
          <w:left w:val="none" w:sz="0" w:space="0" w:color="auto"/>
          <w:bottom w:val="none" w:sz="0" w:space="0" w:color="auto"/>
          <w:right w:val="none" w:sz="0" w:space="0" w:color="auto"/>
          <w:bar w:val="none" w:sz="0" w:color="auto"/>
        </w:pBdr>
        <w:jc w:val="both"/>
        <w:rPr>
          <w:rFonts w:eastAsia="Times New Roman"/>
          <w:b/>
          <w:bCs/>
          <w:color w:val="000000"/>
          <w:u w:color="000000"/>
          <w:lang w:val="pl-PL" w:eastAsia="pl-PL"/>
        </w:rPr>
      </w:pPr>
      <w:r w:rsidRPr="00CD7D4A">
        <w:rPr>
          <w:rFonts w:eastAsia="Times New Roman"/>
          <w:color w:val="000000"/>
          <w:u w:color="000000"/>
          <w:lang w:val="pl-PL" w:eastAsia="pl-PL"/>
        </w:rPr>
        <w:t>4. W razie niewykonania lub nienale</w:t>
      </w:r>
      <w:r w:rsidRPr="00CD7D4A">
        <w:rPr>
          <w:color w:val="000000"/>
          <w:u w:color="000000"/>
          <w:lang w:val="pl-PL" w:eastAsia="pl-PL"/>
        </w:rPr>
        <w:t>ż</w:t>
      </w:r>
      <w:r w:rsidRPr="00CD7D4A">
        <w:rPr>
          <w:rFonts w:eastAsia="Times New Roman"/>
          <w:color w:val="000000"/>
          <w:u w:color="000000"/>
          <w:lang w:val="pl-PL" w:eastAsia="pl-PL"/>
        </w:rPr>
        <w:t>ytego wykonania umowy przez Wykonawc</w:t>
      </w:r>
      <w:r w:rsidRPr="00CD7D4A">
        <w:rPr>
          <w:color w:val="000000"/>
          <w:u w:color="000000"/>
          <w:lang w:val="pl-PL" w:eastAsia="pl-PL"/>
        </w:rPr>
        <w:t>ę</w:t>
      </w:r>
      <w:r w:rsidR="00690FB4" w:rsidRPr="00CD7D4A">
        <w:rPr>
          <w:color w:val="000000"/>
          <w:u w:color="000000"/>
          <w:lang w:val="pl-PL" w:eastAsia="pl-PL"/>
        </w:rPr>
        <w:t xml:space="preserve"> zapłaci on karę umowną w wysokości wniesionego zabezpieczenia należytego wykonania umowy.</w:t>
      </w:r>
      <w:r w:rsidRPr="00CD7D4A">
        <w:rPr>
          <w:color w:val="000000"/>
          <w:u w:color="000000"/>
          <w:lang w:val="pl-PL" w:eastAsia="pl-PL"/>
        </w:rPr>
        <w:t xml:space="preserve"> </w:t>
      </w:r>
    </w:p>
    <w:p w:rsidR="009E4C6F" w:rsidRPr="00CD7D4A" w:rsidRDefault="006B2904" w:rsidP="00543B81">
      <w:pPr>
        <w:pBdr>
          <w:top w:val="none" w:sz="0" w:space="0" w:color="auto"/>
          <w:left w:val="none" w:sz="0" w:space="0" w:color="auto"/>
          <w:bottom w:val="none" w:sz="0" w:space="0" w:color="auto"/>
          <w:right w:val="none" w:sz="0" w:space="0" w:color="auto"/>
          <w:bar w:val="none" w:sz="0" w:color="auto"/>
        </w:pBdr>
        <w:rPr>
          <w:rFonts w:eastAsia="Times New Roman"/>
          <w:u w:color="000000"/>
          <w:lang w:val="pl-PL" w:eastAsia="pl-PL"/>
        </w:rPr>
      </w:pPr>
      <w:r w:rsidRPr="00CD7D4A">
        <w:rPr>
          <w:rFonts w:eastAsia="Times New Roman"/>
          <w:u w:color="000000"/>
          <w:lang w:val="pl-PL" w:eastAsia="pl-PL"/>
        </w:rPr>
        <w:t xml:space="preserve">5. </w:t>
      </w:r>
      <w:r w:rsidR="009E4C6F" w:rsidRPr="00CD7D4A">
        <w:rPr>
          <w:rFonts w:eastAsia="Times New Roman"/>
          <w:u w:color="000000"/>
          <w:lang w:val="pl-PL" w:eastAsia="pl-PL"/>
        </w:rPr>
        <w:t>Za nienależyte wykonanie umowy uznaje się</w:t>
      </w:r>
      <w:r w:rsidR="0035412A" w:rsidRPr="00CD7D4A">
        <w:rPr>
          <w:rFonts w:eastAsia="Times New Roman"/>
          <w:u w:color="000000"/>
          <w:lang w:val="pl-PL" w:eastAsia="pl-PL"/>
        </w:rPr>
        <w:t xml:space="preserve"> którykolwiek z przypadków</w:t>
      </w:r>
      <w:r w:rsidR="009E4C6F" w:rsidRPr="00CD7D4A">
        <w:rPr>
          <w:rFonts w:eastAsia="Times New Roman"/>
          <w:u w:color="000000"/>
          <w:lang w:val="pl-PL" w:eastAsia="pl-PL"/>
        </w:rPr>
        <w:t>:</w:t>
      </w:r>
    </w:p>
    <w:p w:rsidR="009E4C6F" w:rsidRPr="00CD7D4A" w:rsidRDefault="009E4C6F"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b/>
          <w:bCs/>
          <w:color w:val="auto"/>
        </w:rPr>
      </w:pPr>
      <w:r w:rsidRPr="00CD7D4A">
        <w:rPr>
          <w:rFonts w:hAnsi="Times New Roman"/>
          <w:color w:val="auto"/>
        </w:rPr>
        <w:t>a) trzy przypadki spóźn</w:t>
      </w:r>
      <w:r w:rsidR="006B2904" w:rsidRPr="00CD7D4A">
        <w:rPr>
          <w:rFonts w:hAnsi="Times New Roman"/>
          <w:color w:val="auto"/>
        </w:rPr>
        <w:t>ienia w dostarczeniu posiłków do Katowickiego Centrum Onkologii</w:t>
      </w:r>
      <w:r w:rsidRPr="00CD7D4A">
        <w:rPr>
          <w:rFonts w:hAnsi="Times New Roman"/>
          <w:color w:val="auto"/>
        </w:rPr>
        <w:t xml:space="preserve"> powyżej 30 minut, </w:t>
      </w:r>
    </w:p>
    <w:p w:rsidR="008F3800" w:rsidRPr="00CD7D4A" w:rsidRDefault="009E4C6F"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rPr>
      </w:pPr>
      <w:r w:rsidRPr="00CD7D4A">
        <w:rPr>
          <w:rFonts w:hAnsi="Times New Roman"/>
          <w:color w:val="auto"/>
        </w:rPr>
        <w:t xml:space="preserve">b) trzy sytuacje </w:t>
      </w:r>
      <w:r w:rsidR="008F3800" w:rsidRPr="00CD7D4A">
        <w:rPr>
          <w:rFonts w:hAnsi="Times New Roman"/>
          <w:color w:val="auto"/>
        </w:rPr>
        <w:t>braku realizacji reklamacji dotyczące:</w:t>
      </w:r>
    </w:p>
    <w:p w:rsidR="008F3800" w:rsidRPr="00CD7D4A" w:rsidRDefault="009E4C6F" w:rsidP="00663605">
      <w:pPr>
        <w:pStyle w:val="Tekstpodstawowy"/>
        <w:numPr>
          <w:ilvl w:val="0"/>
          <w:numId w:val="57"/>
        </w:numPr>
        <w:pBdr>
          <w:top w:val="none" w:sz="0" w:space="0" w:color="auto"/>
          <w:left w:val="none" w:sz="0" w:space="0" w:color="auto"/>
          <w:bottom w:val="none" w:sz="0" w:space="0" w:color="auto"/>
          <w:right w:val="none" w:sz="0" w:space="0" w:color="auto"/>
          <w:bar w:val="none" w:sz="0" w:color="auto"/>
        </w:pBdr>
        <w:rPr>
          <w:rFonts w:hAnsi="Times New Roman"/>
          <w:color w:val="auto"/>
        </w:rPr>
      </w:pPr>
      <w:r w:rsidRPr="00CD7D4A">
        <w:rPr>
          <w:rFonts w:hAnsi="Times New Roman"/>
          <w:color w:val="auto"/>
        </w:rPr>
        <w:t>wad fizycznych jak i jakości, świeżości</w:t>
      </w:r>
      <w:r w:rsidR="00BB7C6C" w:rsidRPr="00CD7D4A">
        <w:rPr>
          <w:rFonts w:hAnsi="Times New Roman"/>
          <w:color w:val="auto"/>
        </w:rPr>
        <w:t xml:space="preserve"> ( do 1</w:t>
      </w:r>
      <w:r w:rsidR="00B007A6" w:rsidRPr="00CD7D4A">
        <w:rPr>
          <w:rFonts w:hAnsi="Times New Roman"/>
          <w:color w:val="auto"/>
        </w:rPr>
        <w:t xml:space="preserve"> godzin</w:t>
      </w:r>
      <w:r w:rsidR="00BB7C6C" w:rsidRPr="00CD7D4A">
        <w:rPr>
          <w:rFonts w:hAnsi="Times New Roman"/>
          <w:color w:val="auto"/>
        </w:rPr>
        <w:t>y</w:t>
      </w:r>
      <w:r w:rsidR="00B007A6" w:rsidRPr="00CD7D4A">
        <w:rPr>
          <w:rFonts w:hAnsi="Times New Roman"/>
          <w:color w:val="auto"/>
        </w:rPr>
        <w:t>)</w:t>
      </w:r>
    </w:p>
    <w:p w:rsidR="00B4358C" w:rsidRPr="00CD7D4A" w:rsidRDefault="00BB4342" w:rsidP="00663605">
      <w:pPr>
        <w:pStyle w:val="Tekstpodstawowy"/>
        <w:numPr>
          <w:ilvl w:val="0"/>
          <w:numId w:val="57"/>
        </w:numPr>
        <w:pBdr>
          <w:top w:val="none" w:sz="0" w:space="0" w:color="auto"/>
          <w:left w:val="none" w:sz="0" w:space="0" w:color="auto"/>
          <w:bottom w:val="none" w:sz="0" w:space="0" w:color="auto"/>
          <w:right w:val="none" w:sz="0" w:space="0" w:color="auto"/>
          <w:bar w:val="none" w:sz="0" w:color="auto"/>
        </w:pBdr>
        <w:rPr>
          <w:rFonts w:hAnsi="Times New Roman"/>
          <w:color w:val="auto"/>
        </w:rPr>
      </w:pPr>
      <w:r w:rsidRPr="00CD7D4A">
        <w:rPr>
          <w:rFonts w:hAnsi="Times New Roman"/>
          <w:color w:val="auto"/>
        </w:rPr>
        <w:t>nieodebrania termosów</w:t>
      </w:r>
      <w:r w:rsidR="008F3800" w:rsidRPr="00CD7D4A">
        <w:rPr>
          <w:rFonts w:hAnsi="Times New Roman"/>
          <w:color w:val="auto"/>
        </w:rPr>
        <w:t xml:space="preserve"> po każdym posiłku</w:t>
      </w:r>
      <w:r w:rsidR="005749C4">
        <w:rPr>
          <w:rFonts w:hAnsi="Times New Roman"/>
          <w:color w:val="auto"/>
        </w:rPr>
        <w:t xml:space="preserve"> i resztek pokonsumpcyjnych </w:t>
      </w:r>
      <w:r w:rsidR="00BB7C6C" w:rsidRPr="00CD7D4A">
        <w:rPr>
          <w:rFonts w:hAnsi="Times New Roman"/>
          <w:color w:val="auto"/>
        </w:rPr>
        <w:t>( do 1</w:t>
      </w:r>
      <w:r w:rsidR="006B2904" w:rsidRPr="00CD7D4A">
        <w:rPr>
          <w:rFonts w:hAnsi="Times New Roman"/>
          <w:color w:val="auto"/>
        </w:rPr>
        <w:t xml:space="preserve"> godzin</w:t>
      </w:r>
      <w:r w:rsidR="00BB7C6C" w:rsidRPr="00CD7D4A">
        <w:rPr>
          <w:rFonts w:hAnsi="Times New Roman"/>
          <w:color w:val="auto"/>
        </w:rPr>
        <w:t>y</w:t>
      </w:r>
      <w:r w:rsidR="006B2904" w:rsidRPr="00CD7D4A">
        <w:rPr>
          <w:rFonts w:hAnsi="Times New Roman"/>
          <w:color w:val="auto"/>
        </w:rPr>
        <w:t>)</w:t>
      </w:r>
    </w:p>
    <w:p w:rsidR="00B4358C" w:rsidRPr="00CD7D4A" w:rsidRDefault="009E4C6F"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rPr>
      </w:pPr>
      <w:r w:rsidRPr="00CD7D4A">
        <w:rPr>
          <w:rFonts w:hAnsi="Times New Roman"/>
          <w:color w:val="auto"/>
        </w:rPr>
        <w:t xml:space="preserve">c) </w:t>
      </w:r>
      <w:r w:rsidR="00B4358C" w:rsidRPr="00CD7D4A">
        <w:rPr>
          <w:rFonts w:hAnsi="Times New Roman"/>
          <w:color w:val="auto"/>
        </w:rPr>
        <w:t>trzy przypadki dostarczenia produktu przeterminowanego,</w:t>
      </w:r>
    </w:p>
    <w:p w:rsidR="00A73DA5" w:rsidRPr="00CD7D4A" w:rsidRDefault="00B4358C"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rPr>
      </w:pPr>
      <w:r w:rsidRPr="00CD7D4A">
        <w:rPr>
          <w:rFonts w:hAnsi="Times New Roman"/>
          <w:color w:val="auto"/>
        </w:rPr>
        <w:lastRenderedPageBreak/>
        <w:t xml:space="preserve">d) </w:t>
      </w:r>
      <w:r w:rsidR="00A73DA5" w:rsidRPr="00CD7D4A">
        <w:rPr>
          <w:rFonts w:hAnsi="Times New Roman"/>
          <w:color w:val="auto"/>
        </w:rPr>
        <w:t xml:space="preserve">dwa przypadki dostarczenie posiłków w termosach niedomytych, czy w termosach, z których wydobywa się nieprzyjemny zapach, </w:t>
      </w:r>
    </w:p>
    <w:p w:rsidR="009E4C6F" w:rsidRPr="00CD7D4A" w:rsidRDefault="00B4358C" w:rsidP="009E4C6F">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color w:val="auto"/>
        </w:rPr>
      </w:pPr>
      <w:r w:rsidRPr="00CD7D4A">
        <w:rPr>
          <w:rFonts w:hAnsi="Times New Roman"/>
          <w:color w:val="auto"/>
        </w:rPr>
        <w:t>e</w:t>
      </w:r>
      <w:r w:rsidR="009E4C6F" w:rsidRPr="00CD7D4A">
        <w:rPr>
          <w:rFonts w:hAnsi="Times New Roman"/>
          <w:color w:val="auto"/>
        </w:rPr>
        <w:t>) incydent epidemiologiczny, zatrucie spowodowane dostarczonymi posiłkami,</w:t>
      </w:r>
    </w:p>
    <w:p w:rsidR="00793DCF" w:rsidRPr="00CD7D4A" w:rsidRDefault="00B4358C" w:rsidP="009E7EF1">
      <w:pPr>
        <w:pStyle w:val="Tekstpodstawowy3"/>
        <w:pBdr>
          <w:top w:val="none" w:sz="0" w:space="0" w:color="auto"/>
          <w:left w:val="none" w:sz="0" w:space="0" w:color="auto"/>
          <w:bottom w:val="none" w:sz="0" w:space="0" w:color="auto"/>
          <w:right w:val="none" w:sz="0" w:space="0" w:color="auto"/>
          <w:bar w:val="none" w:sz="0" w:color="auto"/>
        </w:pBdr>
        <w:rPr>
          <w:rFonts w:hAnsi="Times New Roman"/>
          <w:color w:val="auto"/>
        </w:rPr>
      </w:pPr>
      <w:r w:rsidRPr="00CD7D4A">
        <w:rPr>
          <w:rFonts w:hAnsi="Times New Roman"/>
          <w:color w:val="auto"/>
        </w:rPr>
        <w:t>f</w:t>
      </w:r>
      <w:r w:rsidR="009E4C6F" w:rsidRPr="00CD7D4A">
        <w:rPr>
          <w:rFonts w:hAnsi="Times New Roman"/>
          <w:color w:val="auto"/>
        </w:rPr>
        <w:t>) brak możliwości niezwłocznego</w:t>
      </w:r>
      <w:r w:rsidR="00793DCF" w:rsidRPr="00CD7D4A">
        <w:rPr>
          <w:rFonts w:hAnsi="Times New Roman"/>
          <w:color w:val="auto"/>
        </w:rPr>
        <w:t xml:space="preserve"> złożenia reklamacji </w:t>
      </w:r>
      <w:r w:rsidR="00F56AED" w:rsidRPr="00CD7D4A">
        <w:rPr>
          <w:rFonts w:hAnsi="Times New Roman"/>
          <w:color w:val="auto"/>
        </w:rPr>
        <w:t xml:space="preserve">faksem </w:t>
      </w:r>
      <w:r w:rsidR="00793DCF" w:rsidRPr="00CD7D4A">
        <w:rPr>
          <w:rFonts w:hAnsi="Times New Roman"/>
          <w:color w:val="auto"/>
        </w:rPr>
        <w:t xml:space="preserve">na numery </w:t>
      </w:r>
      <w:r w:rsidR="0035412A" w:rsidRPr="00CD7D4A">
        <w:rPr>
          <w:rFonts w:hAnsi="Times New Roman"/>
          <w:color w:val="auto"/>
        </w:rPr>
        <w:t xml:space="preserve">podane w </w:t>
      </w:r>
      <w:r w:rsidR="0035412A" w:rsidRPr="00CD7D4A">
        <w:rPr>
          <w:rFonts w:hAnsi="Times New Roman"/>
          <w:b/>
          <w:bCs/>
        </w:rPr>
        <w:t>§</w:t>
      </w:r>
      <w:r w:rsidR="0035412A" w:rsidRPr="00CD7D4A">
        <w:rPr>
          <w:rFonts w:hAnsi="Times New Roman"/>
          <w:color w:val="auto"/>
        </w:rPr>
        <w:t xml:space="preserve"> 6 ust.1</w:t>
      </w:r>
      <w:r w:rsidR="009E4C6F" w:rsidRPr="00CD7D4A">
        <w:rPr>
          <w:rFonts w:hAnsi="Times New Roman"/>
          <w:color w:val="auto"/>
        </w:rPr>
        <w:t>,</w:t>
      </w:r>
      <w:r w:rsidR="00F56AED" w:rsidRPr="00CD7D4A">
        <w:rPr>
          <w:rFonts w:hAnsi="Times New Roman"/>
          <w:color w:val="auto"/>
        </w:rPr>
        <w:t xml:space="preserve"> lub pocztą elektroniczną</w:t>
      </w:r>
      <w:r w:rsidR="008A5006" w:rsidRPr="00CD7D4A">
        <w:rPr>
          <w:rFonts w:hAnsi="Times New Roman"/>
          <w:color w:val="auto"/>
        </w:rPr>
        <w:t xml:space="preserve"> lub telefonicznie,</w:t>
      </w:r>
    </w:p>
    <w:p w:rsidR="009E4C6F" w:rsidRPr="00CD7D4A" w:rsidRDefault="00B4358C" w:rsidP="009E4C6F">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color w:val="auto"/>
        </w:rPr>
      </w:pPr>
      <w:r w:rsidRPr="00CD7D4A">
        <w:rPr>
          <w:rFonts w:hAnsi="Times New Roman"/>
          <w:color w:val="auto"/>
        </w:rPr>
        <w:t>g</w:t>
      </w:r>
      <w:r w:rsidR="009E4C6F" w:rsidRPr="00CD7D4A">
        <w:rPr>
          <w:rFonts w:hAnsi="Times New Roman"/>
          <w:color w:val="auto"/>
        </w:rPr>
        <w:t>) pięć stwierdzonych przypadków niep</w:t>
      </w:r>
      <w:r w:rsidR="007C0046" w:rsidRPr="00CD7D4A">
        <w:rPr>
          <w:rFonts w:hAnsi="Times New Roman"/>
          <w:color w:val="auto"/>
        </w:rPr>
        <w:t>rawidłowej temperatury posiłków,</w:t>
      </w:r>
    </w:p>
    <w:p w:rsidR="00E50E0D" w:rsidRDefault="00B4358C" w:rsidP="00A73DA5">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rPr>
      </w:pPr>
      <w:r w:rsidRPr="00CD7D4A">
        <w:rPr>
          <w:rFonts w:hAnsi="Times New Roman"/>
          <w:color w:val="auto"/>
        </w:rPr>
        <w:t>h</w:t>
      </w:r>
      <w:r w:rsidR="00A73DA5" w:rsidRPr="00CD7D4A">
        <w:rPr>
          <w:rFonts w:hAnsi="Times New Roman"/>
          <w:color w:val="auto"/>
        </w:rPr>
        <w:t xml:space="preserve">) </w:t>
      </w:r>
      <w:r w:rsidR="00E50E0D">
        <w:rPr>
          <w:rFonts w:hAnsi="Times New Roman"/>
          <w:color w:val="auto"/>
        </w:rPr>
        <w:t>trzy  przypadki nieodebrania resztek pokonsumpcyjnych,</w:t>
      </w:r>
    </w:p>
    <w:p w:rsidR="00A73DA5" w:rsidRPr="00CD7D4A" w:rsidRDefault="00E50E0D" w:rsidP="00A73DA5">
      <w:pPr>
        <w:pStyle w:val="Tekstpodstawowy"/>
        <w:pBdr>
          <w:top w:val="none" w:sz="0" w:space="0" w:color="auto"/>
          <w:left w:val="none" w:sz="0" w:space="0" w:color="auto"/>
          <w:bottom w:val="none" w:sz="0" w:space="0" w:color="auto"/>
          <w:right w:val="none" w:sz="0" w:space="0" w:color="auto"/>
          <w:bar w:val="none" w:sz="0" w:color="auto"/>
        </w:pBdr>
        <w:rPr>
          <w:rFonts w:hAnsi="Times New Roman"/>
          <w:color w:val="auto"/>
        </w:rPr>
      </w:pPr>
      <w:r>
        <w:rPr>
          <w:rFonts w:hAnsi="Times New Roman"/>
          <w:color w:val="auto"/>
        </w:rPr>
        <w:t>i)</w:t>
      </w:r>
      <w:r w:rsidR="00A73DA5" w:rsidRPr="00CD7D4A">
        <w:rPr>
          <w:rFonts w:hAnsi="Times New Roman"/>
          <w:color w:val="auto"/>
        </w:rPr>
        <w:t xml:space="preserve">odmowa </w:t>
      </w:r>
      <w:r w:rsidR="007C0046" w:rsidRPr="00CD7D4A">
        <w:rPr>
          <w:rFonts w:hAnsi="Times New Roman"/>
          <w:color w:val="auto"/>
        </w:rPr>
        <w:t>płatności z tytułu kar umownych.</w:t>
      </w:r>
    </w:p>
    <w:p w:rsidR="00937407" w:rsidRPr="00CD7D4A" w:rsidRDefault="0035412A" w:rsidP="00866CCB">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rPr>
      </w:pPr>
      <w:r w:rsidRPr="00CD7D4A">
        <w:rPr>
          <w:rFonts w:hAnsi="Times New Roman"/>
        </w:rPr>
        <w:t xml:space="preserve">6. </w:t>
      </w:r>
      <w:r w:rsidR="00866CCB" w:rsidRPr="00CD7D4A">
        <w:rPr>
          <w:rFonts w:hAnsi="Times New Roman"/>
        </w:rPr>
        <w:t>Za niewykonanie</w:t>
      </w:r>
      <w:r w:rsidRPr="00CD7D4A">
        <w:rPr>
          <w:rFonts w:hAnsi="Times New Roman"/>
        </w:rPr>
        <w:t xml:space="preserve"> umowy</w:t>
      </w:r>
      <w:r w:rsidR="00866CCB" w:rsidRPr="00CD7D4A">
        <w:rPr>
          <w:rFonts w:hAnsi="Times New Roman"/>
        </w:rPr>
        <w:t xml:space="preserve"> uznaje się negatywną ocenę uprawnionych instytucji kontrolnych w zakresie realizacji umowy.</w:t>
      </w:r>
    </w:p>
    <w:p w:rsidR="00866CCB" w:rsidRPr="00CD7D4A" w:rsidRDefault="00866CCB" w:rsidP="00866CCB">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CD7D4A">
        <w:rPr>
          <w:b/>
          <w:bCs/>
          <w:color w:val="000000"/>
          <w:u w:color="000000"/>
          <w:lang w:val="pl-PL" w:eastAsia="pl-PL"/>
        </w:rPr>
        <w:t xml:space="preserve">§ </w:t>
      </w:r>
      <w:r w:rsidRPr="00CD7D4A">
        <w:rPr>
          <w:rFonts w:eastAsia="Times New Roman"/>
          <w:b/>
          <w:bCs/>
          <w:color w:val="000000"/>
          <w:u w:color="000000"/>
          <w:lang w:val="pl-PL" w:eastAsia="pl-PL"/>
        </w:rPr>
        <w:t>5</w:t>
      </w:r>
    </w:p>
    <w:p w:rsidR="00866CCB" w:rsidRPr="00CD7D4A" w:rsidRDefault="00866CCB" w:rsidP="00866CCB">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color w:val="000000"/>
          <w:u w:color="000000"/>
          <w:lang w:val="pl-PL" w:eastAsia="pl-PL"/>
        </w:rPr>
        <w:t xml:space="preserve">Celem sprawnego przebiegu realizacji </w:t>
      </w:r>
      <w:r w:rsidRPr="00CD7D4A">
        <w:rPr>
          <w:color w:val="000000"/>
          <w:u w:color="000000"/>
          <w:lang w:val="pl-PL" w:eastAsia="pl-PL"/>
        </w:rPr>
        <w:t>ś</w:t>
      </w:r>
      <w:r w:rsidRPr="00CD7D4A">
        <w:rPr>
          <w:rFonts w:eastAsia="Times New Roman"/>
          <w:color w:val="000000"/>
          <w:u w:color="000000"/>
          <w:lang w:val="pl-PL" w:eastAsia="pl-PL"/>
        </w:rPr>
        <w:t>wiadczonych us</w:t>
      </w:r>
      <w:r w:rsidRPr="00CD7D4A">
        <w:rPr>
          <w:color w:val="000000"/>
          <w:u w:color="000000"/>
          <w:lang w:val="pl-PL" w:eastAsia="pl-PL"/>
        </w:rPr>
        <w:t>ł</w:t>
      </w:r>
      <w:r w:rsidRPr="00CD7D4A">
        <w:rPr>
          <w:rFonts w:eastAsia="Times New Roman"/>
          <w:color w:val="000000"/>
          <w:u w:color="000000"/>
          <w:lang w:val="pl-PL" w:eastAsia="pl-PL"/>
        </w:rPr>
        <w:t>ug oraz kontroli i nadzoru wykonywania warunk</w:t>
      </w:r>
      <w:r w:rsidRPr="00CD7D4A">
        <w:rPr>
          <w:color w:val="000000"/>
          <w:u w:color="000000"/>
          <w:lang w:val="pl-PL" w:eastAsia="pl-PL"/>
        </w:rPr>
        <w:t>ó</w:t>
      </w:r>
      <w:r w:rsidRPr="00CD7D4A">
        <w:rPr>
          <w:rFonts w:eastAsia="Times New Roman"/>
          <w:color w:val="000000"/>
          <w:u w:color="000000"/>
          <w:lang w:val="pl-PL" w:eastAsia="pl-PL"/>
        </w:rPr>
        <w:t>w umowy, strony powo</w:t>
      </w:r>
      <w:r w:rsidRPr="00CD7D4A">
        <w:rPr>
          <w:color w:val="000000"/>
          <w:u w:color="000000"/>
          <w:lang w:val="pl-PL" w:eastAsia="pl-PL"/>
        </w:rPr>
        <w:t>ł</w:t>
      </w:r>
      <w:r w:rsidRPr="00CD7D4A">
        <w:rPr>
          <w:rFonts w:eastAsia="Times New Roman"/>
          <w:color w:val="000000"/>
          <w:u w:color="000000"/>
          <w:lang w:val="pl-PL" w:eastAsia="pl-PL"/>
        </w:rPr>
        <w:t>uj</w:t>
      </w:r>
      <w:r w:rsidRPr="00CD7D4A">
        <w:rPr>
          <w:color w:val="000000"/>
          <w:u w:color="000000"/>
          <w:lang w:val="pl-PL" w:eastAsia="pl-PL"/>
        </w:rPr>
        <w:t xml:space="preserve">ą </w:t>
      </w:r>
      <w:r w:rsidRPr="00CD7D4A">
        <w:rPr>
          <w:rFonts w:eastAsia="Times New Roman"/>
          <w:color w:val="000000"/>
          <w:u w:color="000000"/>
          <w:lang w:val="pl-PL" w:eastAsia="pl-PL"/>
        </w:rPr>
        <w:t>na stanowiska koordynator</w:t>
      </w:r>
      <w:r w:rsidRPr="00CD7D4A">
        <w:rPr>
          <w:color w:val="000000"/>
          <w:u w:color="000000"/>
          <w:lang w:val="pl-PL" w:eastAsia="pl-PL"/>
        </w:rPr>
        <w:t>ó</w:t>
      </w:r>
      <w:r w:rsidRPr="00CD7D4A">
        <w:rPr>
          <w:rFonts w:eastAsia="Times New Roman"/>
          <w:color w:val="000000"/>
          <w:u w:color="000000"/>
          <w:lang w:val="pl-PL" w:eastAsia="pl-PL"/>
        </w:rPr>
        <w:t>w:</w:t>
      </w:r>
    </w:p>
    <w:p w:rsidR="00866CCB" w:rsidRPr="00CD7D4A" w:rsidRDefault="00866CCB" w:rsidP="00866CCB">
      <w:pPr>
        <w:pBdr>
          <w:top w:val="none" w:sz="0" w:space="0" w:color="auto"/>
          <w:left w:val="none" w:sz="0" w:space="0" w:color="auto"/>
          <w:bottom w:val="none" w:sz="0" w:space="0" w:color="auto"/>
          <w:right w:val="none" w:sz="0" w:space="0" w:color="auto"/>
          <w:bar w:val="none" w:sz="0" w:color="auto"/>
        </w:pBdr>
        <w:ind w:left="360"/>
        <w:jc w:val="both"/>
        <w:rPr>
          <w:rFonts w:eastAsia="Times New Roman"/>
          <w:color w:val="000000"/>
          <w:u w:color="000000"/>
          <w:lang w:val="pl-PL" w:eastAsia="pl-PL"/>
        </w:rPr>
      </w:pPr>
      <w:r w:rsidRPr="00CD7D4A">
        <w:rPr>
          <w:rFonts w:eastAsia="Times New Roman"/>
          <w:color w:val="000000"/>
          <w:u w:color="000000"/>
          <w:lang w:val="pl-PL" w:eastAsia="pl-PL"/>
        </w:rPr>
        <w:t xml:space="preserve">1. ze strony Wykonawcy  * </w:t>
      </w:r>
      <w:r w:rsidRPr="00CD7D4A">
        <w:rPr>
          <w:color w:val="000000"/>
          <w:u w:color="000000"/>
          <w:lang w:val="pl-PL" w:eastAsia="pl-PL"/>
        </w:rPr>
        <w:t>…………………………………</w:t>
      </w:r>
      <w:r w:rsidRPr="00CD7D4A">
        <w:rPr>
          <w:rFonts w:eastAsia="Times New Roman"/>
          <w:color w:val="000000"/>
          <w:u w:color="000000"/>
          <w:lang w:val="pl-PL" w:eastAsia="pl-PL"/>
        </w:rPr>
        <w:t>..</w:t>
      </w:r>
    </w:p>
    <w:p w:rsidR="00866CCB" w:rsidRDefault="00866CCB" w:rsidP="00866CCB">
      <w:pPr>
        <w:pBdr>
          <w:top w:val="none" w:sz="0" w:space="0" w:color="auto"/>
          <w:left w:val="none" w:sz="0" w:space="0" w:color="auto"/>
          <w:bottom w:val="none" w:sz="0" w:space="0" w:color="auto"/>
          <w:right w:val="none" w:sz="0" w:space="0" w:color="auto"/>
          <w:bar w:val="none" w:sz="0" w:color="auto"/>
        </w:pBdr>
        <w:ind w:left="360"/>
        <w:jc w:val="both"/>
        <w:rPr>
          <w:rFonts w:eastAsia="Times New Roman"/>
          <w:color w:val="000000"/>
          <w:u w:color="000000"/>
          <w:lang w:val="pl-PL" w:eastAsia="pl-PL"/>
        </w:rPr>
      </w:pPr>
      <w:r w:rsidRPr="00CD7D4A">
        <w:rPr>
          <w:rFonts w:eastAsia="Times New Roman"/>
          <w:color w:val="000000"/>
          <w:u w:color="000000"/>
          <w:lang w:val="pl-PL" w:eastAsia="pl-PL"/>
        </w:rPr>
        <w:t>2. ze strony Zamawiaj</w:t>
      </w:r>
      <w:r w:rsidRPr="00CD7D4A">
        <w:rPr>
          <w:color w:val="000000"/>
          <w:u w:color="000000"/>
          <w:lang w:val="pl-PL" w:eastAsia="pl-PL"/>
        </w:rPr>
        <w:t>ą</w:t>
      </w:r>
      <w:r w:rsidRPr="00CD7D4A">
        <w:rPr>
          <w:rFonts w:eastAsia="Times New Roman"/>
          <w:color w:val="000000"/>
          <w:u w:color="000000"/>
          <w:lang w:val="pl-PL" w:eastAsia="pl-PL"/>
        </w:rPr>
        <w:t xml:space="preserve">cego </w:t>
      </w:r>
      <w:r w:rsidRPr="00CD7D4A">
        <w:rPr>
          <w:color w:val="000000"/>
          <w:u w:color="000000"/>
          <w:lang w:val="pl-PL" w:eastAsia="pl-PL"/>
        </w:rPr>
        <w:t>…………………………………</w:t>
      </w:r>
      <w:r w:rsidRPr="00CD7D4A">
        <w:rPr>
          <w:rFonts w:eastAsia="Times New Roman"/>
          <w:color w:val="000000"/>
          <w:u w:color="000000"/>
          <w:lang w:val="pl-PL" w:eastAsia="pl-PL"/>
        </w:rPr>
        <w:t>.</w:t>
      </w:r>
    </w:p>
    <w:p w:rsidR="00CD7D4A" w:rsidRPr="00CD7D4A" w:rsidRDefault="00CD7D4A" w:rsidP="00866CCB">
      <w:pPr>
        <w:pBdr>
          <w:top w:val="none" w:sz="0" w:space="0" w:color="auto"/>
          <w:left w:val="none" w:sz="0" w:space="0" w:color="auto"/>
          <w:bottom w:val="none" w:sz="0" w:space="0" w:color="auto"/>
          <w:right w:val="none" w:sz="0" w:space="0" w:color="auto"/>
          <w:bar w:val="none" w:sz="0" w:color="auto"/>
        </w:pBdr>
        <w:ind w:left="360"/>
        <w:jc w:val="both"/>
        <w:rPr>
          <w:b/>
          <w:bCs/>
          <w:color w:val="000000"/>
          <w:u w:color="000000"/>
          <w:lang w:val="pl-PL" w:eastAsia="pl-PL"/>
        </w:rPr>
      </w:pPr>
    </w:p>
    <w:p w:rsidR="00866CCB" w:rsidRPr="00CD7D4A" w:rsidRDefault="00866CCB" w:rsidP="00866CCB">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CD7D4A">
        <w:rPr>
          <w:color w:val="000000"/>
          <w:u w:color="000000"/>
          <w:lang w:val="pl-PL" w:eastAsia="pl-PL"/>
        </w:rPr>
        <w:t>§</w:t>
      </w:r>
      <w:r w:rsidRPr="00CD7D4A">
        <w:rPr>
          <w:rFonts w:eastAsia="Times New Roman"/>
          <w:b/>
          <w:bCs/>
          <w:color w:val="000000"/>
          <w:u w:color="000000"/>
          <w:lang w:val="pl-PL" w:eastAsia="pl-PL"/>
        </w:rPr>
        <w:t xml:space="preserve"> 6</w:t>
      </w:r>
    </w:p>
    <w:p w:rsidR="00866CCB" w:rsidRPr="00CD7D4A" w:rsidRDefault="00866CCB" w:rsidP="00866CCB">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color w:val="000000"/>
          <w:u w:color="000000"/>
          <w:lang w:val="pl-PL" w:eastAsia="pl-PL"/>
        </w:rPr>
        <w:t>1. Wykonawca zobowi</w:t>
      </w:r>
      <w:r w:rsidRPr="00CD7D4A">
        <w:rPr>
          <w:color w:val="000000"/>
          <w:u w:color="000000"/>
          <w:lang w:val="pl-PL" w:eastAsia="pl-PL"/>
        </w:rPr>
        <w:t>ą</w:t>
      </w:r>
      <w:r w:rsidRPr="00CD7D4A">
        <w:rPr>
          <w:rFonts w:eastAsia="Times New Roman"/>
          <w:color w:val="000000"/>
          <w:u w:color="000000"/>
          <w:lang w:val="pl-PL" w:eastAsia="pl-PL"/>
        </w:rPr>
        <w:t>zuje si</w:t>
      </w:r>
      <w:r w:rsidRPr="00CD7D4A">
        <w:rPr>
          <w:color w:val="000000"/>
          <w:u w:color="000000"/>
          <w:lang w:val="pl-PL" w:eastAsia="pl-PL"/>
        </w:rPr>
        <w:t xml:space="preserve">ę </w:t>
      </w:r>
      <w:r w:rsidRPr="00CD7D4A">
        <w:rPr>
          <w:rFonts w:eastAsia="Times New Roman"/>
          <w:color w:val="000000"/>
          <w:u w:color="000000"/>
          <w:lang w:val="pl-PL" w:eastAsia="pl-PL"/>
        </w:rPr>
        <w:t>do rozpatrzenia i realizacji reklamacji dot. wad fizycznych jak i jako</w:t>
      </w:r>
      <w:r w:rsidRPr="00CD7D4A">
        <w:rPr>
          <w:color w:val="000000"/>
          <w:u w:color="000000"/>
          <w:lang w:val="pl-PL" w:eastAsia="pl-PL"/>
        </w:rPr>
        <w:t>ś</w:t>
      </w:r>
      <w:r w:rsidRPr="00CD7D4A">
        <w:rPr>
          <w:rFonts w:eastAsia="Times New Roman"/>
          <w:color w:val="000000"/>
          <w:u w:color="000000"/>
          <w:lang w:val="pl-PL" w:eastAsia="pl-PL"/>
        </w:rPr>
        <w:t xml:space="preserve">ci, </w:t>
      </w:r>
      <w:r w:rsidRPr="00CD7D4A">
        <w:rPr>
          <w:color w:val="000000"/>
          <w:u w:color="000000"/>
          <w:lang w:val="pl-PL" w:eastAsia="pl-PL"/>
        </w:rPr>
        <w:t>ś</w:t>
      </w:r>
      <w:r w:rsidRPr="00CD7D4A">
        <w:rPr>
          <w:rFonts w:eastAsia="Times New Roman"/>
          <w:color w:val="000000"/>
          <w:u w:color="000000"/>
          <w:lang w:val="pl-PL" w:eastAsia="pl-PL"/>
        </w:rPr>
        <w:t>wie</w:t>
      </w:r>
      <w:r w:rsidRPr="00CD7D4A">
        <w:rPr>
          <w:color w:val="000000"/>
          <w:u w:color="000000"/>
          <w:lang w:val="pl-PL" w:eastAsia="pl-PL"/>
        </w:rPr>
        <w:t>ż</w:t>
      </w:r>
      <w:r w:rsidRPr="00CD7D4A">
        <w:rPr>
          <w:rFonts w:eastAsia="Times New Roman"/>
          <w:color w:val="000000"/>
          <w:u w:color="000000"/>
          <w:lang w:val="pl-PL" w:eastAsia="pl-PL"/>
        </w:rPr>
        <w:t>o</w:t>
      </w:r>
      <w:r w:rsidRPr="00CD7D4A">
        <w:rPr>
          <w:color w:val="000000"/>
          <w:u w:color="000000"/>
          <w:lang w:val="pl-PL" w:eastAsia="pl-PL"/>
        </w:rPr>
        <w:t>ś</w:t>
      </w:r>
      <w:r w:rsidRPr="00CD7D4A">
        <w:rPr>
          <w:rFonts w:eastAsia="Times New Roman"/>
          <w:color w:val="000000"/>
          <w:u w:color="000000"/>
          <w:lang w:val="pl-PL" w:eastAsia="pl-PL"/>
        </w:rPr>
        <w:t>ci</w:t>
      </w:r>
      <w:r w:rsidR="0035412A" w:rsidRPr="00CD7D4A">
        <w:rPr>
          <w:rFonts w:eastAsia="Times New Roman"/>
          <w:color w:val="000000"/>
          <w:u w:color="000000"/>
          <w:lang w:val="pl-PL" w:eastAsia="pl-PL"/>
        </w:rPr>
        <w:t xml:space="preserve"> ilości dostarczonych posiłków, </w:t>
      </w:r>
      <w:r w:rsidR="008A5006" w:rsidRPr="00CD7D4A">
        <w:rPr>
          <w:rFonts w:eastAsia="Times New Roman"/>
          <w:color w:val="000000"/>
          <w:u w:color="000000"/>
          <w:lang w:val="pl-PL" w:eastAsia="pl-PL"/>
        </w:rPr>
        <w:t>do 1</w:t>
      </w:r>
      <w:r w:rsidR="006B2904" w:rsidRPr="00CD7D4A">
        <w:rPr>
          <w:rFonts w:eastAsia="Times New Roman"/>
          <w:color w:val="000000"/>
          <w:u w:color="000000"/>
          <w:lang w:val="pl-PL" w:eastAsia="pl-PL"/>
        </w:rPr>
        <w:t xml:space="preserve"> godzin</w:t>
      </w:r>
      <w:r w:rsidR="008A5006" w:rsidRPr="00CD7D4A">
        <w:rPr>
          <w:rFonts w:eastAsia="Times New Roman"/>
          <w:color w:val="000000"/>
          <w:u w:color="000000"/>
          <w:lang w:val="pl-PL" w:eastAsia="pl-PL"/>
        </w:rPr>
        <w:t>y</w:t>
      </w:r>
      <w:r w:rsidRPr="00CD7D4A">
        <w:rPr>
          <w:rFonts w:eastAsia="Times New Roman"/>
          <w:color w:val="000000"/>
          <w:u w:color="000000"/>
          <w:lang w:val="pl-PL" w:eastAsia="pl-PL"/>
        </w:rPr>
        <w:t xml:space="preserve"> od zg</w:t>
      </w:r>
      <w:r w:rsidRPr="00CD7D4A">
        <w:rPr>
          <w:color w:val="000000"/>
          <w:u w:color="000000"/>
          <w:lang w:val="pl-PL" w:eastAsia="pl-PL"/>
        </w:rPr>
        <w:t>ł</w:t>
      </w:r>
      <w:r w:rsidR="00793DCF" w:rsidRPr="00CD7D4A">
        <w:rPr>
          <w:rFonts w:eastAsia="Times New Roman"/>
          <w:color w:val="000000"/>
          <w:u w:color="000000"/>
          <w:lang w:val="pl-PL" w:eastAsia="pl-PL"/>
        </w:rPr>
        <w:t>oszenia</w:t>
      </w:r>
      <w:r w:rsidR="00AD6A35" w:rsidRPr="00CD7D4A">
        <w:rPr>
          <w:rFonts w:eastAsia="Times New Roman"/>
          <w:color w:val="000000"/>
          <w:u w:color="000000"/>
          <w:lang w:val="pl-PL" w:eastAsia="pl-PL"/>
        </w:rPr>
        <w:t xml:space="preserve"> dokonanego przez uprawnionego pracownika Zamawiaj</w:t>
      </w:r>
      <w:r w:rsidR="00AD6A35" w:rsidRPr="00CD7D4A">
        <w:rPr>
          <w:color w:val="000000"/>
          <w:u w:color="000000"/>
          <w:lang w:val="pl-PL" w:eastAsia="pl-PL"/>
        </w:rPr>
        <w:t>ą</w:t>
      </w:r>
      <w:r w:rsidR="00AD6A35" w:rsidRPr="00CD7D4A">
        <w:rPr>
          <w:rFonts w:eastAsia="Times New Roman"/>
          <w:color w:val="000000"/>
          <w:u w:color="000000"/>
          <w:lang w:val="pl-PL" w:eastAsia="pl-PL"/>
        </w:rPr>
        <w:t>cego</w:t>
      </w:r>
      <w:r w:rsidR="00793DCF" w:rsidRPr="00CD7D4A">
        <w:rPr>
          <w:rFonts w:eastAsia="Times New Roman"/>
          <w:color w:val="000000"/>
          <w:u w:color="000000"/>
          <w:lang w:val="pl-PL" w:eastAsia="pl-PL"/>
        </w:rPr>
        <w:t xml:space="preserve"> </w:t>
      </w:r>
      <w:r w:rsidR="00793DCF" w:rsidRPr="00CD7D4A">
        <w:rPr>
          <w:lang w:val="pl-PL"/>
        </w:rPr>
        <w:t>na</w:t>
      </w:r>
      <w:r w:rsidR="006B2904" w:rsidRPr="00CD7D4A">
        <w:rPr>
          <w:lang w:val="pl-PL"/>
        </w:rPr>
        <w:t xml:space="preserve"> adres poczty elektronicznej, faksem lub telefonicznie</w:t>
      </w:r>
      <w:r w:rsidRPr="00CD7D4A">
        <w:rPr>
          <w:rFonts w:eastAsia="Times New Roman"/>
          <w:color w:val="000000"/>
          <w:u w:color="000000"/>
          <w:lang w:val="pl-PL" w:eastAsia="pl-PL"/>
        </w:rPr>
        <w:t>.</w:t>
      </w:r>
      <w:r w:rsidR="005A57C1" w:rsidRPr="00CD7D4A">
        <w:rPr>
          <w:color w:val="FF0000"/>
          <w:lang w:val="pl-PL"/>
        </w:rPr>
        <w:t xml:space="preserve"> </w:t>
      </w:r>
      <w:r w:rsidR="005A57C1" w:rsidRPr="00CD7D4A">
        <w:rPr>
          <w:lang w:val="pl-PL"/>
        </w:rPr>
        <w:t>(Wykonawca gwarantuje dostępny, co najmniej jeden numer faksu do zgłoszeń reklamacji: nr faksu ……………………………) lub pocztą elektroniczną na adres ....................................................................</w:t>
      </w:r>
    </w:p>
    <w:p w:rsidR="00866CCB" w:rsidRDefault="00866CCB" w:rsidP="00937407">
      <w:pPr>
        <w:pStyle w:val="Domylne"/>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sidRPr="00CD7D4A">
        <w:rPr>
          <w:rFonts w:ascii="Times New Roman" w:hAnsi="Times New Roman" w:cs="Times New Roman"/>
          <w:sz w:val="24"/>
          <w:szCs w:val="24"/>
          <w:u w:color="000000"/>
        </w:rPr>
        <w:t>2. Zamawiający zastrzega sobie prawo do wizytowania i kontroli zakładu Wykonawcy i poszczególnych miejsc realizacji umowy, a także środków transportu dowożących posiłki, przy udziale profesjonalistów, w każdym czasie, po uprzednim zawiadomieniu</w:t>
      </w:r>
      <w:r w:rsidR="00E91B7B" w:rsidRPr="00CD7D4A">
        <w:rPr>
          <w:rFonts w:ascii="Times New Roman" w:hAnsi="Times New Roman" w:cs="Times New Roman"/>
          <w:sz w:val="24"/>
          <w:szCs w:val="24"/>
          <w:u w:color="000000"/>
        </w:rPr>
        <w:t xml:space="preserve"> telefonicznie lub faksem</w:t>
      </w:r>
      <w:r w:rsidR="00F56AED" w:rsidRPr="00CD7D4A">
        <w:rPr>
          <w:rFonts w:ascii="Times New Roman" w:hAnsi="Times New Roman" w:cs="Times New Roman"/>
          <w:sz w:val="24"/>
          <w:szCs w:val="24"/>
          <w:u w:color="000000"/>
        </w:rPr>
        <w:t xml:space="preserve"> lub pocztą elektroniczną</w:t>
      </w:r>
      <w:r w:rsidRPr="00CD7D4A">
        <w:rPr>
          <w:rFonts w:ascii="Times New Roman" w:hAnsi="Times New Roman" w:cs="Times New Roman"/>
          <w:sz w:val="24"/>
          <w:szCs w:val="24"/>
          <w:u w:color="000000"/>
        </w:rPr>
        <w:t xml:space="preserve"> przedstawiciela Wykonawcy i w jego obecności, </w:t>
      </w:r>
      <w:r w:rsidRPr="00CD7D4A">
        <w:rPr>
          <w:rFonts w:ascii="Times New Roman" w:hAnsi="Times New Roman" w:cs="Times New Roman"/>
          <w:sz w:val="24"/>
          <w:szCs w:val="24"/>
        </w:rPr>
        <w:t>co jednak nie powoduje jakiegokolwiek zmniejszenia czy ograniczenia odpowiedzialności Wykonawcy zamówienia.</w:t>
      </w:r>
    </w:p>
    <w:p w:rsidR="00CD7D4A" w:rsidRPr="00CD7D4A" w:rsidRDefault="00CD7D4A" w:rsidP="00937407">
      <w:pPr>
        <w:pStyle w:val="Domylne"/>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rsidR="00866CCB" w:rsidRPr="00CD7D4A" w:rsidRDefault="00866CCB" w:rsidP="00866CCB">
      <w:pPr>
        <w:pBdr>
          <w:top w:val="none" w:sz="0" w:space="0" w:color="auto"/>
          <w:left w:val="none" w:sz="0" w:space="0" w:color="auto"/>
          <w:bottom w:val="none" w:sz="0" w:space="0" w:color="auto"/>
          <w:right w:val="none" w:sz="0" w:space="0" w:color="auto"/>
          <w:bar w:val="none" w:sz="0" w:color="auto"/>
        </w:pBdr>
        <w:jc w:val="center"/>
        <w:rPr>
          <w:rFonts w:eastAsia="Times New Roman"/>
          <w:b/>
          <w:bCs/>
          <w:u w:color="000000"/>
          <w:lang w:val="pl-PL" w:eastAsia="pl-PL"/>
        </w:rPr>
      </w:pPr>
      <w:r w:rsidRPr="00CD7D4A">
        <w:rPr>
          <w:b/>
          <w:bCs/>
          <w:u w:color="000000"/>
          <w:lang w:val="pl-PL" w:eastAsia="pl-PL"/>
        </w:rPr>
        <w:t xml:space="preserve">§ </w:t>
      </w:r>
      <w:r w:rsidRPr="00CD7D4A">
        <w:rPr>
          <w:rFonts w:eastAsia="Times New Roman"/>
          <w:b/>
          <w:bCs/>
          <w:u w:color="000000"/>
          <w:lang w:val="pl-PL" w:eastAsia="pl-PL"/>
        </w:rPr>
        <w:t>7</w:t>
      </w:r>
    </w:p>
    <w:p w:rsidR="00866CCB" w:rsidRPr="00CD7D4A" w:rsidRDefault="00156B84" w:rsidP="00BB4342">
      <w:pPr>
        <w:pStyle w:val="Domylne"/>
        <w:pBdr>
          <w:top w:val="none" w:sz="0" w:space="0" w:color="auto"/>
          <w:left w:val="none" w:sz="0" w:space="0" w:color="auto"/>
          <w:bottom w:val="none" w:sz="0" w:space="0" w:color="auto"/>
          <w:right w:val="none" w:sz="0" w:space="0" w:color="auto"/>
          <w:bar w:val="none" w:sz="0" w:color="auto"/>
        </w:pBdr>
        <w:tabs>
          <w:tab w:val="left" w:pos="360"/>
          <w:tab w:val="left" w:pos="393"/>
        </w:tabs>
        <w:suppressAutoHyphens/>
        <w:jc w:val="both"/>
        <w:rPr>
          <w:rFonts w:ascii="Times New Roman" w:hAnsi="Times New Roman" w:cs="Times New Roman"/>
          <w:color w:val="auto"/>
          <w:sz w:val="24"/>
          <w:szCs w:val="24"/>
        </w:rPr>
      </w:pPr>
      <w:r w:rsidRPr="00CD7D4A">
        <w:rPr>
          <w:rFonts w:ascii="Times New Roman" w:hAnsi="Times New Roman" w:cs="Times New Roman"/>
          <w:sz w:val="24"/>
          <w:szCs w:val="24"/>
        </w:rPr>
        <w:t>1</w:t>
      </w:r>
      <w:r w:rsidR="00866CCB" w:rsidRPr="00CD7D4A">
        <w:rPr>
          <w:rFonts w:ascii="Times New Roman" w:hAnsi="Times New Roman" w:cs="Times New Roman"/>
          <w:sz w:val="24"/>
          <w:szCs w:val="24"/>
        </w:rPr>
        <w:t xml:space="preserve">. </w:t>
      </w:r>
      <w:r w:rsidR="00866CCB" w:rsidRPr="00CD7D4A">
        <w:rPr>
          <w:rFonts w:ascii="Times New Roman" w:hAnsi="Times New Roman" w:cs="Times New Roman"/>
          <w:sz w:val="24"/>
          <w:szCs w:val="24"/>
          <w:u w:color="000000"/>
        </w:rPr>
        <w:t>Zaoferowana cena obejmuje wszystkie koszty związane z realizacją zamówienia.</w:t>
      </w:r>
    </w:p>
    <w:p w:rsidR="00866CCB" w:rsidRPr="00CD7D4A" w:rsidRDefault="00BB4342" w:rsidP="00866CCB">
      <w:pPr>
        <w:pBdr>
          <w:top w:val="none" w:sz="0" w:space="0" w:color="auto"/>
          <w:left w:val="none" w:sz="0" w:space="0" w:color="auto"/>
          <w:bottom w:val="none" w:sz="0" w:space="0" w:color="auto"/>
          <w:right w:val="none" w:sz="0" w:space="0" w:color="auto"/>
          <w:bar w:val="none" w:sz="0" w:color="auto"/>
        </w:pBdr>
        <w:jc w:val="both"/>
        <w:rPr>
          <w:rFonts w:eastAsia="Times New Roman"/>
          <w:u w:color="000000"/>
          <w:lang w:val="pl-PL" w:eastAsia="pl-PL"/>
        </w:rPr>
      </w:pPr>
      <w:r w:rsidRPr="00CD7D4A">
        <w:rPr>
          <w:rFonts w:eastAsia="Times New Roman"/>
          <w:u w:color="000000"/>
          <w:lang w:val="pl-PL" w:eastAsia="pl-PL"/>
        </w:rPr>
        <w:t xml:space="preserve">2. </w:t>
      </w:r>
      <w:r w:rsidR="00866CCB" w:rsidRPr="00CD7D4A">
        <w:rPr>
          <w:rFonts w:eastAsia="Times New Roman"/>
          <w:u w:color="000000"/>
          <w:lang w:val="pl-PL" w:eastAsia="pl-PL"/>
        </w:rPr>
        <w:t>Dopuszcza się w trakcie realizacji umowy zmiany:</w:t>
      </w:r>
    </w:p>
    <w:p w:rsidR="00866CCB" w:rsidRPr="00CD7D4A" w:rsidRDefault="00866CCB" w:rsidP="00663605">
      <w:pPr>
        <w:numPr>
          <w:ilvl w:val="0"/>
          <w:numId w:val="56"/>
        </w:numPr>
        <w:pBdr>
          <w:top w:val="none" w:sz="0" w:space="0" w:color="auto"/>
          <w:left w:val="none" w:sz="0" w:space="0" w:color="auto"/>
          <w:bottom w:val="none" w:sz="0" w:space="0" w:color="auto"/>
          <w:right w:val="none" w:sz="0" w:space="0" w:color="auto"/>
          <w:bar w:val="none" w:sz="0" w:color="auto"/>
        </w:pBdr>
        <w:jc w:val="both"/>
        <w:rPr>
          <w:rFonts w:eastAsia="Times New Roman"/>
          <w:u w:color="000000"/>
          <w:lang w:val="pl-PL" w:eastAsia="pl-PL"/>
        </w:rPr>
      </w:pPr>
      <w:r w:rsidRPr="00CD7D4A">
        <w:rPr>
          <w:rFonts w:eastAsia="Times New Roman"/>
          <w:u w:color="000000"/>
          <w:lang w:val="pl-PL" w:eastAsia="pl-PL"/>
        </w:rPr>
        <w:t>w zakresie oddziałów i liczby łóżek zgodnie ze zmianami w strukturze szpitala,</w:t>
      </w:r>
    </w:p>
    <w:p w:rsidR="00866CCB" w:rsidRPr="00CD7D4A" w:rsidRDefault="00866CCB" w:rsidP="00663605">
      <w:pPr>
        <w:numPr>
          <w:ilvl w:val="0"/>
          <w:numId w:val="56"/>
        </w:numPr>
        <w:pBdr>
          <w:top w:val="none" w:sz="0" w:space="0" w:color="auto"/>
          <w:left w:val="none" w:sz="0" w:space="0" w:color="auto"/>
          <w:bottom w:val="none" w:sz="0" w:space="0" w:color="auto"/>
          <w:right w:val="none" w:sz="0" w:space="0" w:color="auto"/>
          <w:bar w:val="none" w:sz="0" w:color="auto"/>
        </w:pBdr>
        <w:jc w:val="both"/>
        <w:rPr>
          <w:rFonts w:eastAsia="Times New Roman"/>
          <w:u w:color="000000"/>
          <w:lang w:val="pl-PL" w:eastAsia="pl-PL"/>
        </w:rPr>
      </w:pPr>
      <w:r w:rsidRPr="00CD7D4A">
        <w:rPr>
          <w:rFonts w:eastAsia="Times New Roman"/>
          <w:u w:color="000000"/>
          <w:lang w:val="pl-PL" w:eastAsia="pl-PL"/>
        </w:rPr>
        <w:t>w wyniku zmian organizacyjnych Zamawiającego czy uwarunkowań prawnych obowiązujących Zamawiającego.</w:t>
      </w:r>
    </w:p>
    <w:p w:rsidR="00866CCB" w:rsidRPr="00CD7D4A" w:rsidRDefault="00866CCB" w:rsidP="00866CCB">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CD7D4A">
        <w:rPr>
          <w:b/>
          <w:bCs/>
          <w:color w:val="000000"/>
          <w:u w:color="000000"/>
          <w:lang w:val="pl-PL" w:eastAsia="pl-PL"/>
        </w:rPr>
        <w:t xml:space="preserve">§ </w:t>
      </w:r>
      <w:r w:rsidRPr="00CD7D4A">
        <w:rPr>
          <w:rFonts w:eastAsia="Times New Roman"/>
          <w:b/>
          <w:bCs/>
          <w:color w:val="000000"/>
          <w:u w:color="000000"/>
          <w:lang w:val="pl-PL" w:eastAsia="pl-PL"/>
        </w:rPr>
        <w:t>8</w:t>
      </w:r>
    </w:p>
    <w:p w:rsidR="00866CCB" w:rsidRPr="00CD7D4A" w:rsidRDefault="00D91526" w:rsidP="00866CC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rPr>
        <w:t xml:space="preserve">1. </w:t>
      </w:r>
      <w:r w:rsidR="00866CCB" w:rsidRPr="00CD7D4A">
        <w:rPr>
          <w:rFonts w:hAnsi="Times New Roman"/>
        </w:rPr>
        <w:t>Płatności za realizację przedmiotu Umowy odbywać się będą na podstawie Faktury VAT zawierającej zestawienie ilości dostarczonych posiłków na każdy z oddziałów</w:t>
      </w:r>
      <w:r w:rsidR="00440C2F" w:rsidRPr="00CD7D4A">
        <w:rPr>
          <w:rFonts w:hAnsi="Times New Roman"/>
        </w:rPr>
        <w:t>.</w:t>
      </w:r>
    </w:p>
    <w:p w:rsidR="00866CCB" w:rsidRPr="00CD7D4A" w:rsidRDefault="00D91526" w:rsidP="00D91526">
      <w:pPr>
        <w:pStyle w:val="Tekstpodstawowy"/>
        <w:pBdr>
          <w:top w:val="none" w:sz="0" w:space="0" w:color="auto"/>
          <w:left w:val="none" w:sz="0" w:space="0" w:color="auto"/>
          <w:bottom w:val="none" w:sz="0" w:space="0" w:color="auto"/>
          <w:right w:val="none" w:sz="0" w:space="0" w:color="auto"/>
          <w:bar w:val="none" w:sz="0" w:color="auto"/>
        </w:pBdr>
        <w:spacing w:before="60"/>
        <w:rPr>
          <w:rFonts w:hAnsi="Times New Roman"/>
          <w:b/>
          <w:color w:val="auto"/>
        </w:rPr>
      </w:pPr>
      <w:r w:rsidRPr="00CD7D4A">
        <w:rPr>
          <w:rFonts w:hAnsi="Times New Roman"/>
          <w:color w:val="auto"/>
        </w:rPr>
        <w:t>2. Termin płatności 60 dni od daty doręczenia faktury VAT Zamawiającemu za dany miesiąc kalendarzowy, zawierającej zestawienie ilości dostarczonych posiłków na każdy z oddziałów.</w:t>
      </w:r>
    </w:p>
    <w:p w:rsidR="00866CCB" w:rsidRPr="00CD7D4A" w:rsidRDefault="00D91526" w:rsidP="00866CCB">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rPr>
        <w:t xml:space="preserve">3. </w:t>
      </w:r>
      <w:r w:rsidR="00866CCB" w:rsidRPr="00CD7D4A">
        <w:rPr>
          <w:rFonts w:hAnsi="Times New Roman"/>
        </w:rPr>
        <w:t xml:space="preserve">Należność za realizację przedmiotu zamówienia zostanie przekazana na konto Wykonawcy </w:t>
      </w:r>
      <w:r w:rsidR="00866CCB" w:rsidRPr="00CD7D4A">
        <w:rPr>
          <w:rFonts w:hAnsi="Times New Roman"/>
          <w:b/>
          <w:bCs/>
        </w:rPr>
        <w:t>*</w:t>
      </w:r>
      <w:r w:rsidR="00866CCB" w:rsidRPr="00CD7D4A">
        <w:rPr>
          <w:rFonts w:hAnsi="Times New Roman"/>
        </w:rPr>
        <w:t>……………………………………………………………………………………………………...</w:t>
      </w:r>
    </w:p>
    <w:p w:rsidR="00866CCB" w:rsidRPr="00CD7D4A" w:rsidRDefault="00D91526" w:rsidP="00866CCB">
      <w:pPr>
        <w:pBdr>
          <w:top w:val="none" w:sz="0" w:space="0" w:color="auto"/>
          <w:left w:val="none" w:sz="0" w:space="0" w:color="auto"/>
          <w:bottom w:val="none" w:sz="0" w:space="0" w:color="auto"/>
          <w:right w:val="none" w:sz="0" w:space="0" w:color="auto"/>
          <w:bar w:val="none" w:sz="0" w:color="auto"/>
        </w:pBdr>
        <w:jc w:val="both"/>
        <w:rPr>
          <w:color w:val="000000"/>
          <w:u w:color="000000"/>
          <w:lang w:val="pl-PL" w:eastAsia="pl-PL"/>
        </w:rPr>
      </w:pPr>
      <w:r w:rsidRPr="00CD7D4A">
        <w:rPr>
          <w:rFonts w:eastAsia="Times New Roman"/>
          <w:color w:val="000000"/>
          <w:u w:color="000000"/>
          <w:lang w:val="pl-PL" w:eastAsia="pl-PL"/>
        </w:rPr>
        <w:t xml:space="preserve">4. </w:t>
      </w:r>
      <w:r w:rsidR="00866CCB" w:rsidRPr="00CD7D4A">
        <w:rPr>
          <w:rFonts w:eastAsia="Times New Roman"/>
          <w:color w:val="000000"/>
          <w:u w:color="000000"/>
          <w:lang w:val="pl-PL" w:eastAsia="pl-PL"/>
        </w:rPr>
        <w:t>Obowi</w:t>
      </w:r>
      <w:r w:rsidR="00866CCB" w:rsidRPr="00CD7D4A">
        <w:rPr>
          <w:color w:val="000000"/>
          <w:u w:color="000000"/>
          <w:lang w:val="pl-PL" w:eastAsia="pl-PL"/>
        </w:rPr>
        <w:t>ą</w:t>
      </w:r>
      <w:r w:rsidR="00866CCB" w:rsidRPr="00CD7D4A">
        <w:rPr>
          <w:rFonts w:eastAsia="Times New Roman"/>
          <w:color w:val="000000"/>
          <w:u w:color="000000"/>
          <w:lang w:val="pl-PL" w:eastAsia="pl-PL"/>
        </w:rPr>
        <w:t>zuj</w:t>
      </w:r>
      <w:r w:rsidR="00866CCB" w:rsidRPr="00CD7D4A">
        <w:rPr>
          <w:color w:val="000000"/>
          <w:u w:color="000000"/>
          <w:lang w:val="pl-PL" w:eastAsia="pl-PL"/>
        </w:rPr>
        <w:t>ą</w:t>
      </w:r>
      <w:r w:rsidR="00866CCB" w:rsidRPr="00CD7D4A">
        <w:rPr>
          <w:rFonts w:eastAsia="Times New Roman"/>
          <w:color w:val="000000"/>
          <w:u w:color="000000"/>
          <w:lang w:val="pl-PL" w:eastAsia="pl-PL"/>
        </w:rPr>
        <w:t>cy w umowie termin p</w:t>
      </w:r>
      <w:r w:rsidR="00866CCB" w:rsidRPr="00CD7D4A">
        <w:rPr>
          <w:color w:val="000000"/>
          <w:u w:color="000000"/>
          <w:lang w:val="pl-PL" w:eastAsia="pl-PL"/>
        </w:rPr>
        <w:t>ł</w:t>
      </w:r>
      <w:r w:rsidR="00866CCB" w:rsidRPr="00CD7D4A">
        <w:rPr>
          <w:rFonts w:eastAsia="Times New Roman"/>
          <w:color w:val="000000"/>
          <w:u w:color="000000"/>
          <w:lang w:val="pl-PL" w:eastAsia="pl-PL"/>
        </w:rPr>
        <w:t>atno</w:t>
      </w:r>
      <w:r w:rsidR="00866CCB" w:rsidRPr="00CD7D4A">
        <w:rPr>
          <w:color w:val="000000"/>
          <w:u w:color="000000"/>
          <w:lang w:val="pl-PL" w:eastAsia="pl-PL"/>
        </w:rPr>
        <w:t>ś</w:t>
      </w:r>
      <w:r w:rsidR="00866CCB" w:rsidRPr="00CD7D4A">
        <w:rPr>
          <w:rFonts w:eastAsia="Times New Roman"/>
          <w:color w:val="000000"/>
          <w:u w:color="000000"/>
          <w:lang w:val="pl-PL" w:eastAsia="pl-PL"/>
        </w:rPr>
        <w:t>ci b</w:t>
      </w:r>
      <w:r w:rsidR="00866CCB" w:rsidRPr="00CD7D4A">
        <w:rPr>
          <w:color w:val="000000"/>
          <w:u w:color="000000"/>
          <w:lang w:val="pl-PL" w:eastAsia="pl-PL"/>
        </w:rPr>
        <w:t>ę</w:t>
      </w:r>
      <w:r w:rsidR="00866CCB" w:rsidRPr="00CD7D4A">
        <w:rPr>
          <w:rFonts w:eastAsia="Times New Roman"/>
          <w:color w:val="000000"/>
          <w:u w:color="000000"/>
          <w:lang w:val="pl-PL" w:eastAsia="pl-PL"/>
        </w:rPr>
        <w:t>dzie liczony od daty prawid</w:t>
      </w:r>
      <w:r w:rsidR="00866CCB" w:rsidRPr="00CD7D4A">
        <w:rPr>
          <w:color w:val="000000"/>
          <w:u w:color="000000"/>
          <w:lang w:val="pl-PL" w:eastAsia="pl-PL"/>
        </w:rPr>
        <w:t>ł</w:t>
      </w:r>
      <w:r w:rsidR="00866CCB" w:rsidRPr="00CD7D4A">
        <w:rPr>
          <w:rFonts w:eastAsia="Times New Roman"/>
          <w:color w:val="000000"/>
          <w:u w:color="000000"/>
          <w:lang w:val="pl-PL" w:eastAsia="pl-PL"/>
        </w:rPr>
        <w:t>owo tj. zgodnie z obowi</w:t>
      </w:r>
      <w:r w:rsidR="00866CCB" w:rsidRPr="00CD7D4A">
        <w:rPr>
          <w:color w:val="000000"/>
          <w:u w:color="000000"/>
          <w:lang w:val="pl-PL" w:eastAsia="pl-PL"/>
        </w:rPr>
        <w:t>ą</w:t>
      </w:r>
      <w:r w:rsidR="00866CCB" w:rsidRPr="00CD7D4A">
        <w:rPr>
          <w:rFonts w:eastAsia="Times New Roman"/>
          <w:color w:val="000000"/>
          <w:u w:color="000000"/>
          <w:lang w:val="pl-PL" w:eastAsia="pl-PL"/>
        </w:rPr>
        <w:t>zuj</w:t>
      </w:r>
      <w:r w:rsidR="00866CCB" w:rsidRPr="00CD7D4A">
        <w:rPr>
          <w:color w:val="000000"/>
          <w:u w:color="000000"/>
          <w:lang w:val="pl-PL" w:eastAsia="pl-PL"/>
        </w:rPr>
        <w:t>ą</w:t>
      </w:r>
      <w:r w:rsidR="00866CCB" w:rsidRPr="00CD7D4A">
        <w:rPr>
          <w:rFonts w:eastAsia="Times New Roman"/>
          <w:color w:val="000000"/>
          <w:u w:color="000000"/>
          <w:lang w:val="pl-PL" w:eastAsia="pl-PL"/>
        </w:rPr>
        <w:t>c</w:t>
      </w:r>
      <w:r w:rsidR="00866CCB" w:rsidRPr="00CD7D4A">
        <w:rPr>
          <w:color w:val="000000"/>
          <w:u w:color="000000"/>
          <w:lang w:val="pl-PL" w:eastAsia="pl-PL"/>
        </w:rPr>
        <w:t xml:space="preserve">ą </w:t>
      </w:r>
      <w:r w:rsidR="00866CCB" w:rsidRPr="00CD7D4A">
        <w:rPr>
          <w:rFonts w:eastAsia="Times New Roman"/>
          <w:color w:val="000000"/>
          <w:u w:color="000000"/>
          <w:lang w:val="pl-PL" w:eastAsia="pl-PL"/>
        </w:rPr>
        <w:t>umow</w:t>
      </w:r>
      <w:r w:rsidR="00866CCB" w:rsidRPr="00CD7D4A">
        <w:rPr>
          <w:color w:val="000000"/>
          <w:u w:color="000000"/>
          <w:lang w:val="pl-PL" w:eastAsia="pl-PL"/>
        </w:rPr>
        <w:t xml:space="preserve">ą </w:t>
      </w:r>
      <w:r w:rsidR="00866CCB" w:rsidRPr="00CD7D4A">
        <w:rPr>
          <w:rFonts w:eastAsia="Times New Roman"/>
          <w:color w:val="000000"/>
          <w:u w:color="000000"/>
          <w:lang w:val="pl-PL" w:eastAsia="pl-PL"/>
        </w:rPr>
        <w:t>wystawionej faktury VAT. W przypadku jakichkolwiek niezgodno</w:t>
      </w:r>
      <w:r w:rsidR="00866CCB" w:rsidRPr="00CD7D4A">
        <w:rPr>
          <w:color w:val="000000"/>
          <w:u w:color="000000"/>
          <w:lang w:val="pl-PL" w:eastAsia="pl-PL"/>
        </w:rPr>
        <w:t>ś</w:t>
      </w:r>
      <w:r w:rsidR="00866CCB" w:rsidRPr="00CD7D4A">
        <w:rPr>
          <w:rFonts w:eastAsia="Times New Roman"/>
          <w:color w:val="000000"/>
          <w:u w:color="000000"/>
          <w:lang w:val="pl-PL" w:eastAsia="pl-PL"/>
        </w:rPr>
        <w:t>ci na fakturze Zamawiaj</w:t>
      </w:r>
      <w:r w:rsidR="00866CCB" w:rsidRPr="00CD7D4A">
        <w:rPr>
          <w:color w:val="000000"/>
          <w:u w:color="000000"/>
          <w:lang w:val="pl-PL" w:eastAsia="pl-PL"/>
        </w:rPr>
        <w:t>ą</w:t>
      </w:r>
      <w:r w:rsidR="00866CCB" w:rsidRPr="00CD7D4A">
        <w:rPr>
          <w:rFonts w:eastAsia="Times New Roman"/>
          <w:color w:val="000000"/>
          <w:u w:color="000000"/>
          <w:lang w:val="pl-PL" w:eastAsia="pl-PL"/>
        </w:rPr>
        <w:t>cy wezwie pisemnie Wykonawc</w:t>
      </w:r>
      <w:r w:rsidR="00866CCB" w:rsidRPr="00CD7D4A">
        <w:rPr>
          <w:color w:val="000000"/>
          <w:u w:color="000000"/>
          <w:lang w:val="pl-PL" w:eastAsia="pl-PL"/>
        </w:rPr>
        <w:t xml:space="preserve">ę </w:t>
      </w:r>
      <w:r w:rsidR="00866CCB" w:rsidRPr="00CD7D4A">
        <w:rPr>
          <w:rFonts w:eastAsia="Times New Roman"/>
          <w:color w:val="000000"/>
          <w:u w:color="000000"/>
          <w:lang w:val="pl-PL" w:eastAsia="pl-PL"/>
        </w:rPr>
        <w:t>do skorygowania faktury i w</w:t>
      </w:r>
      <w:r w:rsidR="00866CCB" w:rsidRPr="00CD7D4A">
        <w:rPr>
          <w:color w:val="000000"/>
          <w:u w:color="000000"/>
          <w:lang w:val="pl-PL" w:eastAsia="pl-PL"/>
        </w:rPr>
        <w:t>ó</w:t>
      </w:r>
      <w:r w:rsidR="00866CCB" w:rsidRPr="00CD7D4A">
        <w:rPr>
          <w:rFonts w:eastAsia="Times New Roman"/>
          <w:color w:val="000000"/>
          <w:u w:color="000000"/>
          <w:lang w:val="pl-PL" w:eastAsia="pl-PL"/>
        </w:rPr>
        <w:t>wczas termin p</w:t>
      </w:r>
      <w:r w:rsidR="00866CCB" w:rsidRPr="00CD7D4A">
        <w:rPr>
          <w:color w:val="000000"/>
          <w:u w:color="000000"/>
          <w:lang w:val="pl-PL" w:eastAsia="pl-PL"/>
        </w:rPr>
        <w:t>ł</w:t>
      </w:r>
      <w:r w:rsidR="00866CCB" w:rsidRPr="00CD7D4A">
        <w:rPr>
          <w:rFonts w:eastAsia="Times New Roman"/>
          <w:color w:val="000000"/>
          <w:u w:color="000000"/>
          <w:lang w:val="pl-PL" w:eastAsia="pl-PL"/>
        </w:rPr>
        <w:t>atno</w:t>
      </w:r>
      <w:r w:rsidR="00866CCB" w:rsidRPr="00CD7D4A">
        <w:rPr>
          <w:color w:val="000000"/>
          <w:u w:color="000000"/>
          <w:lang w:val="pl-PL" w:eastAsia="pl-PL"/>
        </w:rPr>
        <w:t>ś</w:t>
      </w:r>
      <w:r w:rsidR="00866CCB" w:rsidRPr="00CD7D4A">
        <w:rPr>
          <w:rFonts w:eastAsia="Times New Roman"/>
          <w:color w:val="000000"/>
          <w:u w:color="000000"/>
          <w:lang w:val="pl-PL" w:eastAsia="pl-PL"/>
        </w:rPr>
        <w:t>ci obowi</w:t>
      </w:r>
      <w:r w:rsidR="00866CCB" w:rsidRPr="00CD7D4A">
        <w:rPr>
          <w:color w:val="000000"/>
          <w:u w:color="000000"/>
          <w:lang w:val="pl-PL" w:eastAsia="pl-PL"/>
        </w:rPr>
        <w:t>ą</w:t>
      </w:r>
      <w:r w:rsidR="00866CCB" w:rsidRPr="00CD7D4A">
        <w:rPr>
          <w:rFonts w:eastAsia="Times New Roman"/>
          <w:color w:val="000000"/>
          <w:u w:color="000000"/>
          <w:lang w:val="pl-PL" w:eastAsia="pl-PL"/>
        </w:rPr>
        <w:t>zywa</w:t>
      </w:r>
      <w:r w:rsidR="00866CCB" w:rsidRPr="00CD7D4A">
        <w:rPr>
          <w:color w:val="000000"/>
          <w:u w:color="000000"/>
          <w:lang w:val="pl-PL" w:eastAsia="pl-PL"/>
        </w:rPr>
        <w:t xml:space="preserve">ć </w:t>
      </w:r>
      <w:r w:rsidR="00866CCB" w:rsidRPr="00CD7D4A">
        <w:rPr>
          <w:rFonts w:eastAsia="Times New Roman"/>
          <w:color w:val="000000"/>
          <w:u w:color="000000"/>
          <w:lang w:val="pl-PL" w:eastAsia="pl-PL"/>
        </w:rPr>
        <w:t>b</w:t>
      </w:r>
      <w:r w:rsidR="00866CCB" w:rsidRPr="00CD7D4A">
        <w:rPr>
          <w:color w:val="000000"/>
          <w:u w:color="000000"/>
          <w:lang w:val="pl-PL" w:eastAsia="pl-PL"/>
        </w:rPr>
        <w:t>ę</w:t>
      </w:r>
      <w:r w:rsidR="00866CCB" w:rsidRPr="00CD7D4A">
        <w:rPr>
          <w:rFonts w:eastAsia="Times New Roman"/>
          <w:color w:val="000000"/>
          <w:u w:color="000000"/>
          <w:lang w:val="pl-PL" w:eastAsia="pl-PL"/>
        </w:rPr>
        <w:t>dzie od daty poprawnie wystawionego dokumentu.</w:t>
      </w:r>
    </w:p>
    <w:p w:rsidR="00866CCB" w:rsidRPr="00CD7D4A" w:rsidRDefault="00866CCB" w:rsidP="00866CCB">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CD7D4A">
        <w:rPr>
          <w:b/>
          <w:bCs/>
          <w:color w:val="000000"/>
          <w:u w:color="000000"/>
          <w:lang w:val="pl-PL" w:eastAsia="pl-PL"/>
        </w:rPr>
        <w:t xml:space="preserve">§ </w:t>
      </w:r>
      <w:r w:rsidRPr="00CD7D4A">
        <w:rPr>
          <w:rFonts w:eastAsia="Times New Roman"/>
          <w:b/>
          <w:bCs/>
          <w:color w:val="000000"/>
          <w:u w:color="000000"/>
          <w:lang w:val="pl-PL" w:eastAsia="pl-PL"/>
        </w:rPr>
        <w:t>9</w:t>
      </w:r>
    </w:p>
    <w:p w:rsidR="00866CCB" w:rsidRPr="00CD7D4A" w:rsidRDefault="00866CCB" w:rsidP="00866CCB">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r w:rsidRPr="00CD7D4A">
        <w:rPr>
          <w:rFonts w:eastAsia="Times New Roman"/>
          <w:color w:val="000000"/>
          <w:u w:color="000000"/>
          <w:lang w:val="pl-PL" w:eastAsia="pl-PL"/>
        </w:rPr>
        <w:t>1. Wykonawca zobowiązuje się zapłacić Zamawiającemu następujące kary umowne:</w:t>
      </w:r>
    </w:p>
    <w:p w:rsidR="009E4C6F" w:rsidRPr="00CD7D4A" w:rsidRDefault="009E4C6F"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b/>
          <w:bCs/>
        </w:rPr>
        <w:t>a)</w:t>
      </w:r>
      <w:r w:rsidRPr="00CD7D4A">
        <w:rPr>
          <w:rFonts w:hAnsi="Times New Roman"/>
        </w:rPr>
        <w:t xml:space="preserve"> za spóźnienie w dostarczeniu posiłków na oddział do kuchenki oddziałowej </w:t>
      </w:r>
      <w:r w:rsidRPr="00CD7D4A">
        <w:rPr>
          <w:rFonts w:hAnsi="Times New Roman"/>
          <w:b/>
          <w:bCs/>
        </w:rPr>
        <w:t>do 30 minut</w:t>
      </w:r>
      <w:r w:rsidRPr="00CD7D4A">
        <w:rPr>
          <w:rFonts w:hAnsi="Times New Roman"/>
        </w:rPr>
        <w:t xml:space="preserve"> Wykonawca zapłaci karę umowną w wysokości </w:t>
      </w:r>
      <w:r w:rsidRPr="00CD7D4A">
        <w:rPr>
          <w:rFonts w:hAnsi="Times New Roman"/>
          <w:b/>
          <w:bCs/>
        </w:rPr>
        <w:t xml:space="preserve">100zł </w:t>
      </w:r>
      <w:r w:rsidRPr="00CD7D4A">
        <w:rPr>
          <w:rFonts w:hAnsi="Times New Roman"/>
        </w:rPr>
        <w:t>(</w:t>
      </w:r>
      <w:r w:rsidR="00F921C8" w:rsidRPr="00CD7D4A">
        <w:rPr>
          <w:rFonts w:hAnsi="Times New Roman"/>
        </w:rPr>
        <w:t xml:space="preserve"> za każdą kuchenkę oddziałową )</w:t>
      </w:r>
    </w:p>
    <w:p w:rsidR="009E4C6F" w:rsidRPr="00CD7D4A" w:rsidRDefault="009E4C6F"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b/>
          <w:bCs/>
        </w:rPr>
        <w:t>b)</w:t>
      </w:r>
      <w:r w:rsidR="00C14C57" w:rsidRPr="00CD7D4A">
        <w:rPr>
          <w:rFonts w:hAnsi="Times New Roman"/>
          <w:b/>
          <w:bCs/>
        </w:rPr>
        <w:t xml:space="preserve"> </w:t>
      </w:r>
      <w:r w:rsidRPr="00CD7D4A">
        <w:rPr>
          <w:rFonts w:hAnsi="Times New Roman"/>
        </w:rPr>
        <w:t xml:space="preserve">za każde </w:t>
      </w:r>
      <w:r w:rsidRPr="00CD7D4A">
        <w:rPr>
          <w:rFonts w:hAnsi="Times New Roman"/>
          <w:b/>
          <w:bCs/>
        </w:rPr>
        <w:t>następne rozpoczęte 30 minut</w:t>
      </w:r>
      <w:r w:rsidRPr="00CD7D4A">
        <w:rPr>
          <w:rFonts w:hAnsi="Times New Roman"/>
        </w:rPr>
        <w:t xml:space="preserve"> opóźnienia kara umowna wynosi </w:t>
      </w:r>
      <w:r w:rsidRPr="00CD7D4A">
        <w:rPr>
          <w:rFonts w:hAnsi="Times New Roman"/>
          <w:b/>
          <w:bCs/>
        </w:rPr>
        <w:t xml:space="preserve">1000 zł </w:t>
      </w:r>
      <w:r w:rsidRPr="00CD7D4A">
        <w:rPr>
          <w:rFonts w:hAnsi="Times New Roman"/>
        </w:rPr>
        <w:t>(</w:t>
      </w:r>
      <w:r w:rsidR="00F921C8" w:rsidRPr="00CD7D4A">
        <w:rPr>
          <w:rFonts w:hAnsi="Times New Roman"/>
        </w:rPr>
        <w:t xml:space="preserve"> za każdą kuchenkę oddziałową )</w:t>
      </w:r>
    </w:p>
    <w:p w:rsidR="00AD6A35" w:rsidRPr="00CD7D4A" w:rsidRDefault="009E4C6F"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b/>
          <w:bCs/>
        </w:rPr>
        <w:lastRenderedPageBreak/>
        <w:t>c)</w:t>
      </w:r>
      <w:r w:rsidRPr="00CD7D4A">
        <w:rPr>
          <w:rFonts w:hAnsi="Times New Roman"/>
        </w:rPr>
        <w:t xml:space="preserve"> za brak realizacji reklamacji dot.</w:t>
      </w:r>
      <w:r w:rsidR="0015676B" w:rsidRPr="00CD7D4A">
        <w:rPr>
          <w:rFonts w:hAnsi="Times New Roman"/>
        </w:rPr>
        <w:t xml:space="preserve"> wad fizycznych jak i jakości, świeżośc</w:t>
      </w:r>
      <w:r w:rsidR="00AD6A35" w:rsidRPr="00CD7D4A">
        <w:rPr>
          <w:rFonts w:hAnsi="Times New Roman"/>
        </w:rPr>
        <w:t>i</w:t>
      </w:r>
      <w:r w:rsidR="0015676B" w:rsidRPr="00CD7D4A">
        <w:rPr>
          <w:rFonts w:hAnsi="Times New Roman"/>
        </w:rPr>
        <w:t>,</w:t>
      </w:r>
      <w:r w:rsidR="008A5006" w:rsidRPr="00CD7D4A">
        <w:rPr>
          <w:rFonts w:hAnsi="Times New Roman"/>
        </w:rPr>
        <w:t xml:space="preserve"> do 1</w:t>
      </w:r>
      <w:r w:rsidR="00AD6A35" w:rsidRPr="00CD7D4A">
        <w:rPr>
          <w:rFonts w:hAnsi="Times New Roman"/>
        </w:rPr>
        <w:t xml:space="preserve"> godzin</w:t>
      </w:r>
      <w:r w:rsidR="008A5006" w:rsidRPr="00CD7D4A">
        <w:rPr>
          <w:rFonts w:hAnsi="Times New Roman"/>
        </w:rPr>
        <w:t>y</w:t>
      </w:r>
      <w:r w:rsidR="0015676B" w:rsidRPr="00CD7D4A">
        <w:rPr>
          <w:rFonts w:hAnsi="Times New Roman"/>
        </w:rPr>
        <w:t xml:space="preserve"> od zgłoszenia,</w:t>
      </w:r>
      <w:r w:rsidR="00AC3590" w:rsidRPr="00CD7D4A">
        <w:rPr>
          <w:rFonts w:hAnsi="Times New Roman"/>
        </w:rPr>
        <w:t xml:space="preserve"> </w:t>
      </w:r>
      <w:r w:rsidRPr="00CD7D4A">
        <w:rPr>
          <w:rFonts w:hAnsi="Times New Roman"/>
        </w:rPr>
        <w:t xml:space="preserve">Wykonawca zapłaci karę umowną w wysokości </w:t>
      </w:r>
      <w:r w:rsidRPr="00CD7D4A">
        <w:rPr>
          <w:rFonts w:hAnsi="Times New Roman"/>
          <w:b/>
          <w:bCs/>
        </w:rPr>
        <w:t>200 zł</w:t>
      </w:r>
      <w:r w:rsidRPr="00CD7D4A">
        <w:rPr>
          <w:rFonts w:hAnsi="Times New Roman"/>
        </w:rPr>
        <w:t xml:space="preserve"> za każdą</w:t>
      </w:r>
      <w:r w:rsidR="005A57C1" w:rsidRPr="00CD7D4A">
        <w:rPr>
          <w:rFonts w:hAnsi="Times New Roman"/>
        </w:rPr>
        <w:t xml:space="preserve"> następną godzinę opóźnienia</w:t>
      </w:r>
    </w:p>
    <w:p w:rsidR="009E4C6F" w:rsidRPr="00CD7D4A" w:rsidRDefault="007D56A5"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b/>
        </w:rPr>
        <w:t>d)</w:t>
      </w:r>
      <w:r w:rsidRPr="00CD7D4A">
        <w:rPr>
          <w:rFonts w:hAnsi="Times New Roman"/>
        </w:rPr>
        <w:t xml:space="preserve"> za </w:t>
      </w:r>
      <w:r w:rsidR="0035412A" w:rsidRPr="00CD7D4A">
        <w:rPr>
          <w:rFonts w:hAnsi="Times New Roman"/>
        </w:rPr>
        <w:t>nieodebranie</w:t>
      </w:r>
      <w:r w:rsidRPr="00CD7D4A">
        <w:rPr>
          <w:rFonts w:hAnsi="Times New Roman"/>
        </w:rPr>
        <w:t xml:space="preserve"> </w:t>
      </w:r>
      <w:r w:rsidR="008A5006" w:rsidRPr="00CD7D4A">
        <w:rPr>
          <w:rFonts w:hAnsi="Times New Roman"/>
        </w:rPr>
        <w:t>termosów po każdym posiłku, do 1</w:t>
      </w:r>
      <w:r w:rsidRPr="00CD7D4A">
        <w:rPr>
          <w:rFonts w:hAnsi="Times New Roman"/>
        </w:rPr>
        <w:t xml:space="preserve"> godzin</w:t>
      </w:r>
      <w:r w:rsidR="008A5006" w:rsidRPr="00CD7D4A">
        <w:rPr>
          <w:rFonts w:hAnsi="Times New Roman"/>
        </w:rPr>
        <w:t>y</w:t>
      </w:r>
      <w:r w:rsidRPr="00CD7D4A">
        <w:rPr>
          <w:rFonts w:hAnsi="Times New Roman"/>
        </w:rPr>
        <w:t xml:space="preserve">, Wykonawca zapłaci karę umowną w wysokości </w:t>
      </w:r>
      <w:r w:rsidRPr="00CD7D4A">
        <w:rPr>
          <w:rFonts w:hAnsi="Times New Roman"/>
          <w:b/>
          <w:bCs/>
        </w:rPr>
        <w:t>200</w:t>
      </w:r>
      <w:r w:rsidR="00E70A68" w:rsidRPr="00CD7D4A">
        <w:rPr>
          <w:rFonts w:hAnsi="Times New Roman"/>
          <w:b/>
          <w:bCs/>
        </w:rPr>
        <w:t>,00</w:t>
      </w:r>
      <w:r w:rsidRPr="00CD7D4A">
        <w:rPr>
          <w:rFonts w:hAnsi="Times New Roman"/>
          <w:b/>
          <w:bCs/>
        </w:rPr>
        <w:t xml:space="preserve"> zł</w:t>
      </w:r>
      <w:r w:rsidRPr="00CD7D4A">
        <w:rPr>
          <w:rFonts w:hAnsi="Times New Roman"/>
        </w:rPr>
        <w:t xml:space="preserve"> za każdą kuchenkę oddziałową </w:t>
      </w:r>
    </w:p>
    <w:p w:rsidR="009E4C6F" w:rsidRPr="00CD7D4A" w:rsidRDefault="007D56A5"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b/>
          <w:bCs/>
        </w:rPr>
        <w:t>e</w:t>
      </w:r>
      <w:r w:rsidR="009E4C6F" w:rsidRPr="00CD7D4A">
        <w:rPr>
          <w:rFonts w:hAnsi="Times New Roman"/>
          <w:b/>
          <w:bCs/>
        </w:rPr>
        <w:t xml:space="preserve">) </w:t>
      </w:r>
      <w:r w:rsidR="00AD6A35" w:rsidRPr="00CD7D4A">
        <w:rPr>
          <w:rFonts w:hAnsi="Times New Roman"/>
        </w:rPr>
        <w:t>za</w:t>
      </w:r>
      <w:r w:rsidR="009E4C6F" w:rsidRPr="00CD7D4A">
        <w:rPr>
          <w:rFonts w:hAnsi="Times New Roman"/>
        </w:rPr>
        <w:t xml:space="preserve"> temperaturę posiłków</w:t>
      </w:r>
      <w:r w:rsidR="00AD6A35" w:rsidRPr="00CD7D4A">
        <w:rPr>
          <w:rFonts w:hAnsi="Times New Roman"/>
        </w:rPr>
        <w:t xml:space="preserve"> niezgodną z podaną w </w:t>
      </w:r>
      <w:r w:rsidR="00AD6A35" w:rsidRPr="00CD7D4A">
        <w:rPr>
          <w:rFonts w:hAnsi="Times New Roman"/>
          <w:b/>
          <w:bCs/>
        </w:rPr>
        <w:t>§ 3 ust. 2</w:t>
      </w:r>
      <w:r w:rsidR="009E4C6F" w:rsidRPr="00CD7D4A">
        <w:rPr>
          <w:rFonts w:hAnsi="Times New Roman"/>
          <w:b/>
          <w:bCs/>
        </w:rPr>
        <w:t xml:space="preserve"> </w:t>
      </w:r>
      <w:r w:rsidR="00E96D76" w:rsidRPr="00CD7D4A">
        <w:rPr>
          <w:rFonts w:hAnsi="Times New Roman"/>
          <w:b/>
          <w:bCs/>
        </w:rPr>
        <w:t xml:space="preserve">pkt 2 </w:t>
      </w:r>
      <w:r w:rsidR="009E4C6F" w:rsidRPr="00CD7D4A">
        <w:rPr>
          <w:rFonts w:hAnsi="Times New Roman"/>
        </w:rPr>
        <w:t xml:space="preserve">Wykonawca zapłaci karę umowną w wysokości </w:t>
      </w:r>
      <w:r w:rsidR="00962490" w:rsidRPr="00CD7D4A">
        <w:rPr>
          <w:rFonts w:hAnsi="Times New Roman"/>
          <w:b/>
          <w:bCs/>
        </w:rPr>
        <w:t>300,00</w:t>
      </w:r>
      <w:r w:rsidR="00913E9C" w:rsidRPr="00CD7D4A">
        <w:rPr>
          <w:rFonts w:hAnsi="Times New Roman"/>
          <w:b/>
          <w:bCs/>
        </w:rPr>
        <w:t xml:space="preserve"> </w:t>
      </w:r>
      <w:r w:rsidR="009E4C6F" w:rsidRPr="00CD7D4A">
        <w:rPr>
          <w:rFonts w:hAnsi="Times New Roman"/>
          <w:b/>
          <w:bCs/>
        </w:rPr>
        <w:t>zł</w:t>
      </w:r>
      <w:r w:rsidR="0015676B" w:rsidRPr="00CD7D4A">
        <w:rPr>
          <w:rFonts w:hAnsi="Times New Roman"/>
          <w:b/>
          <w:bCs/>
        </w:rPr>
        <w:t xml:space="preserve"> </w:t>
      </w:r>
      <w:r w:rsidR="00640EDD" w:rsidRPr="00CD7D4A">
        <w:rPr>
          <w:rFonts w:hAnsi="Times New Roman"/>
        </w:rPr>
        <w:t>( za każdy posiłek dla</w:t>
      </w:r>
      <w:r w:rsidR="007164CA" w:rsidRPr="00CD7D4A">
        <w:rPr>
          <w:rFonts w:hAnsi="Times New Roman"/>
        </w:rPr>
        <w:t xml:space="preserve"> danego oddziału</w:t>
      </w:r>
      <w:r w:rsidR="00F921C8" w:rsidRPr="00CD7D4A">
        <w:rPr>
          <w:rFonts w:hAnsi="Times New Roman"/>
        </w:rPr>
        <w:t xml:space="preserve"> )</w:t>
      </w:r>
    </w:p>
    <w:p w:rsidR="00F921C8" w:rsidRPr="00CD7D4A" w:rsidRDefault="007D56A5" w:rsidP="00F157D6">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b/>
          <w:sz w:val="24"/>
          <w:szCs w:val="24"/>
        </w:rPr>
        <w:t>f</w:t>
      </w:r>
      <w:r w:rsidR="00F157D6" w:rsidRPr="00CD7D4A">
        <w:rPr>
          <w:rStyle w:val="Numerstrony"/>
          <w:rFonts w:ascii="Times New Roman" w:hAnsi="Times New Roman"/>
          <w:b/>
          <w:sz w:val="24"/>
          <w:szCs w:val="24"/>
        </w:rPr>
        <w:t>)</w:t>
      </w:r>
      <w:r w:rsidR="00F157D6" w:rsidRPr="00CD7D4A">
        <w:rPr>
          <w:rStyle w:val="Numerstrony"/>
          <w:rFonts w:ascii="Times New Roman" w:hAnsi="Times New Roman"/>
          <w:sz w:val="24"/>
          <w:szCs w:val="24"/>
        </w:rPr>
        <w:t xml:space="preserve"> </w:t>
      </w:r>
      <w:r w:rsidR="00D44F2F" w:rsidRPr="00CD7D4A">
        <w:rPr>
          <w:rStyle w:val="Numerstrony"/>
          <w:rFonts w:ascii="Times New Roman" w:hAnsi="Times New Roman"/>
          <w:sz w:val="24"/>
          <w:szCs w:val="24"/>
        </w:rPr>
        <w:t>za</w:t>
      </w:r>
      <w:r w:rsidR="00AD6A35" w:rsidRPr="00CD7D4A">
        <w:rPr>
          <w:rStyle w:val="Numerstrony"/>
          <w:rFonts w:ascii="Times New Roman" w:hAnsi="Times New Roman"/>
          <w:sz w:val="24"/>
          <w:szCs w:val="24"/>
        </w:rPr>
        <w:t xml:space="preserve"> brak produktu do posiłku </w:t>
      </w:r>
      <w:r w:rsidR="00F157D6" w:rsidRPr="00CD7D4A">
        <w:rPr>
          <w:rStyle w:val="Numerstrony"/>
          <w:rFonts w:ascii="Times New Roman" w:hAnsi="Times New Roman"/>
          <w:sz w:val="24"/>
          <w:szCs w:val="24"/>
        </w:rPr>
        <w:t xml:space="preserve">Wykonawca zapłaci karę umowną w wysokości </w:t>
      </w:r>
      <w:r w:rsidR="00F157D6" w:rsidRPr="00CD7D4A">
        <w:rPr>
          <w:rStyle w:val="Numerstrony"/>
          <w:rFonts w:ascii="Times New Roman" w:hAnsi="Times New Roman"/>
          <w:b/>
          <w:sz w:val="24"/>
          <w:szCs w:val="24"/>
        </w:rPr>
        <w:t>50,00 zł</w:t>
      </w:r>
      <w:r w:rsidR="00F157D6" w:rsidRPr="00CD7D4A">
        <w:rPr>
          <w:rStyle w:val="Numerstrony"/>
          <w:rFonts w:ascii="Times New Roman" w:hAnsi="Times New Roman"/>
          <w:sz w:val="24"/>
          <w:szCs w:val="24"/>
        </w:rPr>
        <w:t xml:space="preserve"> </w:t>
      </w:r>
      <w:r w:rsidR="00546FCF" w:rsidRPr="00CD7D4A">
        <w:rPr>
          <w:rStyle w:val="Numerstrony"/>
          <w:rFonts w:ascii="Times New Roman" w:hAnsi="Times New Roman"/>
          <w:sz w:val="24"/>
          <w:szCs w:val="24"/>
        </w:rPr>
        <w:t>za każdy</w:t>
      </w:r>
      <w:r w:rsidR="00F921C8" w:rsidRPr="00CD7D4A">
        <w:rPr>
          <w:rStyle w:val="Numerstrony"/>
          <w:rFonts w:ascii="Times New Roman" w:hAnsi="Times New Roman"/>
          <w:sz w:val="24"/>
          <w:szCs w:val="24"/>
        </w:rPr>
        <w:t xml:space="preserve">  </w:t>
      </w:r>
    </w:p>
    <w:p w:rsidR="00543B81" w:rsidRPr="00CD7D4A" w:rsidRDefault="00546FCF" w:rsidP="00F157D6">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sz w:val="24"/>
          <w:szCs w:val="24"/>
        </w:rPr>
        <w:t>niedostarczony produkt</w:t>
      </w:r>
    </w:p>
    <w:p w:rsidR="00F921C8" w:rsidRPr="00CD7D4A" w:rsidRDefault="007D56A5" w:rsidP="00543B81">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b/>
          <w:sz w:val="24"/>
          <w:szCs w:val="24"/>
        </w:rPr>
        <w:t>g</w:t>
      </w:r>
      <w:r w:rsidR="00516D5A" w:rsidRPr="00CD7D4A">
        <w:rPr>
          <w:rStyle w:val="Numerstrony"/>
          <w:rFonts w:ascii="Times New Roman" w:hAnsi="Times New Roman"/>
          <w:b/>
          <w:sz w:val="24"/>
          <w:szCs w:val="24"/>
        </w:rPr>
        <w:t xml:space="preserve">) </w:t>
      </w:r>
      <w:r w:rsidR="00046A77" w:rsidRPr="00CD7D4A">
        <w:rPr>
          <w:rStyle w:val="Numerstrony"/>
          <w:rFonts w:ascii="Times New Roman" w:hAnsi="Times New Roman"/>
          <w:sz w:val="24"/>
          <w:szCs w:val="24"/>
        </w:rPr>
        <w:t xml:space="preserve">za nieprawidłowe opakowanie dostarczanego produktu Wykonawca zapłaci karę umowną w wysokości  </w:t>
      </w:r>
    </w:p>
    <w:p w:rsidR="00046A77" w:rsidRPr="00CD7D4A" w:rsidRDefault="00046A77" w:rsidP="00543B81">
      <w:pPr>
        <w:pStyle w:val="Lista"/>
        <w:spacing w:after="0" w:line="240" w:lineRule="auto"/>
        <w:jc w:val="both"/>
        <w:rPr>
          <w:rStyle w:val="Numerstrony"/>
          <w:rFonts w:ascii="Times New Roman" w:hAnsi="Times New Roman"/>
          <w:b/>
          <w:sz w:val="24"/>
          <w:szCs w:val="24"/>
        </w:rPr>
      </w:pPr>
      <w:r w:rsidRPr="00CD7D4A">
        <w:rPr>
          <w:rStyle w:val="Numerstrony"/>
          <w:rFonts w:ascii="Times New Roman" w:hAnsi="Times New Roman"/>
          <w:b/>
          <w:sz w:val="24"/>
          <w:szCs w:val="24"/>
        </w:rPr>
        <w:t>100,00 zł</w:t>
      </w:r>
      <w:r w:rsidRPr="00CD7D4A">
        <w:rPr>
          <w:rStyle w:val="Numerstrony"/>
          <w:rFonts w:ascii="Times New Roman" w:hAnsi="Times New Roman"/>
          <w:sz w:val="24"/>
          <w:szCs w:val="24"/>
        </w:rPr>
        <w:t xml:space="preserve"> za każdy</w:t>
      </w:r>
      <w:r w:rsidR="007D56A5" w:rsidRPr="00CD7D4A">
        <w:rPr>
          <w:rStyle w:val="Numerstrony"/>
          <w:rFonts w:ascii="Times New Roman" w:hAnsi="Times New Roman"/>
          <w:sz w:val="24"/>
          <w:szCs w:val="24"/>
        </w:rPr>
        <w:t xml:space="preserve"> wkład lub pojemnik</w:t>
      </w:r>
    </w:p>
    <w:p w:rsidR="00516D5A" w:rsidRPr="00CD7D4A" w:rsidRDefault="007D56A5" w:rsidP="00046A77">
      <w:pPr>
        <w:pStyle w:val="Lista"/>
        <w:spacing w:after="0" w:line="240" w:lineRule="auto"/>
        <w:ind w:left="0" w:firstLine="0"/>
        <w:jc w:val="both"/>
        <w:rPr>
          <w:rStyle w:val="Numerstrony"/>
          <w:rFonts w:ascii="Times New Roman" w:hAnsi="Times New Roman"/>
          <w:sz w:val="24"/>
          <w:szCs w:val="24"/>
        </w:rPr>
      </w:pPr>
      <w:r w:rsidRPr="00CD7D4A">
        <w:rPr>
          <w:rStyle w:val="Numerstrony"/>
          <w:rFonts w:ascii="Times New Roman" w:hAnsi="Times New Roman"/>
          <w:b/>
          <w:sz w:val="24"/>
          <w:szCs w:val="24"/>
        </w:rPr>
        <w:t>h</w:t>
      </w:r>
      <w:r w:rsidR="00046A77" w:rsidRPr="00CD7D4A">
        <w:rPr>
          <w:rStyle w:val="Numerstrony"/>
          <w:rFonts w:ascii="Times New Roman" w:hAnsi="Times New Roman"/>
          <w:b/>
          <w:sz w:val="24"/>
          <w:szCs w:val="24"/>
        </w:rPr>
        <w:t xml:space="preserve">) </w:t>
      </w:r>
      <w:r w:rsidR="00516D5A" w:rsidRPr="00CD7D4A">
        <w:rPr>
          <w:rStyle w:val="Numerstrony"/>
          <w:rFonts w:ascii="Times New Roman" w:hAnsi="Times New Roman"/>
          <w:sz w:val="24"/>
          <w:szCs w:val="24"/>
        </w:rPr>
        <w:t xml:space="preserve">za brak zamówionej ilości porcji posiłku Wykonawca zapłaci karę umowną w wysokości </w:t>
      </w:r>
      <w:r w:rsidR="00516D5A" w:rsidRPr="00CD7D4A">
        <w:rPr>
          <w:rStyle w:val="Numerstrony"/>
          <w:rFonts w:ascii="Times New Roman" w:hAnsi="Times New Roman"/>
          <w:b/>
          <w:sz w:val="24"/>
          <w:szCs w:val="24"/>
        </w:rPr>
        <w:t>50,00 zł</w:t>
      </w:r>
      <w:r w:rsidR="00516D5A" w:rsidRPr="00CD7D4A">
        <w:rPr>
          <w:rStyle w:val="Numerstrony"/>
          <w:rFonts w:ascii="Times New Roman" w:hAnsi="Times New Roman"/>
          <w:sz w:val="24"/>
          <w:szCs w:val="24"/>
        </w:rPr>
        <w:t xml:space="preserve"> za </w:t>
      </w:r>
      <w:r w:rsidR="003447DF">
        <w:rPr>
          <w:rStyle w:val="Numerstrony"/>
          <w:rFonts w:ascii="Times New Roman" w:hAnsi="Times New Roman"/>
          <w:sz w:val="24"/>
          <w:szCs w:val="24"/>
        </w:rPr>
        <w:t>każdą</w:t>
      </w:r>
      <w:r w:rsidR="00546FCF" w:rsidRPr="00CD7D4A">
        <w:rPr>
          <w:rStyle w:val="Numerstrony"/>
          <w:rFonts w:ascii="Times New Roman" w:hAnsi="Times New Roman"/>
          <w:sz w:val="24"/>
          <w:szCs w:val="24"/>
        </w:rPr>
        <w:t xml:space="preserve"> brakującą porcję </w:t>
      </w:r>
    </w:p>
    <w:p w:rsidR="00F921C8" w:rsidRPr="00CD7D4A" w:rsidRDefault="007D56A5" w:rsidP="00543B81">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b/>
          <w:sz w:val="24"/>
          <w:szCs w:val="24"/>
        </w:rPr>
        <w:t>i</w:t>
      </w:r>
      <w:r w:rsidR="00516D5A" w:rsidRPr="00CD7D4A">
        <w:rPr>
          <w:rStyle w:val="Numerstrony"/>
          <w:rFonts w:ascii="Times New Roman" w:hAnsi="Times New Roman"/>
          <w:b/>
          <w:sz w:val="24"/>
          <w:szCs w:val="24"/>
        </w:rPr>
        <w:t xml:space="preserve">) </w:t>
      </w:r>
      <w:r w:rsidR="00516D5A" w:rsidRPr="00CD7D4A">
        <w:rPr>
          <w:rStyle w:val="Numerstrony"/>
          <w:rFonts w:ascii="Times New Roman" w:hAnsi="Times New Roman"/>
          <w:sz w:val="24"/>
          <w:szCs w:val="24"/>
        </w:rPr>
        <w:t>za wykonanie potrawy niezgodnie z recepturą charakterystyczną dla tej potrawy Wykonawca z</w:t>
      </w:r>
      <w:r w:rsidRPr="00CD7D4A">
        <w:rPr>
          <w:rStyle w:val="Numerstrony"/>
          <w:rFonts w:ascii="Times New Roman" w:hAnsi="Times New Roman"/>
          <w:sz w:val="24"/>
          <w:szCs w:val="24"/>
        </w:rPr>
        <w:t xml:space="preserve">apłaci karę </w:t>
      </w:r>
    </w:p>
    <w:p w:rsidR="00516D5A" w:rsidRPr="00CD7D4A" w:rsidRDefault="007D56A5" w:rsidP="00543B81">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sz w:val="24"/>
          <w:szCs w:val="24"/>
        </w:rPr>
        <w:t xml:space="preserve">umowną w wysokości </w:t>
      </w:r>
      <w:r w:rsidRPr="00CD7D4A">
        <w:rPr>
          <w:rStyle w:val="Numerstrony"/>
          <w:rFonts w:ascii="Times New Roman" w:hAnsi="Times New Roman"/>
          <w:b/>
          <w:sz w:val="24"/>
          <w:szCs w:val="24"/>
        </w:rPr>
        <w:t>1</w:t>
      </w:r>
      <w:r w:rsidR="00516D5A" w:rsidRPr="00CD7D4A">
        <w:rPr>
          <w:rStyle w:val="Numerstrony"/>
          <w:rFonts w:ascii="Times New Roman" w:hAnsi="Times New Roman"/>
          <w:b/>
          <w:sz w:val="24"/>
          <w:szCs w:val="24"/>
        </w:rPr>
        <w:t>00,00 zł</w:t>
      </w:r>
      <w:r w:rsidR="00516D5A" w:rsidRPr="00CD7D4A">
        <w:rPr>
          <w:rStyle w:val="Numerstrony"/>
          <w:rFonts w:ascii="Times New Roman" w:hAnsi="Times New Roman"/>
          <w:sz w:val="24"/>
          <w:szCs w:val="24"/>
        </w:rPr>
        <w:t xml:space="preserve"> za każdy oddział</w:t>
      </w:r>
      <w:r w:rsidR="00546FCF" w:rsidRPr="00CD7D4A">
        <w:rPr>
          <w:rStyle w:val="Numerstrony"/>
          <w:rFonts w:ascii="Times New Roman" w:hAnsi="Times New Roman"/>
          <w:sz w:val="24"/>
          <w:szCs w:val="24"/>
        </w:rPr>
        <w:t xml:space="preserve">, </w:t>
      </w:r>
      <w:r w:rsidR="00516D5A" w:rsidRPr="00CD7D4A">
        <w:rPr>
          <w:rStyle w:val="Numerstrony"/>
          <w:rFonts w:ascii="Times New Roman" w:hAnsi="Times New Roman"/>
          <w:sz w:val="24"/>
          <w:szCs w:val="24"/>
        </w:rPr>
        <w:t>którego to dotyczy</w:t>
      </w:r>
    </w:p>
    <w:p w:rsidR="00F921C8" w:rsidRPr="00CD7D4A" w:rsidRDefault="007D56A5" w:rsidP="007D56A5">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b/>
          <w:sz w:val="24"/>
          <w:szCs w:val="24"/>
        </w:rPr>
        <w:t>j</w:t>
      </w:r>
      <w:r w:rsidR="00516D5A" w:rsidRPr="00CD7D4A">
        <w:rPr>
          <w:rStyle w:val="Numerstrony"/>
          <w:rFonts w:ascii="Times New Roman" w:hAnsi="Times New Roman"/>
          <w:b/>
          <w:sz w:val="24"/>
          <w:szCs w:val="24"/>
        </w:rPr>
        <w:t xml:space="preserve">) </w:t>
      </w:r>
      <w:r w:rsidRPr="00CD7D4A">
        <w:rPr>
          <w:rStyle w:val="Numerstrony"/>
          <w:rFonts w:ascii="Times New Roman" w:hAnsi="Times New Roman"/>
          <w:sz w:val="24"/>
          <w:szCs w:val="24"/>
        </w:rPr>
        <w:t xml:space="preserve">za nierespektowanie uwag dietetyka KCO dot. jadłospisów Wykonawca zapłaci karę </w:t>
      </w:r>
      <w:r w:rsidR="00E70A68" w:rsidRPr="00CD7D4A">
        <w:rPr>
          <w:rStyle w:val="Numerstrony"/>
          <w:rFonts w:ascii="Times New Roman" w:hAnsi="Times New Roman"/>
          <w:sz w:val="24"/>
          <w:szCs w:val="24"/>
        </w:rPr>
        <w:t xml:space="preserve">umowną </w:t>
      </w:r>
      <w:r w:rsidRPr="00CD7D4A">
        <w:rPr>
          <w:rStyle w:val="Numerstrony"/>
          <w:rFonts w:ascii="Times New Roman" w:hAnsi="Times New Roman"/>
          <w:sz w:val="24"/>
          <w:szCs w:val="24"/>
        </w:rPr>
        <w:t xml:space="preserve">w wysokości </w:t>
      </w:r>
    </w:p>
    <w:p w:rsidR="007D56A5" w:rsidRPr="00CD7D4A" w:rsidRDefault="007D56A5" w:rsidP="007D56A5">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b/>
          <w:sz w:val="24"/>
          <w:szCs w:val="24"/>
        </w:rPr>
        <w:t>300,00 zł</w:t>
      </w:r>
      <w:r w:rsidRPr="00CD7D4A">
        <w:rPr>
          <w:rStyle w:val="Numerstrony"/>
          <w:rFonts w:ascii="Times New Roman" w:hAnsi="Times New Roman"/>
          <w:sz w:val="24"/>
          <w:szCs w:val="24"/>
        </w:rPr>
        <w:t xml:space="preserve"> za jadłospis dekadowy którego to dotyczy</w:t>
      </w:r>
      <w:r w:rsidR="00CF4EE4" w:rsidRPr="00CD7D4A">
        <w:rPr>
          <w:rStyle w:val="Numerstrony"/>
          <w:rFonts w:ascii="Times New Roman" w:hAnsi="Times New Roman"/>
          <w:sz w:val="24"/>
          <w:szCs w:val="24"/>
        </w:rPr>
        <w:t>,</w:t>
      </w:r>
      <w:r w:rsidRPr="00CD7D4A">
        <w:rPr>
          <w:rStyle w:val="Numerstrony"/>
          <w:rFonts w:ascii="Times New Roman" w:hAnsi="Times New Roman"/>
          <w:sz w:val="24"/>
          <w:szCs w:val="24"/>
        </w:rPr>
        <w:t xml:space="preserve"> </w:t>
      </w:r>
    </w:p>
    <w:p w:rsidR="00F921C8" w:rsidRPr="00CD7D4A" w:rsidRDefault="00CF4EE4" w:rsidP="00E70A68">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b/>
          <w:sz w:val="24"/>
          <w:szCs w:val="24"/>
        </w:rPr>
        <w:t>k)</w:t>
      </w:r>
      <w:r w:rsidRPr="00CD7D4A">
        <w:rPr>
          <w:rStyle w:val="Numerstrony"/>
          <w:rFonts w:ascii="Times New Roman" w:hAnsi="Times New Roman"/>
          <w:sz w:val="24"/>
          <w:szCs w:val="24"/>
        </w:rPr>
        <w:t xml:space="preserve"> za wprowadzanie zmian do jadłospisu </w:t>
      </w:r>
      <w:r w:rsidR="007043CB" w:rsidRPr="00CD7D4A">
        <w:rPr>
          <w:rStyle w:val="Numerstrony"/>
          <w:rFonts w:ascii="Times New Roman" w:hAnsi="Times New Roman"/>
          <w:sz w:val="24"/>
          <w:szCs w:val="24"/>
        </w:rPr>
        <w:t>zatwierdzonego przez dietetyka KCO,</w:t>
      </w:r>
      <w:r w:rsidRPr="00CD7D4A">
        <w:rPr>
          <w:rStyle w:val="Numerstrony"/>
          <w:rFonts w:ascii="Times New Roman" w:hAnsi="Times New Roman"/>
          <w:sz w:val="24"/>
          <w:szCs w:val="24"/>
        </w:rPr>
        <w:t xml:space="preserve"> Wykonawca zapłaci karę </w:t>
      </w:r>
    </w:p>
    <w:p w:rsidR="00CF4EE4" w:rsidRPr="00CD7D4A" w:rsidRDefault="00E70A68" w:rsidP="00E70A68">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sz w:val="24"/>
          <w:szCs w:val="24"/>
        </w:rPr>
        <w:t xml:space="preserve">umowną </w:t>
      </w:r>
      <w:r w:rsidR="00CF4EE4" w:rsidRPr="00CD7D4A">
        <w:rPr>
          <w:rStyle w:val="Numerstrony"/>
          <w:rFonts w:ascii="Times New Roman" w:hAnsi="Times New Roman"/>
          <w:sz w:val="24"/>
          <w:szCs w:val="24"/>
        </w:rPr>
        <w:t xml:space="preserve">w wysokości </w:t>
      </w:r>
      <w:r w:rsidR="00CF4EE4" w:rsidRPr="00CD7D4A">
        <w:rPr>
          <w:rStyle w:val="Numerstrony"/>
          <w:rFonts w:ascii="Times New Roman" w:hAnsi="Times New Roman"/>
          <w:b/>
          <w:sz w:val="24"/>
          <w:szCs w:val="24"/>
        </w:rPr>
        <w:t>300,00 zł</w:t>
      </w:r>
      <w:r w:rsidR="00CF4EE4" w:rsidRPr="00CD7D4A">
        <w:rPr>
          <w:rStyle w:val="Numerstrony"/>
          <w:rFonts w:ascii="Times New Roman" w:hAnsi="Times New Roman"/>
          <w:sz w:val="24"/>
          <w:szCs w:val="24"/>
        </w:rPr>
        <w:t xml:space="preserve"> za jadłospis dekadowy którego to dotyczy, </w:t>
      </w:r>
    </w:p>
    <w:p w:rsidR="00F921C8" w:rsidRPr="00CD7D4A" w:rsidRDefault="007043CB" w:rsidP="007D56A5">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b/>
          <w:sz w:val="24"/>
          <w:szCs w:val="24"/>
        </w:rPr>
        <w:t>l</w:t>
      </w:r>
      <w:r w:rsidR="007D56A5" w:rsidRPr="00CD7D4A">
        <w:rPr>
          <w:rStyle w:val="Numerstrony"/>
          <w:rFonts w:ascii="Times New Roman" w:hAnsi="Times New Roman"/>
          <w:b/>
          <w:sz w:val="24"/>
          <w:szCs w:val="24"/>
        </w:rPr>
        <w:t>)</w:t>
      </w:r>
      <w:r w:rsidR="007D56A5" w:rsidRPr="00CD7D4A">
        <w:rPr>
          <w:rStyle w:val="Numerstrony"/>
          <w:rFonts w:ascii="Times New Roman" w:hAnsi="Times New Roman"/>
          <w:sz w:val="24"/>
          <w:szCs w:val="24"/>
        </w:rPr>
        <w:t xml:space="preserve"> </w:t>
      </w:r>
      <w:r w:rsidR="00516D5A" w:rsidRPr="00CD7D4A">
        <w:rPr>
          <w:rStyle w:val="Numerstrony"/>
          <w:rFonts w:ascii="Times New Roman" w:hAnsi="Times New Roman"/>
          <w:sz w:val="24"/>
          <w:szCs w:val="24"/>
        </w:rPr>
        <w:t xml:space="preserve">za dostarczenie produktów przeterminowanych Wykonawca zapłaci karę umowną w wysokości </w:t>
      </w:r>
      <w:r w:rsidR="00B4358C" w:rsidRPr="00CD7D4A">
        <w:rPr>
          <w:rStyle w:val="Numerstrony"/>
          <w:rFonts w:ascii="Times New Roman" w:hAnsi="Times New Roman"/>
          <w:b/>
          <w:sz w:val="24"/>
          <w:szCs w:val="24"/>
        </w:rPr>
        <w:t>5</w:t>
      </w:r>
      <w:r w:rsidR="00516D5A" w:rsidRPr="00CD7D4A">
        <w:rPr>
          <w:rStyle w:val="Numerstrony"/>
          <w:rFonts w:ascii="Times New Roman" w:hAnsi="Times New Roman"/>
          <w:b/>
          <w:sz w:val="24"/>
          <w:szCs w:val="24"/>
        </w:rPr>
        <w:t xml:space="preserve">00,00 </w:t>
      </w:r>
      <w:proofErr w:type="spellStart"/>
      <w:r w:rsidR="00516D5A" w:rsidRPr="00CD7D4A">
        <w:rPr>
          <w:rStyle w:val="Numerstrony"/>
          <w:rFonts w:ascii="Times New Roman" w:hAnsi="Times New Roman"/>
          <w:b/>
          <w:sz w:val="24"/>
          <w:szCs w:val="24"/>
        </w:rPr>
        <w:t>zl</w:t>
      </w:r>
      <w:proofErr w:type="spellEnd"/>
      <w:r w:rsidR="00516D5A" w:rsidRPr="00CD7D4A">
        <w:rPr>
          <w:rStyle w:val="Numerstrony"/>
          <w:rFonts w:ascii="Times New Roman" w:hAnsi="Times New Roman"/>
          <w:sz w:val="24"/>
          <w:szCs w:val="24"/>
        </w:rPr>
        <w:t xml:space="preserve"> </w:t>
      </w:r>
    </w:p>
    <w:p w:rsidR="00516D5A" w:rsidRPr="00CD7D4A" w:rsidRDefault="00516D5A" w:rsidP="007D56A5">
      <w:pPr>
        <w:pStyle w:val="Lista"/>
        <w:spacing w:after="0" w:line="240" w:lineRule="auto"/>
        <w:jc w:val="both"/>
        <w:rPr>
          <w:rStyle w:val="Numerstrony"/>
          <w:rFonts w:ascii="Times New Roman" w:hAnsi="Times New Roman"/>
          <w:b/>
          <w:sz w:val="24"/>
          <w:szCs w:val="24"/>
        </w:rPr>
      </w:pPr>
      <w:r w:rsidRPr="00CD7D4A">
        <w:rPr>
          <w:rStyle w:val="Numerstrony"/>
          <w:rFonts w:ascii="Times New Roman" w:hAnsi="Times New Roman"/>
          <w:sz w:val="24"/>
          <w:szCs w:val="24"/>
        </w:rPr>
        <w:t>za każdy produkt</w:t>
      </w:r>
    </w:p>
    <w:p w:rsidR="00F921C8" w:rsidRPr="00CD7D4A" w:rsidRDefault="007043CB" w:rsidP="00543B81">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b/>
          <w:sz w:val="24"/>
          <w:szCs w:val="24"/>
        </w:rPr>
        <w:t>m</w:t>
      </w:r>
      <w:r w:rsidR="00516D5A" w:rsidRPr="00CD7D4A">
        <w:rPr>
          <w:rStyle w:val="Numerstrony"/>
          <w:rFonts w:ascii="Times New Roman" w:hAnsi="Times New Roman"/>
          <w:b/>
          <w:sz w:val="24"/>
          <w:szCs w:val="24"/>
        </w:rPr>
        <w:t xml:space="preserve">) </w:t>
      </w:r>
      <w:r w:rsidR="007235E0" w:rsidRPr="00CD7D4A">
        <w:rPr>
          <w:rStyle w:val="Numerstrony"/>
          <w:rFonts w:ascii="Times New Roman" w:hAnsi="Times New Roman"/>
          <w:b/>
          <w:sz w:val="24"/>
          <w:szCs w:val="24"/>
        </w:rPr>
        <w:t xml:space="preserve"> </w:t>
      </w:r>
      <w:r w:rsidR="007235E0" w:rsidRPr="00CD7D4A">
        <w:rPr>
          <w:rStyle w:val="Numerstrony"/>
          <w:rFonts w:ascii="Times New Roman" w:hAnsi="Times New Roman"/>
          <w:sz w:val="24"/>
          <w:szCs w:val="24"/>
        </w:rPr>
        <w:t>za nieprawidłową gramaturę potrawy Wykonawca zap</w:t>
      </w:r>
      <w:r w:rsidR="007D56A5" w:rsidRPr="00CD7D4A">
        <w:rPr>
          <w:rStyle w:val="Numerstrony"/>
          <w:rFonts w:ascii="Times New Roman" w:hAnsi="Times New Roman"/>
          <w:sz w:val="24"/>
          <w:szCs w:val="24"/>
        </w:rPr>
        <w:t xml:space="preserve">łaci karę umowną  w wysokości </w:t>
      </w:r>
      <w:r w:rsidR="007D56A5" w:rsidRPr="00CD7D4A">
        <w:rPr>
          <w:rStyle w:val="Numerstrony"/>
          <w:rFonts w:ascii="Times New Roman" w:hAnsi="Times New Roman"/>
          <w:b/>
          <w:sz w:val="24"/>
          <w:szCs w:val="24"/>
        </w:rPr>
        <w:t>5</w:t>
      </w:r>
      <w:r w:rsidR="007235E0" w:rsidRPr="00CD7D4A">
        <w:rPr>
          <w:rStyle w:val="Numerstrony"/>
          <w:rFonts w:ascii="Times New Roman" w:hAnsi="Times New Roman"/>
          <w:b/>
          <w:sz w:val="24"/>
          <w:szCs w:val="24"/>
        </w:rPr>
        <w:t>0,00 zł</w:t>
      </w:r>
      <w:r w:rsidR="007235E0" w:rsidRPr="00CD7D4A">
        <w:rPr>
          <w:rStyle w:val="Numerstrony"/>
          <w:rFonts w:ascii="Times New Roman" w:hAnsi="Times New Roman"/>
          <w:sz w:val="24"/>
          <w:szCs w:val="24"/>
        </w:rPr>
        <w:t xml:space="preserve"> za każdą </w:t>
      </w:r>
    </w:p>
    <w:p w:rsidR="00516D5A" w:rsidRPr="00CD7D4A" w:rsidRDefault="007235E0" w:rsidP="00543B81">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sz w:val="24"/>
          <w:szCs w:val="24"/>
        </w:rPr>
        <w:t>porcję</w:t>
      </w:r>
      <w:r w:rsidR="008A5006" w:rsidRPr="00CD7D4A">
        <w:rPr>
          <w:rStyle w:val="Numerstrony"/>
          <w:rFonts w:ascii="Times New Roman" w:hAnsi="Times New Roman"/>
          <w:sz w:val="24"/>
          <w:szCs w:val="24"/>
        </w:rPr>
        <w:t xml:space="preserve">, mimo dowiezienia niedoważonej porcji kara umowna zostanie naliczona </w:t>
      </w:r>
    </w:p>
    <w:p w:rsidR="00F921C8" w:rsidRPr="00CD7D4A" w:rsidRDefault="007043CB" w:rsidP="00543B81">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b/>
          <w:sz w:val="24"/>
          <w:szCs w:val="24"/>
        </w:rPr>
        <w:t>n</w:t>
      </w:r>
      <w:r w:rsidR="007235E0" w:rsidRPr="00CD7D4A">
        <w:rPr>
          <w:rStyle w:val="Numerstrony"/>
          <w:rFonts w:ascii="Times New Roman" w:hAnsi="Times New Roman"/>
          <w:b/>
          <w:sz w:val="24"/>
          <w:szCs w:val="24"/>
        </w:rPr>
        <w:t xml:space="preserve">) </w:t>
      </w:r>
      <w:r w:rsidR="00F56AED" w:rsidRPr="00CD7D4A">
        <w:rPr>
          <w:rStyle w:val="Numerstrony"/>
          <w:rFonts w:ascii="Times New Roman" w:hAnsi="Times New Roman"/>
          <w:sz w:val="24"/>
          <w:szCs w:val="24"/>
        </w:rPr>
        <w:t xml:space="preserve">za dostarczenie posiłków w niedomytych termosach, czy w termosach, z których wydobywa się </w:t>
      </w:r>
    </w:p>
    <w:p w:rsidR="00F921C8" w:rsidRPr="00CD7D4A" w:rsidRDefault="00F56AED" w:rsidP="00543B81">
      <w:pPr>
        <w:pStyle w:val="Lista"/>
        <w:spacing w:after="0" w:line="240" w:lineRule="auto"/>
        <w:jc w:val="both"/>
        <w:rPr>
          <w:rStyle w:val="Numerstrony"/>
          <w:rFonts w:ascii="Times New Roman" w:hAnsi="Times New Roman"/>
          <w:b/>
          <w:sz w:val="24"/>
          <w:szCs w:val="24"/>
        </w:rPr>
      </w:pPr>
      <w:r w:rsidRPr="00CD7D4A">
        <w:rPr>
          <w:rStyle w:val="Numerstrony"/>
          <w:rFonts w:ascii="Times New Roman" w:hAnsi="Times New Roman"/>
          <w:sz w:val="24"/>
          <w:szCs w:val="24"/>
        </w:rPr>
        <w:t xml:space="preserve">nieprzyjemny zapach Wykonawca zapłaci karę umowną w wysokości </w:t>
      </w:r>
      <w:r w:rsidRPr="00CD7D4A">
        <w:rPr>
          <w:rStyle w:val="Numerstrony"/>
          <w:rFonts w:ascii="Times New Roman" w:hAnsi="Times New Roman"/>
          <w:b/>
          <w:sz w:val="24"/>
          <w:szCs w:val="24"/>
        </w:rPr>
        <w:t>500,00 zł</w:t>
      </w:r>
      <w:r w:rsidRPr="00CD7D4A">
        <w:rPr>
          <w:rStyle w:val="Numerstrony"/>
          <w:rFonts w:ascii="Times New Roman" w:hAnsi="Times New Roman"/>
          <w:sz w:val="24"/>
          <w:szCs w:val="24"/>
        </w:rPr>
        <w:t xml:space="preserve"> za każdy termos</w:t>
      </w:r>
      <w:r w:rsidR="00AA1991" w:rsidRPr="00CD7D4A">
        <w:rPr>
          <w:rStyle w:val="Numerstrony"/>
          <w:rFonts w:ascii="Times New Roman" w:hAnsi="Times New Roman"/>
          <w:sz w:val="24"/>
          <w:szCs w:val="24"/>
        </w:rPr>
        <w:t xml:space="preserve">, </w:t>
      </w:r>
      <w:r w:rsidR="00AA1991" w:rsidRPr="00CD7D4A">
        <w:rPr>
          <w:rStyle w:val="Numerstrony"/>
          <w:rFonts w:ascii="Times New Roman" w:hAnsi="Times New Roman"/>
          <w:b/>
          <w:sz w:val="24"/>
          <w:szCs w:val="24"/>
        </w:rPr>
        <w:t>(</w:t>
      </w:r>
      <w:r w:rsidR="00894346" w:rsidRPr="00CD7D4A">
        <w:rPr>
          <w:rStyle w:val="Numerstrony"/>
          <w:rFonts w:ascii="Times New Roman" w:hAnsi="Times New Roman"/>
          <w:b/>
          <w:sz w:val="24"/>
          <w:szCs w:val="24"/>
        </w:rPr>
        <w:t xml:space="preserve">przypadek </w:t>
      </w:r>
    </w:p>
    <w:p w:rsidR="00F56AED" w:rsidRPr="00CD7D4A" w:rsidRDefault="00894346" w:rsidP="00543B81">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b/>
          <w:sz w:val="24"/>
          <w:szCs w:val="24"/>
        </w:rPr>
        <w:t>ten bę</w:t>
      </w:r>
      <w:r w:rsidR="00AA1991" w:rsidRPr="00CD7D4A">
        <w:rPr>
          <w:rStyle w:val="Numerstrony"/>
          <w:rFonts w:ascii="Times New Roman" w:hAnsi="Times New Roman"/>
          <w:b/>
          <w:sz w:val="24"/>
          <w:szCs w:val="24"/>
        </w:rPr>
        <w:t>dzie skutkował</w:t>
      </w:r>
      <w:r w:rsidR="00D44F2F" w:rsidRPr="00CD7D4A">
        <w:rPr>
          <w:rStyle w:val="Numerstrony"/>
          <w:rFonts w:ascii="Times New Roman" w:hAnsi="Times New Roman"/>
          <w:b/>
          <w:sz w:val="24"/>
          <w:szCs w:val="24"/>
        </w:rPr>
        <w:t xml:space="preserve"> zgłoszenie</w:t>
      </w:r>
      <w:r w:rsidR="00AA1991" w:rsidRPr="00CD7D4A">
        <w:rPr>
          <w:rStyle w:val="Numerstrony"/>
          <w:rFonts w:ascii="Times New Roman" w:hAnsi="Times New Roman"/>
          <w:b/>
          <w:sz w:val="24"/>
          <w:szCs w:val="24"/>
        </w:rPr>
        <w:t>m</w:t>
      </w:r>
      <w:r w:rsidR="00D44F2F" w:rsidRPr="00CD7D4A">
        <w:rPr>
          <w:rStyle w:val="Numerstrony"/>
          <w:rFonts w:ascii="Times New Roman" w:hAnsi="Times New Roman"/>
          <w:b/>
          <w:sz w:val="24"/>
          <w:szCs w:val="24"/>
        </w:rPr>
        <w:t xml:space="preserve"> incydentu do </w:t>
      </w:r>
      <w:r w:rsidR="00AA1991" w:rsidRPr="00CD7D4A">
        <w:rPr>
          <w:rStyle w:val="Numerstrony"/>
          <w:rFonts w:ascii="Times New Roman" w:hAnsi="Times New Roman"/>
          <w:b/>
          <w:sz w:val="24"/>
          <w:szCs w:val="24"/>
        </w:rPr>
        <w:t xml:space="preserve">Stacji </w:t>
      </w:r>
      <w:proofErr w:type="spellStart"/>
      <w:r w:rsidR="00AA1991" w:rsidRPr="00CD7D4A">
        <w:rPr>
          <w:rStyle w:val="Numerstrony"/>
          <w:rFonts w:ascii="Times New Roman" w:hAnsi="Times New Roman"/>
          <w:b/>
          <w:sz w:val="24"/>
          <w:szCs w:val="24"/>
        </w:rPr>
        <w:t>Sanitarno</w:t>
      </w:r>
      <w:proofErr w:type="spellEnd"/>
      <w:r w:rsidR="00AA1991" w:rsidRPr="00CD7D4A">
        <w:rPr>
          <w:rStyle w:val="Numerstrony"/>
          <w:rFonts w:ascii="Times New Roman" w:hAnsi="Times New Roman"/>
          <w:b/>
          <w:sz w:val="24"/>
          <w:szCs w:val="24"/>
        </w:rPr>
        <w:t xml:space="preserve"> – Epidemiologicznej)</w:t>
      </w:r>
      <w:r w:rsidR="00AA1991" w:rsidRPr="00CD7D4A">
        <w:rPr>
          <w:rStyle w:val="Numerstrony"/>
          <w:rFonts w:ascii="Times New Roman" w:hAnsi="Times New Roman"/>
          <w:sz w:val="24"/>
          <w:szCs w:val="24"/>
        </w:rPr>
        <w:t xml:space="preserve">, </w:t>
      </w:r>
    </w:p>
    <w:p w:rsidR="00F921C8" w:rsidRPr="00CD7D4A" w:rsidRDefault="007043CB" w:rsidP="00F157D6">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b/>
          <w:sz w:val="24"/>
          <w:szCs w:val="24"/>
        </w:rPr>
        <w:t>o</w:t>
      </w:r>
      <w:r w:rsidR="00F157D6" w:rsidRPr="00CD7D4A">
        <w:rPr>
          <w:rStyle w:val="Numerstrony"/>
          <w:rFonts w:ascii="Times New Roman" w:hAnsi="Times New Roman"/>
          <w:b/>
          <w:sz w:val="24"/>
          <w:szCs w:val="24"/>
        </w:rPr>
        <w:t>)</w:t>
      </w:r>
      <w:r w:rsidR="00F157D6" w:rsidRPr="00CD7D4A">
        <w:rPr>
          <w:rStyle w:val="Numerstrony"/>
          <w:rFonts w:ascii="Times New Roman" w:hAnsi="Times New Roman"/>
          <w:sz w:val="24"/>
          <w:szCs w:val="24"/>
        </w:rPr>
        <w:t xml:space="preserve"> za brak możliwości zmiany stanu pacjentów z powodu braku kontaktu z firmą na numer faksu</w:t>
      </w:r>
      <w:r w:rsidR="00F56AED" w:rsidRPr="00CD7D4A">
        <w:rPr>
          <w:rStyle w:val="Numerstrony"/>
          <w:rFonts w:ascii="Times New Roman" w:hAnsi="Times New Roman"/>
          <w:sz w:val="24"/>
          <w:szCs w:val="24"/>
        </w:rPr>
        <w:t xml:space="preserve"> lub poczty </w:t>
      </w:r>
    </w:p>
    <w:p w:rsidR="00F921C8" w:rsidRPr="00CD7D4A" w:rsidRDefault="00F56AED" w:rsidP="00F157D6">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sz w:val="24"/>
          <w:szCs w:val="24"/>
        </w:rPr>
        <w:t>elektronicznej</w:t>
      </w:r>
      <w:r w:rsidR="007D56A5" w:rsidRPr="00CD7D4A">
        <w:rPr>
          <w:rStyle w:val="Numerstrony"/>
          <w:rFonts w:ascii="Times New Roman" w:hAnsi="Times New Roman"/>
          <w:sz w:val="24"/>
          <w:szCs w:val="24"/>
        </w:rPr>
        <w:t>, telefonu</w:t>
      </w:r>
      <w:r w:rsidRPr="00CD7D4A">
        <w:rPr>
          <w:rStyle w:val="Numerstrony"/>
          <w:rFonts w:ascii="Times New Roman" w:hAnsi="Times New Roman"/>
          <w:sz w:val="24"/>
          <w:szCs w:val="24"/>
        </w:rPr>
        <w:t xml:space="preserve"> </w:t>
      </w:r>
      <w:r w:rsidR="00F157D6" w:rsidRPr="00CD7D4A">
        <w:rPr>
          <w:rStyle w:val="Numerstrony"/>
          <w:rFonts w:ascii="Times New Roman" w:hAnsi="Times New Roman"/>
          <w:sz w:val="24"/>
          <w:szCs w:val="24"/>
        </w:rPr>
        <w:t xml:space="preserve">( zwłaszcza w dni wolne), Wykonawca zapłaci karę umowną w wysokości </w:t>
      </w:r>
      <w:r w:rsidR="00F157D6" w:rsidRPr="00CD7D4A">
        <w:rPr>
          <w:rStyle w:val="Numerstrony"/>
          <w:rFonts w:ascii="Times New Roman" w:hAnsi="Times New Roman"/>
          <w:b/>
          <w:sz w:val="24"/>
          <w:szCs w:val="24"/>
        </w:rPr>
        <w:t>100,00</w:t>
      </w:r>
      <w:r w:rsidR="00F157D6" w:rsidRPr="00CD7D4A">
        <w:rPr>
          <w:rStyle w:val="Numerstrony"/>
          <w:rFonts w:ascii="Times New Roman" w:hAnsi="Times New Roman"/>
          <w:sz w:val="24"/>
          <w:szCs w:val="24"/>
        </w:rPr>
        <w:t xml:space="preserve"> </w:t>
      </w:r>
      <w:r w:rsidR="00F157D6" w:rsidRPr="00CD7D4A">
        <w:rPr>
          <w:rStyle w:val="Numerstrony"/>
          <w:rFonts w:ascii="Times New Roman" w:hAnsi="Times New Roman"/>
          <w:b/>
          <w:sz w:val="24"/>
          <w:szCs w:val="24"/>
        </w:rPr>
        <w:t>zł</w:t>
      </w:r>
      <w:r w:rsidR="00F157D6" w:rsidRPr="00CD7D4A">
        <w:rPr>
          <w:rStyle w:val="Numerstrony"/>
          <w:rFonts w:ascii="Times New Roman" w:hAnsi="Times New Roman"/>
          <w:sz w:val="24"/>
          <w:szCs w:val="24"/>
        </w:rPr>
        <w:t xml:space="preserve"> </w:t>
      </w:r>
    </w:p>
    <w:p w:rsidR="00F157D6" w:rsidRPr="00CD7D4A" w:rsidRDefault="00F157D6" w:rsidP="00F157D6">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sz w:val="24"/>
          <w:szCs w:val="24"/>
        </w:rPr>
        <w:t xml:space="preserve">za każde zdarzenie </w:t>
      </w:r>
    </w:p>
    <w:p w:rsidR="00F921C8" w:rsidRPr="00CD7D4A" w:rsidRDefault="007043CB" w:rsidP="00F157D6">
      <w:pPr>
        <w:pStyle w:val="Lista"/>
        <w:spacing w:after="0" w:line="240" w:lineRule="auto"/>
        <w:jc w:val="both"/>
        <w:rPr>
          <w:rStyle w:val="Numerstrony"/>
          <w:rFonts w:ascii="Times New Roman" w:hAnsi="Times New Roman"/>
          <w:b/>
          <w:sz w:val="24"/>
          <w:szCs w:val="24"/>
        </w:rPr>
      </w:pPr>
      <w:r w:rsidRPr="00CD7D4A">
        <w:rPr>
          <w:rStyle w:val="Numerstrony"/>
          <w:rFonts w:ascii="Times New Roman" w:hAnsi="Times New Roman"/>
          <w:b/>
          <w:sz w:val="24"/>
          <w:szCs w:val="24"/>
        </w:rPr>
        <w:t>p</w:t>
      </w:r>
      <w:r w:rsidR="00F157D6" w:rsidRPr="00CD7D4A">
        <w:rPr>
          <w:rStyle w:val="Numerstrony"/>
          <w:rFonts w:ascii="Times New Roman" w:hAnsi="Times New Roman"/>
          <w:b/>
          <w:sz w:val="24"/>
          <w:szCs w:val="24"/>
        </w:rPr>
        <w:t>)</w:t>
      </w:r>
      <w:r w:rsidR="00F157D6" w:rsidRPr="00CD7D4A">
        <w:rPr>
          <w:rStyle w:val="Numerstrony"/>
          <w:rFonts w:ascii="Times New Roman" w:hAnsi="Times New Roman"/>
          <w:sz w:val="24"/>
          <w:szCs w:val="24"/>
        </w:rPr>
        <w:t xml:space="preserve"> </w:t>
      </w:r>
      <w:r w:rsidR="00705229">
        <w:rPr>
          <w:rStyle w:val="Numerstrony"/>
          <w:rFonts w:ascii="Times New Roman" w:hAnsi="Times New Roman"/>
          <w:sz w:val="24"/>
          <w:szCs w:val="24"/>
        </w:rPr>
        <w:t>za nieprzestrzeganie któregokol</w:t>
      </w:r>
      <w:r w:rsidR="00E70A68" w:rsidRPr="00CD7D4A">
        <w:rPr>
          <w:rStyle w:val="Numerstrony"/>
          <w:rFonts w:ascii="Times New Roman" w:hAnsi="Times New Roman"/>
          <w:sz w:val="24"/>
          <w:szCs w:val="24"/>
        </w:rPr>
        <w:t xml:space="preserve">wiek z warunków realizacji zamówienia określonych w </w:t>
      </w:r>
      <w:r w:rsidR="00E70A68" w:rsidRPr="00CD7D4A">
        <w:rPr>
          <w:rStyle w:val="Numerstrony"/>
          <w:rFonts w:ascii="Times New Roman" w:hAnsi="Times New Roman"/>
          <w:b/>
          <w:sz w:val="24"/>
          <w:szCs w:val="24"/>
        </w:rPr>
        <w:t xml:space="preserve">Załączniku nr 2 </w:t>
      </w:r>
    </w:p>
    <w:p w:rsidR="00E70A68" w:rsidRPr="00CD7D4A" w:rsidRDefault="00E70A68" w:rsidP="00F157D6">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b/>
          <w:sz w:val="24"/>
          <w:szCs w:val="24"/>
        </w:rPr>
        <w:t xml:space="preserve">do Umowy </w:t>
      </w:r>
      <w:r w:rsidRPr="00CD7D4A">
        <w:rPr>
          <w:rStyle w:val="Numerstrony"/>
          <w:rFonts w:ascii="Times New Roman" w:hAnsi="Times New Roman"/>
          <w:sz w:val="24"/>
          <w:szCs w:val="24"/>
        </w:rPr>
        <w:t xml:space="preserve">Wykonawca zapłaci karę umowną w wysokości </w:t>
      </w:r>
      <w:r w:rsidRPr="00CD7D4A">
        <w:rPr>
          <w:rStyle w:val="Numerstrony"/>
          <w:rFonts w:ascii="Times New Roman" w:hAnsi="Times New Roman"/>
          <w:b/>
          <w:sz w:val="24"/>
          <w:szCs w:val="24"/>
        </w:rPr>
        <w:t>50,00 zł</w:t>
      </w:r>
      <w:r w:rsidRPr="00CD7D4A">
        <w:rPr>
          <w:rStyle w:val="Numerstrony"/>
          <w:rFonts w:ascii="Times New Roman" w:hAnsi="Times New Roman"/>
          <w:sz w:val="24"/>
          <w:szCs w:val="24"/>
        </w:rPr>
        <w:t xml:space="preserve"> za każdy warunek</w:t>
      </w:r>
    </w:p>
    <w:p w:rsidR="007D56A5" w:rsidRPr="00CD7D4A" w:rsidRDefault="00E70A68" w:rsidP="00F157D6">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b/>
          <w:sz w:val="24"/>
          <w:szCs w:val="24"/>
        </w:rPr>
        <w:t>r)</w:t>
      </w:r>
      <w:r w:rsidRPr="00CD7D4A">
        <w:rPr>
          <w:rStyle w:val="Numerstrony"/>
          <w:rFonts w:ascii="Times New Roman" w:hAnsi="Times New Roman"/>
          <w:sz w:val="24"/>
          <w:szCs w:val="24"/>
        </w:rPr>
        <w:t xml:space="preserve"> </w:t>
      </w:r>
      <w:r w:rsidR="007D56A5" w:rsidRPr="00CD7D4A">
        <w:rPr>
          <w:rStyle w:val="Numerstrony"/>
          <w:rFonts w:ascii="Times New Roman" w:hAnsi="Times New Roman"/>
          <w:sz w:val="24"/>
          <w:szCs w:val="24"/>
        </w:rPr>
        <w:t xml:space="preserve">za skargę pacjenta dotyczącą posiłku Wykonawca zapłaci karę umowną w wysokości </w:t>
      </w:r>
      <w:r w:rsidR="007D56A5" w:rsidRPr="00CD7D4A">
        <w:rPr>
          <w:rStyle w:val="Numerstrony"/>
          <w:rFonts w:ascii="Times New Roman" w:hAnsi="Times New Roman"/>
          <w:b/>
          <w:sz w:val="24"/>
          <w:szCs w:val="24"/>
        </w:rPr>
        <w:t>50,00 zł</w:t>
      </w:r>
      <w:r w:rsidR="007D56A5" w:rsidRPr="00CD7D4A">
        <w:rPr>
          <w:rStyle w:val="Numerstrony"/>
          <w:rFonts w:ascii="Times New Roman" w:hAnsi="Times New Roman"/>
          <w:sz w:val="24"/>
          <w:szCs w:val="24"/>
        </w:rPr>
        <w:t xml:space="preserve"> </w:t>
      </w:r>
    </w:p>
    <w:p w:rsidR="00F921C8" w:rsidRPr="00CD7D4A" w:rsidRDefault="00E70A68" w:rsidP="00F921C8">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b/>
          <w:sz w:val="24"/>
          <w:szCs w:val="24"/>
        </w:rPr>
        <w:t>s</w:t>
      </w:r>
      <w:r w:rsidR="007D56A5" w:rsidRPr="00CD7D4A">
        <w:rPr>
          <w:rStyle w:val="Numerstrony"/>
          <w:rFonts w:ascii="Times New Roman" w:hAnsi="Times New Roman"/>
          <w:b/>
          <w:sz w:val="24"/>
          <w:szCs w:val="24"/>
        </w:rPr>
        <w:t>)</w:t>
      </w:r>
      <w:r w:rsidR="007D56A5" w:rsidRPr="00CD7D4A">
        <w:rPr>
          <w:rStyle w:val="Numerstrony"/>
          <w:rFonts w:ascii="Times New Roman" w:hAnsi="Times New Roman"/>
          <w:sz w:val="24"/>
          <w:szCs w:val="24"/>
        </w:rPr>
        <w:t xml:space="preserve"> </w:t>
      </w:r>
      <w:r w:rsidR="008A5006" w:rsidRPr="00CD7D4A">
        <w:rPr>
          <w:rStyle w:val="Numerstrony"/>
          <w:rFonts w:ascii="Times New Roman" w:hAnsi="Times New Roman"/>
          <w:sz w:val="24"/>
          <w:szCs w:val="24"/>
        </w:rPr>
        <w:t>za obecność ciała obcego ( np. owady, larwy, części mechaniczne</w:t>
      </w:r>
      <w:r w:rsidR="0090055B" w:rsidRPr="00CD7D4A">
        <w:rPr>
          <w:rStyle w:val="Numerstrony"/>
          <w:rFonts w:ascii="Times New Roman" w:hAnsi="Times New Roman"/>
          <w:sz w:val="24"/>
          <w:szCs w:val="24"/>
        </w:rPr>
        <w:t xml:space="preserve"> maszyn</w:t>
      </w:r>
      <w:r w:rsidR="008A5006" w:rsidRPr="00CD7D4A">
        <w:rPr>
          <w:rStyle w:val="Numerstrony"/>
          <w:rFonts w:ascii="Times New Roman" w:hAnsi="Times New Roman"/>
          <w:sz w:val="24"/>
          <w:szCs w:val="24"/>
        </w:rPr>
        <w:t xml:space="preserve"> itp.) w posiłku Wykonawca </w:t>
      </w:r>
    </w:p>
    <w:p w:rsidR="008A5006" w:rsidRPr="00CD7D4A" w:rsidRDefault="008A5006" w:rsidP="00F921C8">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sz w:val="24"/>
          <w:szCs w:val="24"/>
        </w:rPr>
        <w:t xml:space="preserve">zapłaci karę umowną w wysokości </w:t>
      </w:r>
      <w:r w:rsidR="00705229">
        <w:rPr>
          <w:rStyle w:val="Numerstrony"/>
          <w:rFonts w:ascii="Times New Roman" w:hAnsi="Times New Roman"/>
          <w:b/>
          <w:sz w:val="24"/>
          <w:szCs w:val="24"/>
        </w:rPr>
        <w:t xml:space="preserve"> 1 0</w:t>
      </w:r>
      <w:r w:rsidRPr="00CD7D4A">
        <w:rPr>
          <w:rStyle w:val="Numerstrony"/>
          <w:rFonts w:ascii="Times New Roman" w:hAnsi="Times New Roman"/>
          <w:b/>
          <w:sz w:val="24"/>
          <w:szCs w:val="24"/>
        </w:rPr>
        <w:t>00,00 zł</w:t>
      </w:r>
      <w:r w:rsidRPr="00CD7D4A">
        <w:rPr>
          <w:rStyle w:val="Numerstrony"/>
          <w:rFonts w:ascii="Times New Roman" w:hAnsi="Times New Roman"/>
          <w:sz w:val="24"/>
          <w:szCs w:val="24"/>
        </w:rPr>
        <w:t xml:space="preserve"> za każde zdarzenie,</w:t>
      </w:r>
    </w:p>
    <w:p w:rsidR="00437E42" w:rsidRPr="00CD7D4A" w:rsidRDefault="00F921C8" w:rsidP="00437E42">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CD7D4A">
        <w:rPr>
          <w:rStyle w:val="Numerstrony"/>
          <w:rFonts w:hAnsi="Times New Roman"/>
          <w:b/>
        </w:rPr>
        <w:t>t</w:t>
      </w:r>
      <w:r w:rsidR="008A5006" w:rsidRPr="00CD7D4A">
        <w:rPr>
          <w:rStyle w:val="Numerstrony"/>
          <w:rFonts w:hAnsi="Times New Roman"/>
          <w:b/>
        </w:rPr>
        <w:t xml:space="preserve">) </w:t>
      </w:r>
      <w:r w:rsidR="0090055B" w:rsidRPr="00CD7D4A">
        <w:rPr>
          <w:rStyle w:val="Numerstrony"/>
          <w:rFonts w:hAnsi="Times New Roman"/>
        </w:rPr>
        <w:t>za nieodebranie resztek</w:t>
      </w:r>
      <w:r w:rsidR="008A5006" w:rsidRPr="00CD7D4A">
        <w:rPr>
          <w:rStyle w:val="Numerstrony"/>
          <w:rFonts w:hAnsi="Times New Roman"/>
        </w:rPr>
        <w:t xml:space="preserve"> pokonsumpcyjnych</w:t>
      </w:r>
      <w:r w:rsidR="008A5006" w:rsidRPr="00CD7D4A">
        <w:rPr>
          <w:rStyle w:val="Numerstrony"/>
          <w:rFonts w:hAnsi="Times New Roman"/>
          <w:b/>
        </w:rPr>
        <w:t xml:space="preserve"> </w:t>
      </w:r>
      <w:r w:rsidR="00437E42" w:rsidRPr="00CD7D4A">
        <w:rPr>
          <w:rFonts w:hAnsi="Times New Roman"/>
        </w:rPr>
        <w:t xml:space="preserve">po każdym posiłku, do 1 godziny, Wykonawca zapłaci karę umowną w wysokości </w:t>
      </w:r>
      <w:r w:rsidR="00437E42" w:rsidRPr="00CD7D4A">
        <w:rPr>
          <w:rFonts w:hAnsi="Times New Roman"/>
          <w:b/>
          <w:bCs/>
        </w:rPr>
        <w:t>300,00 zł</w:t>
      </w:r>
      <w:r w:rsidRPr="00CD7D4A">
        <w:rPr>
          <w:rFonts w:hAnsi="Times New Roman"/>
        </w:rPr>
        <w:t xml:space="preserve"> za każdą kuchenkę oddziałową</w:t>
      </w:r>
    </w:p>
    <w:p w:rsidR="00F921C8" w:rsidRPr="00CD7D4A" w:rsidRDefault="00F921C8" w:rsidP="00F921C8">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b/>
        </w:rPr>
        <w:t xml:space="preserve">u) </w:t>
      </w:r>
      <w:r w:rsidRPr="00CD7D4A">
        <w:rPr>
          <w:rFonts w:hAnsi="Times New Roman"/>
        </w:rPr>
        <w:t>za niezachowanie minimalnej gramatury produktów</w:t>
      </w:r>
      <w:r w:rsidRPr="00CD7D4A">
        <w:rPr>
          <w:rFonts w:hAnsi="Times New Roman"/>
          <w:b/>
        </w:rPr>
        <w:t xml:space="preserve"> </w:t>
      </w:r>
      <w:r w:rsidRPr="00CD7D4A">
        <w:rPr>
          <w:rFonts w:hAnsi="Times New Roman"/>
        </w:rPr>
        <w:t xml:space="preserve">Wykonawca zapłaci karę umowną w wysokości </w:t>
      </w:r>
      <w:r w:rsidRPr="00CD7D4A">
        <w:rPr>
          <w:rFonts w:hAnsi="Times New Roman"/>
          <w:b/>
          <w:bCs/>
        </w:rPr>
        <w:t>200,00 zł</w:t>
      </w:r>
      <w:r w:rsidRPr="00CD7D4A">
        <w:rPr>
          <w:rFonts w:hAnsi="Times New Roman"/>
        </w:rPr>
        <w:t xml:space="preserve"> za każdy przypadek</w:t>
      </w:r>
      <w:r w:rsidR="00AC58B9">
        <w:rPr>
          <w:rFonts w:hAnsi="Times New Roman"/>
        </w:rPr>
        <w:t xml:space="preserve">, </w:t>
      </w:r>
      <w:r w:rsidR="00AC58B9" w:rsidRPr="00CD7D4A">
        <w:rPr>
          <w:rStyle w:val="Numerstrony"/>
          <w:rFonts w:hAnsi="Times New Roman"/>
        </w:rPr>
        <w:t>mimo dowiezienia niedoważonej porcji kara umowna zostanie naliczona</w:t>
      </w:r>
    </w:p>
    <w:p w:rsidR="00F921C8" w:rsidRPr="00CD7D4A" w:rsidRDefault="00F921C8" w:rsidP="00F921C8">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b/>
          <w:sz w:val="24"/>
          <w:szCs w:val="24"/>
        </w:rPr>
        <w:t xml:space="preserve">w) </w:t>
      </w:r>
      <w:r w:rsidRPr="00CD7D4A">
        <w:rPr>
          <w:rStyle w:val="Numerstrony"/>
          <w:rFonts w:ascii="Times New Roman" w:hAnsi="Times New Roman"/>
          <w:sz w:val="24"/>
          <w:szCs w:val="24"/>
        </w:rPr>
        <w:t xml:space="preserve">za niezatrudnienie osób, co do których złożono oświadczenie o ich zatrudnieniu na podstawie umowy o </w:t>
      </w:r>
    </w:p>
    <w:p w:rsidR="00F921C8" w:rsidRPr="00CD7D4A" w:rsidRDefault="00F921C8" w:rsidP="00F921C8">
      <w:pPr>
        <w:pStyle w:val="Lista"/>
        <w:spacing w:after="0" w:line="240" w:lineRule="auto"/>
        <w:jc w:val="both"/>
        <w:rPr>
          <w:rStyle w:val="Numerstrony"/>
          <w:rFonts w:ascii="Times New Roman" w:hAnsi="Times New Roman"/>
          <w:sz w:val="24"/>
          <w:szCs w:val="24"/>
        </w:rPr>
      </w:pPr>
      <w:r w:rsidRPr="00CD7D4A">
        <w:rPr>
          <w:rStyle w:val="Numerstrony"/>
          <w:rFonts w:ascii="Times New Roman" w:hAnsi="Times New Roman"/>
          <w:sz w:val="24"/>
          <w:szCs w:val="24"/>
        </w:rPr>
        <w:t xml:space="preserve">pracę w wysokości </w:t>
      </w:r>
      <w:r w:rsidRPr="00CD7D4A">
        <w:rPr>
          <w:rStyle w:val="Numerstrony"/>
          <w:rFonts w:ascii="Times New Roman" w:hAnsi="Times New Roman"/>
          <w:b/>
          <w:sz w:val="24"/>
          <w:szCs w:val="24"/>
        </w:rPr>
        <w:t>300,00 zł</w:t>
      </w:r>
      <w:r w:rsidR="00C93427" w:rsidRPr="00CD7D4A">
        <w:rPr>
          <w:rStyle w:val="Numerstrony"/>
          <w:rFonts w:ascii="Times New Roman" w:hAnsi="Times New Roman"/>
          <w:sz w:val="24"/>
          <w:szCs w:val="24"/>
        </w:rPr>
        <w:t xml:space="preserve"> za każdą niezatrudnioną osobę</w:t>
      </w:r>
    </w:p>
    <w:p w:rsidR="008A5006" w:rsidRPr="00CD7D4A" w:rsidRDefault="00F921C8" w:rsidP="00CD7D4A">
      <w:pPr>
        <w:pStyle w:val="Tekstpodstawowy"/>
        <w:pBdr>
          <w:top w:val="none" w:sz="0" w:space="0" w:color="auto"/>
          <w:left w:val="none" w:sz="0" w:space="0" w:color="auto"/>
          <w:bottom w:val="none" w:sz="0" w:space="0" w:color="auto"/>
          <w:right w:val="none" w:sz="0" w:space="0" w:color="auto"/>
          <w:bar w:val="none" w:sz="0" w:color="auto"/>
        </w:pBdr>
        <w:rPr>
          <w:rStyle w:val="Numerstrony"/>
          <w:rFonts w:hAnsi="Times New Roman"/>
          <w:b/>
        </w:rPr>
      </w:pPr>
      <w:r w:rsidRPr="00CD7D4A">
        <w:rPr>
          <w:rStyle w:val="Numerstrony"/>
          <w:rFonts w:hAnsi="Times New Roman"/>
          <w:b/>
        </w:rPr>
        <w:t>x)</w:t>
      </w:r>
      <w:r w:rsidRPr="00CD7D4A">
        <w:rPr>
          <w:rStyle w:val="Numerstrony"/>
          <w:rFonts w:hAnsi="Times New Roman"/>
        </w:rPr>
        <w:t xml:space="preserve">odmowa złożenia oświadczenia w sprawie płatności z tytułu ubezpieczeń społecznych i obowiązujących składek czy zaliczek z tytułu podatków od osób fizycznych, (co do których Wykonawca złożył oświadczenie o ich zatrudnieniu na podstawie umowy o pracę), na żądanie Zamawiającego w wysokości </w:t>
      </w:r>
      <w:r w:rsidRPr="00CD7D4A">
        <w:rPr>
          <w:rStyle w:val="Numerstrony"/>
          <w:rFonts w:hAnsi="Times New Roman"/>
          <w:b/>
        </w:rPr>
        <w:t>500,00 zł</w:t>
      </w:r>
      <w:r w:rsidRPr="00CD7D4A">
        <w:rPr>
          <w:rStyle w:val="Numerstrony"/>
          <w:rFonts w:hAnsi="Times New Roman"/>
        </w:rPr>
        <w:t xml:space="preserve"> za każde zdarzenie.</w:t>
      </w:r>
    </w:p>
    <w:p w:rsidR="009753C7" w:rsidRPr="009753C7" w:rsidRDefault="009753C7" w:rsidP="009753C7">
      <w:pPr>
        <w:pStyle w:val="Tekstpodstawowy"/>
        <w:widowControl w:val="0"/>
        <w:pBdr>
          <w:top w:val="nil"/>
          <w:left w:val="nil"/>
          <w:bottom w:val="nil"/>
          <w:right w:val="nil"/>
          <w:between w:val="nil"/>
          <w:bar w:val="nil"/>
        </w:pBdr>
        <w:rPr>
          <w:rFonts w:hAnsi="Times New Roman"/>
          <w:color w:val="auto"/>
          <w:szCs w:val="20"/>
        </w:rPr>
      </w:pPr>
      <w:r>
        <w:rPr>
          <w:rFonts w:hAnsi="Times New Roman"/>
        </w:rPr>
        <w:t>2.</w:t>
      </w:r>
      <w:r w:rsidRPr="009753C7">
        <w:rPr>
          <w:rFonts w:hAnsi="Times New Roman"/>
          <w:color w:val="auto"/>
          <w:szCs w:val="20"/>
        </w:rPr>
        <w:t>Kwoty z tytułu Kary umownej są płatne w terminie 7 dni od dnia wezwania Wykonawcy do ich zapłaty. W przypadku w którym płatność kwot kary umownej nie zostanie dokonana w powyższym terminie Wykonawca wyraża zgodę na potrącenie kwot naliczonych kar umownych z przysługującego mu wynagrodzenia, poprzez zmniejszenie zapłaty za dostarczone leki/produkty lecznicze z wystawionych przez Wykonawcę  faktur VAT.</w:t>
      </w:r>
    </w:p>
    <w:p w:rsidR="009E4C6F" w:rsidRPr="00CD7D4A" w:rsidRDefault="009753C7" w:rsidP="00C14C57">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Pr>
          <w:rFonts w:hAnsi="Times New Roman"/>
        </w:rPr>
        <w:t>3.</w:t>
      </w:r>
      <w:r w:rsidR="009E4C6F" w:rsidRPr="00CD7D4A">
        <w:rPr>
          <w:rFonts w:hAnsi="Times New Roman"/>
        </w:rPr>
        <w:t>Wykonawca ponosi odpowiedzialność za szkody</w:t>
      </w:r>
      <w:r w:rsidR="007D56A5" w:rsidRPr="00CD7D4A">
        <w:rPr>
          <w:rFonts w:hAnsi="Times New Roman"/>
        </w:rPr>
        <w:t xml:space="preserve"> powstałe</w:t>
      </w:r>
      <w:r w:rsidR="009E4C6F" w:rsidRPr="00CD7D4A">
        <w:rPr>
          <w:rFonts w:hAnsi="Times New Roman"/>
        </w:rPr>
        <w:t xml:space="preserve"> w związku z wykonaniem Umowy, w tym Zamawiający zastrzega sobie również możliwość dochodzenia odszkodowania na drodze cywilnoprawnej w zakresie rzeczywistej straty jak i utraconych korzyści.</w:t>
      </w:r>
    </w:p>
    <w:p w:rsidR="009E4C6F" w:rsidRPr="00CD7D4A" w:rsidRDefault="009753C7" w:rsidP="009F4FEF">
      <w:pPr>
        <w:pStyle w:val="Domylne"/>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r>
        <w:rPr>
          <w:rFonts w:ascii="Times New Roman" w:hAnsi="Times New Roman" w:cs="Times New Roman"/>
          <w:sz w:val="24"/>
          <w:szCs w:val="24"/>
        </w:rPr>
        <w:lastRenderedPageBreak/>
        <w:t>4</w:t>
      </w:r>
      <w:r w:rsidR="00B1435F" w:rsidRPr="00CD7D4A">
        <w:rPr>
          <w:rFonts w:ascii="Times New Roman" w:hAnsi="Times New Roman" w:cs="Times New Roman"/>
          <w:sz w:val="24"/>
          <w:szCs w:val="24"/>
        </w:rPr>
        <w:t>. Wykonawca ponosi całkowitą</w:t>
      </w:r>
      <w:r w:rsidR="00C14C57" w:rsidRPr="00CD7D4A">
        <w:rPr>
          <w:rFonts w:ascii="Times New Roman" w:hAnsi="Times New Roman" w:cs="Times New Roman"/>
          <w:sz w:val="24"/>
          <w:szCs w:val="24"/>
        </w:rPr>
        <w:t xml:space="preserve"> odpowiedzialność za realizację umowy w tym jakiekolwiek roszczenia pacjentów związane z jej realizacją, jak również za szkody poniesione przez Zamawiającego. </w:t>
      </w:r>
    </w:p>
    <w:p w:rsidR="008A5006" w:rsidRPr="00CD7D4A" w:rsidRDefault="008A5006" w:rsidP="009F4FEF">
      <w:pPr>
        <w:pStyle w:val="Domylne"/>
        <w:pBdr>
          <w:top w:val="none" w:sz="0" w:space="0" w:color="auto"/>
          <w:left w:val="none" w:sz="0" w:space="0" w:color="auto"/>
          <w:bottom w:val="none" w:sz="0" w:space="0" w:color="auto"/>
          <w:right w:val="none" w:sz="0" w:space="0" w:color="auto"/>
          <w:bar w:val="none" w:sz="0" w:color="auto"/>
        </w:pBdr>
        <w:jc w:val="both"/>
        <w:rPr>
          <w:rFonts w:ascii="Times New Roman" w:hAnsi="Times New Roman" w:cs="Times New Roman"/>
          <w:sz w:val="24"/>
          <w:szCs w:val="24"/>
        </w:rPr>
      </w:pP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center"/>
        <w:rPr>
          <w:rFonts w:eastAsia="Times New Roman"/>
          <w:b/>
          <w:bCs/>
          <w:u w:color="000000"/>
          <w:lang w:val="pl-PL" w:eastAsia="pl-PL"/>
        </w:rPr>
      </w:pPr>
      <w:r w:rsidRPr="00CD7D4A">
        <w:rPr>
          <w:b/>
          <w:bCs/>
          <w:color w:val="000000"/>
          <w:u w:color="000000"/>
          <w:lang w:val="pl-PL" w:eastAsia="pl-PL"/>
        </w:rPr>
        <w:t xml:space="preserve">§ </w:t>
      </w:r>
      <w:r w:rsidRPr="00CD7D4A">
        <w:rPr>
          <w:rFonts w:eastAsia="Times New Roman"/>
          <w:b/>
          <w:bCs/>
          <w:color w:val="000000"/>
          <w:u w:color="000000"/>
          <w:lang w:val="pl-PL" w:eastAsia="pl-PL"/>
        </w:rPr>
        <w:t>10</w:t>
      </w:r>
    </w:p>
    <w:p w:rsidR="005075CB" w:rsidRPr="00CD7D4A" w:rsidRDefault="009F4FEF" w:rsidP="005D5A2A">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u w:color="000000"/>
          <w:lang w:val="pl-PL" w:eastAsia="pl-PL"/>
        </w:rPr>
        <w:t>W przypadku opóźnienia w dostawie posiłków trwające</w:t>
      </w:r>
      <w:r w:rsidR="00B1435F" w:rsidRPr="00CD7D4A">
        <w:rPr>
          <w:rFonts w:eastAsia="Times New Roman"/>
          <w:u w:color="000000"/>
          <w:lang w:val="pl-PL" w:eastAsia="pl-PL"/>
        </w:rPr>
        <w:t>go</w:t>
      </w:r>
      <w:r w:rsidRPr="00CD7D4A">
        <w:rPr>
          <w:rFonts w:eastAsia="Times New Roman"/>
          <w:u w:color="000000"/>
          <w:lang w:val="pl-PL" w:eastAsia="pl-PL"/>
        </w:rPr>
        <w:t>,</w:t>
      </w:r>
      <w:r w:rsidR="00C4561D" w:rsidRPr="00CD7D4A">
        <w:rPr>
          <w:rFonts w:eastAsia="Times New Roman"/>
          <w:u w:color="000000"/>
          <w:lang w:val="pl-PL" w:eastAsia="pl-PL"/>
        </w:rPr>
        <w:t xml:space="preserve"> co najmniej 3</w:t>
      </w:r>
      <w:r w:rsidRPr="00CD7D4A">
        <w:rPr>
          <w:rFonts w:eastAsia="Times New Roman"/>
          <w:u w:color="000000"/>
          <w:lang w:val="pl-PL" w:eastAsia="pl-PL"/>
        </w:rPr>
        <w:t xml:space="preserve"> godzin</w:t>
      </w:r>
      <w:r w:rsidR="00C4561D" w:rsidRPr="00CD7D4A">
        <w:rPr>
          <w:rFonts w:eastAsia="Times New Roman"/>
          <w:u w:color="000000"/>
          <w:lang w:val="pl-PL" w:eastAsia="pl-PL"/>
        </w:rPr>
        <w:t>y</w:t>
      </w:r>
      <w:r w:rsidRPr="00CD7D4A">
        <w:rPr>
          <w:rFonts w:eastAsia="Times New Roman"/>
          <w:color w:val="000000"/>
          <w:u w:color="000000"/>
          <w:lang w:val="pl-PL" w:eastAsia="pl-PL"/>
        </w:rPr>
        <w:t xml:space="preserve"> Wykonawca wyraża zgodę na pokryci</w:t>
      </w:r>
      <w:r w:rsidR="006612E7" w:rsidRPr="00CD7D4A">
        <w:rPr>
          <w:rFonts w:eastAsia="Times New Roman"/>
          <w:color w:val="000000"/>
          <w:u w:color="000000"/>
          <w:lang w:val="pl-PL" w:eastAsia="pl-PL"/>
        </w:rPr>
        <w:t xml:space="preserve">e kosztów wykonania zastępczego, w takim przypadku Wykonawca bezwarunkowo uznaje uprawnienie Zamawiającego </w:t>
      </w:r>
      <w:r w:rsidRPr="00CD7D4A">
        <w:rPr>
          <w:rFonts w:eastAsia="Times New Roman"/>
          <w:color w:val="000000"/>
          <w:u w:color="000000"/>
          <w:lang w:val="pl-PL" w:eastAsia="pl-PL"/>
        </w:rPr>
        <w:t>do wykonania zastępczego</w:t>
      </w:r>
      <w:r w:rsidR="006612E7" w:rsidRPr="00CD7D4A">
        <w:rPr>
          <w:rFonts w:eastAsia="Times New Roman"/>
          <w:color w:val="000000"/>
          <w:u w:color="000000"/>
          <w:lang w:val="pl-PL" w:eastAsia="pl-PL"/>
        </w:rPr>
        <w:t xml:space="preserve"> u innego podmiotu </w:t>
      </w:r>
      <w:r w:rsidRPr="00CD7D4A">
        <w:rPr>
          <w:rFonts w:eastAsia="Times New Roman"/>
          <w:color w:val="000000"/>
          <w:u w:color="000000"/>
          <w:lang w:val="pl-PL" w:eastAsia="pl-PL"/>
        </w:rPr>
        <w:t>i</w:t>
      </w:r>
      <w:r w:rsidR="006612E7" w:rsidRPr="00CD7D4A">
        <w:rPr>
          <w:rFonts w:eastAsia="Times New Roman"/>
          <w:color w:val="000000"/>
          <w:u w:color="000000"/>
          <w:lang w:val="pl-PL" w:eastAsia="pl-PL"/>
        </w:rPr>
        <w:t xml:space="preserve"> wyraża zgodę </w:t>
      </w:r>
      <w:r w:rsidRPr="00CD7D4A">
        <w:rPr>
          <w:rFonts w:eastAsia="Times New Roman"/>
          <w:color w:val="000000"/>
          <w:u w:color="000000"/>
          <w:lang w:val="pl-PL" w:eastAsia="pl-PL"/>
        </w:rPr>
        <w:t>na pokrycie przez</w:t>
      </w:r>
      <w:r w:rsidR="006612E7" w:rsidRPr="00CD7D4A">
        <w:rPr>
          <w:rFonts w:eastAsia="Times New Roman"/>
          <w:color w:val="000000"/>
          <w:u w:color="000000"/>
          <w:lang w:val="pl-PL" w:eastAsia="pl-PL"/>
        </w:rPr>
        <w:t xml:space="preserve"> siebie kosztów wykonania zastępczego, sytuacja taka może być uznana równocześnie jako niewykonanie umowy i powodować jej rozwiązanie.</w:t>
      </w:r>
    </w:p>
    <w:p w:rsidR="00DD0D35" w:rsidRDefault="009F4FEF" w:rsidP="00DD0D35">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CD7D4A">
        <w:rPr>
          <w:b/>
          <w:bCs/>
          <w:color w:val="000000"/>
          <w:u w:color="000000"/>
          <w:lang w:val="pl-PL" w:eastAsia="pl-PL"/>
        </w:rPr>
        <w:t xml:space="preserve">§ </w:t>
      </w:r>
      <w:r w:rsidRPr="00CD7D4A">
        <w:rPr>
          <w:rFonts w:eastAsia="Times New Roman"/>
          <w:b/>
          <w:bCs/>
          <w:color w:val="000000"/>
          <w:u w:color="000000"/>
          <w:lang w:val="pl-PL" w:eastAsia="pl-PL"/>
        </w:rPr>
        <w:t>11</w:t>
      </w:r>
    </w:p>
    <w:p w:rsidR="00DD0D35" w:rsidRPr="00677BEC" w:rsidRDefault="00ED34B7" w:rsidP="00DD0D35">
      <w:pPr>
        <w:pBdr>
          <w:top w:val="none" w:sz="0" w:space="0" w:color="auto"/>
          <w:left w:val="none" w:sz="0" w:space="0" w:color="auto"/>
          <w:bottom w:val="none" w:sz="0" w:space="0" w:color="auto"/>
          <w:right w:val="none" w:sz="0" w:space="0" w:color="auto"/>
          <w:bar w:val="none" w:sz="0" w:color="auto"/>
        </w:pBdr>
        <w:rPr>
          <w:sz w:val="22"/>
          <w:szCs w:val="22"/>
          <w:lang w:val="pl-PL"/>
        </w:rPr>
      </w:pPr>
      <w:r w:rsidRPr="00677BEC">
        <w:rPr>
          <w:sz w:val="22"/>
          <w:szCs w:val="22"/>
          <w:lang w:val="pl-PL"/>
        </w:rPr>
        <w:t xml:space="preserve">1. </w:t>
      </w:r>
      <w:r w:rsidR="00DD0D35" w:rsidRPr="00677BEC">
        <w:rPr>
          <w:sz w:val="22"/>
          <w:szCs w:val="22"/>
          <w:lang w:val="pl-PL"/>
        </w:rPr>
        <w:t>Wykonawca oświadcza, że: wykonanie części zamówienia * …………………………………………… (podać, w jakim zakresie) powierza podwykonawcom, za których działanie lub zaniechanie ponosi pełną odpowiedzialność, bez naliczania dodatku za koordynację*</w:t>
      </w:r>
    </w:p>
    <w:p w:rsidR="00DD0D35" w:rsidRPr="00677BEC" w:rsidRDefault="00DD0D35" w:rsidP="00DD0D35">
      <w:pPr>
        <w:pBdr>
          <w:top w:val="none" w:sz="0" w:space="0" w:color="auto"/>
          <w:left w:val="none" w:sz="0" w:space="0" w:color="auto"/>
          <w:bottom w:val="none" w:sz="0" w:space="0" w:color="auto"/>
          <w:right w:val="none" w:sz="0" w:space="0" w:color="auto"/>
          <w:bar w:val="none" w:sz="0" w:color="auto"/>
        </w:pBdr>
        <w:rPr>
          <w:sz w:val="22"/>
          <w:szCs w:val="22"/>
          <w:lang w:val="pl-PL"/>
        </w:rPr>
      </w:pPr>
      <w:r w:rsidRPr="00677BEC">
        <w:rPr>
          <w:sz w:val="22"/>
          <w:szCs w:val="22"/>
          <w:lang w:val="pl-PL"/>
        </w:rPr>
        <w:t xml:space="preserve"> całość zamówienia wykona samodzielnie.</w:t>
      </w:r>
    </w:p>
    <w:p w:rsidR="00ED34B7" w:rsidRPr="00ED34B7" w:rsidRDefault="00ED34B7" w:rsidP="00ED34B7">
      <w:pPr>
        <w:pStyle w:val="Lista"/>
        <w:spacing w:after="0" w:line="240" w:lineRule="auto"/>
        <w:jc w:val="both"/>
        <w:rPr>
          <w:rFonts w:ascii="Times New Roman" w:hAnsi="Times New Roman"/>
        </w:rPr>
      </w:pPr>
      <w:r w:rsidRPr="00ED34B7">
        <w:rPr>
          <w:rFonts w:ascii="Times New Roman" w:hAnsi="Times New Roman"/>
        </w:rPr>
        <w:t>2. Wykonawca ma obowiązek informowania Zamawiającego o wszelkich zmianach dotyczących wybranych podwykonawców w zakresie objętym niniejszą umową.</w:t>
      </w:r>
    </w:p>
    <w:p w:rsidR="00ED34B7" w:rsidRPr="00ED34B7" w:rsidRDefault="00ED34B7" w:rsidP="00DD0D35">
      <w:pPr>
        <w:pBdr>
          <w:top w:val="none" w:sz="0" w:space="0" w:color="auto"/>
          <w:left w:val="none" w:sz="0" w:space="0" w:color="auto"/>
          <w:bottom w:val="none" w:sz="0" w:space="0" w:color="auto"/>
          <w:right w:val="none" w:sz="0" w:space="0" w:color="auto"/>
          <w:bar w:val="none" w:sz="0" w:color="auto"/>
        </w:pBdr>
        <w:rPr>
          <w:rFonts w:eastAsia="Times New Roman"/>
          <w:b/>
          <w:bCs/>
          <w:color w:val="000000"/>
          <w:sz w:val="22"/>
          <w:szCs w:val="22"/>
          <w:u w:color="000000"/>
          <w:lang w:val="pl-PL" w:eastAsia="pl-PL"/>
        </w:rPr>
      </w:pPr>
    </w:p>
    <w:p w:rsidR="00DD0D35" w:rsidRPr="00ED34B7" w:rsidRDefault="00DD0D35" w:rsidP="00DD0D35">
      <w:pPr>
        <w:pBdr>
          <w:top w:val="none" w:sz="0" w:space="0" w:color="auto"/>
          <w:left w:val="none" w:sz="0" w:space="0" w:color="auto"/>
          <w:bottom w:val="none" w:sz="0" w:space="0" w:color="auto"/>
          <w:right w:val="none" w:sz="0" w:space="0" w:color="auto"/>
          <w:bar w:val="none" w:sz="0" w:color="auto"/>
        </w:pBdr>
        <w:rPr>
          <w:rFonts w:eastAsia="Times New Roman"/>
          <w:b/>
          <w:bCs/>
          <w:color w:val="000000"/>
          <w:sz w:val="22"/>
          <w:szCs w:val="22"/>
          <w:u w:color="000000"/>
          <w:lang w:val="pl-PL" w:eastAsia="pl-PL"/>
        </w:rPr>
      </w:pPr>
      <w:r w:rsidRPr="00677BEC">
        <w:rPr>
          <w:b/>
          <w:bCs/>
          <w:sz w:val="22"/>
          <w:szCs w:val="22"/>
          <w:lang w:val="pl-PL"/>
        </w:rPr>
        <w:t xml:space="preserve">UWAGA! </w:t>
      </w:r>
    </w:p>
    <w:p w:rsidR="00DD0D35" w:rsidRPr="00ED34B7" w:rsidRDefault="00DD0D35" w:rsidP="00DD0D35">
      <w:pPr>
        <w:pBdr>
          <w:top w:val="none" w:sz="0" w:space="0" w:color="auto"/>
          <w:left w:val="none" w:sz="0" w:space="0" w:color="auto"/>
          <w:bottom w:val="none" w:sz="0" w:space="0" w:color="auto"/>
          <w:right w:val="none" w:sz="0" w:space="0" w:color="auto"/>
          <w:bar w:val="none" w:sz="0" w:color="auto"/>
        </w:pBdr>
        <w:rPr>
          <w:rFonts w:eastAsia="Times New Roman"/>
          <w:b/>
          <w:bCs/>
          <w:color w:val="000000"/>
          <w:sz w:val="22"/>
          <w:szCs w:val="22"/>
          <w:u w:color="000000"/>
          <w:lang w:val="pl-PL" w:eastAsia="pl-PL"/>
        </w:rPr>
      </w:pPr>
      <w:r w:rsidRPr="00677BEC">
        <w:rPr>
          <w:b/>
          <w:bCs/>
          <w:sz w:val="22"/>
          <w:szCs w:val="22"/>
          <w:lang w:val="pl-PL"/>
        </w:rPr>
        <w:t xml:space="preserve">* - właściwe wypełnić, podkreślić </w:t>
      </w:r>
    </w:p>
    <w:p w:rsidR="00DD0D35" w:rsidRPr="00CD7D4A" w:rsidRDefault="00DD0D35" w:rsidP="00DD0D35">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CD7D4A">
        <w:rPr>
          <w:b/>
          <w:bCs/>
          <w:color w:val="000000"/>
          <w:u w:color="000000"/>
          <w:lang w:val="pl-PL" w:eastAsia="pl-PL"/>
        </w:rPr>
        <w:t xml:space="preserve">§ </w:t>
      </w:r>
      <w:r w:rsidRPr="00CD7D4A">
        <w:rPr>
          <w:rFonts w:eastAsia="Times New Roman"/>
          <w:b/>
          <w:bCs/>
          <w:color w:val="000000"/>
          <w:u w:color="000000"/>
          <w:lang w:val="pl-PL" w:eastAsia="pl-PL"/>
        </w:rPr>
        <w:t>12</w:t>
      </w:r>
    </w:p>
    <w:p w:rsidR="005B7574" w:rsidRPr="00CD7D4A" w:rsidRDefault="009E4C6F" w:rsidP="00E3294D">
      <w:pPr>
        <w:pBdr>
          <w:top w:val="none" w:sz="0" w:space="0" w:color="auto"/>
          <w:left w:val="none" w:sz="0" w:space="0" w:color="auto"/>
          <w:bottom w:val="none" w:sz="0" w:space="0" w:color="auto"/>
          <w:right w:val="none" w:sz="0" w:space="0" w:color="auto"/>
          <w:bar w:val="none" w:sz="0" w:color="auto"/>
        </w:pBdr>
        <w:jc w:val="both"/>
        <w:rPr>
          <w:rFonts w:eastAsia="Times New Roman"/>
          <w:lang w:val="pl-PL"/>
        </w:rPr>
      </w:pPr>
      <w:r w:rsidRPr="00CD7D4A">
        <w:rPr>
          <w:rFonts w:eastAsia="Times New Roman"/>
          <w:color w:val="000000"/>
          <w:u w:color="000000"/>
          <w:lang w:val="pl-PL" w:eastAsia="pl-PL"/>
        </w:rPr>
        <w:t xml:space="preserve">Wykonawca posiada ubezpieczenie od odpowiedzialności cywilnej w zakresie prowadzonej działalności gospodarczej zgodnie z przedmiotem zamówienia z sumą gwarancyjną * ……….. ……………, które w przypadku zatrucia pokarmowego zrekompensuje szkody, </w:t>
      </w:r>
      <w:r w:rsidRPr="00CD7D4A">
        <w:rPr>
          <w:rFonts w:eastAsia="Times New Roman"/>
          <w:lang w:val="pl-PL"/>
        </w:rPr>
        <w:t>a w przypadku,</w:t>
      </w:r>
      <w:r w:rsidR="00440C2F" w:rsidRPr="00CD7D4A">
        <w:rPr>
          <w:rFonts w:eastAsia="Times New Roman"/>
          <w:lang w:val="pl-PL"/>
        </w:rPr>
        <w:t xml:space="preserve"> </w:t>
      </w:r>
      <w:r w:rsidRPr="00CD7D4A">
        <w:rPr>
          <w:rFonts w:eastAsia="Times New Roman"/>
          <w:lang w:val="pl-PL"/>
        </w:rPr>
        <w:t>w którym wartość polisy byłaby niewystarczająca jest on zdolny do wypłaty odszkodowania.</w:t>
      </w:r>
    </w:p>
    <w:p w:rsidR="00C93427" w:rsidRPr="00CD7D4A" w:rsidRDefault="00C93427" w:rsidP="00E3294D">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CD7D4A">
        <w:rPr>
          <w:b/>
          <w:bCs/>
          <w:color w:val="000000"/>
          <w:u w:color="000000"/>
          <w:lang w:val="pl-PL" w:eastAsia="pl-PL"/>
        </w:rPr>
        <w:t xml:space="preserve">§ </w:t>
      </w:r>
      <w:r w:rsidR="00DD0D35">
        <w:rPr>
          <w:rFonts w:eastAsia="Times New Roman"/>
          <w:b/>
          <w:bCs/>
          <w:color w:val="000000"/>
          <w:u w:color="000000"/>
          <w:lang w:val="pl-PL" w:eastAsia="pl-PL"/>
        </w:rPr>
        <w:t>13</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b/>
          <w:bCs/>
          <w:color w:val="000000"/>
          <w:u w:color="000000"/>
          <w:lang w:val="pl-PL" w:eastAsia="pl-PL"/>
        </w:rPr>
        <w:t>1.</w:t>
      </w:r>
      <w:r w:rsidRPr="00CD7D4A">
        <w:rPr>
          <w:rFonts w:eastAsia="Times New Roman"/>
          <w:color w:val="000000"/>
          <w:u w:color="000000"/>
          <w:lang w:val="pl-PL" w:eastAsia="pl-PL"/>
        </w:rPr>
        <w:t xml:space="preserve"> Zamawiający zastrzega, iż uprawniony będzie do odstąpienia od umowy w trybie art. 145 Ustawy z dnia 29 stycznia 2004r. – Prawo zamówień publicznych z </w:t>
      </w:r>
      <w:proofErr w:type="spellStart"/>
      <w:r w:rsidRPr="00CD7D4A">
        <w:rPr>
          <w:rFonts w:eastAsia="Times New Roman"/>
          <w:color w:val="000000"/>
          <w:u w:color="000000"/>
          <w:lang w:val="pl-PL" w:eastAsia="pl-PL"/>
        </w:rPr>
        <w:t>późn</w:t>
      </w:r>
      <w:proofErr w:type="spellEnd"/>
      <w:r w:rsidRPr="00CD7D4A">
        <w:rPr>
          <w:rFonts w:eastAsia="Times New Roman"/>
          <w:color w:val="000000"/>
          <w:u w:color="000000"/>
          <w:lang w:val="pl-PL" w:eastAsia="pl-PL"/>
        </w:rPr>
        <w:t>. zmianami, w razie wystąpienia istotnej zmiany okoliczności powodującej, że wykonanie umowy nie leży w interesie publicznym, czego nie można było przewidzieć w chwili jej zawarcia, w terminie 30 dni od powzięcia wiadomości o tych okolicznościach.</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b/>
          <w:bCs/>
          <w:color w:val="000000"/>
          <w:u w:color="000000"/>
          <w:lang w:val="pl-PL" w:eastAsia="pl-PL"/>
        </w:rPr>
        <w:t>2</w:t>
      </w:r>
      <w:r w:rsidRPr="00CD7D4A">
        <w:rPr>
          <w:rFonts w:eastAsia="Times New Roman"/>
          <w:color w:val="000000"/>
          <w:u w:color="000000"/>
          <w:lang w:val="pl-PL" w:eastAsia="pl-PL"/>
        </w:rPr>
        <w:t>. Zamawiaj</w:t>
      </w:r>
      <w:r w:rsidRPr="00CD7D4A">
        <w:rPr>
          <w:color w:val="000000"/>
          <w:u w:color="000000"/>
          <w:lang w:val="pl-PL" w:eastAsia="pl-PL"/>
        </w:rPr>
        <w:t>ą</w:t>
      </w:r>
      <w:r w:rsidRPr="00CD7D4A">
        <w:rPr>
          <w:rFonts w:eastAsia="Times New Roman"/>
          <w:color w:val="000000"/>
          <w:u w:color="000000"/>
          <w:lang w:val="pl-PL" w:eastAsia="pl-PL"/>
        </w:rPr>
        <w:t>cy mo</w:t>
      </w:r>
      <w:r w:rsidRPr="00CD7D4A">
        <w:rPr>
          <w:color w:val="000000"/>
          <w:u w:color="000000"/>
          <w:lang w:val="pl-PL" w:eastAsia="pl-PL"/>
        </w:rPr>
        <w:t>ż</w:t>
      </w:r>
      <w:r w:rsidRPr="00CD7D4A">
        <w:rPr>
          <w:rFonts w:eastAsia="Times New Roman"/>
          <w:color w:val="000000"/>
          <w:u w:color="000000"/>
          <w:lang w:val="pl-PL" w:eastAsia="pl-PL"/>
        </w:rPr>
        <w:t>e wypowiedzie</w:t>
      </w:r>
      <w:r w:rsidRPr="00CD7D4A">
        <w:rPr>
          <w:color w:val="000000"/>
          <w:u w:color="000000"/>
          <w:lang w:val="pl-PL" w:eastAsia="pl-PL"/>
        </w:rPr>
        <w:t xml:space="preserve">ć </w:t>
      </w:r>
      <w:r w:rsidRPr="00CD7D4A">
        <w:rPr>
          <w:rFonts w:eastAsia="Times New Roman"/>
          <w:color w:val="000000"/>
          <w:u w:color="000000"/>
          <w:lang w:val="pl-PL" w:eastAsia="pl-PL"/>
        </w:rPr>
        <w:t>umow</w:t>
      </w:r>
      <w:r w:rsidRPr="00CD7D4A">
        <w:rPr>
          <w:color w:val="000000"/>
          <w:u w:color="000000"/>
          <w:lang w:val="pl-PL" w:eastAsia="pl-PL"/>
        </w:rPr>
        <w:t xml:space="preserve">ę </w:t>
      </w:r>
      <w:r w:rsidRPr="00CD7D4A">
        <w:rPr>
          <w:rFonts w:eastAsia="Times New Roman"/>
          <w:color w:val="000000"/>
          <w:u w:color="000000"/>
          <w:lang w:val="pl-PL" w:eastAsia="pl-PL"/>
        </w:rPr>
        <w:t>z zachowaniem 30 dniowego okresu wypowiedzenia w przypadku zaistnienia okoliczno</w:t>
      </w:r>
      <w:r w:rsidRPr="00CD7D4A">
        <w:rPr>
          <w:color w:val="000000"/>
          <w:u w:color="000000"/>
          <w:lang w:val="pl-PL" w:eastAsia="pl-PL"/>
        </w:rPr>
        <w:t>ś</w:t>
      </w:r>
      <w:r w:rsidRPr="00CD7D4A">
        <w:rPr>
          <w:rFonts w:eastAsia="Times New Roman"/>
          <w:color w:val="000000"/>
          <w:u w:color="000000"/>
          <w:lang w:val="pl-PL" w:eastAsia="pl-PL"/>
        </w:rPr>
        <w:t>ci b</w:t>
      </w:r>
      <w:r w:rsidRPr="00CD7D4A">
        <w:rPr>
          <w:color w:val="000000"/>
          <w:u w:color="000000"/>
          <w:lang w:val="pl-PL" w:eastAsia="pl-PL"/>
        </w:rPr>
        <w:t>ę</w:t>
      </w:r>
      <w:r w:rsidRPr="00CD7D4A">
        <w:rPr>
          <w:rFonts w:eastAsia="Times New Roman"/>
          <w:color w:val="000000"/>
          <w:u w:color="000000"/>
          <w:lang w:val="pl-PL" w:eastAsia="pl-PL"/>
        </w:rPr>
        <w:t>d</w:t>
      </w:r>
      <w:r w:rsidRPr="00CD7D4A">
        <w:rPr>
          <w:color w:val="000000"/>
          <w:u w:color="000000"/>
          <w:lang w:val="pl-PL" w:eastAsia="pl-PL"/>
        </w:rPr>
        <w:t>ą</w:t>
      </w:r>
      <w:r w:rsidRPr="00CD7D4A">
        <w:rPr>
          <w:rFonts w:eastAsia="Times New Roman"/>
          <w:color w:val="000000"/>
          <w:u w:color="000000"/>
          <w:lang w:val="pl-PL" w:eastAsia="pl-PL"/>
        </w:rPr>
        <w:t>cych przyczyn</w:t>
      </w:r>
      <w:r w:rsidRPr="00CD7D4A">
        <w:rPr>
          <w:color w:val="000000"/>
          <w:u w:color="000000"/>
          <w:lang w:val="pl-PL" w:eastAsia="pl-PL"/>
        </w:rPr>
        <w:t xml:space="preserve">ą </w:t>
      </w:r>
      <w:r w:rsidRPr="00CD7D4A">
        <w:rPr>
          <w:rFonts w:eastAsia="Times New Roman"/>
          <w:color w:val="000000"/>
          <w:u w:color="000000"/>
          <w:lang w:val="pl-PL" w:eastAsia="pl-PL"/>
        </w:rPr>
        <w:t>jej wypowiedzenia:</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ind w:left="708"/>
        <w:jc w:val="both"/>
        <w:rPr>
          <w:rFonts w:eastAsia="Times New Roman"/>
          <w:color w:val="000000"/>
          <w:u w:color="000000"/>
          <w:lang w:val="pl-PL" w:eastAsia="pl-PL"/>
        </w:rPr>
      </w:pPr>
      <w:r w:rsidRPr="00CD7D4A">
        <w:rPr>
          <w:rFonts w:eastAsia="Times New Roman"/>
          <w:color w:val="000000"/>
          <w:u w:color="000000"/>
          <w:lang w:val="pl-PL" w:eastAsia="pl-PL"/>
        </w:rPr>
        <w:t>- mo</w:t>
      </w:r>
      <w:r w:rsidRPr="00CD7D4A">
        <w:rPr>
          <w:color w:val="000000"/>
          <w:u w:color="000000"/>
          <w:lang w:val="pl-PL" w:eastAsia="pl-PL"/>
        </w:rPr>
        <w:t>ż</w:t>
      </w:r>
      <w:r w:rsidRPr="00CD7D4A">
        <w:rPr>
          <w:rFonts w:eastAsia="Times New Roman"/>
          <w:color w:val="000000"/>
          <w:u w:color="000000"/>
          <w:lang w:val="pl-PL" w:eastAsia="pl-PL"/>
        </w:rPr>
        <w:t>liwo</w:t>
      </w:r>
      <w:r w:rsidRPr="00CD7D4A">
        <w:rPr>
          <w:color w:val="000000"/>
          <w:u w:color="000000"/>
          <w:lang w:val="pl-PL" w:eastAsia="pl-PL"/>
        </w:rPr>
        <w:t xml:space="preserve">ść </w:t>
      </w:r>
      <w:r w:rsidRPr="00CD7D4A">
        <w:rPr>
          <w:rFonts w:eastAsia="Times New Roman"/>
          <w:color w:val="000000"/>
          <w:u w:color="000000"/>
          <w:lang w:val="pl-PL" w:eastAsia="pl-PL"/>
        </w:rPr>
        <w:t>uzyskania przez Zamawiaj</w:t>
      </w:r>
      <w:r w:rsidRPr="00CD7D4A">
        <w:rPr>
          <w:color w:val="000000"/>
          <w:u w:color="000000"/>
          <w:lang w:val="pl-PL" w:eastAsia="pl-PL"/>
        </w:rPr>
        <w:t>ą</w:t>
      </w:r>
      <w:r w:rsidRPr="00CD7D4A">
        <w:rPr>
          <w:rFonts w:eastAsia="Times New Roman"/>
          <w:color w:val="000000"/>
          <w:u w:color="000000"/>
          <w:lang w:val="pl-PL" w:eastAsia="pl-PL"/>
        </w:rPr>
        <w:t>cego us</w:t>
      </w:r>
      <w:r w:rsidRPr="00CD7D4A">
        <w:rPr>
          <w:color w:val="000000"/>
          <w:u w:color="000000"/>
          <w:lang w:val="pl-PL" w:eastAsia="pl-PL"/>
        </w:rPr>
        <w:t>ł</w:t>
      </w:r>
      <w:r w:rsidRPr="00CD7D4A">
        <w:rPr>
          <w:rFonts w:eastAsia="Times New Roman"/>
          <w:color w:val="000000"/>
          <w:u w:color="000000"/>
          <w:lang w:val="pl-PL" w:eastAsia="pl-PL"/>
        </w:rPr>
        <w:t>ug b</w:t>
      </w:r>
      <w:r w:rsidRPr="00CD7D4A">
        <w:rPr>
          <w:color w:val="000000"/>
          <w:u w:color="000000"/>
          <w:lang w:val="pl-PL" w:eastAsia="pl-PL"/>
        </w:rPr>
        <w:t>ę</w:t>
      </w:r>
      <w:r w:rsidRPr="00CD7D4A">
        <w:rPr>
          <w:rFonts w:eastAsia="Times New Roman"/>
          <w:color w:val="000000"/>
          <w:u w:color="000000"/>
          <w:lang w:val="pl-PL" w:eastAsia="pl-PL"/>
        </w:rPr>
        <w:t>d</w:t>
      </w:r>
      <w:r w:rsidRPr="00CD7D4A">
        <w:rPr>
          <w:color w:val="000000"/>
          <w:u w:color="000000"/>
          <w:lang w:val="pl-PL" w:eastAsia="pl-PL"/>
        </w:rPr>
        <w:t>ą</w:t>
      </w:r>
      <w:r w:rsidRPr="00CD7D4A">
        <w:rPr>
          <w:rFonts w:eastAsia="Times New Roman"/>
          <w:color w:val="000000"/>
          <w:u w:color="000000"/>
          <w:lang w:val="pl-PL" w:eastAsia="pl-PL"/>
        </w:rPr>
        <w:t>cych przedmiotem umowy na</w:t>
      </w:r>
      <w:r w:rsidR="00BF236E" w:rsidRPr="00CD7D4A">
        <w:rPr>
          <w:rFonts w:eastAsia="Times New Roman"/>
          <w:color w:val="000000"/>
          <w:u w:color="000000"/>
          <w:lang w:val="pl-PL" w:eastAsia="pl-PL"/>
        </w:rPr>
        <w:t> </w:t>
      </w:r>
      <w:r w:rsidRPr="00CD7D4A">
        <w:rPr>
          <w:rFonts w:eastAsia="Times New Roman"/>
          <w:color w:val="000000"/>
          <w:u w:color="000000"/>
          <w:lang w:val="pl-PL" w:eastAsia="pl-PL"/>
        </w:rPr>
        <w:t>warunkach finansowych, o co najmniej15% ni</w:t>
      </w:r>
      <w:r w:rsidRPr="00CD7D4A">
        <w:rPr>
          <w:color w:val="000000"/>
          <w:u w:color="000000"/>
          <w:lang w:val="pl-PL" w:eastAsia="pl-PL"/>
        </w:rPr>
        <w:t>ż</w:t>
      </w:r>
      <w:r w:rsidRPr="00CD7D4A">
        <w:rPr>
          <w:rFonts w:eastAsia="Times New Roman"/>
          <w:color w:val="000000"/>
          <w:u w:color="000000"/>
          <w:lang w:val="pl-PL" w:eastAsia="pl-PL"/>
        </w:rPr>
        <w:t>szych ni</w:t>
      </w:r>
      <w:r w:rsidRPr="00CD7D4A">
        <w:rPr>
          <w:color w:val="000000"/>
          <w:u w:color="000000"/>
          <w:lang w:val="pl-PL" w:eastAsia="pl-PL"/>
        </w:rPr>
        <w:t xml:space="preserve">ż </w:t>
      </w:r>
      <w:r w:rsidRPr="00CD7D4A">
        <w:rPr>
          <w:rFonts w:eastAsia="Times New Roman"/>
          <w:color w:val="000000"/>
          <w:u w:color="000000"/>
          <w:lang w:val="pl-PL" w:eastAsia="pl-PL"/>
        </w:rPr>
        <w:t>w Umowie,</w:t>
      </w:r>
    </w:p>
    <w:p w:rsidR="005075CB" w:rsidRPr="00CD7D4A" w:rsidRDefault="00556C1B" w:rsidP="0085034F">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color w:val="000000"/>
          <w:u w:color="000000"/>
          <w:lang w:val="pl-PL" w:eastAsia="pl-PL"/>
        </w:rPr>
        <w:t xml:space="preserve"> </w:t>
      </w:r>
      <w:r w:rsidR="009E4C6F" w:rsidRPr="00CD7D4A">
        <w:rPr>
          <w:rFonts w:eastAsia="Times New Roman"/>
          <w:color w:val="000000"/>
          <w:u w:color="000000"/>
          <w:lang w:val="pl-PL" w:eastAsia="pl-PL"/>
        </w:rPr>
        <w:t>Wykonawcy zam</w:t>
      </w:r>
      <w:r w:rsidR="009E4C6F" w:rsidRPr="00CD7D4A">
        <w:rPr>
          <w:color w:val="000000"/>
          <w:u w:color="000000"/>
          <w:lang w:val="pl-PL" w:eastAsia="pl-PL"/>
        </w:rPr>
        <w:t>ó</w:t>
      </w:r>
      <w:r w:rsidR="009E4C6F" w:rsidRPr="00CD7D4A">
        <w:rPr>
          <w:rFonts w:eastAsia="Times New Roman"/>
          <w:color w:val="000000"/>
          <w:u w:color="000000"/>
          <w:lang w:val="pl-PL" w:eastAsia="pl-PL"/>
        </w:rPr>
        <w:t>wienia przys</w:t>
      </w:r>
      <w:r w:rsidR="009E4C6F" w:rsidRPr="00CD7D4A">
        <w:rPr>
          <w:color w:val="000000"/>
          <w:u w:color="000000"/>
          <w:lang w:val="pl-PL" w:eastAsia="pl-PL"/>
        </w:rPr>
        <w:t>ł</w:t>
      </w:r>
      <w:r w:rsidR="009E4C6F" w:rsidRPr="00CD7D4A">
        <w:rPr>
          <w:rFonts w:eastAsia="Times New Roman"/>
          <w:color w:val="000000"/>
          <w:u w:color="000000"/>
          <w:lang w:val="pl-PL" w:eastAsia="pl-PL"/>
        </w:rPr>
        <w:t>uguje w</w:t>
      </w:r>
      <w:r w:rsidR="009E4C6F" w:rsidRPr="00CD7D4A">
        <w:rPr>
          <w:color w:val="000000"/>
          <w:u w:color="000000"/>
          <w:lang w:val="pl-PL" w:eastAsia="pl-PL"/>
        </w:rPr>
        <w:t>ó</w:t>
      </w:r>
      <w:r w:rsidR="009E4C6F" w:rsidRPr="00CD7D4A">
        <w:rPr>
          <w:rFonts w:eastAsia="Times New Roman"/>
          <w:color w:val="000000"/>
          <w:u w:color="000000"/>
          <w:lang w:val="pl-PL" w:eastAsia="pl-PL"/>
        </w:rPr>
        <w:t>wczas prawo zap</w:t>
      </w:r>
      <w:r w:rsidR="009E4C6F" w:rsidRPr="00CD7D4A">
        <w:rPr>
          <w:color w:val="000000"/>
          <w:u w:color="000000"/>
          <w:lang w:val="pl-PL" w:eastAsia="pl-PL"/>
        </w:rPr>
        <w:t>ł</w:t>
      </w:r>
      <w:r w:rsidR="009E4C6F" w:rsidRPr="00CD7D4A">
        <w:rPr>
          <w:rFonts w:eastAsia="Times New Roman"/>
          <w:color w:val="000000"/>
          <w:u w:color="000000"/>
          <w:lang w:val="pl-PL" w:eastAsia="pl-PL"/>
        </w:rPr>
        <w:t>aty wynagrodzenia jedynie za zrealizowan</w:t>
      </w:r>
      <w:r w:rsidR="009E4C6F" w:rsidRPr="00CD7D4A">
        <w:rPr>
          <w:color w:val="000000"/>
          <w:u w:color="000000"/>
          <w:lang w:val="pl-PL" w:eastAsia="pl-PL"/>
        </w:rPr>
        <w:t xml:space="preserve">ą </w:t>
      </w:r>
      <w:r w:rsidR="009E4C6F" w:rsidRPr="00CD7D4A">
        <w:rPr>
          <w:rFonts w:eastAsia="Times New Roman"/>
          <w:color w:val="000000"/>
          <w:u w:color="000000"/>
          <w:lang w:val="pl-PL" w:eastAsia="pl-PL"/>
        </w:rPr>
        <w:t>cz</w:t>
      </w:r>
      <w:r w:rsidR="009E4C6F" w:rsidRPr="00CD7D4A">
        <w:rPr>
          <w:color w:val="000000"/>
          <w:u w:color="000000"/>
          <w:lang w:val="pl-PL" w:eastAsia="pl-PL"/>
        </w:rPr>
        <w:t xml:space="preserve">ęść </w:t>
      </w:r>
      <w:r w:rsidR="009E4C6F" w:rsidRPr="00CD7D4A">
        <w:rPr>
          <w:rFonts w:eastAsia="Times New Roman"/>
          <w:color w:val="000000"/>
          <w:u w:color="000000"/>
          <w:lang w:val="pl-PL" w:eastAsia="pl-PL"/>
        </w:rPr>
        <w:t>umowy, jednocze</w:t>
      </w:r>
      <w:r w:rsidR="009E4C6F" w:rsidRPr="00CD7D4A">
        <w:rPr>
          <w:color w:val="000000"/>
          <w:u w:color="000000"/>
          <w:lang w:val="pl-PL" w:eastAsia="pl-PL"/>
        </w:rPr>
        <w:t>ś</w:t>
      </w:r>
      <w:r w:rsidR="009E4C6F" w:rsidRPr="00CD7D4A">
        <w:rPr>
          <w:rFonts w:eastAsia="Times New Roman"/>
          <w:color w:val="000000"/>
          <w:u w:color="000000"/>
          <w:lang w:val="pl-PL" w:eastAsia="pl-PL"/>
        </w:rPr>
        <w:t>nie o</w:t>
      </w:r>
      <w:r w:rsidR="009E4C6F" w:rsidRPr="00CD7D4A">
        <w:rPr>
          <w:color w:val="000000"/>
          <w:u w:color="000000"/>
          <w:lang w:val="pl-PL" w:eastAsia="pl-PL"/>
        </w:rPr>
        <w:t>ś</w:t>
      </w:r>
      <w:r w:rsidR="009E4C6F" w:rsidRPr="00CD7D4A">
        <w:rPr>
          <w:rFonts w:eastAsia="Times New Roman"/>
          <w:color w:val="000000"/>
          <w:u w:color="000000"/>
          <w:lang w:val="pl-PL" w:eastAsia="pl-PL"/>
        </w:rPr>
        <w:t xml:space="preserve">wiadcza, </w:t>
      </w:r>
      <w:r w:rsidR="009E4C6F" w:rsidRPr="00CD7D4A">
        <w:rPr>
          <w:color w:val="000000"/>
          <w:u w:color="000000"/>
          <w:lang w:val="pl-PL" w:eastAsia="pl-PL"/>
        </w:rPr>
        <w:t>ż</w:t>
      </w:r>
      <w:r w:rsidR="009E4C6F" w:rsidRPr="00CD7D4A">
        <w:rPr>
          <w:rFonts w:eastAsia="Times New Roman"/>
          <w:color w:val="000000"/>
          <w:u w:color="000000"/>
          <w:lang w:val="pl-PL" w:eastAsia="pl-PL"/>
        </w:rPr>
        <w:t>e nie b</w:t>
      </w:r>
      <w:r w:rsidR="009E4C6F" w:rsidRPr="00CD7D4A">
        <w:rPr>
          <w:color w:val="000000"/>
          <w:u w:color="000000"/>
          <w:lang w:val="pl-PL" w:eastAsia="pl-PL"/>
        </w:rPr>
        <w:t>ę</w:t>
      </w:r>
      <w:r w:rsidR="009E4C6F" w:rsidRPr="00CD7D4A">
        <w:rPr>
          <w:rFonts w:eastAsia="Times New Roman"/>
          <w:color w:val="000000"/>
          <w:u w:color="000000"/>
          <w:lang w:val="pl-PL" w:eastAsia="pl-PL"/>
        </w:rPr>
        <w:t>dzie on dochodzi</w:t>
      </w:r>
      <w:r w:rsidR="009E4C6F" w:rsidRPr="00CD7D4A">
        <w:rPr>
          <w:color w:val="000000"/>
          <w:u w:color="000000"/>
          <w:lang w:val="pl-PL" w:eastAsia="pl-PL"/>
        </w:rPr>
        <w:t xml:space="preserve">ł </w:t>
      </w:r>
      <w:r w:rsidR="009E4C6F" w:rsidRPr="00CD7D4A">
        <w:rPr>
          <w:rFonts w:eastAsia="Times New Roman"/>
          <w:color w:val="000000"/>
          <w:u w:color="000000"/>
          <w:lang w:val="pl-PL" w:eastAsia="pl-PL"/>
        </w:rPr>
        <w:t>odszkodowania od Zamawiaj</w:t>
      </w:r>
      <w:r w:rsidR="009E4C6F" w:rsidRPr="00CD7D4A">
        <w:rPr>
          <w:color w:val="000000"/>
          <w:u w:color="000000"/>
          <w:lang w:val="pl-PL" w:eastAsia="pl-PL"/>
        </w:rPr>
        <w:t>ą</w:t>
      </w:r>
      <w:r w:rsidR="009E4C6F" w:rsidRPr="00CD7D4A">
        <w:rPr>
          <w:rFonts w:eastAsia="Times New Roman"/>
          <w:color w:val="000000"/>
          <w:u w:color="000000"/>
          <w:lang w:val="pl-PL" w:eastAsia="pl-PL"/>
        </w:rPr>
        <w:t>cego za niezrealizowan</w:t>
      </w:r>
      <w:r w:rsidR="009E4C6F" w:rsidRPr="00CD7D4A">
        <w:rPr>
          <w:color w:val="000000"/>
          <w:u w:color="000000"/>
          <w:lang w:val="pl-PL" w:eastAsia="pl-PL"/>
        </w:rPr>
        <w:t xml:space="preserve">ą </w:t>
      </w:r>
      <w:r w:rsidR="009E4C6F" w:rsidRPr="00CD7D4A">
        <w:rPr>
          <w:rFonts w:eastAsia="Times New Roman"/>
          <w:color w:val="000000"/>
          <w:u w:color="000000"/>
          <w:lang w:val="pl-PL" w:eastAsia="pl-PL"/>
        </w:rPr>
        <w:t>cz</w:t>
      </w:r>
      <w:r w:rsidR="009E4C6F" w:rsidRPr="00CD7D4A">
        <w:rPr>
          <w:color w:val="000000"/>
          <w:u w:color="000000"/>
          <w:lang w:val="pl-PL" w:eastAsia="pl-PL"/>
        </w:rPr>
        <w:t xml:space="preserve">ęść </w:t>
      </w:r>
      <w:r w:rsidR="0085034F" w:rsidRPr="00CD7D4A">
        <w:rPr>
          <w:rFonts w:eastAsia="Times New Roman"/>
          <w:color w:val="000000"/>
          <w:u w:color="000000"/>
          <w:lang w:val="pl-PL" w:eastAsia="pl-PL"/>
        </w:rPr>
        <w:t>Umowy.</w:t>
      </w:r>
    </w:p>
    <w:p w:rsidR="0085034F" w:rsidRPr="00CD7D4A" w:rsidRDefault="009E4C6F" w:rsidP="0085034F">
      <w:pPr>
        <w:pBdr>
          <w:top w:val="none" w:sz="0" w:space="0" w:color="auto"/>
          <w:left w:val="none" w:sz="0" w:space="0" w:color="auto"/>
          <w:bottom w:val="none" w:sz="0" w:space="0" w:color="auto"/>
          <w:right w:val="none" w:sz="0" w:space="0" w:color="auto"/>
          <w:bar w:val="none" w:sz="0" w:color="auto"/>
        </w:pBdr>
        <w:jc w:val="center"/>
        <w:rPr>
          <w:lang w:val="pl-PL"/>
        </w:rPr>
      </w:pPr>
      <w:r w:rsidRPr="00CD7D4A">
        <w:rPr>
          <w:b/>
          <w:bCs/>
          <w:color w:val="000000"/>
          <w:u w:color="000000"/>
          <w:lang w:val="pl-PL" w:eastAsia="pl-PL"/>
        </w:rPr>
        <w:t xml:space="preserve">§ </w:t>
      </w:r>
      <w:r w:rsidR="009F4FEF" w:rsidRPr="00CD7D4A">
        <w:rPr>
          <w:rFonts w:eastAsia="Times New Roman"/>
          <w:b/>
          <w:bCs/>
          <w:color w:val="000000"/>
          <w:u w:color="000000"/>
          <w:lang w:val="pl-PL" w:eastAsia="pl-PL"/>
        </w:rPr>
        <w:t>1</w:t>
      </w:r>
      <w:r w:rsidR="00DD0D35">
        <w:rPr>
          <w:rFonts w:eastAsia="Times New Roman"/>
          <w:b/>
          <w:bCs/>
          <w:color w:val="000000"/>
          <w:u w:color="000000"/>
          <w:lang w:val="pl-PL" w:eastAsia="pl-PL"/>
        </w:rPr>
        <w:t>4</w:t>
      </w:r>
    </w:p>
    <w:p w:rsidR="0085034F" w:rsidRPr="00CD7D4A" w:rsidRDefault="0085034F" w:rsidP="00D452E9">
      <w:pPr>
        <w:pBdr>
          <w:top w:val="none" w:sz="0" w:space="0" w:color="auto"/>
          <w:left w:val="none" w:sz="0" w:space="0" w:color="auto"/>
          <w:bottom w:val="none" w:sz="0" w:space="0" w:color="auto"/>
          <w:right w:val="none" w:sz="0" w:space="0" w:color="auto"/>
          <w:bar w:val="none" w:sz="0" w:color="auto"/>
        </w:pBdr>
        <w:jc w:val="both"/>
        <w:rPr>
          <w:lang w:val="pl-PL"/>
        </w:rPr>
      </w:pPr>
      <w:r w:rsidRPr="00CD7D4A">
        <w:rPr>
          <w:lang w:val="pl-PL"/>
        </w:rPr>
        <w:t>1.</w:t>
      </w:r>
      <w:r w:rsidR="00006FC7" w:rsidRPr="00CD7D4A">
        <w:rPr>
          <w:lang w:val="pl-PL"/>
        </w:rPr>
        <w:t>Wykonawca nie będzie zbywać wierzytelności wynikających z realizacji niniejszej Umowy bez uprzedniej pisemnej zgody Zamawiającego z uwzględnieniem wymogów określonych w ustawie o działalności leczniczej.</w:t>
      </w:r>
    </w:p>
    <w:p w:rsidR="005075CB" w:rsidRPr="00CD7D4A" w:rsidRDefault="0085034F" w:rsidP="005075CB">
      <w:pPr>
        <w:pBdr>
          <w:top w:val="none" w:sz="0" w:space="0" w:color="auto"/>
          <w:left w:val="none" w:sz="0" w:space="0" w:color="auto"/>
          <w:bottom w:val="none" w:sz="0" w:space="0" w:color="auto"/>
          <w:right w:val="none" w:sz="0" w:space="0" w:color="auto"/>
          <w:bar w:val="none" w:sz="0" w:color="auto"/>
        </w:pBdr>
        <w:jc w:val="both"/>
        <w:rPr>
          <w:lang w:val="pl-PL"/>
        </w:rPr>
      </w:pPr>
      <w:r w:rsidRPr="00CD7D4A">
        <w:rPr>
          <w:rFonts w:eastAsia="Times New Roman"/>
          <w:color w:val="000000"/>
          <w:u w:color="000000"/>
          <w:lang w:val="pl-PL" w:eastAsia="pl-PL"/>
        </w:rPr>
        <w:t xml:space="preserve">2. </w:t>
      </w:r>
      <w:r w:rsidR="00006FC7" w:rsidRPr="00CD7D4A">
        <w:rPr>
          <w:lang w:val="pl-PL"/>
        </w:rPr>
        <w:t xml:space="preserve">Wykonawca nie będzie dokonywał czynności prawnych ze zobowiązaniami wynikającymi z zawartej </w:t>
      </w:r>
      <w:r w:rsidR="00DC2148" w:rsidRPr="00CD7D4A">
        <w:rPr>
          <w:lang w:val="pl-PL"/>
        </w:rPr>
        <w:t>u</w:t>
      </w:r>
      <w:r w:rsidR="00006FC7" w:rsidRPr="00CD7D4A">
        <w:rPr>
          <w:lang w:val="pl-PL"/>
        </w:rPr>
        <w:t>mowy, w tym wyłącza się możliwość: poręczenia za zobowiązania szpitala przez podmiot trzeci (wstąpienie w prawa zaspokojonego wie</w:t>
      </w:r>
      <w:r w:rsidRPr="00CD7D4A">
        <w:rPr>
          <w:lang w:val="pl-PL"/>
        </w:rPr>
        <w:t>rzyciela), tj. Wykonawca zobowią</w:t>
      </w:r>
      <w:r w:rsidR="00006FC7" w:rsidRPr="00CD7D4A">
        <w:rPr>
          <w:lang w:val="pl-PL"/>
        </w:rPr>
        <w:t>zuje do nie zawierania umowy poręczenia przez osoby trze</w:t>
      </w:r>
      <w:r w:rsidRPr="00CD7D4A">
        <w:rPr>
          <w:lang w:val="pl-PL"/>
        </w:rPr>
        <w:t>cie za długi Zamawiającego należ</w:t>
      </w:r>
      <w:r w:rsidR="00006FC7" w:rsidRPr="00CD7D4A">
        <w:rPr>
          <w:lang w:val="pl-PL"/>
        </w:rPr>
        <w:t>ne na podst</w:t>
      </w:r>
      <w:r w:rsidR="00676860" w:rsidRPr="00CD7D4A">
        <w:rPr>
          <w:lang w:val="pl-PL"/>
        </w:rPr>
        <w:t xml:space="preserve">awie niniejszej umowy (w </w:t>
      </w:r>
      <w:r w:rsidR="00006FC7" w:rsidRPr="00CD7D4A">
        <w:rPr>
          <w:lang w:val="pl-PL"/>
        </w:rPr>
        <w:t>rozumieniu art.</w:t>
      </w:r>
      <w:r w:rsidRPr="00CD7D4A">
        <w:rPr>
          <w:lang w:val="pl-PL"/>
        </w:rPr>
        <w:t xml:space="preserve"> 876-887 </w:t>
      </w:r>
      <w:proofErr w:type="spellStart"/>
      <w:r w:rsidRPr="00CD7D4A">
        <w:rPr>
          <w:lang w:val="pl-PL"/>
        </w:rPr>
        <w:t>Kc</w:t>
      </w:r>
      <w:proofErr w:type="spellEnd"/>
      <w:r w:rsidRPr="00CD7D4A">
        <w:rPr>
          <w:lang w:val="pl-PL"/>
        </w:rPr>
        <w:t>.) – w razie niewywiązania się z niniejszego zobowią</w:t>
      </w:r>
      <w:r w:rsidR="00006FC7" w:rsidRPr="00CD7D4A">
        <w:rPr>
          <w:lang w:val="pl-PL"/>
        </w:rPr>
        <w:t xml:space="preserve">zania Wykonawca </w:t>
      </w:r>
      <w:r w:rsidRPr="00CD7D4A">
        <w:rPr>
          <w:lang w:val="pl-PL"/>
        </w:rPr>
        <w:t>zapłaci Zamawiającemu karę umowną</w:t>
      </w:r>
      <w:r w:rsidR="00006FC7" w:rsidRPr="00CD7D4A">
        <w:rPr>
          <w:lang w:val="pl-PL"/>
        </w:rPr>
        <w:t xml:space="preserve"> w </w:t>
      </w:r>
      <w:proofErr w:type="spellStart"/>
      <w:r w:rsidR="00006FC7" w:rsidRPr="00CD7D4A">
        <w:rPr>
          <w:lang w:val="pl-PL"/>
        </w:rPr>
        <w:t>wysokości</w:t>
      </w:r>
      <w:proofErr w:type="spellEnd"/>
      <w:r w:rsidR="00006FC7" w:rsidRPr="00CD7D4A">
        <w:rPr>
          <w:lang w:val="pl-PL"/>
        </w:rPr>
        <w:t xml:space="preserve"> </w:t>
      </w:r>
      <w:proofErr w:type="spellStart"/>
      <w:r w:rsidR="00006FC7" w:rsidRPr="00CD7D4A">
        <w:rPr>
          <w:lang w:val="pl-PL"/>
        </w:rPr>
        <w:t>war</w:t>
      </w:r>
      <w:r w:rsidRPr="00CD7D4A">
        <w:rPr>
          <w:lang w:val="pl-PL"/>
        </w:rPr>
        <w:t>tości</w:t>
      </w:r>
      <w:proofErr w:type="spellEnd"/>
      <w:r w:rsidRPr="00CD7D4A">
        <w:rPr>
          <w:lang w:val="pl-PL"/>
        </w:rPr>
        <w:t xml:space="preserve"> </w:t>
      </w:r>
      <w:proofErr w:type="spellStart"/>
      <w:r w:rsidRPr="00CD7D4A">
        <w:rPr>
          <w:lang w:val="pl-PL"/>
        </w:rPr>
        <w:t>świadczenia</w:t>
      </w:r>
      <w:proofErr w:type="spellEnd"/>
      <w:r w:rsidRPr="00CD7D4A">
        <w:rPr>
          <w:lang w:val="pl-PL"/>
        </w:rPr>
        <w:t xml:space="preserve">, </w:t>
      </w:r>
      <w:proofErr w:type="spellStart"/>
      <w:r w:rsidRPr="00CD7D4A">
        <w:rPr>
          <w:lang w:val="pl-PL"/>
        </w:rPr>
        <w:t>które</w:t>
      </w:r>
      <w:proofErr w:type="spellEnd"/>
      <w:r w:rsidRPr="00CD7D4A">
        <w:rPr>
          <w:lang w:val="pl-PL"/>
        </w:rPr>
        <w:t xml:space="preserve"> porę</w:t>
      </w:r>
      <w:r w:rsidR="00006FC7" w:rsidRPr="00CD7D4A">
        <w:rPr>
          <w:lang w:val="pl-PL"/>
        </w:rPr>
        <w:t>czyciel spełni     wobec Wykonawcy, jak również Wykona</w:t>
      </w:r>
      <w:r w:rsidRPr="00CD7D4A">
        <w:rPr>
          <w:lang w:val="pl-PL"/>
        </w:rPr>
        <w:t>wca zobowiązuje się</w:t>
      </w:r>
      <w:r w:rsidR="00006FC7" w:rsidRPr="00CD7D4A">
        <w:rPr>
          <w:lang w:val="pl-PL"/>
        </w:rPr>
        <w:t xml:space="preserve"> do niedokonywania przekazu</w:t>
      </w:r>
      <w:r w:rsidRPr="00CD7D4A">
        <w:rPr>
          <w:lang w:val="pl-PL"/>
        </w:rPr>
        <w:t> </w:t>
      </w:r>
      <w:proofErr w:type="spellStart"/>
      <w:r w:rsidR="00006FC7" w:rsidRPr="00CD7D4A">
        <w:rPr>
          <w:lang w:val="pl-PL"/>
        </w:rPr>
        <w:t>świadczenia</w:t>
      </w:r>
      <w:proofErr w:type="spellEnd"/>
      <w:r w:rsidR="00006FC7" w:rsidRPr="00CD7D4A">
        <w:rPr>
          <w:lang w:val="pl-PL"/>
        </w:rPr>
        <w:t xml:space="preserve"> Zamawiającego (w rozumieniu art. 921</w:t>
      </w:r>
      <w:r w:rsidR="00006FC7" w:rsidRPr="00CD7D4A">
        <w:rPr>
          <w:vertAlign w:val="superscript"/>
          <w:lang w:val="pl-PL"/>
        </w:rPr>
        <w:t>1</w:t>
      </w:r>
      <w:r w:rsidR="00006FC7" w:rsidRPr="00CD7D4A">
        <w:rPr>
          <w:lang w:val="pl-PL"/>
        </w:rPr>
        <w:t>, 921</w:t>
      </w:r>
      <w:r w:rsidR="00006FC7" w:rsidRPr="00CD7D4A">
        <w:rPr>
          <w:vertAlign w:val="superscript"/>
          <w:lang w:val="pl-PL"/>
        </w:rPr>
        <w:t>5</w:t>
      </w:r>
      <w:r w:rsidR="00006FC7" w:rsidRPr="00CD7D4A">
        <w:rPr>
          <w:lang w:val="pl-PL"/>
        </w:rPr>
        <w:t xml:space="preserve"> </w:t>
      </w:r>
      <w:r w:rsidR="00006FC7" w:rsidRPr="00CD7D4A">
        <w:rPr>
          <w:vertAlign w:val="superscript"/>
          <w:lang w:val="pl-PL"/>
        </w:rPr>
        <w:t xml:space="preserve"> </w:t>
      </w:r>
      <w:proofErr w:type="spellStart"/>
      <w:r w:rsidR="00006FC7" w:rsidRPr="00CD7D4A">
        <w:rPr>
          <w:lang w:val="pl-PL"/>
        </w:rPr>
        <w:t>Kc</w:t>
      </w:r>
      <w:proofErr w:type="spellEnd"/>
      <w:r w:rsidRPr="00CD7D4A">
        <w:rPr>
          <w:lang w:val="pl-PL"/>
        </w:rPr>
        <w:t xml:space="preserve">) w </w:t>
      </w:r>
      <w:proofErr w:type="spellStart"/>
      <w:r w:rsidRPr="00CD7D4A">
        <w:rPr>
          <w:lang w:val="pl-PL"/>
        </w:rPr>
        <w:t>całości</w:t>
      </w:r>
      <w:proofErr w:type="spellEnd"/>
      <w:r w:rsidRPr="00CD7D4A">
        <w:rPr>
          <w:lang w:val="pl-PL"/>
        </w:rPr>
        <w:t xml:space="preserve"> lub w części należ</w:t>
      </w:r>
      <w:r w:rsidR="00006FC7" w:rsidRPr="00CD7D4A">
        <w:rPr>
          <w:lang w:val="pl-PL"/>
        </w:rPr>
        <w:t>nego na</w:t>
      </w:r>
      <w:r w:rsidRPr="00CD7D4A">
        <w:rPr>
          <w:lang w:val="pl-PL"/>
        </w:rPr>
        <w:t>   </w:t>
      </w:r>
      <w:r w:rsidR="00006FC7" w:rsidRPr="00CD7D4A">
        <w:rPr>
          <w:lang w:val="pl-PL"/>
        </w:rPr>
        <w:t>podstawie ni</w:t>
      </w:r>
      <w:r w:rsidRPr="00CD7D4A">
        <w:rPr>
          <w:lang w:val="pl-PL"/>
        </w:rPr>
        <w:t>niejszej umowy, w razie niewywiązywania si</w:t>
      </w:r>
      <w:r w:rsidR="00D452E9" w:rsidRPr="00CD7D4A">
        <w:rPr>
          <w:lang w:val="pl-PL"/>
        </w:rPr>
        <w:t>ę z niniejszego zobowią</w:t>
      </w:r>
      <w:r w:rsidR="00006FC7" w:rsidRPr="00CD7D4A">
        <w:rPr>
          <w:lang w:val="pl-PL"/>
        </w:rPr>
        <w:t>zania Wykonawca</w:t>
      </w:r>
      <w:r w:rsidRPr="00CD7D4A">
        <w:rPr>
          <w:lang w:val="pl-PL"/>
        </w:rPr>
        <w:t>  </w:t>
      </w:r>
      <w:r w:rsidR="00006FC7" w:rsidRPr="00CD7D4A">
        <w:rPr>
          <w:lang w:val="pl-PL"/>
        </w:rPr>
        <w:t>zapłaci Za</w:t>
      </w:r>
      <w:r w:rsidR="00D452E9" w:rsidRPr="00CD7D4A">
        <w:rPr>
          <w:lang w:val="pl-PL"/>
        </w:rPr>
        <w:t>mawiającemu karę umowną</w:t>
      </w:r>
      <w:r w:rsidR="00006FC7" w:rsidRPr="00CD7D4A">
        <w:rPr>
          <w:lang w:val="pl-PL"/>
        </w:rPr>
        <w:t xml:space="preserve"> w </w:t>
      </w:r>
      <w:proofErr w:type="spellStart"/>
      <w:r w:rsidR="00006FC7" w:rsidRPr="00CD7D4A">
        <w:rPr>
          <w:lang w:val="pl-PL"/>
        </w:rPr>
        <w:t>wysokości</w:t>
      </w:r>
      <w:proofErr w:type="spellEnd"/>
      <w:r w:rsidR="00006FC7" w:rsidRPr="00CD7D4A">
        <w:rPr>
          <w:lang w:val="pl-PL"/>
        </w:rPr>
        <w:t xml:space="preserve"> </w:t>
      </w:r>
      <w:proofErr w:type="spellStart"/>
      <w:r w:rsidR="00006FC7" w:rsidRPr="00CD7D4A">
        <w:rPr>
          <w:lang w:val="pl-PL"/>
        </w:rPr>
        <w:t>wartości</w:t>
      </w:r>
      <w:proofErr w:type="spellEnd"/>
      <w:r w:rsidR="00006FC7" w:rsidRPr="00CD7D4A">
        <w:rPr>
          <w:lang w:val="pl-PL"/>
        </w:rPr>
        <w:t xml:space="preserve"> przekazanego </w:t>
      </w:r>
      <w:proofErr w:type="spellStart"/>
      <w:r w:rsidR="00006FC7" w:rsidRPr="00CD7D4A">
        <w:rPr>
          <w:lang w:val="pl-PL"/>
        </w:rPr>
        <w:t>świadczenia</w:t>
      </w:r>
      <w:proofErr w:type="spellEnd"/>
      <w:r w:rsidR="00006FC7" w:rsidRPr="00CD7D4A">
        <w:rPr>
          <w:lang w:val="pl-PL"/>
        </w:rPr>
        <w:t>.</w:t>
      </w:r>
    </w:p>
    <w:p w:rsidR="00E70A53" w:rsidRPr="00CD7D4A" w:rsidRDefault="00E70A53" w:rsidP="00E70A53">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CD7D4A">
        <w:rPr>
          <w:b/>
          <w:bCs/>
          <w:color w:val="000000"/>
          <w:u w:color="000000"/>
          <w:lang w:val="pl-PL" w:eastAsia="pl-PL"/>
        </w:rPr>
        <w:t xml:space="preserve">§ </w:t>
      </w:r>
      <w:r w:rsidR="00DD0D35">
        <w:rPr>
          <w:rFonts w:eastAsia="Times New Roman"/>
          <w:b/>
          <w:bCs/>
          <w:color w:val="000000"/>
          <w:u w:color="000000"/>
          <w:lang w:val="pl-PL" w:eastAsia="pl-PL"/>
        </w:rPr>
        <w:t>15</w:t>
      </w:r>
    </w:p>
    <w:p w:rsidR="009E4C6F" w:rsidRPr="00CD7D4A" w:rsidRDefault="009C1F9B"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rPr>
        <w:lastRenderedPageBreak/>
        <w:t xml:space="preserve">1. </w:t>
      </w:r>
      <w:r w:rsidR="009E4C6F" w:rsidRPr="00CD7D4A">
        <w:rPr>
          <w:rFonts w:hAnsi="Times New Roman"/>
        </w:rPr>
        <w:t>Wszelkie sprawy sporne wynikłe między stronami będą rozpatrywane przez Sąd właściwy dla siedziby Zamawiającego, w przypadku braku dojścia do porozumienia między</w:t>
      </w:r>
      <w:r w:rsidR="00873AC2" w:rsidRPr="00CD7D4A">
        <w:rPr>
          <w:rFonts w:hAnsi="Times New Roman"/>
        </w:rPr>
        <w:t xml:space="preserve"> stronami w drodze negocjacji</w:t>
      </w:r>
      <w:r w:rsidR="00C14C57" w:rsidRPr="00CD7D4A">
        <w:rPr>
          <w:rFonts w:hAnsi="Times New Roman"/>
        </w:rPr>
        <w:t>.</w:t>
      </w:r>
    </w:p>
    <w:p w:rsidR="00D91526" w:rsidRPr="00CD7D4A" w:rsidRDefault="009C1F9B" w:rsidP="00D91526">
      <w:pPr>
        <w:pStyle w:val="Lista"/>
        <w:spacing w:after="0" w:line="240" w:lineRule="auto"/>
        <w:jc w:val="both"/>
        <w:rPr>
          <w:rFonts w:ascii="Times New Roman" w:hAnsi="Times New Roman"/>
          <w:sz w:val="24"/>
          <w:szCs w:val="24"/>
        </w:rPr>
      </w:pPr>
      <w:r w:rsidRPr="00CD7D4A">
        <w:rPr>
          <w:rFonts w:ascii="Times New Roman" w:hAnsi="Times New Roman"/>
          <w:sz w:val="24"/>
          <w:szCs w:val="24"/>
        </w:rPr>
        <w:t xml:space="preserve">2. </w:t>
      </w:r>
      <w:r w:rsidR="00D91526" w:rsidRPr="00CD7D4A">
        <w:rPr>
          <w:rFonts w:ascii="Times New Roman" w:hAnsi="Times New Roman"/>
          <w:sz w:val="24"/>
          <w:szCs w:val="24"/>
        </w:rPr>
        <w:t xml:space="preserve">Zmiany niniejszej umowy mogą nastąpić wyłącznie w formie pisemnej na podstawie podpisanego przez </w:t>
      </w:r>
    </w:p>
    <w:p w:rsidR="005075CB" w:rsidRDefault="00E3294D" w:rsidP="005D5A2A">
      <w:pPr>
        <w:pStyle w:val="Lista"/>
        <w:spacing w:after="0" w:line="240" w:lineRule="auto"/>
        <w:jc w:val="both"/>
        <w:rPr>
          <w:rFonts w:ascii="Times New Roman" w:hAnsi="Times New Roman"/>
          <w:sz w:val="24"/>
          <w:szCs w:val="24"/>
        </w:rPr>
      </w:pPr>
      <w:r w:rsidRPr="00CD7D4A">
        <w:rPr>
          <w:rFonts w:ascii="Times New Roman" w:hAnsi="Times New Roman"/>
          <w:sz w:val="24"/>
          <w:szCs w:val="24"/>
        </w:rPr>
        <w:t>Strony Aneksu do Umowy.</w:t>
      </w:r>
    </w:p>
    <w:p w:rsidR="00DD0D35" w:rsidRPr="00CD7D4A" w:rsidRDefault="00DD0D35" w:rsidP="005D5A2A">
      <w:pPr>
        <w:pStyle w:val="Lista"/>
        <w:spacing w:after="0" w:line="240" w:lineRule="auto"/>
        <w:jc w:val="both"/>
        <w:rPr>
          <w:rFonts w:ascii="Times New Roman" w:hAnsi="Times New Roman"/>
          <w:sz w:val="24"/>
          <w:szCs w:val="24"/>
        </w:rPr>
      </w:pP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CD7D4A">
        <w:rPr>
          <w:b/>
          <w:bCs/>
          <w:color w:val="000000"/>
          <w:u w:color="000000"/>
          <w:lang w:val="pl-PL" w:eastAsia="pl-PL"/>
        </w:rPr>
        <w:t xml:space="preserve">§ </w:t>
      </w:r>
      <w:r w:rsidR="00DD0D35">
        <w:rPr>
          <w:rFonts w:eastAsia="Times New Roman"/>
          <w:b/>
          <w:bCs/>
          <w:color w:val="000000"/>
          <w:u w:color="000000"/>
          <w:lang w:val="pl-PL" w:eastAsia="pl-PL"/>
        </w:rPr>
        <w:t>16</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r w:rsidRPr="00CD7D4A">
        <w:rPr>
          <w:rFonts w:eastAsia="Times New Roman"/>
          <w:color w:val="000000"/>
          <w:u w:color="000000"/>
          <w:lang w:val="pl-PL" w:eastAsia="pl-PL"/>
        </w:rPr>
        <w:t xml:space="preserve">Umowę zawiera się na czas określony – </w:t>
      </w:r>
      <w:r w:rsidR="00EA373E" w:rsidRPr="00CD7D4A">
        <w:rPr>
          <w:rFonts w:eastAsia="Times New Roman"/>
          <w:b/>
          <w:bCs/>
          <w:color w:val="000000"/>
          <w:u w:color="000000"/>
          <w:lang w:val="pl-PL" w:eastAsia="pl-PL"/>
        </w:rPr>
        <w:t>12</w:t>
      </w:r>
      <w:r w:rsidRPr="00CD7D4A">
        <w:rPr>
          <w:rFonts w:eastAsia="Times New Roman"/>
          <w:b/>
          <w:bCs/>
          <w:color w:val="000000"/>
          <w:u w:color="000000"/>
          <w:lang w:val="pl-PL" w:eastAsia="pl-PL"/>
        </w:rPr>
        <w:t xml:space="preserve"> miesięcy od daty zawarcia umowy</w:t>
      </w:r>
      <w:r w:rsidRPr="00CD7D4A">
        <w:rPr>
          <w:rFonts w:eastAsia="Times New Roman"/>
          <w:color w:val="000000"/>
          <w:u w:color="000000"/>
          <w:lang w:val="pl-PL" w:eastAsia="pl-PL"/>
        </w:rPr>
        <w:t>.</w:t>
      </w:r>
    </w:p>
    <w:p w:rsidR="00C93427" w:rsidRPr="00CD7D4A" w:rsidRDefault="00C93427" w:rsidP="009E4C6F">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CD7D4A">
        <w:rPr>
          <w:b/>
          <w:bCs/>
          <w:color w:val="000000"/>
          <w:u w:color="000000"/>
          <w:lang w:val="pl-PL" w:eastAsia="pl-PL"/>
        </w:rPr>
        <w:t xml:space="preserve">§ </w:t>
      </w:r>
      <w:r w:rsidR="00DD0D35">
        <w:rPr>
          <w:rFonts w:eastAsia="Times New Roman"/>
          <w:b/>
          <w:bCs/>
          <w:color w:val="000000"/>
          <w:u w:color="000000"/>
          <w:lang w:val="pl-PL" w:eastAsia="pl-PL"/>
        </w:rPr>
        <w:t>17</w:t>
      </w:r>
    </w:p>
    <w:p w:rsidR="00437E42" w:rsidRPr="00CD7D4A" w:rsidRDefault="009E4C6F" w:rsidP="009E4C6F">
      <w:pPr>
        <w:pStyle w:val="Tekstpodstawowy"/>
        <w:pBdr>
          <w:top w:val="none" w:sz="0" w:space="0" w:color="auto"/>
          <w:left w:val="none" w:sz="0" w:space="0" w:color="auto"/>
          <w:bottom w:val="none" w:sz="0" w:space="0" w:color="auto"/>
          <w:right w:val="none" w:sz="0" w:space="0" w:color="auto"/>
          <w:bar w:val="none" w:sz="0" w:color="auto"/>
        </w:pBdr>
        <w:rPr>
          <w:rFonts w:hAnsi="Times New Roman"/>
        </w:rPr>
      </w:pPr>
      <w:r w:rsidRPr="00CD7D4A">
        <w:rPr>
          <w:rFonts w:hAnsi="Times New Roman"/>
        </w:rPr>
        <w:t xml:space="preserve">W sprawach nie uregulowanych niniejszą umową mają zastosowanie przepisy ustawy z dnia </w:t>
      </w:r>
      <w:r w:rsidRPr="00CD7D4A">
        <w:rPr>
          <w:rFonts w:hAnsi="Times New Roman"/>
        </w:rPr>
        <w:br/>
        <w:t xml:space="preserve">29 stycznia 2004r – Prawo zamówień </w:t>
      </w:r>
      <w:r w:rsidR="00676860" w:rsidRPr="00CD7D4A">
        <w:rPr>
          <w:rFonts w:hAnsi="Times New Roman"/>
        </w:rPr>
        <w:t>publicznych (</w:t>
      </w:r>
      <w:proofErr w:type="spellStart"/>
      <w:r w:rsidR="00676860" w:rsidRPr="00CD7D4A">
        <w:rPr>
          <w:rFonts w:hAnsi="Times New Roman"/>
        </w:rPr>
        <w:t>t.j</w:t>
      </w:r>
      <w:proofErr w:type="spellEnd"/>
      <w:r w:rsidR="00676860" w:rsidRPr="00CD7D4A">
        <w:rPr>
          <w:rFonts w:hAnsi="Times New Roman"/>
        </w:rPr>
        <w:t>.: Dz. U. z 201</w:t>
      </w:r>
      <w:r w:rsidR="009753C7">
        <w:rPr>
          <w:rFonts w:hAnsi="Times New Roman"/>
        </w:rPr>
        <w:t>9</w:t>
      </w:r>
      <w:r w:rsidR="00676860" w:rsidRPr="00CD7D4A">
        <w:rPr>
          <w:rFonts w:hAnsi="Times New Roman"/>
        </w:rPr>
        <w:t>r., poz. 1</w:t>
      </w:r>
      <w:r w:rsidR="009753C7">
        <w:rPr>
          <w:rFonts w:hAnsi="Times New Roman"/>
        </w:rPr>
        <w:t>843</w:t>
      </w:r>
      <w:r w:rsidRPr="00CD7D4A">
        <w:rPr>
          <w:rFonts w:hAnsi="Times New Roman"/>
        </w:rPr>
        <w:t xml:space="preserve"> z </w:t>
      </w:r>
      <w:proofErr w:type="spellStart"/>
      <w:r w:rsidRPr="00CD7D4A">
        <w:rPr>
          <w:rFonts w:hAnsi="Times New Roman"/>
        </w:rPr>
        <w:t>późn</w:t>
      </w:r>
      <w:proofErr w:type="spellEnd"/>
      <w:r w:rsidRPr="00CD7D4A">
        <w:rPr>
          <w:rFonts w:hAnsi="Times New Roman"/>
        </w:rPr>
        <w:t>. zm.</w:t>
      </w:r>
      <w:r w:rsidR="00EA373E" w:rsidRPr="00CD7D4A">
        <w:rPr>
          <w:rFonts w:hAnsi="Times New Roman"/>
        </w:rPr>
        <w:t>)</w:t>
      </w:r>
      <w:r w:rsidR="00C14C57" w:rsidRPr="00CD7D4A">
        <w:rPr>
          <w:rFonts w:hAnsi="Times New Roman"/>
        </w:rPr>
        <w:t xml:space="preserve"> </w:t>
      </w:r>
      <w:r w:rsidRPr="00CD7D4A">
        <w:rPr>
          <w:rFonts w:hAnsi="Times New Roman"/>
        </w:rPr>
        <w:t>i Kodeksu cywilnego.</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CD7D4A">
        <w:rPr>
          <w:b/>
          <w:bCs/>
          <w:color w:val="000000"/>
          <w:u w:color="000000"/>
          <w:lang w:val="pl-PL" w:eastAsia="pl-PL"/>
        </w:rPr>
        <w:t xml:space="preserve">§ </w:t>
      </w:r>
      <w:r w:rsidR="00DD0D35">
        <w:rPr>
          <w:rFonts w:eastAsia="Times New Roman"/>
          <w:b/>
          <w:bCs/>
          <w:color w:val="000000"/>
          <w:u w:color="000000"/>
          <w:lang w:val="pl-PL" w:eastAsia="pl-PL"/>
        </w:rPr>
        <w:t>18</w:t>
      </w:r>
    </w:p>
    <w:p w:rsidR="009E4C6F" w:rsidRPr="00CD7D4A" w:rsidRDefault="009E4C6F" w:rsidP="00C14C57">
      <w:pPr>
        <w:pBdr>
          <w:top w:val="none" w:sz="0" w:space="0" w:color="auto"/>
          <w:left w:val="none" w:sz="0" w:space="0" w:color="auto"/>
          <w:bottom w:val="none" w:sz="0" w:space="0" w:color="auto"/>
          <w:right w:val="none" w:sz="0" w:space="0" w:color="auto"/>
          <w:bar w:val="none" w:sz="0" w:color="auto"/>
        </w:pBdr>
        <w:jc w:val="both"/>
        <w:rPr>
          <w:rFonts w:eastAsia="Times New Roman"/>
          <w:color w:val="000000"/>
          <w:u w:color="000000"/>
          <w:lang w:val="pl-PL" w:eastAsia="pl-PL"/>
        </w:rPr>
      </w:pPr>
      <w:r w:rsidRPr="00CD7D4A">
        <w:rPr>
          <w:rFonts w:eastAsia="Times New Roman"/>
          <w:color w:val="000000"/>
          <w:u w:color="000000"/>
          <w:lang w:val="pl-PL" w:eastAsia="pl-PL"/>
        </w:rPr>
        <w:t>Niniejszą umowę sporządzono w dwóch jednobrzmiących egzemplarzach, po jednym dla każdej ze stron.</w:t>
      </w:r>
    </w:p>
    <w:p w:rsidR="009E4C6F" w:rsidRPr="00CD7D4A"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p>
    <w:p w:rsidR="00437E42" w:rsidRPr="00CD7D4A"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color w:val="000000"/>
          <w:u w:color="000000"/>
          <w:lang w:val="pl-PL" w:eastAsia="pl-PL"/>
        </w:rPr>
      </w:pPr>
      <w:r w:rsidRPr="00CD7D4A">
        <w:rPr>
          <w:rFonts w:eastAsia="Times New Roman"/>
          <w:b/>
          <w:color w:val="000000"/>
          <w:u w:color="000000"/>
          <w:lang w:val="pl-PL" w:eastAsia="pl-PL"/>
        </w:rPr>
        <w:t xml:space="preserve">WYKONAWCA </w:t>
      </w:r>
      <w:r w:rsidR="00D17DC3" w:rsidRPr="00CD7D4A">
        <w:rPr>
          <w:rFonts w:eastAsia="Times New Roman"/>
          <w:b/>
          <w:color w:val="000000"/>
          <w:u w:color="000000"/>
          <w:lang w:val="pl-PL" w:eastAsia="pl-PL"/>
        </w:rPr>
        <w:t xml:space="preserve">                                                                                                           ZAMAWIAJĄCY </w:t>
      </w:r>
    </w:p>
    <w:p w:rsidR="00437E42" w:rsidRPr="00CD7D4A" w:rsidRDefault="00437E42" w:rsidP="009E4C6F">
      <w:pPr>
        <w:pBdr>
          <w:top w:val="none" w:sz="0" w:space="0" w:color="auto"/>
          <w:left w:val="none" w:sz="0" w:space="0" w:color="auto"/>
          <w:bottom w:val="none" w:sz="0" w:space="0" w:color="auto"/>
          <w:right w:val="none" w:sz="0" w:space="0" w:color="auto"/>
          <w:bar w:val="none" w:sz="0" w:color="auto"/>
        </w:pBdr>
        <w:rPr>
          <w:rFonts w:eastAsia="Times New Roman"/>
          <w:b/>
          <w:color w:val="000000"/>
          <w:u w:color="000000"/>
          <w:lang w:val="pl-PL" w:eastAsia="pl-PL"/>
        </w:rPr>
      </w:pPr>
    </w:p>
    <w:p w:rsidR="00437E42" w:rsidRPr="00CD7D4A" w:rsidRDefault="00437E42" w:rsidP="009E4C6F">
      <w:pPr>
        <w:pBdr>
          <w:top w:val="none" w:sz="0" w:space="0" w:color="auto"/>
          <w:left w:val="none" w:sz="0" w:space="0" w:color="auto"/>
          <w:bottom w:val="none" w:sz="0" w:space="0" w:color="auto"/>
          <w:right w:val="none" w:sz="0" w:space="0" w:color="auto"/>
          <w:bar w:val="none" w:sz="0" w:color="auto"/>
        </w:pBdr>
        <w:rPr>
          <w:rFonts w:eastAsia="Times New Roman"/>
          <w:b/>
          <w:color w:val="000000"/>
          <w:u w:color="000000"/>
          <w:lang w:val="pl-PL" w:eastAsia="pl-PL"/>
        </w:rPr>
      </w:pPr>
    </w:p>
    <w:p w:rsidR="00437E42" w:rsidRPr="00CD7D4A" w:rsidRDefault="00437E42" w:rsidP="009E4C6F">
      <w:pPr>
        <w:pBdr>
          <w:top w:val="none" w:sz="0" w:space="0" w:color="auto"/>
          <w:left w:val="none" w:sz="0" w:space="0" w:color="auto"/>
          <w:bottom w:val="none" w:sz="0" w:space="0" w:color="auto"/>
          <w:right w:val="none" w:sz="0" w:space="0" w:color="auto"/>
          <w:bar w:val="none" w:sz="0" w:color="auto"/>
        </w:pBdr>
        <w:rPr>
          <w:rFonts w:eastAsia="Times New Roman"/>
          <w:b/>
          <w:color w:val="000000"/>
          <w:u w:color="000000"/>
          <w:lang w:val="pl-PL" w:eastAsia="pl-PL"/>
        </w:rPr>
      </w:pPr>
    </w:p>
    <w:p w:rsidR="009E4C6F" w:rsidRPr="00937407" w:rsidRDefault="00D17DC3" w:rsidP="009E4C6F">
      <w:pPr>
        <w:pBdr>
          <w:top w:val="none" w:sz="0" w:space="0" w:color="auto"/>
          <w:left w:val="none" w:sz="0" w:space="0" w:color="auto"/>
          <w:bottom w:val="none" w:sz="0" w:space="0" w:color="auto"/>
          <w:right w:val="none" w:sz="0" w:space="0" w:color="auto"/>
          <w:bar w:val="none" w:sz="0" w:color="auto"/>
        </w:pBdr>
        <w:rPr>
          <w:rFonts w:eastAsia="Times New Roman"/>
          <w:b/>
          <w:color w:val="000000"/>
          <w:u w:color="000000"/>
          <w:lang w:val="pl-PL" w:eastAsia="pl-PL"/>
        </w:rPr>
      </w:pPr>
      <w:r w:rsidRPr="00937407">
        <w:rPr>
          <w:rFonts w:eastAsia="Times New Roman"/>
          <w:b/>
          <w:color w:val="000000"/>
          <w:u w:color="000000"/>
          <w:lang w:val="pl-PL" w:eastAsia="pl-PL"/>
        </w:rPr>
        <w:tab/>
      </w:r>
      <w:r w:rsidRPr="00937407">
        <w:rPr>
          <w:rFonts w:eastAsia="Times New Roman"/>
          <w:b/>
          <w:color w:val="000000"/>
          <w:u w:color="000000"/>
          <w:lang w:val="pl-PL" w:eastAsia="pl-PL"/>
        </w:rPr>
        <w:tab/>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r w:rsidRPr="00937407">
        <w:rPr>
          <w:rFonts w:eastAsia="Times New Roman"/>
          <w:b/>
          <w:bCs/>
          <w:color w:val="000000"/>
          <w:u w:color="000000"/>
          <w:lang w:val="pl-PL" w:eastAsia="pl-PL"/>
        </w:rPr>
        <w:t xml:space="preserve">UWAGA </w:t>
      </w:r>
    </w:p>
    <w:p w:rsidR="005075CB" w:rsidRDefault="00437E42" w:rsidP="00437E42">
      <w:pPr>
        <w:pBdr>
          <w:top w:val="none" w:sz="0" w:space="0" w:color="auto"/>
          <w:left w:val="none" w:sz="0" w:space="0" w:color="auto"/>
          <w:bottom w:val="none" w:sz="0" w:space="0" w:color="auto"/>
          <w:right w:val="none" w:sz="0" w:space="0" w:color="auto"/>
          <w:bar w:val="none" w:sz="0" w:color="auto"/>
        </w:pBdr>
        <w:ind w:left="420"/>
        <w:rPr>
          <w:rFonts w:eastAsia="Times New Roman"/>
          <w:b/>
          <w:bCs/>
          <w:color w:val="000000"/>
          <w:u w:color="000000"/>
          <w:lang w:val="pl-PL" w:eastAsia="pl-PL"/>
        </w:rPr>
      </w:pPr>
      <w:r>
        <w:rPr>
          <w:rFonts w:eastAsia="Times New Roman"/>
          <w:b/>
          <w:bCs/>
          <w:color w:val="000000"/>
          <w:u w:color="000000"/>
          <w:lang w:val="pl-PL" w:eastAsia="pl-PL"/>
        </w:rPr>
        <w:t xml:space="preserve">* </w:t>
      </w:r>
      <w:r w:rsidR="00D17DC3" w:rsidRPr="00937407">
        <w:rPr>
          <w:rFonts w:eastAsia="Times New Roman"/>
          <w:b/>
          <w:bCs/>
          <w:color w:val="000000"/>
          <w:u w:color="000000"/>
          <w:lang w:val="pl-PL" w:eastAsia="pl-PL"/>
        </w:rPr>
        <w:t>Zamawiający zaleca wypełnić p</w:t>
      </w:r>
      <w:r w:rsidR="009E4C6F" w:rsidRPr="00937407">
        <w:rPr>
          <w:rFonts w:eastAsia="Times New Roman"/>
          <w:b/>
          <w:bCs/>
          <w:color w:val="000000"/>
          <w:u w:color="000000"/>
          <w:lang w:val="pl-PL" w:eastAsia="pl-PL"/>
        </w:rPr>
        <w:t>ola oznaczone gwiazdką</w:t>
      </w:r>
    </w:p>
    <w:p w:rsidR="00437E42" w:rsidRDefault="00437E42" w:rsidP="00437E42">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437E42" w:rsidRDefault="00437E42" w:rsidP="00437E42">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437E42" w:rsidRPr="00937407" w:rsidRDefault="00437E42" w:rsidP="00437E42">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r w:rsidRPr="00937407">
        <w:rPr>
          <w:rFonts w:eastAsia="Times New Roman"/>
          <w:b/>
          <w:bCs/>
          <w:color w:val="000000"/>
          <w:u w:color="000000"/>
          <w:lang w:val="pl-PL" w:eastAsia="pl-PL"/>
        </w:rPr>
        <w:t xml:space="preserve">                                                                               ……………………………………………..</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r w:rsidRPr="00937407">
        <w:rPr>
          <w:rFonts w:eastAsia="Times New Roman"/>
          <w:b/>
          <w:bCs/>
          <w:color w:val="000000"/>
          <w:u w:color="000000"/>
          <w:lang w:val="pl-PL" w:eastAsia="pl-PL"/>
        </w:rPr>
        <w:t xml:space="preserve">                                                                              data, podpis, pieczątka osoby uprawnionej</w:t>
      </w:r>
    </w:p>
    <w:p w:rsidR="005075CB" w:rsidRDefault="005075CB"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DC5893" w:rsidRDefault="00DC5893"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DC5893" w:rsidRDefault="00DC5893"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DC5893" w:rsidRDefault="00DC5893"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437E42" w:rsidRDefault="00437E42"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437E42" w:rsidRDefault="00437E42"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437E42" w:rsidRDefault="00437E42"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437E42" w:rsidRDefault="00437E42"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437E42" w:rsidRDefault="00437E42"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437E42" w:rsidRDefault="00437E42"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437E42" w:rsidRDefault="00437E42"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437E42" w:rsidRDefault="00437E42"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437E42" w:rsidRDefault="00437E42"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437E42" w:rsidRDefault="00437E42"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31547C" w:rsidRDefault="0031547C"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31547C" w:rsidRPr="00937407" w:rsidRDefault="0031547C"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437E42" w:rsidRDefault="001B14ED"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r>
        <w:rPr>
          <w:rFonts w:hAnsi="Times New Roman"/>
          <w:b/>
          <w:bCs/>
          <w:color w:val="auto"/>
        </w:rPr>
        <w:lastRenderedPageBreak/>
        <w:t xml:space="preserve">Załącznik nr 1 do Umowy </w:t>
      </w:r>
      <w:r w:rsidR="009753C7">
        <w:rPr>
          <w:rFonts w:hAnsi="Times New Roman"/>
          <w:b/>
          <w:bCs/>
          <w:color w:val="auto"/>
        </w:rPr>
        <w:t xml:space="preserve">                     </w:t>
      </w:r>
    </w:p>
    <w:tbl>
      <w:tblPr>
        <w:tblW w:w="10080" w:type="dxa"/>
        <w:tblInd w:w="6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A0" w:firstRow="1" w:lastRow="0" w:firstColumn="1" w:lastColumn="0" w:noHBand="0" w:noVBand="0"/>
      </w:tblPr>
      <w:tblGrid>
        <w:gridCol w:w="2880"/>
        <w:gridCol w:w="1260"/>
        <w:gridCol w:w="900"/>
        <w:gridCol w:w="1440"/>
        <w:gridCol w:w="1080"/>
        <w:gridCol w:w="1080"/>
        <w:gridCol w:w="1440"/>
      </w:tblGrid>
      <w:tr w:rsidR="00437E42" w:rsidRPr="00EC5ADF">
        <w:trPr>
          <w:trHeight w:val="721"/>
        </w:trPr>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7E42" w:rsidRPr="00EC5ADF" w:rsidRDefault="00437E42" w:rsidP="009C3EF4">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r w:rsidRPr="00EC5ADF">
              <w:rPr>
                <w:rFonts w:eastAsia="Times New Roman"/>
                <w:color w:val="000000"/>
                <w:u w:color="000000"/>
                <w:lang w:val="pl-PL" w:eastAsia="pl-PL"/>
              </w:rPr>
              <w:t>Rodzaj posi</w:t>
            </w:r>
            <w:r w:rsidRPr="00EC5ADF">
              <w:rPr>
                <w:color w:val="000000"/>
                <w:u w:color="000000"/>
                <w:lang w:val="pl-PL" w:eastAsia="pl-PL"/>
              </w:rPr>
              <w:t>ł</w:t>
            </w:r>
            <w:r w:rsidRPr="00EC5ADF">
              <w:rPr>
                <w:rFonts w:eastAsia="Times New Roman"/>
                <w:color w:val="000000"/>
                <w:u w:color="000000"/>
                <w:lang w:val="pl-PL" w:eastAsia="pl-PL"/>
              </w:rPr>
              <w:t>ku</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7E42" w:rsidRPr="00EC5ADF" w:rsidRDefault="00437E42" w:rsidP="009C3EF4">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r w:rsidRPr="00EC5ADF">
              <w:rPr>
                <w:rFonts w:eastAsia="Times New Roman"/>
                <w:color w:val="000000"/>
                <w:u w:color="000000"/>
                <w:lang w:val="pl-PL" w:eastAsia="pl-PL"/>
              </w:rPr>
              <w:t>Ilo</w:t>
            </w:r>
            <w:r w:rsidRPr="00EC5ADF">
              <w:rPr>
                <w:color w:val="000000"/>
                <w:u w:color="000000"/>
                <w:lang w:val="pl-PL" w:eastAsia="pl-PL"/>
              </w:rPr>
              <w:t xml:space="preserve">ść </w:t>
            </w:r>
            <w:proofErr w:type="spellStart"/>
            <w:r w:rsidRPr="00EC5ADF">
              <w:rPr>
                <w:color w:val="000000"/>
                <w:u w:color="000000"/>
                <w:lang w:val="pl-PL" w:eastAsia="pl-PL"/>
              </w:rPr>
              <w:t>szacunko</w:t>
            </w:r>
            <w:r>
              <w:rPr>
                <w:color w:val="000000"/>
                <w:u w:color="000000"/>
                <w:lang w:val="pl-PL" w:eastAsia="pl-PL"/>
              </w:rPr>
              <w:t>-</w:t>
            </w:r>
            <w:r w:rsidRPr="00EC5ADF">
              <w:rPr>
                <w:color w:val="000000"/>
                <w:u w:color="000000"/>
                <w:lang w:val="pl-PL" w:eastAsia="pl-PL"/>
              </w:rPr>
              <w:t>wa</w:t>
            </w:r>
            <w:proofErr w:type="spellEnd"/>
          </w:p>
          <w:p w:rsidR="00437E42" w:rsidRPr="00EC5ADF" w:rsidRDefault="00437E42" w:rsidP="009C3EF4">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7E42" w:rsidRPr="00EC5ADF" w:rsidRDefault="00437E42" w:rsidP="009C3EF4">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r w:rsidRPr="00EC5ADF">
              <w:rPr>
                <w:rFonts w:eastAsia="Times New Roman"/>
                <w:color w:val="000000"/>
                <w:u w:color="000000"/>
                <w:lang w:val="pl-PL" w:eastAsia="pl-PL"/>
              </w:rPr>
              <w:t xml:space="preserve">Cena </w:t>
            </w:r>
          </w:p>
          <w:p w:rsidR="00437E42" w:rsidRPr="00EC5ADF" w:rsidRDefault="00437E42" w:rsidP="009C3EF4">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r w:rsidRPr="00EC5ADF">
              <w:rPr>
                <w:rFonts w:eastAsia="Times New Roman"/>
                <w:color w:val="000000"/>
                <w:u w:color="000000"/>
                <w:lang w:val="pl-PL" w:eastAsia="pl-PL"/>
              </w:rPr>
              <w:t>jedn. netto</w:t>
            </w: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7E42" w:rsidRPr="00EC5ADF" w:rsidRDefault="00437E42" w:rsidP="009C3EF4">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r w:rsidRPr="00EC5ADF">
              <w:rPr>
                <w:rFonts w:eastAsia="Times New Roman"/>
                <w:color w:val="000000"/>
                <w:u w:color="000000"/>
                <w:lang w:val="pl-PL" w:eastAsia="pl-PL"/>
              </w:rPr>
              <w:t>Warto</w:t>
            </w:r>
            <w:r w:rsidRPr="00EC5ADF">
              <w:rPr>
                <w:color w:val="000000"/>
                <w:u w:color="000000"/>
                <w:lang w:val="pl-PL" w:eastAsia="pl-PL"/>
              </w:rPr>
              <w:t xml:space="preserve">ść </w:t>
            </w:r>
          </w:p>
          <w:p w:rsidR="00437E42" w:rsidRDefault="00437E42" w:rsidP="009C3EF4">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r w:rsidRPr="00EC5ADF">
              <w:rPr>
                <w:rFonts w:eastAsia="Times New Roman"/>
                <w:color w:val="000000"/>
                <w:u w:color="000000"/>
                <w:lang w:val="pl-PL" w:eastAsia="pl-PL"/>
              </w:rPr>
              <w:t>og</w:t>
            </w:r>
            <w:r w:rsidRPr="00EC5ADF">
              <w:rPr>
                <w:color w:val="000000"/>
                <w:u w:color="000000"/>
                <w:lang w:val="pl-PL" w:eastAsia="pl-PL"/>
              </w:rPr>
              <w:t>ół</w:t>
            </w:r>
            <w:r w:rsidRPr="00EC5ADF">
              <w:rPr>
                <w:rFonts w:eastAsia="Times New Roman"/>
                <w:color w:val="000000"/>
                <w:u w:color="000000"/>
                <w:lang w:val="pl-PL" w:eastAsia="pl-PL"/>
              </w:rPr>
              <w:t xml:space="preserve">em </w:t>
            </w:r>
          </w:p>
          <w:p w:rsidR="00437E42" w:rsidRPr="00EC5ADF" w:rsidRDefault="00437E42" w:rsidP="009C3EF4">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r w:rsidRPr="00EC5ADF">
              <w:rPr>
                <w:rFonts w:eastAsia="Times New Roman"/>
                <w:color w:val="000000"/>
                <w:u w:color="000000"/>
                <w:lang w:val="pl-PL" w:eastAsia="pl-PL"/>
              </w:rPr>
              <w:t>netto</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7E42" w:rsidRPr="00EC5ADF" w:rsidRDefault="00437E42" w:rsidP="009C3EF4">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r w:rsidRPr="00EC5ADF">
              <w:rPr>
                <w:rFonts w:eastAsia="Times New Roman"/>
                <w:color w:val="000000"/>
                <w:u w:color="000000"/>
                <w:lang w:val="pl-PL" w:eastAsia="pl-PL"/>
              </w:rPr>
              <w:t xml:space="preserve">Podatek </w:t>
            </w:r>
          </w:p>
          <w:p w:rsidR="00437E42" w:rsidRPr="00EC5ADF" w:rsidRDefault="00437E42" w:rsidP="009C3EF4">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r w:rsidRPr="00EC5ADF">
              <w:rPr>
                <w:rFonts w:eastAsia="Times New Roman"/>
                <w:color w:val="000000"/>
                <w:u w:color="000000"/>
                <w:lang w:val="pl-PL" w:eastAsia="pl-PL"/>
              </w:rPr>
              <w:t>VAT</w:t>
            </w:r>
          </w:p>
          <w:p w:rsidR="00437E42" w:rsidRPr="00EC5ADF" w:rsidRDefault="00437E42" w:rsidP="009C3EF4">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r w:rsidRPr="00EC5ADF">
              <w:rPr>
                <w:rFonts w:eastAsia="Times New Roman"/>
                <w:color w:val="000000"/>
                <w:u w:color="000000"/>
                <w:lang w:val="pl-PL" w:eastAsia="pl-PL"/>
              </w:rPr>
              <w:t xml:space="preserve">   %</w:t>
            </w: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37E42" w:rsidRPr="00EC5ADF" w:rsidRDefault="00437E42" w:rsidP="009C3EF4">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r>
              <w:rPr>
                <w:color w:val="000000"/>
                <w:u w:color="000000"/>
                <w:lang w:val="pl-PL" w:eastAsia="pl-PL"/>
              </w:rPr>
              <w:t xml:space="preserve"> Kwota podatku VAT</w:t>
            </w:r>
          </w:p>
        </w:tc>
        <w:tc>
          <w:tcPr>
            <w:tcW w:w="1440" w:type="dxa"/>
            <w:tcBorders>
              <w:top w:val="single" w:sz="4" w:space="0" w:color="000000"/>
              <w:left w:val="single" w:sz="4" w:space="0" w:color="000000"/>
              <w:bottom w:val="single" w:sz="4" w:space="0" w:color="000000"/>
              <w:right w:val="single" w:sz="4" w:space="0" w:color="000000"/>
            </w:tcBorders>
          </w:tcPr>
          <w:p w:rsidR="00437E42" w:rsidRPr="00EC5ADF" w:rsidRDefault="00437E42" w:rsidP="009C3EF4">
            <w:pPr>
              <w:pBdr>
                <w:top w:val="none" w:sz="0" w:space="0" w:color="auto"/>
                <w:left w:val="none" w:sz="0" w:space="0" w:color="auto"/>
                <w:bottom w:val="none" w:sz="0" w:space="0" w:color="auto"/>
                <w:right w:val="none" w:sz="0" w:space="0" w:color="auto"/>
                <w:bar w:val="none" w:sz="0" w:color="auto"/>
              </w:pBdr>
              <w:rPr>
                <w:rFonts w:eastAsia="Times New Roman"/>
                <w:color w:val="000000"/>
                <w:u w:color="000000"/>
                <w:lang w:val="pl-PL" w:eastAsia="pl-PL"/>
              </w:rPr>
            </w:pPr>
            <w:r w:rsidRPr="00EC5ADF">
              <w:rPr>
                <w:rFonts w:eastAsia="Times New Roman"/>
                <w:color w:val="000000"/>
                <w:u w:color="000000"/>
                <w:lang w:val="pl-PL" w:eastAsia="pl-PL"/>
              </w:rPr>
              <w:t>Warto</w:t>
            </w:r>
            <w:r w:rsidRPr="00EC5ADF">
              <w:rPr>
                <w:color w:val="000000"/>
                <w:u w:color="000000"/>
                <w:lang w:val="pl-PL" w:eastAsia="pl-PL"/>
              </w:rPr>
              <w:t xml:space="preserve">ść </w:t>
            </w:r>
            <w:r w:rsidRPr="00EC5ADF">
              <w:rPr>
                <w:rFonts w:eastAsia="Times New Roman"/>
                <w:color w:val="000000"/>
                <w:u w:color="000000"/>
                <w:lang w:val="pl-PL" w:eastAsia="pl-PL"/>
              </w:rPr>
              <w:t>og</w:t>
            </w:r>
            <w:r w:rsidRPr="00EC5ADF">
              <w:rPr>
                <w:color w:val="000000"/>
                <w:u w:color="000000"/>
                <w:lang w:val="pl-PL" w:eastAsia="pl-PL"/>
              </w:rPr>
              <w:t>ół</w:t>
            </w:r>
            <w:r w:rsidRPr="00EC5ADF">
              <w:rPr>
                <w:rFonts w:eastAsia="Times New Roman"/>
                <w:color w:val="000000"/>
                <w:u w:color="000000"/>
                <w:lang w:val="pl-PL" w:eastAsia="pl-PL"/>
              </w:rPr>
              <w:t>em brutto</w:t>
            </w:r>
          </w:p>
        </w:tc>
      </w:tr>
      <w:tr w:rsidR="00454876" w:rsidRPr="00EC5ADF">
        <w:trPr>
          <w:trHeight w:val="481"/>
        </w:trPr>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736130" w:rsidRDefault="00454876"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b/>
                <w:bCs/>
                <w:u w:color="000000"/>
                <w:lang w:val="pl-PL" w:eastAsia="pl-PL"/>
              </w:rPr>
              <w:t>Ś</w:t>
            </w:r>
            <w:r w:rsidRPr="00736130">
              <w:rPr>
                <w:rFonts w:eastAsia="Times New Roman"/>
                <w:b/>
                <w:bCs/>
                <w:u w:color="000000"/>
                <w:lang w:val="pl-PL" w:eastAsia="pl-PL"/>
              </w:rPr>
              <w:t>NIADANIE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736130" w:rsidRDefault="00454876" w:rsidP="007124FD">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rFonts w:eastAsia="Times New Roman"/>
                <w:u w:color="000000"/>
                <w:lang w:val="pl-PL" w:eastAsia="pl-PL"/>
              </w:rPr>
              <w:t>98 000</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440" w:type="dxa"/>
            <w:tcBorders>
              <w:top w:val="single" w:sz="4" w:space="0" w:color="000000"/>
              <w:left w:val="single" w:sz="4" w:space="0" w:color="000000"/>
              <w:bottom w:val="single" w:sz="4" w:space="0" w:color="000000"/>
              <w:right w:val="single" w:sz="4" w:space="0" w:color="000000"/>
            </w:tcBorders>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r>
      <w:tr w:rsidR="00454876" w:rsidRPr="00EC5ADF">
        <w:trPr>
          <w:trHeight w:val="481"/>
        </w:trPr>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736130" w:rsidRDefault="00454876" w:rsidP="009C3EF4">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II ŚNIADANIE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736130" w:rsidRDefault="00454876" w:rsidP="007124FD">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u w:color="000000"/>
                <w:lang w:val="pl-PL" w:eastAsia="pl-PL"/>
              </w:rPr>
              <w:t>26 000</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440" w:type="dxa"/>
            <w:tcBorders>
              <w:top w:val="single" w:sz="4" w:space="0" w:color="000000"/>
              <w:left w:val="single" w:sz="4" w:space="0" w:color="000000"/>
              <w:bottom w:val="single" w:sz="4" w:space="0" w:color="000000"/>
              <w:right w:val="single" w:sz="4" w:space="0" w:color="000000"/>
            </w:tcBorders>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r>
      <w:tr w:rsidR="00454876" w:rsidRPr="00EC5ADF">
        <w:trPr>
          <w:trHeight w:val="481"/>
        </w:trPr>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736130" w:rsidRDefault="00454876"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b/>
                <w:bCs/>
                <w:u w:color="000000"/>
                <w:lang w:val="pl-PL" w:eastAsia="pl-PL"/>
              </w:rPr>
              <w:t>OBIAD (zupa + drugie danie)</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736130" w:rsidRDefault="00454876" w:rsidP="007124FD">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u w:color="000000"/>
                <w:lang w:val="pl-PL" w:eastAsia="pl-PL"/>
              </w:rPr>
              <w:t>98 000</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440" w:type="dxa"/>
            <w:tcBorders>
              <w:top w:val="single" w:sz="4" w:space="0" w:color="000000"/>
              <w:left w:val="single" w:sz="4" w:space="0" w:color="000000"/>
              <w:bottom w:val="single" w:sz="4" w:space="0" w:color="000000"/>
              <w:right w:val="single" w:sz="4" w:space="0" w:color="000000"/>
            </w:tcBorders>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r>
      <w:tr w:rsidR="00454876" w:rsidRPr="00EC5ADF">
        <w:trPr>
          <w:trHeight w:val="481"/>
        </w:trPr>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736130" w:rsidRDefault="00454876" w:rsidP="009C3EF4">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ZUPA ( Onkologia A lub D)</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736130" w:rsidRDefault="00454876" w:rsidP="007124FD">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u w:color="000000"/>
                <w:lang w:val="pl-PL" w:eastAsia="pl-PL"/>
              </w:rPr>
              <w:t>4 500</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440" w:type="dxa"/>
            <w:tcBorders>
              <w:top w:val="single" w:sz="4" w:space="0" w:color="000000"/>
              <w:left w:val="single" w:sz="4" w:space="0" w:color="000000"/>
              <w:bottom w:val="single" w:sz="4" w:space="0" w:color="000000"/>
              <w:right w:val="single" w:sz="4" w:space="0" w:color="000000"/>
            </w:tcBorders>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r>
      <w:tr w:rsidR="00454876" w:rsidRPr="00EC5ADF">
        <w:trPr>
          <w:trHeight w:val="481"/>
        </w:trPr>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736130" w:rsidRDefault="00454876" w:rsidP="009C3EF4">
            <w:pPr>
              <w:pBdr>
                <w:top w:val="none" w:sz="0" w:space="0" w:color="auto"/>
                <w:left w:val="none" w:sz="0" w:space="0" w:color="auto"/>
                <w:bottom w:val="none" w:sz="0" w:space="0" w:color="auto"/>
                <w:right w:val="none" w:sz="0" w:space="0" w:color="auto"/>
                <w:bar w:val="none" w:sz="0" w:color="auto"/>
              </w:pBdr>
              <w:rPr>
                <w:rFonts w:eastAsia="Times New Roman"/>
                <w:b/>
                <w:bCs/>
                <w:u w:color="000000"/>
                <w:lang w:val="pl-PL" w:eastAsia="pl-PL"/>
              </w:rPr>
            </w:pPr>
            <w:r w:rsidRPr="00736130">
              <w:rPr>
                <w:rFonts w:eastAsia="Times New Roman"/>
                <w:b/>
                <w:bCs/>
                <w:u w:color="000000"/>
                <w:lang w:val="pl-PL" w:eastAsia="pl-PL"/>
              </w:rPr>
              <w:t>PODWIECZOREK</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736130" w:rsidRDefault="00736130" w:rsidP="007124FD">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31547C">
              <w:rPr>
                <w:u w:color="000000"/>
                <w:lang w:val="pl-PL" w:eastAsia="pl-PL"/>
              </w:rPr>
              <w:t>270</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440" w:type="dxa"/>
            <w:tcBorders>
              <w:top w:val="single" w:sz="4" w:space="0" w:color="000000"/>
              <w:left w:val="single" w:sz="4" w:space="0" w:color="000000"/>
              <w:bottom w:val="single" w:sz="4" w:space="0" w:color="000000"/>
              <w:right w:val="single" w:sz="4" w:space="0" w:color="000000"/>
            </w:tcBorders>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r>
      <w:tr w:rsidR="00454876" w:rsidRPr="00EC5ADF">
        <w:trPr>
          <w:trHeight w:val="481"/>
        </w:trPr>
        <w:tc>
          <w:tcPr>
            <w:tcW w:w="28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736130" w:rsidRDefault="00454876" w:rsidP="009C3EF4">
            <w:pPr>
              <w:pBdr>
                <w:top w:val="none" w:sz="0" w:space="0" w:color="auto"/>
                <w:left w:val="none" w:sz="0" w:space="0" w:color="auto"/>
                <w:bottom w:val="none" w:sz="0" w:space="0" w:color="auto"/>
                <w:right w:val="none" w:sz="0" w:space="0" w:color="auto"/>
                <w:bar w:val="none" w:sz="0" w:color="auto"/>
              </w:pBdr>
              <w:rPr>
                <w:u w:color="000000"/>
                <w:lang w:val="pl-PL" w:eastAsia="pl-PL"/>
              </w:rPr>
            </w:pPr>
            <w:r w:rsidRPr="00736130">
              <w:rPr>
                <w:rFonts w:eastAsia="Times New Roman"/>
                <w:b/>
                <w:bCs/>
                <w:u w:color="000000"/>
                <w:lang w:val="pl-PL" w:eastAsia="pl-PL"/>
              </w:rPr>
              <w:t>KOLACJA</w:t>
            </w:r>
          </w:p>
        </w:tc>
        <w:tc>
          <w:tcPr>
            <w:tcW w:w="126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736130" w:rsidRDefault="00454876" w:rsidP="007124FD">
            <w:pPr>
              <w:pBdr>
                <w:top w:val="none" w:sz="0" w:space="0" w:color="auto"/>
                <w:left w:val="none" w:sz="0" w:space="0" w:color="auto"/>
                <w:bottom w:val="none" w:sz="0" w:space="0" w:color="auto"/>
                <w:right w:val="none" w:sz="0" w:space="0" w:color="auto"/>
                <w:bar w:val="none" w:sz="0" w:color="auto"/>
              </w:pBdr>
              <w:jc w:val="center"/>
              <w:rPr>
                <w:u w:color="000000"/>
                <w:lang w:val="pl-PL" w:eastAsia="pl-PL"/>
              </w:rPr>
            </w:pPr>
            <w:r w:rsidRPr="00736130">
              <w:rPr>
                <w:u w:color="000000"/>
                <w:lang w:val="pl-PL" w:eastAsia="pl-PL"/>
              </w:rPr>
              <w:t>98 000</w:t>
            </w:r>
          </w:p>
        </w:tc>
        <w:tc>
          <w:tcPr>
            <w:tcW w:w="90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rPr>
                <w:color w:val="000000"/>
                <w:u w:color="000000"/>
                <w:lang w:val="pl-PL" w:eastAsia="pl-PL"/>
              </w:rPr>
            </w:pPr>
          </w:p>
        </w:tc>
        <w:tc>
          <w:tcPr>
            <w:tcW w:w="144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080"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c>
          <w:tcPr>
            <w:tcW w:w="1440" w:type="dxa"/>
            <w:tcBorders>
              <w:top w:val="single" w:sz="4" w:space="0" w:color="000000"/>
              <w:left w:val="single" w:sz="4" w:space="0" w:color="000000"/>
              <w:bottom w:val="single" w:sz="4" w:space="0" w:color="000000"/>
              <w:right w:val="single" w:sz="4" w:space="0" w:color="000000"/>
            </w:tcBorders>
          </w:tcPr>
          <w:p w:rsidR="00454876" w:rsidRPr="00EC5ADF" w:rsidRDefault="00454876" w:rsidP="009C3EF4">
            <w:pPr>
              <w:pBdr>
                <w:top w:val="none" w:sz="0" w:space="0" w:color="auto"/>
                <w:left w:val="none" w:sz="0" w:space="0" w:color="auto"/>
                <w:bottom w:val="none" w:sz="0" w:space="0" w:color="auto"/>
                <w:right w:val="none" w:sz="0" w:space="0" w:color="auto"/>
                <w:bar w:val="none" w:sz="0" w:color="auto"/>
              </w:pBdr>
            </w:pPr>
          </w:p>
        </w:tc>
      </w:tr>
      <w:tr w:rsidR="00437E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gridBefore w:val="3"/>
          <w:wBefore w:w="5040" w:type="dxa"/>
          <w:trHeight w:val="750"/>
        </w:trPr>
        <w:tc>
          <w:tcPr>
            <w:tcW w:w="1440" w:type="dxa"/>
          </w:tcPr>
          <w:p w:rsidR="00437E42" w:rsidRPr="006156B8" w:rsidRDefault="00437E42" w:rsidP="009C3EF4">
            <w:pPr>
              <w:widowControl w:val="0"/>
              <w:pBdr>
                <w:top w:val="none" w:sz="0" w:space="0" w:color="auto"/>
                <w:left w:val="none" w:sz="0" w:space="0" w:color="auto"/>
                <w:bottom w:val="none" w:sz="0" w:space="0" w:color="auto"/>
                <w:right w:val="none" w:sz="0" w:space="0" w:color="auto"/>
                <w:bar w:val="none" w:sz="0" w:color="auto"/>
              </w:pBdr>
              <w:rPr>
                <w:b/>
                <w:bCs/>
                <w:color w:val="000000"/>
                <w:sz w:val="20"/>
                <w:szCs w:val="20"/>
                <w:u w:color="000000"/>
                <w:lang w:val="pl-PL" w:eastAsia="pl-PL"/>
              </w:rPr>
            </w:pPr>
            <w:r>
              <w:rPr>
                <w:b/>
                <w:bCs/>
                <w:color w:val="000000"/>
                <w:sz w:val="20"/>
                <w:szCs w:val="20"/>
                <w:u w:color="000000"/>
                <w:lang w:val="pl-PL" w:eastAsia="pl-PL"/>
              </w:rPr>
              <w:t>SUMA:</w:t>
            </w:r>
          </w:p>
        </w:tc>
        <w:tc>
          <w:tcPr>
            <w:tcW w:w="2160" w:type="dxa"/>
            <w:gridSpan w:val="2"/>
            <w:tcBorders>
              <w:top w:val="nil"/>
              <w:bottom w:val="nil"/>
            </w:tcBorders>
            <w:shd w:val="clear" w:color="auto" w:fill="auto"/>
          </w:tcPr>
          <w:p w:rsidR="00437E42" w:rsidRDefault="00437E42" w:rsidP="009C3EF4">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tc>
        <w:tc>
          <w:tcPr>
            <w:tcW w:w="1440" w:type="dxa"/>
            <w:shd w:val="clear" w:color="auto" w:fill="auto"/>
          </w:tcPr>
          <w:p w:rsidR="00437E42" w:rsidRPr="006156B8" w:rsidRDefault="00437E42" w:rsidP="009C3EF4">
            <w:pPr>
              <w:pBdr>
                <w:top w:val="none" w:sz="0" w:space="0" w:color="auto"/>
                <w:left w:val="none" w:sz="0" w:space="0" w:color="auto"/>
                <w:bottom w:val="none" w:sz="0" w:space="0" w:color="auto"/>
                <w:right w:val="none" w:sz="0" w:space="0" w:color="auto"/>
                <w:bar w:val="none" w:sz="0" w:color="auto"/>
              </w:pBdr>
              <w:rPr>
                <w:b/>
                <w:bCs/>
                <w:color w:val="000000"/>
                <w:sz w:val="20"/>
                <w:szCs w:val="20"/>
                <w:u w:color="000000"/>
                <w:lang w:val="pl-PL" w:eastAsia="pl-PL"/>
              </w:rPr>
            </w:pPr>
            <w:r w:rsidRPr="006156B8">
              <w:rPr>
                <w:b/>
                <w:bCs/>
                <w:color w:val="000000"/>
                <w:sz w:val="20"/>
                <w:szCs w:val="20"/>
                <w:u w:color="000000"/>
                <w:lang w:val="pl-PL" w:eastAsia="pl-PL"/>
              </w:rPr>
              <w:t>SUMA:</w:t>
            </w:r>
          </w:p>
        </w:tc>
      </w:tr>
    </w:tbl>
    <w:p w:rsidR="00437E42" w:rsidRDefault="00437E42" w:rsidP="00437E42">
      <w:pPr>
        <w:widowControl w:val="0"/>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437E42" w:rsidRDefault="00437E42"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p>
    <w:p w:rsidR="00437E42" w:rsidRDefault="00437E42"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p>
    <w:p w:rsidR="00437E42" w:rsidRDefault="00437E42"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p>
    <w:p w:rsidR="001B14ED" w:rsidRDefault="001B14ED"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p>
    <w:p w:rsidR="001B14ED" w:rsidRDefault="001B14ED" w:rsidP="001B14ED">
      <w:pPr>
        <w:pBdr>
          <w:top w:val="none" w:sz="0" w:space="0" w:color="auto"/>
          <w:left w:val="none" w:sz="0" w:space="0" w:color="auto"/>
          <w:bottom w:val="none" w:sz="0" w:space="0" w:color="auto"/>
          <w:right w:val="none" w:sz="0" w:space="0" w:color="auto"/>
          <w:bar w:val="none" w:sz="0" w:color="auto"/>
        </w:pBdr>
        <w:rPr>
          <w:rFonts w:eastAsia="Times New Roman" w:hAnsi="Arial Unicode MS"/>
          <w:b/>
          <w:bCs/>
          <w:color w:val="000000"/>
          <w:u w:color="000000"/>
          <w:lang w:val="pl-PL" w:eastAsia="pl-PL"/>
        </w:rPr>
      </w:pPr>
      <w:r>
        <w:rPr>
          <w:rFonts w:eastAsia="Times New Roman" w:hAnsi="Arial Unicode MS"/>
          <w:b/>
          <w:bCs/>
          <w:color w:val="000000"/>
          <w:u w:color="000000"/>
          <w:lang w:val="pl-PL" w:eastAsia="pl-PL"/>
        </w:rPr>
        <w:t>Uwaga!</w:t>
      </w:r>
    </w:p>
    <w:p w:rsidR="001B14ED" w:rsidRDefault="001B14ED" w:rsidP="00663605">
      <w:pPr>
        <w:numPr>
          <w:ilvl w:val="0"/>
          <w:numId w:val="45"/>
        </w:numPr>
        <w:pBdr>
          <w:top w:val="none" w:sz="0" w:space="0" w:color="auto"/>
          <w:left w:val="none" w:sz="0" w:space="0" w:color="auto"/>
          <w:bottom w:val="none" w:sz="0" w:space="0" w:color="auto"/>
          <w:right w:val="none" w:sz="0" w:space="0" w:color="auto"/>
          <w:bar w:val="none" w:sz="0" w:color="auto"/>
        </w:pBdr>
        <w:tabs>
          <w:tab w:val="num" w:pos="720"/>
        </w:tabs>
        <w:ind w:left="720" w:hanging="360"/>
        <w:jc w:val="both"/>
        <w:rPr>
          <w:rFonts w:hAnsi="Arial Unicode MS"/>
          <w:color w:val="000000"/>
          <w:u w:val="single" w:color="000000"/>
          <w:lang w:val="pl-PL" w:eastAsia="pl-PL"/>
        </w:rPr>
      </w:pPr>
      <w:r w:rsidRPr="003B53E8">
        <w:rPr>
          <w:rFonts w:eastAsia="Times New Roman"/>
          <w:b/>
          <w:bCs/>
          <w:color w:val="000000"/>
          <w:u w:color="000000"/>
          <w:lang w:val="pl-PL" w:eastAsia="pl-PL"/>
        </w:rPr>
        <w:t>ilo</w:t>
      </w:r>
      <w:r w:rsidRPr="003B53E8">
        <w:rPr>
          <w:b/>
          <w:bCs/>
          <w:color w:val="000000"/>
          <w:u w:color="000000"/>
          <w:lang w:val="pl-PL" w:eastAsia="pl-PL"/>
        </w:rPr>
        <w:t xml:space="preserve">ść </w:t>
      </w:r>
      <w:r w:rsidRPr="003B53E8">
        <w:rPr>
          <w:rFonts w:eastAsia="Times New Roman"/>
          <w:b/>
          <w:bCs/>
          <w:color w:val="000000"/>
          <w:u w:color="000000"/>
          <w:lang w:val="pl-PL" w:eastAsia="pl-PL"/>
        </w:rPr>
        <w:t>posi</w:t>
      </w:r>
      <w:r w:rsidRPr="003B53E8">
        <w:rPr>
          <w:b/>
          <w:bCs/>
          <w:color w:val="000000"/>
          <w:u w:color="000000"/>
          <w:lang w:val="pl-PL" w:eastAsia="pl-PL"/>
        </w:rPr>
        <w:t>ł</w:t>
      </w:r>
      <w:r w:rsidRPr="003B53E8">
        <w:rPr>
          <w:rFonts w:eastAsia="Times New Roman"/>
          <w:b/>
          <w:bCs/>
          <w:color w:val="000000"/>
          <w:u w:color="000000"/>
          <w:lang w:val="pl-PL" w:eastAsia="pl-PL"/>
        </w:rPr>
        <w:t>k</w:t>
      </w:r>
      <w:r w:rsidRPr="003B53E8">
        <w:rPr>
          <w:b/>
          <w:bCs/>
          <w:color w:val="000000"/>
          <w:u w:color="000000"/>
          <w:lang w:val="pl-PL" w:eastAsia="pl-PL"/>
        </w:rPr>
        <w:t>ó</w:t>
      </w:r>
      <w:r w:rsidRPr="003B53E8">
        <w:rPr>
          <w:rFonts w:eastAsia="Times New Roman"/>
          <w:b/>
          <w:bCs/>
          <w:color w:val="000000"/>
          <w:u w:color="000000"/>
          <w:lang w:val="pl-PL" w:eastAsia="pl-PL"/>
        </w:rPr>
        <w:t>w jest ilo</w:t>
      </w:r>
      <w:r w:rsidRPr="003B53E8">
        <w:rPr>
          <w:b/>
          <w:bCs/>
          <w:color w:val="000000"/>
          <w:u w:color="000000"/>
          <w:lang w:val="pl-PL" w:eastAsia="pl-PL"/>
        </w:rPr>
        <w:t>ś</w:t>
      </w:r>
      <w:r w:rsidRPr="003B53E8">
        <w:rPr>
          <w:rFonts w:eastAsia="Times New Roman"/>
          <w:b/>
          <w:bCs/>
          <w:color w:val="000000"/>
          <w:u w:color="000000"/>
          <w:lang w:val="pl-PL" w:eastAsia="pl-PL"/>
        </w:rPr>
        <w:t>ci</w:t>
      </w:r>
      <w:r w:rsidRPr="003B53E8">
        <w:rPr>
          <w:b/>
          <w:bCs/>
          <w:color w:val="000000"/>
          <w:u w:color="000000"/>
          <w:lang w:val="pl-PL" w:eastAsia="pl-PL"/>
        </w:rPr>
        <w:t xml:space="preserve">ą </w:t>
      </w:r>
      <w:r w:rsidRPr="003B53E8">
        <w:rPr>
          <w:rFonts w:eastAsia="Times New Roman"/>
          <w:b/>
          <w:bCs/>
          <w:color w:val="000000"/>
          <w:u w:color="000000"/>
          <w:lang w:val="pl-PL" w:eastAsia="pl-PL"/>
        </w:rPr>
        <w:t>szacunkow</w:t>
      </w:r>
      <w:r w:rsidRPr="003B53E8">
        <w:rPr>
          <w:b/>
          <w:bCs/>
          <w:color w:val="000000"/>
          <w:u w:color="000000"/>
          <w:lang w:val="pl-PL" w:eastAsia="pl-PL"/>
        </w:rPr>
        <w:t xml:space="preserve">ą </w:t>
      </w:r>
      <w:r w:rsidRPr="003B53E8">
        <w:rPr>
          <w:rFonts w:eastAsia="Times New Roman"/>
          <w:b/>
          <w:bCs/>
          <w:color w:val="000000"/>
          <w:u w:color="000000"/>
          <w:lang w:val="pl-PL" w:eastAsia="pl-PL"/>
        </w:rPr>
        <w:t>i mo</w:t>
      </w:r>
      <w:r w:rsidRPr="003B53E8">
        <w:rPr>
          <w:b/>
          <w:bCs/>
          <w:color w:val="000000"/>
          <w:u w:color="000000"/>
          <w:lang w:val="pl-PL" w:eastAsia="pl-PL"/>
        </w:rPr>
        <w:t>ż</w:t>
      </w:r>
      <w:r w:rsidRPr="003B53E8">
        <w:rPr>
          <w:rFonts w:eastAsia="Times New Roman"/>
          <w:b/>
          <w:bCs/>
          <w:color w:val="000000"/>
          <w:u w:color="000000"/>
          <w:lang w:val="pl-PL" w:eastAsia="pl-PL"/>
        </w:rPr>
        <w:t>e ulega</w:t>
      </w:r>
      <w:r w:rsidRPr="003B53E8">
        <w:rPr>
          <w:b/>
          <w:bCs/>
          <w:color w:val="000000"/>
          <w:u w:color="000000"/>
          <w:lang w:val="pl-PL" w:eastAsia="pl-PL"/>
        </w:rPr>
        <w:t xml:space="preserve">ć </w:t>
      </w:r>
      <w:r w:rsidRPr="003B53E8">
        <w:rPr>
          <w:rFonts w:eastAsia="Times New Roman"/>
          <w:b/>
          <w:bCs/>
          <w:color w:val="000000"/>
          <w:u w:color="000000"/>
          <w:lang w:val="pl-PL" w:eastAsia="pl-PL"/>
        </w:rPr>
        <w:t>zmianie w trakcie obowi</w:t>
      </w:r>
      <w:r w:rsidRPr="003B53E8">
        <w:rPr>
          <w:b/>
          <w:bCs/>
          <w:color w:val="000000"/>
          <w:u w:color="000000"/>
          <w:lang w:val="pl-PL" w:eastAsia="pl-PL"/>
        </w:rPr>
        <w:t>ą</w:t>
      </w:r>
      <w:r w:rsidRPr="003B53E8">
        <w:rPr>
          <w:rFonts w:eastAsia="Times New Roman"/>
          <w:b/>
          <w:bCs/>
          <w:color w:val="000000"/>
          <w:u w:color="000000"/>
          <w:lang w:val="pl-PL" w:eastAsia="pl-PL"/>
        </w:rPr>
        <w:t>zywania umowy w zale</w:t>
      </w:r>
      <w:r w:rsidRPr="003B53E8">
        <w:rPr>
          <w:b/>
          <w:bCs/>
          <w:color w:val="000000"/>
          <w:u w:color="000000"/>
          <w:lang w:val="pl-PL" w:eastAsia="pl-PL"/>
        </w:rPr>
        <w:t>ż</w:t>
      </w:r>
      <w:r w:rsidRPr="003B53E8">
        <w:rPr>
          <w:rFonts w:eastAsia="Times New Roman"/>
          <w:b/>
          <w:bCs/>
          <w:color w:val="000000"/>
          <w:u w:color="000000"/>
          <w:lang w:val="pl-PL" w:eastAsia="pl-PL"/>
        </w:rPr>
        <w:t>no</w:t>
      </w:r>
      <w:r w:rsidRPr="003B53E8">
        <w:rPr>
          <w:b/>
          <w:bCs/>
          <w:color w:val="000000"/>
          <w:u w:color="000000"/>
          <w:lang w:val="pl-PL" w:eastAsia="pl-PL"/>
        </w:rPr>
        <w:t>ś</w:t>
      </w:r>
      <w:r w:rsidRPr="003B53E8">
        <w:rPr>
          <w:rFonts w:eastAsia="Times New Roman"/>
          <w:b/>
          <w:bCs/>
          <w:color w:val="000000"/>
          <w:u w:color="000000"/>
          <w:lang w:val="pl-PL" w:eastAsia="pl-PL"/>
        </w:rPr>
        <w:t>ci od ilo</w:t>
      </w:r>
      <w:r w:rsidRPr="003B53E8">
        <w:rPr>
          <w:b/>
          <w:bCs/>
          <w:color w:val="000000"/>
          <w:u w:color="000000"/>
          <w:lang w:val="pl-PL" w:eastAsia="pl-PL"/>
        </w:rPr>
        <w:t>ś</w:t>
      </w:r>
      <w:r w:rsidRPr="003B53E8">
        <w:rPr>
          <w:rFonts w:eastAsia="Times New Roman"/>
          <w:b/>
          <w:bCs/>
          <w:color w:val="000000"/>
          <w:u w:color="000000"/>
          <w:lang w:val="pl-PL" w:eastAsia="pl-PL"/>
        </w:rPr>
        <w:t>ci hospitalizowanych pacjent</w:t>
      </w:r>
      <w:r w:rsidRPr="003B53E8">
        <w:rPr>
          <w:b/>
          <w:bCs/>
          <w:color w:val="000000"/>
          <w:u w:color="000000"/>
          <w:lang w:val="pl-PL" w:eastAsia="pl-PL"/>
        </w:rPr>
        <w:t>ó</w:t>
      </w:r>
      <w:r w:rsidRPr="003B53E8">
        <w:rPr>
          <w:rFonts w:eastAsia="Times New Roman"/>
          <w:b/>
          <w:bCs/>
          <w:color w:val="000000"/>
          <w:u w:color="000000"/>
          <w:lang w:val="pl-PL" w:eastAsia="pl-PL"/>
        </w:rPr>
        <w:t>w, zmian organizacyjnych u Zamawia</w:t>
      </w:r>
      <w:r>
        <w:rPr>
          <w:rFonts w:eastAsia="Times New Roman"/>
          <w:b/>
          <w:bCs/>
          <w:color w:val="000000"/>
          <w:u w:color="000000"/>
          <w:lang w:val="pl-PL" w:eastAsia="pl-PL"/>
        </w:rPr>
        <w:t>jącego.</w:t>
      </w:r>
      <w:r w:rsidRPr="003B53E8">
        <w:rPr>
          <w:rFonts w:eastAsia="Times New Roman"/>
          <w:b/>
          <w:bCs/>
          <w:color w:val="000000"/>
          <w:u w:color="000000"/>
          <w:lang w:val="pl-PL" w:eastAsia="pl-PL"/>
        </w:rPr>
        <w:t xml:space="preserve"> </w:t>
      </w:r>
    </w:p>
    <w:p w:rsidR="001B14ED" w:rsidRDefault="001B14ED" w:rsidP="001B14ED">
      <w:pPr>
        <w:pBdr>
          <w:top w:val="none" w:sz="0" w:space="0" w:color="auto"/>
          <w:left w:val="none" w:sz="0" w:space="0" w:color="auto"/>
          <w:bottom w:val="none" w:sz="0" w:space="0" w:color="auto"/>
          <w:right w:val="none" w:sz="0" w:space="0" w:color="auto"/>
          <w:bar w:val="none" w:sz="0" w:color="auto"/>
        </w:pBdr>
        <w:rPr>
          <w:rFonts w:hAnsi="Arial Unicode MS"/>
          <w:b/>
          <w:bCs/>
          <w:color w:val="000000"/>
          <w:u w:color="000000"/>
          <w:lang w:val="pl-PL" w:eastAsia="pl-PL"/>
        </w:rPr>
      </w:pPr>
    </w:p>
    <w:p w:rsidR="001B14ED" w:rsidRDefault="001B14ED" w:rsidP="001B14ED">
      <w:pPr>
        <w:pBdr>
          <w:top w:val="none" w:sz="0" w:space="0" w:color="auto"/>
          <w:left w:val="none" w:sz="0" w:space="0" w:color="auto"/>
          <w:bottom w:val="none" w:sz="0" w:space="0" w:color="auto"/>
          <w:right w:val="none" w:sz="0" w:space="0" w:color="auto"/>
          <w:bar w:val="none" w:sz="0" w:color="auto"/>
        </w:pBdr>
        <w:rPr>
          <w:rFonts w:hAnsi="Arial Unicode MS"/>
          <w:b/>
          <w:bCs/>
          <w:color w:val="000000"/>
          <w:u w:color="000000"/>
          <w:lang w:val="pl-PL" w:eastAsia="pl-PL"/>
        </w:rPr>
      </w:pPr>
    </w:p>
    <w:p w:rsidR="00437E42" w:rsidRDefault="00437E42" w:rsidP="001B14ED">
      <w:pPr>
        <w:pBdr>
          <w:top w:val="none" w:sz="0" w:space="0" w:color="auto"/>
          <w:left w:val="none" w:sz="0" w:space="0" w:color="auto"/>
          <w:bottom w:val="none" w:sz="0" w:space="0" w:color="auto"/>
          <w:right w:val="none" w:sz="0" w:space="0" w:color="auto"/>
          <w:bar w:val="none" w:sz="0" w:color="auto"/>
        </w:pBdr>
        <w:rPr>
          <w:rFonts w:hAnsi="Arial Unicode MS"/>
          <w:b/>
          <w:bCs/>
          <w:color w:val="000000"/>
          <w:u w:color="000000"/>
          <w:lang w:val="pl-PL" w:eastAsia="pl-PL"/>
        </w:rPr>
      </w:pPr>
    </w:p>
    <w:p w:rsidR="00437E42" w:rsidRDefault="00437E42" w:rsidP="001B14ED">
      <w:pPr>
        <w:pBdr>
          <w:top w:val="none" w:sz="0" w:space="0" w:color="auto"/>
          <w:left w:val="none" w:sz="0" w:space="0" w:color="auto"/>
          <w:bottom w:val="none" w:sz="0" w:space="0" w:color="auto"/>
          <w:right w:val="none" w:sz="0" w:space="0" w:color="auto"/>
          <w:bar w:val="none" w:sz="0" w:color="auto"/>
        </w:pBdr>
        <w:rPr>
          <w:rFonts w:hAnsi="Arial Unicode MS"/>
          <w:b/>
          <w:bCs/>
          <w:color w:val="000000"/>
          <w:u w:color="000000"/>
          <w:lang w:val="pl-PL" w:eastAsia="pl-PL"/>
        </w:rPr>
      </w:pPr>
    </w:p>
    <w:p w:rsidR="00437E42" w:rsidRDefault="00437E42" w:rsidP="001B14ED">
      <w:pPr>
        <w:pBdr>
          <w:top w:val="none" w:sz="0" w:space="0" w:color="auto"/>
          <w:left w:val="none" w:sz="0" w:space="0" w:color="auto"/>
          <w:bottom w:val="none" w:sz="0" w:space="0" w:color="auto"/>
          <w:right w:val="none" w:sz="0" w:space="0" w:color="auto"/>
          <w:bar w:val="none" w:sz="0" w:color="auto"/>
        </w:pBdr>
        <w:rPr>
          <w:rFonts w:hAnsi="Arial Unicode MS"/>
          <w:b/>
          <w:bCs/>
          <w:color w:val="000000"/>
          <w:u w:color="000000"/>
          <w:lang w:val="pl-PL" w:eastAsia="pl-PL"/>
        </w:rPr>
      </w:pPr>
    </w:p>
    <w:p w:rsidR="00437E42" w:rsidRDefault="00437E42" w:rsidP="001B14ED">
      <w:pPr>
        <w:pBdr>
          <w:top w:val="none" w:sz="0" w:space="0" w:color="auto"/>
          <w:left w:val="none" w:sz="0" w:space="0" w:color="auto"/>
          <w:bottom w:val="none" w:sz="0" w:space="0" w:color="auto"/>
          <w:right w:val="none" w:sz="0" w:space="0" w:color="auto"/>
          <w:bar w:val="none" w:sz="0" w:color="auto"/>
        </w:pBdr>
        <w:rPr>
          <w:rFonts w:hAnsi="Arial Unicode MS"/>
          <w:b/>
          <w:bCs/>
          <w:color w:val="000000"/>
          <w:u w:color="000000"/>
          <w:lang w:val="pl-PL" w:eastAsia="pl-PL"/>
        </w:rPr>
      </w:pPr>
    </w:p>
    <w:p w:rsidR="001B14ED" w:rsidRDefault="001B14ED" w:rsidP="001B14ED">
      <w:pPr>
        <w:pBdr>
          <w:top w:val="none" w:sz="0" w:space="0" w:color="auto"/>
          <w:left w:val="none" w:sz="0" w:space="0" w:color="auto"/>
          <w:bottom w:val="none" w:sz="0" w:space="0" w:color="auto"/>
          <w:right w:val="none" w:sz="0" w:space="0" w:color="auto"/>
          <w:bar w:val="none" w:sz="0" w:color="auto"/>
        </w:pBdr>
        <w:rPr>
          <w:rFonts w:hAnsi="Arial Unicode MS"/>
          <w:b/>
          <w:bCs/>
          <w:color w:val="000000"/>
          <w:u w:color="000000"/>
          <w:lang w:val="pl-PL" w:eastAsia="pl-PL"/>
        </w:rPr>
      </w:pPr>
      <w:r>
        <w:rPr>
          <w:rFonts w:hAnsi="Arial Unicode MS"/>
          <w:b/>
          <w:bCs/>
          <w:color w:val="000000"/>
          <w:u w:color="000000"/>
          <w:lang w:val="pl-PL" w:eastAsia="pl-PL"/>
        </w:rPr>
        <w:t>WYKONAWCA                                                                                                        ZAMAWIAJ</w:t>
      </w:r>
      <w:r>
        <w:rPr>
          <w:rFonts w:hAnsi="Arial Unicode MS"/>
          <w:b/>
          <w:bCs/>
          <w:color w:val="000000"/>
          <w:u w:color="000000"/>
          <w:lang w:val="pl-PL" w:eastAsia="pl-PL"/>
        </w:rPr>
        <w:t>Ą</w:t>
      </w:r>
      <w:r>
        <w:rPr>
          <w:rFonts w:hAnsi="Arial Unicode MS"/>
          <w:b/>
          <w:bCs/>
          <w:color w:val="000000"/>
          <w:u w:color="000000"/>
          <w:lang w:val="pl-PL" w:eastAsia="pl-PL"/>
        </w:rPr>
        <w:t>CY</w:t>
      </w:r>
    </w:p>
    <w:p w:rsidR="001B14ED" w:rsidRDefault="001B14ED" w:rsidP="001B14ED">
      <w:pPr>
        <w:pBdr>
          <w:top w:val="none" w:sz="0" w:space="0" w:color="auto"/>
          <w:left w:val="none" w:sz="0" w:space="0" w:color="auto"/>
          <w:bottom w:val="none" w:sz="0" w:space="0" w:color="auto"/>
          <w:right w:val="none" w:sz="0" w:space="0" w:color="auto"/>
          <w:bar w:val="none" w:sz="0" w:color="auto"/>
        </w:pBdr>
        <w:rPr>
          <w:rFonts w:hAnsi="Arial Unicode MS"/>
          <w:b/>
          <w:bCs/>
          <w:color w:val="000000"/>
          <w:u w:color="000000"/>
          <w:lang w:val="pl-PL" w:eastAsia="pl-PL"/>
        </w:rPr>
      </w:pPr>
    </w:p>
    <w:p w:rsidR="001B14ED" w:rsidRDefault="001B14ED"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p>
    <w:p w:rsidR="001B14ED" w:rsidRDefault="001B14ED"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p>
    <w:p w:rsidR="001B14ED" w:rsidRDefault="001B14ED"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p>
    <w:p w:rsidR="00E23DF6" w:rsidRDefault="00E23DF6"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p>
    <w:p w:rsidR="0031547C" w:rsidRDefault="0031547C"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p>
    <w:p w:rsidR="0031547C" w:rsidRDefault="0031547C"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p>
    <w:p w:rsidR="0031547C" w:rsidRDefault="0031547C"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p>
    <w:p w:rsidR="0031547C" w:rsidRDefault="0031547C"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p>
    <w:p w:rsidR="0031547C" w:rsidRDefault="0031547C"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p>
    <w:p w:rsidR="0031547C" w:rsidRDefault="0031547C"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p>
    <w:p w:rsidR="0031547C" w:rsidRDefault="0031547C"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p>
    <w:p w:rsidR="009753C7" w:rsidRDefault="009753C7" w:rsidP="001B14ED">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p>
    <w:p w:rsidR="001B14ED" w:rsidRPr="00BE227F" w:rsidRDefault="001B14ED" w:rsidP="00BE227F">
      <w:pPr>
        <w:pStyle w:val="Tekstpodstawowy3"/>
        <w:pBdr>
          <w:top w:val="none" w:sz="0" w:space="0" w:color="auto"/>
          <w:left w:val="none" w:sz="0" w:space="0" w:color="auto"/>
          <w:bottom w:val="none" w:sz="0" w:space="0" w:color="auto"/>
          <w:right w:val="none" w:sz="0" w:space="0" w:color="auto"/>
          <w:bar w:val="none" w:sz="0" w:color="auto"/>
        </w:pBdr>
        <w:jc w:val="left"/>
        <w:rPr>
          <w:rFonts w:hAnsi="Times New Roman"/>
          <w:b/>
          <w:bCs/>
          <w:color w:val="auto"/>
        </w:rPr>
      </w:pPr>
      <w:r w:rsidRPr="001B14ED">
        <w:rPr>
          <w:rFonts w:hAnsi="Times New Roman"/>
          <w:b/>
          <w:bCs/>
          <w:color w:val="auto"/>
        </w:rPr>
        <w:lastRenderedPageBreak/>
        <w:t>Załącznik Nr 2 do Umowy</w:t>
      </w:r>
    </w:p>
    <w:p w:rsidR="001B14ED" w:rsidRPr="00937407" w:rsidRDefault="001B14ED" w:rsidP="00BE227F">
      <w:pPr>
        <w:pStyle w:val="Tekstpodstawowy3"/>
        <w:pBdr>
          <w:top w:val="none" w:sz="0" w:space="0" w:color="auto"/>
          <w:left w:val="none" w:sz="0" w:space="0" w:color="auto"/>
          <w:bottom w:val="none" w:sz="0" w:space="0" w:color="auto"/>
          <w:right w:val="none" w:sz="0" w:space="0" w:color="auto"/>
          <w:bar w:val="none" w:sz="0" w:color="auto"/>
        </w:pBdr>
        <w:jc w:val="center"/>
        <w:rPr>
          <w:rFonts w:hAnsi="Times New Roman"/>
          <w:b/>
          <w:bCs/>
          <w:color w:val="auto"/>
          <w:u w:val="single"/>
        </w:rPr>
      </w:pPr>
      <w:r>
        <w:rPr>
          <w:rFonts w:hAnsi="Times New Roman"/>
          <w:b/>
          <w:bCs/>
          <w:color w:val="auto"/>
          <w:u w:val="single"/>
        </w:rPr>
        <w:t xml:space="preserve">Warunki </w:t>
      </w:r>
      <w:r w:rsidRPr="00937407">
        <w:rPr>
          <w:rFonts w:hAnsi="Times New Roman"/>
          <w:b/>
          <w:bCs/>
          <w:color w:val="auto"/>
          <w:u w:val="single"/>
        </w:rPr>
        <w:t>realizacji zamówienia</w:t>
      </w:r>
    </w:p>
    <w:p w:rsidR="00C93427" w:rsidRPr="00CD7D4A" w:rsidRDefault="00C93427" w:rsidP="00C93427">
      <w:pPr>
        <w:pStyle w:val="Akapitzlist"/>
        <w:spacing w:after="0" w:line="240" w:lineRule="auto"/>
        <w:ind w:left="0"/>
        <w:jc w:val="both"/>
        <w:rPr>
          <w:rFonts w:ascii="Times New Roman" w:hAnsi="Times New Roman"/>
          <w:sz w:val="24"/>
          <w:szCs w:val="24"/>
        </w:rPr>
      </w:pPr>
      <w:r w:rsidRPr="00CD7D4A">
        <w:rPr>
          <w:rFonts w:ascii="Times New Roman" w:hAnsi="Times New Roman"/>
          <w:sz w:val="24"/>
          <w:szCs w:val="24"/>
        </w:rPr>
        <w:t>1.Wszystkie diety należy planować na 3 posiłki, za wyjątkiem:</w:t>
      </w:r>
    </w:p>
    <w:p w:rsidR="00C93427" w:rsidRPr="00CD7D4A" w:rsidRDefault="00C93427" w:rsidP="00663605">
      <w:pPr>
        <w:pStyle w:val="Akapitzlist"/>
        <w:numPr>
          <w:ilvl w:val="0"/>
          <w:numId w:val="84"/>
        </w:numPr>
        <w:spacing w:after="0" w:line="240" w:lineRule="auto"/>
        <w:jc w:val="both"/>
        <w:rPr>
          <w:rFonts w:ascii="Times New Roman" w:hAnsi="Times New Roman"/>
          <w:sz w:val="24"/>
          <w:szCs w:val="24"/>
        </w:rPr>
      </w:pPr>
      <w:r w:rsidRPr="00CD7D4A">
        <w:rPr>
          <w:rFonts w:ascii="Times New Roman" w:hAnsi="Times New Roman"/>
          <w:sz w:val="24"/>
          <w:szCs w:val="24"/>
        </w:rPr>
        <w:t xml:space="preserve">diety dla pacjentek Oddziału Położniczego, gdzie stosuje się dietę łatwo strawną, oraz diety z ograniczeniem łatwo przyswajalnych węglowodanów stosowanej przy cukrzycy, gdzie planuje się 4 posiłki, czyli dodatkowo II śniadanie dostarczane w następujący sposób: ze śniadaniem będzie dostarczane II śniadanie, </w:t>
      </w:r>
    </w:p>
    <w:p w:rsidR="00C93427" w:rsidRPr="00CD7D4A" w:rsidRDefault="00C93427" w:rsidP="00663605">
      <w:pPr>
        <w:pStyle w:val="Akapitzlist"/>
        <w:numPr>
          <w:ilvl w:val="0"/>
          <w:numId w:val="84"/>
        </w:numPr>
        <w:spacing w:after="0" w:line="240" w:lineRule="auto"/>
        <w:jc w:val="both"/>
        <w:rPr>
          <w:rFonts w:ascii="Times New Roman" w:hAnsi="Times New Roman"/>
          <w:sz w:val="24"/>
          <w:szCs w:val="24"/>
        </w:rPr>
      </w:pPr>
      <w:r w:rsidRPr="00CD7D4A">
        <w:rPr>
          <w:rFonts w:ascii="Times New Roman" w:hAnsi="Times New Roman"/>
          <w:sz w:val="24"/>
          <w:szCs w:val="24"/>
        </w:rPr>
        <w:t>diety płynnej wysokobiałkowej, gdzie planuje się 5 posiłków czyli dodatkowo II śniadanie i podwieczorek dostarczane w następujący sposób: ze śniadaniem będzie dostarczane II śniadanie, z obiadem będzie dostarczony podwieczorek</w:t>
      </w:r>
    </w:p>
    <w:p w:rsidR="00C93427" w:rsidRPr="00CD7D4A" w:rsidRDefault="00C93427" w:rsidP="00C93427">
      <w:pPr>
        <w:pStyle w:val="Akapitzlist"/>
        <w:spacing w:after="0" w:line="240" w:lineRule="auto"/>
        <w:ind w:left="0"/>
        <w:jc w:val="both"/>
        <w:rPr>
          <w:rFonts w:ascii="Times New Roman" w:hAnsi="Times New Roman"/>
          <w:sz w:val="24"/>
          <w:szCs w:val="24"/>
        </w:rPr>
      </w:pPr>
      <w:r w:rsidRPr="00CD7D4A">
        <w:rPr>
          <w:rFonts w:ascii="Times New Roman" w:hAnsi="Times New Roman"/>
          <w:sz w:val="24"/>
          <w:szCs w:val="24"/>
        </w:rPr>
        <w:t>2. Zamawiający wymaga planowania:</w:t>
      </w:r>
    </w:p>
    <w:p w:rsidR="00C93427" w:rsidRPr="00BE227F" w:rsidRDefault="00C93427" w:rsidP="00BE227F">
      <w:pPr>
        <w:pStyle w:val="Akapitzlist"/>
        <w:numPr>
          <w:ilvl w:val="0"/>
          <w:numId w:val="59"/>
        </w:numPr>
        <w:spacing w:after="0" w:line="240" w:lineRule="auto"/>
        <w:jc w:val="both"/>
        <w:rPr>
          <w:rFonts w:ascii="Times New Roman" w:hAnsi="Times New Roman"/>
          <w:b/>
          <w:strike/>
          <w:sz w:val="24"/>
          <w:szCs w:val="24"/>
        </w:rPr>
      </w:pPr>
      <w:r w:rsidRPr="00CD7D4A">
        <w:rPr>
          <w:rFonts w:ascii="Times New Roman" w:hAnsi="Times New Roman"/>
          <w:sz w:val="24"/>
          <w:szCs w:val="24"/>
        </w:rPr>
        <w:t xml:space="preserve">zupy mlecznej codziennie dla każdej diety na śniadanie, za wyjątkiem </w:t>
      </w:r>
      <w:r w:rsidRPr="00CD7D4A">
        <w:rPr>
          <w:rFonts w:ascii="Times New Roman" w:hAnsi="Times New Roman"/>
          <w:sz w:val="24"/>
          <w:szCs w:val="24"/>
          <w:u w:val="single"/>
        </w:rPr>
        <w:t>diety z ograniczeniem łatwo przyswajalnych węglowodanów</w:t>
      </w:r>
      <w:r w:rsidRPr="00CD7D4A">
        <w:rPr>
          <w:rFonts w:ascii="Times New Roman" w:hAnsi="Times New Roman"/>
          <w:sz w:val="24"/>
          <w:szCs w:val="24"/>
        </w:rPr>
        <w:t xml:space="preserve"> i diet dla pacjentów Oddz. Geriatrycznego. </w:t>
      </w:r>
      <w:r w:rsidR="00BE227F" w:rsidRPr="00BE227F">
        <w:rPr>
          <w:rFonts w:ascii="Times New Roman" w:hAnsi="Times New Roman"/>
          <w:sz w:val="24"/>
          <w:szCs w:val="24"/>
        </w:rPr>
        <w:t>Zamiast zupy mlecznej dla diety z ograniczeniem łatwo przyswajalnych węglowodanów stosuje jogurt naturalny (150 g) lub kefir (150 g) oraz dodatkową porcję wędliny (30 g)</w:t>
      </w:r>
      <w:r w:rsidR="00F01325">
        <w:rPr>
          <w:rFonts w:ascii="Times New Roman" w:hAnsi="Times New Roman"/>
          <w:sz w:val="24"/>
          <w:szCs w:val="24"/>
        </w:rPr>
        <w:t xml:space="preserve"> lub </w:t>
      </w:r>
      <w:r w:rsidR="00BE227F" w:rsidRPr="00BE227F">
        <w:rPr>
          <w:rFonts w:ascii="Times New Roman" w:hAnsi="Times New Roman"/>
          <w:sz w:val="24"/>
          <w:szCs w:val="24"/>
        </w:rPr>
        <w:t>sera białego (30 g)</w:t>
      </w:r>
      <w:r w:rsidR="00F01325">
        <w:rPr>
          <w:rFonts w:ascii="Times New Roman" w:hAnsi="Times New Roman"/>
          <w:sz w:val="24"/>
          <w:szCs w:val="24"/>
        </w:rPr>
        <w:t xml:space="preserve"> lub </w:t>
      </w:r>
      <w:r w:rsidR="00BE227F" w:rsidRPr="00BE227F">
        <w:rPr>
          <w:rFonts w:ascii="Times New Roman" w:hAnsi="Times New Roman"/>
          <w:sz w:val="24"/>
          <w:szCs w:val="24"/>
        </w:rPr>
        <w:t xml:space="preserve">sera żółtego (20 g) lub jaja </w:t>
      </w:r>
      <w:r w:rsidR="00F01325">
        <w:rPr>
          <w:rFonts w:ascii="Times New Roman" w:hAnsi="Times New Roman"/>
          <w:sz w:val="24"/>
          <w:szCs w:val="24"/>
        </w:rPr>
        <w:t xml:space="preserve">     </w:t>
      </w:r>
      <w:r w:rsidR="00BE227F" w:rsidRPr="00BE227F">
        <w:rPr>
          <w:rFonts w:ascii="Times New Roman" w:hAnsi="Times New Roman"/>
          <w:sz w:val="24"/>
          <w:szCs w:val="24"/>
        </w:rPr>
        <w:t>(1 sztuka). Zamiast zupy mlecznej dla diet pacjentów Oddz. Geriatrycznego stosuje się jogurt naturalny/owocowy (150 g) lub kefir (150 g) oraz dodatkową porcję wędliny (30 g)</w:t>
      </w:r>
      <w:r w:rsidR="00F01325">
        <w:rPr>
          <w:rFonts w:ascii="Times New Roman" w:hAnsi="Times New Roman"/>
          <w:sz w:val="24"/>
          <w:szCs w:val="24"/>
        </w:rPr>
        <w:t xml:space="preserve"> lub </w:t>
      </w:r>
      <w:r w:rsidR="00BE227F" w:rsidRPr="00BE227F">
        <w:rPr>
          <w:rFonts w:ascii="Times New Roman" w:hAnsi="Times New Roman"/>
          <w:sz w:val="24"/>
          <w:szCs w:val="24"/>
        </w:rPr>
        <w:t>sera białego (30 g)</w:t>
      </w:r>
      <w:r w:rsidR="00F01325">
        <w:rPr>
          <w:rFonts w:ascii="Times New Roman" w:hAnsi="Times New Roman"/>
          <w:sz w:val="24"/>
          <w:szCs w:val="24"/>
        </w:rPr>
        <w:t xml:space="preserve"> lub </w:t>
      </w:r>
      <w:r w:rsidR="00BE227F" w:rsidRPr="00BE227F">
        <w:rPr>
          <w:rFonts w:ascii="Times New Roman" w:hAnsi="Times New Roman"/>
          <w:sz w:val="24"/>
          <w:szCs w:val="24"/>
        </w:rPr>
        <w:t>sera żółtego (20 g) lub jaja (1 sztuka). Dopuszcza się podanie serka homogenizowanego (150 g) bez dodatkowych porcji wędliny, sera lub jaja, przy czym nie częściej niż 1 raz w dekadzie.</w:t>
      </w:r>
    </w:p>
    <w:p w:rsidR="00C93427" w:rsidRPr="009753C7" w:rsidRDefault="00C93427" w:rsidP="00663605">
      <w:pPr>
        <w:numPr>
          <w:ilvl w:val="0"/>
          <w:numId w:val="59"/>
        </w:numPr>
        <w:pBdr>
          <w:top w:val="none" w:sz="0" w:space="0" w:color="auto"/>
          <w:left w:val="none" w:sz="0" w:space="0" w:color="auto"/>
          <w:bottom w:val="none" w:sz="0" w:space="0" w:color="auto"/>
          <w:right w:val="none" w:sz="0" w:space="0" w:color="auto"/>
          <w:bar w:val="none" w:sz="0" w:color="auto"/>
        </w:pBdr>
        <w:jc w:val="both"/>
        <w:rPr>
          <w:b/>
          <w:strike/>
          <w:lang w:val="pl-PL"/>
        </w:rPr>
      </w:pPr>
      <w:r w:rsidRPr="00CD7D4A">
        <w:rPr>
          <w:lang w:val="pl-PL"/>
        </w:rPr>
        <w:t xml:space="preserve">dodatków warzywnych, owocowych, owocowo-warzywnych do posiłków głównych (śniadanie, obiad, kolacja), przy czym asortyment powinien być różnorodny; część warzyw i owoców winna być podawana w postaci “surowej” („Zasady prawidłowego żywienia chorych w szpitalach”, 2011). Należy uwzględnić sezonowość warzyw i owoców  (mrożone warzywa i owoce dopuszcza się jedynie w okresie braku świeżych). </w:t>
      </w:r>
    </w:p>
    <w:p w:rsidR="00C93427" w:rsidRPr="00CD7D4A" w:rsidRDefault="00C93427" w:rsidP="00663605">
      <w:pPr>
        <w:numPr>
          <w:ilvl w:val="0"/>
          <w:numId w:val="59"/>
        </w:numPr>
        <w:pBdr>
          <w:top w:val="none" w:sz="0" w:space="0" w:color="auto"/>
          <w:left w:val="none" w:sz="0" w:space="0" w:color="auto"/>
          <w:bottom w:val="none" w:sz="0" w:space="0" w:color="auto"/>
          <w:right w:val="none" w:sz="0" w:space="0" w:color="auto"/>
          <w:bar w:val="none" w:sz="0" w:color="auto"/>
        </w:pBdr>
        <w:jc w:val="both"/>
        <w:rPr>
          <w:b/>
          <w:lang w:val="pl-PL"/>
        </w:rPr>
      </w:pPr>
      <w:r w:rsidRPr="00CD7D4A">
        <w:rPr>
          <w:lang w:val="pl-PL"/>
        </w:rPr>
        <w:t>mięsa nie mniej niż 7 razy w dekadzie</w:t>
      </w:r>
    </w:p>
    <w:p w:rsidR="00C93427" w:rsidRPr="00CD7D4A" w:rsidRDefault="00C93427" w:rsidP="00663605">
      <w:pPr>
        <w:numPr>
          <w:ilvl w:val="0"/>
          <w:numId w:val="59"/>
        </w:numPr>
        <w:pBdr>
          <w:top w:val="none" w:sz="0" w:space="0" w:color="auto"/>
          <w:left w:val="none" w:sz="0" w:space="0" w:color="auto"/>
          <w:bottom w:val="none" w:sz="0" w:space="0" w:color="auto"/>
          <w:right w:val="none" w:sz="0" w:space="0" w:color="auto"/>
          <w:bar w:val="none" w:sz="0" w:color="auto"/>
        </w:pBdr>
        <w:jc w:val="both"/>
        <w:rPr>
          <w:b/>
          <w:lang w:val="pl-PL"/>
        </w:rPr>
      </w:pPr>
      <w:r w:rsidRPr="00CD7D4A">
        <w:rPr>
          <w:lang w:val="pl-PL"/>
        </w:rPr>
        <w:t>ryba  (filet z dorsza) – 1 raz w tygodniu</w:t>
      </w:r>
    </w:p>
    <w:p w:rsidR="00C93427" w:rsidRPr="00CD7D4A" w:rsidRDefault="00C93427" w:rsidP="00663605">
      <w:pPr>
        <w:numPr>
          <w:ilvl w:val="0"/>
          <w:numId w:val="59"/>
        </w:numPr>
        <w:pBdr>
          <w:top w:val="none" w:sz="0" w:space="0" w:color="auto"/>
          <w:left w:val="none" w:sz="0" w:space="0" w:color="auto"/>
          <w:bottom w:val="none" w:sz="0" w:space="0" w:color="auto"/>
          <w:right w:val="none" w:sz="0" w:space="0" w:color="auto"/>
          <w:bar w:val="none" w:sz="0" w:color="auto"/>
        </w:pBdr>
        <w:jc w:val="both"/>
        <w:rPr>
          <w:b/>
          <w:lang w:val="pl-PL"/>
        </w:rPr>
      </w:pPr>
      <w:r w:rsidRPr="00CD7D4A">
        <w:rPr>
          <w:lang w:val="pl-PL"/>
        </w:rPr>
        <w:t>makaronu do obiadu nie częściej niż 1 raz w dekadzie</w:t>
      </w:r>
    </w:p>
    <w:p w:rsidR="00C93427" w:rsidRPr="00CD7D4A" w:rsidRDefault="00C93427" w:rsidP="00663605">
      <w:pPr>
        <w:numPr>
          <w:ilvl w:val="0"/>
          <w:numId w:val="59"/>
        </w:numPr>
        <w:pBdr>
          <w:top w:val="none" w:sz="0" w:space="0" w:color="auto"/>
          <w:left w:val="none" w:sz="0" w:space="0" w:color="auto"/>
          <w:bottom w:val="none" w:sz="0" w:space="0" w:color="auto"/>
          <w:right w:val="none" w:sz="0" w:space="0" w:color="auto"/>
          <w:bar w:val="none" w:sz="0" w:color="auto"/>
        </w:pBdr>
        <w:jc w:val="both"/>
        <w:rPr>
          <w:lang w:val="pl-PL"/>
        </w:rPr>
      </w:pPr>
      <w:r w:rsidRPr="00CD7D4A">
        <w:rPr>
          <w:lang w:val="pl-PL"/>
        </w:rPr>
        <w:t>mięsnych posiłków obiadowych w dni wyznaczone przez dietetyka KCO</w:t>
      </w:r>
    </w:p>
    <w:p w:rsidR="00C93427" w:rsidRPr="00CD7D4A" w:rsidRDefault="00C93427" w:rsidP="00663605">
      <w:pPr>
        <w:numPr>
          <w:ilvl w:val="0"/>
          <w:numId w:val="59"/>
        </w:numPr>
        <w:pBdr>
          <w:top w:val="none" w:sz="0" w:space="0" w:color="auto"/>
          <w:left w:val="none" w:sz="0" w:space="0" w:color="auto"/>
          <w:bottom w:val="none" w:sz="0" w:space="0" w:color="auto"/>
          <w:right w:val="none" w:sz="0" w:space="0" w:color="auto"/>
          <w:bar w:val="none" w:sz="0" w:color="auto"/>
        </w:pBdr>
        <w:jc w:val="both"/>
        <w:rPr>
          <w:lang w:val="pl-PL"/>
        </w:rPr>
      </w:pPr>
      <w:r w:rsidRPr="00CD7D4A">
        <w:rPr>
          <w:lang w:val="pl-PL"/>
        </w:rPr>
        <w:t>w okresie świątecznym dodatkowego urozmaicenia posiłków (np. dodatek chrzanu).</w:t>
      </w:r>
    </w:p>
    <w:p w:rsidR="00C93427" w:rsidRPr="00CD7D4A" w:rsidRDefault="00C93427" w:rsidP="00663605">
      <w:pPr>
        <w:numPr>
          <w:ilvl w:val="0"/>
          <w:numId w:val="59"/>
        </w:numPr>
        <w:pBdr>
          <w:top w:val="none" w:sz="0" w:space="0" w:color="auto"/>
          <w:left w:val="none" w:sz="0" w:space="0" w:color="auto"/>
          <w:bottom w:val="none" w:sz="0" w:space="0" w:color="auto"/>
          <w:right w:val="none" w:sz="0" w:space="0" w:color="auto"/>
          <w:bar w:val="none" w:sz="0" w:color="auto"/>
        </w:pBdr>
        <w:jc w:val="both"/>
        <w:rPr>
          <w:b/>
          <w:lang w:val="pl-PL"/>
        </w:rPr>
      </w:pPr>
      <w:r w:rsidRPr="00CD7D4A">
        <w:rPr>
          <w:lang w:val="pl-PL"/>
        </w:rPr>
        <w:t>ciepłej kolacji dla wszystkich diet – 2 razy w tygodniu</w:t>
      </w:r>
    </w:p>
    <w:p w:rsidR="00C93427" w:rsidRPr="00CD7D4A" w:rsidRDefault="00C93427" w:rsidP="00663605">
      <w:pPr>
        <w:numPr>
          <w:ilvl w:val="0"/>
          <w:numId w:val="59"/>
        </w:numPr>
        <w:pBdr>
          <w:top w:val="none" w:sz="0" w:space="0" w:color="auto"/>
          <w:left w:val="none" w:sz="0" w:space="0" w:color="auto"/>
          <w:bottom w:val="none" w:sz="0" w:space="0" w:color="auto"/>
          <w:right w:val="none" w:sz="0" w:space="0" w:color="auto"/>
          <w:bar w:val="none" w:sz="0" w:color="auto"/>
        </w:pBdr>
        <w:jc w:val="both"/>
        <w:rPr>
          <w:lang w:val="pl-PL"/>
        </w:rPr>
      </w:pPr>
      <w:r w:rsidRPr="00CD7D4A">
        <w:rPr>
          <w:lang w:val="pl-PL"/>
        </w:rPr>
        <w:t>masła extra o zawartości 82% tłuszczu we wszystkich dietach</w:t>
      </w:r>
    </w:p>
    <w:p w:rsidR="00C93427" w:rsidRPr="00CD7D4A" w:rsidRDefault="00C93427" w:rsidP="00C93427">
      <w:pPr>
        <w:pBdr>
          <w:top w:val="none" w:sz="0" w:space="0" w:color="auto"/>
          <w:left w:val="none" w:sz="0" w:space="0" w:color="auto"/>
          <w:bottom w:val="none" w:sz="0" w:space="0" w:color="auto"/>
          <w:right w:val="none" w:sz="0" w:space="0" w:color="auto"/>
          <w:bar w:val="none" w:sz="0" w:color="auto"/>
        </w:pBdr>
        <w:jc w:val="both"/>
        <w:rPr>
          <w:lang w:val="pl-PL"/>
        </w:rPr>
      </w:pPr>
      <w:r w:rsidRPr="00CD7D4A">
        <w:rPr>
          <w:lang w:val="pl-PL"/>
        </w:rPr>
        <w:t>3. Zamawiający wymaga dostarczania razem z dostawą śniadania:</w:t>
      </w:r>
    </w:p>
    <w:p w:rsidR="00C93427" w:rsidRPr="00CD7D4A" w:rsidRDefault="00C93427" w:rsidP="00663605">
      <w:pPr>
        <w:numPr>
          <w:ilvl w:val="0"/>
          <w:numId w:val="85"/>
        </w:numPr>
        <w:pBdr>
          <w:top w:val="none" w:sz="0" w:space="0" w:color="auto"/>
          <w:left w:val="none" w:sz="0" w:space="0" w:color="auto"/>
          <w:bottom w:val="none" w:sz="0" w:space="0" w:color="auto"/>
          <w:right w:val="none" w:sz="0" w:space="0" w:color="auto"/>
          <w:bar w:val="none" w:sz="0" w:color="auto"/>
        </w:pBdr>
        <w:jc w:val="both"/>
        <w:rPr>
          <w:lang w:val="pl-PL"/>
        </w:rPr>
      </w:pPr>
      <w:r w:rsidRPr="00CD7D4A">
        <w:rPr>
          <w:lang w:val="pl-PL"/>
        </w:rPr>
        <w:t>etykiet wędlin określających skład, w szczególności % mięsa (jeżeli w danym dniu wędlina jest planowana)</w:t>
      </w:r>
    </w:p>
    <w:p w:rsidR="00C93427" w:rsidRPr="00CD7D4A" w:rsidRDefault="00C93427" w:rsidP="00663605">
      <w:pPr>
        <w:numPr>
          <w:ilvl w:val="0"/>
          <w:numId w:val="85"/>
        </w:numPr>
        <w:pBdr>
          <w:top w:val="none" w:sz="0" w:space="0" w:color="auto"/>
          <w:left w:val="none" w:sz="0" w:space="0" w:color="auto"/>
          <w:bottom w:val="none" w:sz="0" w:space="0" w:color="auto"/>
          <w:right w:val="none" w:sz="0" w:space="0" w:color="auto"/>
          <w:bar w:val="none" w:sz="0" w:color="auto"/>
        </w:pBdr>
        <w:jc w:val="both"/>
        <w:rPr>
          <w:lang w:val="pl-PL"/>
        </w:rPr>
      </w:pPr>
      <w:r w:rsidRPr="00CD7D4A">
        <w:rPr>
          <w:lang w:val="pl-PL"/>
        </w:rPr>
        <w:t>całodziennego jadłospisu z wyszczególnionymi rodzajami diet dla każdego oddziału</w:t>
      </w:r>
    </w:p>
    <w:p w:rsidR="00C93427" w:rsidRPr="00BE227F" w:rsidRDefault="00C93427" w:rsidP="00C93427">
      <w:pPr>
        <w:numPr>
          <w:ilvl w:val="0"/>
          <w:numId w:val="85"/>
        </w:numPr>
        <w:pBdr>
          <w:top w:val="none" w:sz="0" w:space="0" w:color="auto"/>
          <w:left w:val="none" w:sz="0" w:space="0" w:color="auto"/>
          <w:bottom w:val="none" w:sz="0" w:space="0" w:color="auto"/>
          <w:right w:val="none" w:sz="0" w:space="0" w:color="auto"/>
          <w:bar w:val="none" w:sz="0" w:color="auto"/>
        </w:pBdr>
        <w:jc w:val="both"/>
        <w:rPr>
          <w:lang w:val="pl-PL"/>
        </w:rPr>
      </w:pPr>
      <w:r w:rsidRPr="00CD7D4A">
        <w:rPr>
          <w:lang w:val="pl-PL"/>
        </w:rPr>
        <w:t>codziennie w jadłospisach dla diety podstawowej i łatwo strawnej wartości odżywczych i kalorycznych, z wyszczególnieniem wszystkich składników potrawy, tzw. „</w:t>
      </w:r>
      <w:proofErr w:type="spellStart"/>
      <w:r w:rsidRPr="00CD7D4A">
        <w:rPr>
          <w:lang w:val="pl-PL"/>
        </w:rPr>
        <w:t>gramówką</w:t>
      </w:r>
      <w:proofErr w:type="spellEnd"/>
      <w:r w:rsidRPr="00CD7D4A">
        <w:rPr>
          <w:lang w:val="pl-PL"/>
        </w:rPr>
        <w:t>”.</w:t>
      </w:r>
    </w:p>
    <w:p w:rsidR="00C93427" w:rsidRPr="00CD7D4A" w:rsidRDefault="00C93427" w:rsidP="00C93427">
      <w:pPr>
        <w:pBdr>
          <w:top w:val="none" w:sz="0" w:space="0" w:color="auto"/>
          <w:left w:val="none" w:sz="0" w:space="0" w:color="auto"/>
          <w:bottom w:val="none" w:sz="0" w:space="0" w:color="auto"/>
          <w:right w:val="none" w:sz="0" w:space="0" w:color="auto"/>
          <w:bar w:val="none" w:sz="0" w:color="auto"/>
        </w:pBdr>
        <w:jc w:val="both"/>
        <w:rPr>
          <w:lang w:val="pl-PL"/>
        </w:rPr>
      </w:pPr>
      <w:r w:rsidRPr="00CD7D4A">
        <w:rPr>
          <w:lang w:val="pl-PL"/>
        </w:rPr>
        <w:t>4. Zamawiający nie wymaga planowania dodatkowej sałatki/surówki, jeśli w drugim daniu zawiera się dodatek jarzynowy.</w:t>
      </w:r>
    </w:p>
    <w:p w:rsidR="00C93427" w:rsidRPr="00CD7D4A" w:rsidRDefault="00C93427" w:rsidP="00C93427">
      <w:pPr>
        <w:pStyle w:val="msonormalcxspdrugie"/>
        <w:spacing w:before="0" w:beforeAutospacing="0" w:after="0" w:afterAutospacing="0"/>
        <w:jc w:val="both"/>
        <w:rPr>
          <w:b/>
        </w:rPr>
      </w:pPr>
      <w:r w:rsidRPr="00CD7D4A">
        <w:t xml:space="preserve">5.Zamawiający </w:t>
      </w:r>
      <w:r w:rsidRPr="00CD7D4A">
        <w:rPr>
          <w:b/>
        </w:rPr>
        <w:t>dopuszcza:</w:t>
      </w:r>
    </w:p>
    <w:p w:rsidR="00C93427" w:rsidRPr="00CD7D4A" w:rsidRDefault="00C93427" w:rsidP="00663605">
      <w:pPr>
        <w:pStyle w:val="msonormalcxspdrugie"/>
        <w:numPr>
          <w:ilvl w:val="0"/>
          <w:numId w:val="60"/>
        </w:numPr>
        <w:spacing w:before="0" w:beforeAutospacing="0" w:after="0" w:afterAutospacing="0"/>
        <w:jc w:val="both"/>
      </w:pPr>
      <w:r w:rsidRPr="00CD7D4A">
        <w:t xml:space="preserve">w diecie dla osób chorych na cukrzycę stosowanie surówek zgodnych z wymogami </w:t>
      </w:r>
      <w:r w:rsidRPr="00CD7D4A">
        <w:rPr>
          <w:u w:val="single"/>
        </w:rPr>
        <w:t>diety z ograniczeniem łatwo  przyswajalnych węglowodanów.</w:t>
      </w:r>
      <w:r w:rsidRPr="00CD7D4A">
        <w:t xml:space="preserve"> Zamawiający nie stosuje jedynie surówek dla pacjentów Oddz. Geriatrycznego. </w:t>
      </w:r>
    </w:p>
    <w:p w:rsidR="00C93427" w:rsidRPr="00CD7D4A" w:rsidRDefault="00C93427" w:rsidP="00C93427">
      <w:pPr>
        <w:pStyle w:val="msonormalcxspdrugie"/>
        <w:spacing w:before="0" w:beforeAutospacing="0" w:after="0" w:afterAutospacing="0"/>
        <w:jc w:val="both"/>
      </w:pPr>
      <w:r w:rsidRPr="00CD7D4A">
        <w:t xml:space="preserve">6.Zamawiający </w:t>
      </w:r>
      <w:r w:rsidRPr="00CD7D4A">
        <w:rPr>
          <w:b/>
        </w:rPr>
        <w:t>nie dopuszcza</w:t>
      </w:r>
      <w:r w:rsidRPr="00CD7D4A">
        <w:t>:</w:t>
      </w:r>
    </w:p>
    <w:p w:rsidR="00C93427" w:rsidRPr="00BE227F" w:rsidRDefault="00C93427" w:rsidP="00663605">
      <w:pPr>
        <w:pStyle w:val="msonormalcxspdrugie"/>
        <w:numPr>
          <w:ilvl w:val="0"/>
          <w:numId w:val="61"/>
        </w:numPr>
        <w:spacing w:before="0" w:beforeAutospacing="0" w:after="0" w:afterAutospacing="0"/>
        <w:jc w:val="both"/>
        <w:rPr>
          <w:sz w:val="22"/>
          <w:szCs w:val="22"/>
        </w:rPr>
      </w:pPr>
      <w:r w:rsidRPr="00BE227F">
        <w:rPr>
          <w:sz w:val="22"/>
          <w:szCs w:val="22"/>
        </w:rPr>
        <w:t xml:space="preserve">podawania podrobów, gulaszu, potrawek w żadnej diecie, </w:t>
      </w:r>
    </w:p>
    <w:p w:rsidR="00C93427" w:rsidRPr="00BE227F" w:rsidRDefault="00C93427" w:rsidP="00663605">
      <w:pPr>
        <w:pStyle w:val="msonormalcxspdrugie"/>
        <w:numPr>
          <w:ilvl w:val="0"/>
          <w:numId w:val="61"/>
        </w:numPr>
        <w:spacing w:before="0" w:beforeAutospacing="0" w:after="0" w:afterAutospacing="0"/>
        <w:jc w:val="both"/>
        <w:rPr>
          <w:sz w:val="22"/>
          <w:szCs w:val="22"/>
        </w:rPr>
      </w:pPr>
      <w:r w:rsidRPr="00BE227F">
        <w:rPr>
          <w:sz w:val="22"/>
          <w:szCs w:val="22"/>
        </w:rPr>
        <w:t>podawania: wędlin podrobowych (np. mielonek, parówek, metek, salcesonów), pasztetów w żadnej diecie,</w:t>
      </w:r>
    </w:p>
    <w:p w:rsidR="00C93427" w:rsidRPr="00BE227F" w:rsidRDefault="00C93427" w:rsidP="00663605">
      <w:pPr>
        <w:pStyle w:val="msonormalcxspdrugie"/>
        <w:numPr>
          <w:ilvl w:val="0"/>
          <w:numId w:val="61"/>
        </w:numPr>
        <w:spacing w:before="0" w:beforeAutospacing="0" w:after="0" w:afterAutospacing="0"/>
        <w:jc w:val="both"/>
        <w:rPr>
          <w:sz w:val="22"/>
          <w:szCs w:val="22"/>
        </w:rPr>
      </w:pPr>
      <w:r w:rsidRPr="00BE227F">
        <w:rPr>
          <w:sz w:val="22"/>
          <w:szCs w:val="22"/>
        </w:rPr>
        <w:t>podawania wędlin o zawartości mięsa poniżej 70%</w:t>
      </w:r>
    </w:p>
    <w:p w:rsidR="00C93427" w:rsidRPr="00BE227F" w:rsidRDefault="00C93427" w:rsidP="00663605">
      <w:pPr>
        <w:pStyle w:val="msonormalcxspdrugie"/>
        <w:numPr>
          <w:ilvl w:val="0"/>
          <w:numId w:val="61"/>
        </w:numPr>
        <w:spacing w:before="0" w:beforeAutospacing="0" w:after="0" w:afterAutospacing="0"/>
        <w:jc w:val="both"/>
        <w:rPr>
          <w:sz w:val="22"/>
          <w:szCs w:val="22"/>
        </w:rPr>
      </w:pPr>
      <w:r w:rsidRPr="00BE227F">
        <w:rPr>
          <w:sz w:val="22"/>
          <w:szCs w:val="22"/>
        </w:rPr>
        <w:t>podawania mięsa mielonego</w:t>
      </w:r>
    </w:p>
    <w:p w:rsidR="00C93427" w:rsidRPr="00BE227F" w:rsidRDefault="00C93427" w:rsidP="00663605">
      <w:pPr>
        <w:pStyle w:val="msonormalcxspdrugie"/>
        <w:numPr>
          <w:ilvl w:val="0"/>
          <w:numId w:val="61"/>
        </w:numPr>
        <w:spacing w:before="0" w:beforeAutospacing="0" w:after="0" w:afterAutospacing="0"/>
        <w:jc w:val="both"/>
        <w:rPr>
          <w:sz w:val="22"/>
          <w:szCs w:val="22"/>
        </w:rPr>
      </w:pPr>
      <w:r w:rsidRPr="00BE227F">
        <w:rPr>
          <w:sz w:val="22"/>
          <w:szCs w:val="22"/>
        </w:rPr>
        <w:t xml:space="preserve">produktów </w:t>
      </w:r>
      <w:proofErr w:type="spellStart"/>
      <w:r w:rsidRPr="00BE227F">
        <w:rPr>
          <w:sz w:val="22"/>
          <w:szCs w:val="22"/>
        </w:rPr>
        <w:t>seropodobnych</w:t>
      </w:r>
      <w:proofErr w:type="spellEnd"/>
    </w:p>
    <w:p w:rsidR="00C93427" w:rsidRDefault="00C93427" w:rsidP="00663605">
      <w:pPr>
        <w:pStyle w:val="msonormalcxspdrugie"/>
        <w:numPr>
          <w:ilvl w:val="0"/>
          <w:numId w:val="61"/>
        </w:numPr>
        <w:spacing w:before="0" w:beforeAutospacing="0" w:after="0" w:afterAutospacing="0"/>
        <w:jc w:val="both"/>
        <w:rPr>
          <w:sz w:val="22"/>
          <w:szCs w:val="22"/>
        </w:rPr>
      </w:pPr>
      <w:r w:rsidRPr="00BE227F">
        <w:rPr>
          <w:sz w:val="22"/>
          <w:szCs w:val="22"/>
        </w:rPr>
        <w:t>podawania miodu sztucznego</w:t>
      </w:r>
    </w:p>
    <w:p w:rsidR="00BE227F" w:rsidRPr="00BE227F" w:rsidRDefault="00BE227F" w:rsidP="00BE227F">
      <w:pPr>
        <w:pStyle w:val="msonormalcxspdrugie"/>
        <w:spacing w:before="0" w:beforeAutospacing="0" w:after="0" w:afterAutospacing="0"/>
        <w:jc w:val="both"/>
        <w:rPr>
          <w:sz w:val="22"/>
          <w:szCs w:val="22"/>
        </w:rPr>
      </w:pPr>
    </w:p>
    <w:p w:rsidR="00C93427" w:rsidRPr="00CD7D4A" w:rsidRDefault="00C93427" w:rsidP="00663605">
      <w:pPr>
        <w:pStyle w:val="msonormalcxspdrugie"/>
        <w:numPr>
          <w:ilvl w:val="0"/>
          <w:numId w:val="61"/>
        </w:numPr>
        <w:spacing w:before="0" w:beforeAutospacing="0" w:after="0" w:afterAutospacing="0"/>
        <w:jc w:val="both"/>
      </w:pPr>
      <w:r w:rsidRPr="00CD7D4A">
        <w:lastRenderedPageBreak/>
        <w:t>podawania dżemu i miodu nieporcjowanego ( luzem)</w:t>
      </w:r>
    </w:p>
    <w:p w:rsidR="00C93427" w:rsidRPr="00CD7D4A" w:rsidRDefault="00C93427" w:rsidP="00663605">
      <w:pPr>
        <w:pStyle w:val="msonormalcxspdrugie"/>
        <w:numPr>
          <w:ilvl w:val="0"/>
          <w:numId w:val="61"/>
        </w:numPr>
        <w:spacing w:before="0" w:beforeAutospacing="0" w:after="0" w:afterAutospacing="0"/>
        <w:jc w:val="both"/>
      </w:pPr>
      <w:r w:rsidRPr="00CD7D4A">
        <w:t>podawania innych ryb niż filet z dorsza</w:t>
      </w:r>
    </w:p>
    <w:p w:rsidR="00C93427" w:rsidRPr="009753C7" w:rsidRDefault="00C93427" w:rsidP="00663605">
      <w:pPr>
        <w:pStyle w:val="msonormalcxspdrugie"/>
        <w:numPr>
          <w:ilvl w:val="0"/>
          <w:numId w:val="61"/>
        </w:numPr>
        <w:spacing w:before="0" w:beforeAutospacing="0" w:after="0" w:afterAutospacing="0"/>
        <w:jc w:val="both"/>
        <w:rPr>
          <w:strike/>
        </w:rPr>
      </w:pPr>
      <w:r w:rsidRPr="00CD7D4A">
        <w:t xml:space="preserve">podawania zup: ryżowej, grysikowej, </w:t>
      </w:r>
      <w:r w:rsidRPr="00670144">
        <w:t>ziemniaczanej (za wyjątkiem diety AZS)</w:t>
      </w:r>
    </w:p>
    <w:p w:rsidR="00C93427" w:rsidRPr="00CD7D4A" w:rsidRDefault="00C93427" w:rsidP="00663605">
      <w:pPr>
        <w:pStyle w:val="msonormalcxspdrugie"/>
        <w:numPr>
          <w:ilvl w:val="0"/>
          <w:numId w:val="61"/>
        </w:numPr>
        <w:spacing w:before="0" w:beforeAutospacing="0" w:after="0" w:afterAutospacing="0"/>
        <w:jc w:val="both"/>
      </w:pPr>
      <w:r w:rsidRPr="00CD7D4A">
        <w:t>podawania niedojrzałych lub przejrzałych owoców</w:t>
      </w:r>
    </w:p>
    <w:p w:rsidR="00C93427" w:rsidRPr="00CD7D4A" w:rsidRDefault="00C93427" w:rsidP="00663605">
      <w:pPr>
        <w:pStyle w:val="msonormalcxspdrugie"/>
        <w:numPr>
          <w:ilvl w:val="0"/>
          <w:numId w:val="61"/>
        </w:numPr>
        <w:spacing w:before="0" w:beforeAutospacing="0" w:after="0" w:afterAutospacing="0"/>
        <w:jc w:val="both"/>
      </w:pPr>
      <w:r w:rsidRPr="00CD7D4A">
        <w:t>podawania owoców cytrusowych na oddziały onkologiczne</w:t>
      </w:r>
    </w:p>
    <w:p w:rsidR="00C93427" w:rsidRPr="00CD7D4A" w:rsidRDefault="00C93427" w:rsidP="00663605">
      <w:pPr>
        <w:pStyle w:val="msonormalcxspdrugie"/>
        <w:numPr>
          <w:ilvl w:val="0"/>
          <w:numId w:val="61"/>
        </w:numPr>
        <w:spacing w:before="0" w:beforeAutospacing="0" w:after="0" w:afterAutospacing="0"/>
        <w:jc w:val="both"/>
      </w:pPr>
      <w:r w:rsidRPr="00CD7D4A">
        <w:t>podawania słodyczy dla diabetyków</w:t>
      </w:r>
    </w:p>
    <w:p w:rsidR="00C93427" w:rsidRPr="00CD7D4A" w:rsidRDefault="00C93427" w:rsidP="00663605">
      <w:pPr>
        <w:pStyle w:val="msonormalcxspdrugie"/>
        <w:numPr>
          <w:ilvl w:val="0"/>
          <w:numId w:val="61"/>
        </w:numPr>
        <w:spacing w:before="0" w:beforeAutospacing="0" w:after="0" w:afterAutospacing="0"/>
        <w:jc w:val="both"/>
      </w:pPr>
      <w:r w:rsidRPr="00CD7D4A">
        <w:t>podawania herbaty innej niż ekspresowa w torebkach</w:t>
      </w:r>
    </w:p>
    <w:p w:rsidR="00C93427" w:rsidRPr="00CD7D4A" w:rsidRDefault="00C93427" w:rsidP="00663605">
      <w:pPr>
        <w:pStyle w:val="msonormalcxspdrugie"/>
        <w:numPr>
          <w:ilvl w:val="0"/>
          <w:numId w:val="61"/>
        </w:numPr>
        <w:spacing w:before="0" w:beforeAutospacing="0" w:after="0" w:afterAutospacing="0"/>
        <w:jc w:val="both"/>
      </w:pPr>
      <w:r w:rsidRPr="00CD7D4A">
        <w:t>podawania mrożonek za wyjątkiem okresu od listopada do kwietnia danego roku kalendarzowego</w:t>
      </w:r>
    </w:p>
    <w:p w:rsidR="00C93427" w:rsidRPr="00CD7D4A" w:rsidRDefault="00C93427" w:rsidP="00663605">
      <w:pPr>
        <w:pStyle w:val="msonormalcxspdrugie"/>
        <w:numPr>
          <w:ilvl w:val="0"/>
          <w:numId w:val="61"/>
        </w:numPr>
        <w:spacing w:before="0" w:beforeAutospacing="0" w:after="0" w:afterAutospacing="0"/>
        <w:jc w:val="both"/>
      </w:pPr>
      <w:r w:rsidRPr="00CD7D4A">
        <w:t>podawania jogurtu/kefiru w opakowaniach innych niż jednostkowe</w:t>
      </w:r>
    </w:p>
    <w:p w:rsidR="00C93427" w:rsidRDefault="00C93427" w:rsidP="00663605">
      <w:pPr>
        <w:pStyle w:val="msonormalcxspdrugie"/>
        <w:numPr>
          <w:ilvl w:val="0"/>
          <w:numId w:val="61"/>
        </w:numPr>
        <w:spacing w:before="0" w:beforeAutospacing="0" w:after="0" w:afterAutospacing="0"/>
        <w:jc w:val="both"/>
      </w:pPr>
      <w:r w:rsidRPr="00CD7D4A">
        <w:t>podawania soków w opakowaniach innych niż jednostkowe</w:t>
      </w:r>
    </w:p>
    <w:p w:rsidR="00276E0F" w:rsidRPr="00CD7D4A" w:rsidRDefault="00276E0F" w:rsidP="00663605">
      <w:pPr>
        <w:pStyle w:val="msonormalcxspdrugie"/>
        <w:numPr>
          <w:ilvl w:val="0"/>
          <w:numId w:val="61"/>
        </w:numPr>
        <w:spacing w:before="0" w:beforeAutospacing="0" w:after="0" w:afterAutospacing="0"/>
        <w:jc w:val="both"/>
      </w:pPr>
      <w:r>
        <w:t>stosowania proszku jajecznego</w:t>
      </w:r>
    </w:p>
    <w:p w:rsidR="00C93427" w:rsidRPr="00CD7D4A" w:rsidRDefault="00C93427" w:rsidP="00663605">
      <w:pPr>
        <w:pStyle w:val="msonormalcxspdrugie"/>
        <w:numPr>
          <w:ilvl w:val="0"/>
          <w:numId w:val="61"/>
        </w:numPr>
        <w:spacing w:before="0" w:beforeAutospacing="0" w:after="0" w:afterAutospacing="0"/>
        <w:jc w:val="both"/>
      </w:pPr>
      <w:r w:rsidRPr="00CD7D4A">
        <w:t>dostawy kolacji razem z obiadem</w:t>
      </w:r>
    </w:p>
    <w:p w:rsidR="00C93427" w:rsidRPr="00CD7D4A" w:rsidRDefault="00C93427" w:rsidP="00C93427">
      <w:pPr>
        <w:pStyle w:val="Akapitzlist"/>
        <w:spacing w:after="0" w:line="240" w:lineRule="auto"/>
        <w:ind w:left="0"/>
        <w:jc w:val="both"/>
        <w:rPr>
          <w:rFonts w:ascii="Times New Roman" w:hAnsi="Times New Roman"/>
          <w:b/>
          <w:sz w:val="24"/>
          <w:szCs w:val="24"/>
          <w:u w:val="single"/>
        </w:rPr>
      </w:pPr>
      <w:r w:rsidRPr="00CD7D4A">
        <w:rPr>
          <w:rFonts w:ascii="Times New Roman" w:hAnsi="Times New Roman"/>
          <w:b/>
          <w:sz w:val="24"/>
          <w:szCs w:val="24"/>
          <w:u w:val="single"/>
        </w:rPr>
        <w:t>Uwaga!</w:t>
      </w:r>
    </w:p>
    <w:p w:rsidR="00C93427" w:rsidRPr="00CD7D4A" w:rsidRDefault="00C93427" w:rsidP="00C93427">
      <w:pPr>
        <w:pStyle w:val="Akapitzlist"/>
        <w:spacing w:after="0" w:line="240" w:lineRule="auto"/>
        <w:ind w:left="0"/>
        <w:jc w:val="both"/>
        <w:rPr>
          <w:rFonts w:ascii="Times New Roman" w:hAnsi="Times New Roman"/>
          <w:sz w:val="24"/>
          <w:szCs w:val="24"/>
        </w:rPr>
      </w:pPr>
      <w:r w:rsidRPr="00CD7D4A">
        <w:rPr>
          <w:rFonts w:ascii="Times New Roman" w:hAnsi="Times New Roman"/>
          <w:sz w:val="24"/>
          <w:szCs w:val="24"/>
        </w:rPr>
        <w:t>1. W Oddziale Geriatrycznym stosuje się dietę podstawową modyfikowaną np. bez mleka z laktozą, bez kawy zbożowej, mięso jest zmielone, warzywa gotowane, owoce miękkie. Zamiast mleka z laktozą stosuje się kefir, jogurt naturalny lub mleko bez laktozy.</w:t>
      </w:r>
    </w:p>
    <w:p w:rsidR="00C93427" w:rsidRPr="00CD7D4A" w:rsidRDefault="00C93427" w:rsidP="00C93427">
      <w:pPr>
        <w:pStyle w:val="Akapitzlist"/>
        <w:spacing w:after="0" w:line="240" w:lineRule="auto"/>
        <w:ind w:left="0"/>
        <w:jc w:val="both"/>
        <w:rPr>
          <w:rFonts w:ascii="Times New Roman" w:hAnsi="Times New Roman"/>
          <w:sz w:val="24"/>
          <w:szCs w:val="24"/>
        </w:rPr>
      </w:pPr>
      <w:r w:rsidRPr="00CD7D4A">
        <w:rPr>
          <w:rFonts w:ascii="Times New Roman" w:hAnsi="Times New Roman"/>
          <w:sz w:val="24"/>
          <w:szCs w:val="24"/>
        </w:rPr>
        <w:t>2.Dieta bezsolna jest modyfikacją diety łatwo strawnej.</w:t>
      </w:r>
    </w:p>
    <w:p w:rsidR="00C93427" w:rsidRPr="00CD7D4A" w:rsidRDefault="00C93427" w:rsidP="00C93427">
      <w:pPr>
        <w:pStyle w:val="Akapitzlist"/>
        <w:spacing w:after="0" w:line="240" w:lineRule="auto"/>
        <w:ind w:left="0"/>
        <w:jc w:val="both"/>
        <w:rPr>
          <w:rFonts w:ascii="Times New Roman" w:hAnsi="Times New Roman"/>
          <w:sz w:val="24"/>
          <w:szCs w:val="24"/>
        </w:rPr>
      </w:pPr>
      <w:r w:rsidRPr="00CD7D4A">
        <w:rPr>
          <w:rFonts w:ascii="Times New Roman" w:hAnsi="Times New Roman"/>
          <w:sz w:val="24"/>
          <w:szCs w:val="24"/>
        </w:rPr>
        <w:t xml:space="preserve">3. Dieta </w:t>
      </w:r>
      <w:proofErr w:type="spellStart"/>
      <w:r w:rsidRPr="00CD7D4A">
        <w:rPr>
          <w:rFonts w:ascii="Times New Roman" w:hAnsi="Times New Roman"/>
          <w:sz w:val="24"/>
          <w:szCs w:val="24"/>
        </w:rPr>
        <w:t>bogatobiałkowa</w:t>
      </w:r>
      <w:proofErr w:type="spellEnd"/>
      <w:r w:rsidRPr="00CD7D4A">
        <w:rPr>
          <w:rFonts w:ascii="Times New Roman" w:hAnsi="Times New Roman"/>
          <w:sz w:val="24"/>
          <w:szCs w:val="24"/>
        </w:rPr>
        <w:t xml:space="preserve">, wysokoenergetyczna - 2600 kcal, łatwo strawna ma zastosowanie dla pacjentów  Oddziału Chorób Płuc, gdzie stosuje się 2 dodatki białkowe na śniadanie. </w:t>
      </w:r>
    </w:p>
    <w:p w:rsidR="00C93427" w:rsidRPr="00CD7D4A" w:rsidRDefault="00C93427" w:rsidP="00C93427">
      <w:pPr>
        <w:pStyle w:val="Akapitzlist"/>
        <w:spacing w:after="0" w:line="240" w:lineRule="auto"/>
        <w:ind w:left="0"/>
        <w:jc w:val="both"/>
        <w:rPr>
          <w:rFonts w:ascii="Times New Roman" w:hAnsi="Times New Roman"/>
          <w:sz w:val="24"/>
          <w:szCs w:val="24"/>
        </w:rPr>
      </w:pPr>
      <w:r w:rsidRPr="00CD7D4A">
        <w:rPr>
          <w:rFonts w:ascii="Times New Roman" w:hAnsi="Times New Roman"/>
          <w:sz w:val="24"/>
          <w:szCs w:val="24"/>
        </w:rPr>
        <w:t>4.Średnia wartość kaloryczna dla diet: dieta wysokobiałkowa płynna 2000 kcal, dieta dla pacjentów  Oddziału Chorób Płuc 2600 kcal, pozostałe diety 2200kcal.</w:t>
      </w:r>
    </w:p>
    <w:p w:rsidR="00C93427" w:rsidRPr="00CD7D4A" w:rsidRDefault="00C93427" w:rsidP="00C93427">
      <w:pPr>
        <w:pStyle w:val="Akapitzlist"/>
        <w:spacing w:after="0" w:line="240" w:lineRule="auto"/>
        <w:ind w:left="0"/>
        <w:jc w:val="both"/>
        <w:rPr>
          <w:rFonts w:ascii="Times New Roman" w:hAnsi="Times New Roman"/>
          <w:sz w:val="24"/>
          <w:szCs w:val="24"/>
          <w:highlight w:val="yellow"/>
        </w:rPr>
      </w:pPr>
    </w:p>
    <w:p w:rsidR="00C93427" w:rsidRPr="00CD7D4A" w:rsidRDefault="00C93427" w:rsidP="00C93427">
      <w:pPr>
        <w:pStyle w:val="Akapitzlist"/>
        <w:spacing w:after="0" w:line="240" w:lineRule="auto"/>
        <w:ind w:left="0"/>
        <w:jc w:val="both"/>
        <w:rPr>
          <w:rFonts w:ascii="Times New Roman" w:hAnsi="Times New Roman"/>
          <w:sz w:val="24"/>
          <w:szCs w:val="24"/>
        </w:rPr>
      </w:pPr>
      <w:r w:rsidRPr="00CD7D4A">
        <w:rPr>
          <w:rFonts w:ascii="Times New Roman" w:hAnsi="Times New Roman"/>
          <w:sz w:val="24"/>
          <w:szCs w:val="24"/>
        </w:rPr>
        <w:t xml:space="preserve">7. Minimalna gramatura poszczególnych składników posiłków dla pacjenta na dobę: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976"/>
      </w:tblGrid>
      <w:tr w:rsidR="00C93427" w:rsidRPr="00CD7D4A" w:rsidTr="00BC3A27">
        <w:tc>
          <w:tcPr>
            <w:tcW w:w="4503" w:type="dxa"/>
            <w:shd w:val="clear" w:color="auto" w:fill="auto"/>
          </w:tcPr>
          <w:p w:rsidR="00C93427" w:rsidRPr="00CD7D4A" w:rsidRDefault="00C93427" w:rsidP="00801030">
            <w:pPr>
              <w:pStyle w:val="Akapitzlist1"/>
              <w:spacing w:after="0" w:line="240" w:lineRule="auto"/>
              <w:ind w:left="0"/>
              <w:rPr>
                <w:rFonts w:ascii="Times New Roman" w:hAnsi="Times New Roman"/>
                <w:b/>
                <w:sz w:val="24"/>
                <w:szCs w:val="24"/>
              </w:rPr>
            </w:pPr>
            <w:r w:rsidRPr="00CD7D4A">
              <w:rPr>
                <w:rFonts w:ascii="Times New Roman" w:hAnsi="Times New Roman"/>
                <w:b/>
                <w:sz w:val="24"/>
                <w:szCs w:val="24"/>
              </w:rPr>
              <w:t>Grupa i rodzaj produktów</w:t>
            </w:r>
          </w:p>
        </w:tc>
        <w:tc>
          <w:tcPr>
            <w:tcW w:w="2976" w:type="dxa"/>
            <w:shd w:val="clear" w:color="auto" w:fill="auto"/>
          </w:tcPr>
          <w:p w:rsidR="00C93427" w:rsidRPr="00CD7D4A" w:rsidRDefault="00C93427" w:rsidP="00801030">
            <w:pPr>
              <w:pStyle w:val="Akapitzlist1"/>
              <w:spacing w:after="0" w:line="240" w:lineRule="auto"/>
              <w:ind w:left="0"/>
              <w:rPr>
                <w:rFonts w:ascii="Times New Roman" w:hAnsi="Times New Roman"/>
                <w:b/>
                <w:sz w:val="24"/>
                <w:szCs w:val="24"/>
              </w:rPr>
            </w:pPr>
            <w:r w:rsidRPr="00CD7D4A">
              <w:rPr>
                <w:rFonts w:ascii="Times New Roman" w:hAnsi="Times New Roman"/>
                <w:b/>
                <w:sz w:val="24"/>
                <w:szCs w:val="24"/>
              </w:rPr>
              <w:t>Ilość gotowej porcji</w:t>
            </w:r>
          </w:p>
        </w:tc>
      </w:tr>
      <w:tr w:rsidR="00736130" w:rsidRPr="00736130" w:rsidTr="00BC3A27">
        <w:tc>
          <w:tcPr>
            <w:tcW w:w="4503"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 xml:space="preserve">Pieczywo (chleb </w:t>
            </w:r>
            <w:proofErr w:type="spellStart"/>
            <w:r w:rsidRPr="00736130">
              <w:rPr>
                <w:rFonts w:ascii="Times New Roman" w:hAnsi="Times New Roman"/>
                <w:sz w:val="24"/>
                <w:szCs w:val="24"/>
              </w:rPr>
              <w:t>pszenno</w:t>
            </w:r>
            <w:proofErr w:type="spellEnd"/>
            <w:r w:rsidRPr="00736130">
              <w:rPr>
                <w:rFonts w:ascii="Times New Roman" w:hAnsi="Times New Roman"/>
                <w:sz w:val="24"/>
                <w:szCs w:val="24"/>
              </w:rPr>
              <w:t xml:space="preserve"> – żytni) – dieta podstawowa</w:t>
            </w:r>
          </w:p>
        </w:tc>
        <w:tc>
          <w:tcPr>
            <w:tcW w:w="2976" w:type="dxa"/>
            <w:shd w:val="clear" w:color="auto" w:fill="auto"/>
          </w:tcPr>
          <w:p w:rsidR="00C93427" w:rsidRPr="00736130" w:rsidRDefault="00C93427" w:rsidP="00801030">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rPr>
              <w:t>300 g</w:t>
            </w:r>
          </w:p>
        </w:tc>
      </w:tr>
      <w:tr w:rsidR="00736130" w:rsidRPr="00736130" w:rsidTr="00BC3A27">
        <w:tc>
          <w:tcPr>
            <w:tcW w:w="4503"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Pieczywo pszenne  bułki – pozostałe diety, baton – dla pacjentów Oddz. Geriatrycznego, graham,  pieczywo razowe – dieta z ograniczeniem łatwo przyswajalnych węglowodanów)</w:t>
            </w:r>
          </w:p>
        </w:tc>
        <w:tc>
          <w:tcPr>
            <w:tcW w:w="2976" w:type="dxa"/>
            <w:shd w:val="clear" w:color="auto" w:fill="auto"/>
          </w:tcPr>
          <w:p w:rsidR="00C93427" w:rsidRPr="00736130" w:rsidRDefault="00C93427" w:rsidP="00801030">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rPr>
              <w:t>200 g</w:t>
            </w:r>
          </w:p>
        </w:tc>
      </w:tr>
      <w:tr w:rsidR="00736130" w:rsidRPr="00736130" w:rsidTr="00BC3A27">
        <w:tc>
          <w:tcPr>
            <w:tcW w:w="4503"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Pieczywo bezglutenowe  (chleb bezglutenowy) – dieta bezglutenowa</w:t>
            </w:r>
          </w:p>
        </w:tc>
        <w:tc>
          <w:tcPr>
            <w:tcW w:w="2976" w:type="dxa"/>
            <w:shd w:val="clear" w:color="auto" w:fill="auto"/>
          </w:tcPr>
          <w:p w:rsidR="00C93427" w:rsidRPr="00736130" w:rsidRDefault="00C93427" w:rsidP="00801030">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rPr>
              <w:t>200 g</w:t>
            </w:r>
          </w:p>
        </w:tc>
      </w:tr>
      <w:tr w:rsidR="00736130" w:rsidRPr="00736130" w:rsidTr="00BC3A27">
        <w:tc>
          <w:tcPr>
            <w:tcW w:w="4503"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 xml:space="preserve">Kasze/ryż/mąka/makaron </w:t>
            </w:r>
            <w:r w:rsidRPr="00736130">
              <w:rPr>
                <w:rFonts w:ascii="Times New Roman" w:hAnsi="Times New Roman"/>
                <w:sz w:val="24"/>
                <w:szCs w:val="24"/>
              </w:rPr>
              <w:br/>
              <w:t xml:space="preserve">(do zupy)   </w:t>
            </w:r>
          </w:p>
        </w:tc>
        <w:tc>
          <w:tcPr>
            <w:tcW w:w="2976" w:type="dxa"/>
            <w:shd w:val="clear" w:color="auto" w:fill="auto"/>
          </w:tcPr>
          <w:p w:rsidR="00C93427" w:rsidRPr="00736130" w:rsidRDefault="00C93427" w:rsidP="00801030">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rPr>
              <w:t>50 g</w:t>
            </w:r>
          </w:p>
        </w:tc>
      </w:tr>
      <w:tr w:rsidR="00736130" w:rsidRPr="00736130" w:rsidTr="00BC3A27">
        <w:tc>
          <w:tcPr>
            <w:tcW w:w="4503"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Mleko z laktozą/bez laktozy</w:t>
            </w:r>
          </w:p>
        </w:tc>
        <w:tc>
          <w:tcPr>
            <w:tcW w:w="2976" w:type="dxa"/>
            <w:shd w:val="clear" w:color="auto" w:fill="auto"/>
          </w:tcPr>
          <w:p w:rsidR="00C93427" w:rsidRPr="00736130" w:rsidRDefault="00C93427" w:rsidP="00801030">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rPr>
              <w:t>300 ml</w:t>
            </w:r>
          </w:p>
        </w:tc>
      </w:tr>
      <w:tr w:rsidR="00736130" w:rsidRPr="00736130" w:rsidTr="00BC3A27">
        <w:tc>
          <w:tcPr>
            <w:tcW w:w="4503" w:type="dxa"/>
            <w:shd w:val="clear" w:color="auto" w:fill="auto"/>
          </w:tcPr>
          <w:p w:rsidR="00C93427" w:rsidRPr="001F6845" w:rsidRDefault="00C93427" w:rsidP="00801030">
            <w:pPr>
              <w:pStyle w:val="Akapitzlist1"/>
              <w:spacing w:after="0" w:line="240" w:lineRule="auto"/>
              <w:ind w:left="0"/>
              <w:rPr>
                <w:rFonts w:ascii="Times New Roman" w:hAnsi="Times New Roman"/>
                <w:sz w:val="24"/>
                <w:szCs w:val="24"/>
              </w:rPr>
            </w:pPr>
            <w:r w:rsidRPr="001F6845">
              <w:rPr>
                <w:rFonts w:ascii="Times New Roman" w:hAnsi="Times New Roman"/>
                <w:sz w:val="24"/>
                <w:szCs w:val="24"/>
              </w:rPr>
              <w:t>Jogurt naturalny/</w:t>
            </w:r>
            <w:r w:rsidR="00736130" w:rsidRPr="001F6845">
              <w:rPr>
                <w:rFonts w:ascii="Times New Roman" w:hAnsi="Times New Roman"/>
                <w:sz w:val="24"/>
                <w:szCs w:val="24"/>
              </w:rPr>
              <w:t>owocowy/</w:t>
            </w:r>
            <w:r w:rsidRPr="001F6845">
              <w:rPr>
                <w:rFonts w:ascii="Times New Roman" w:hAnsi="Times New Roman"/>
                <w:sz w:val="24"/>
                <w:szCs w:val="24"/>
              </w:rPr>
              <w:t xml:space="preserve">kefir – dla pacjentów </w:t>
            </w:r>
            <w:proofErr w:type="spellStart"/>
            <w:r w:rsidRPr="001F6845">
              <w:rPr>
                <w:rFonts w:ascii="Times New Roman" w:hAnsi="Times New Roman"/>
                <w:sz w:val="24"/>
                <w:szCs w:val="24"/>
              </w:rPr>
              <w:t>Oddz.Geriatrycznego</w:t>
            </w:r>
            <w:proofErr w:type="spellEnd"/>
          </w:p>
        </w:tc>
        <w:tc>
          <w:tcPr>
            <w:tcW w:w="2976" w:type="dxa"/>
            <w:shd w:val="clear" w:color="auto" w:fill="auto"/>
          </w:tcPr>
          <w:p w:rsidR="00C93427" w:rsidRPr="001F6845" w:rsidRDefault="00736130" w:rsidP="00801030">
            <w:pPr>
              <w:pStyle w:val="Akapitzlist1"/>
              <w:spacing w:after="0" w:line="240" w:lineRule="auto"/>
              <w:ind w:left="0"/>
              <w:jc w:val="both"/>
              <w:rPr>
                <w:rFonts w:ascii="Times New Roman" w:hAnsi="Times New Roman"/>
                <w:sz w:val="24"/>
                <w:szCs w:val="24"/>
              </w:rPr>
            </w:pPr>
            <w:r w:rsidRPr="001F6845">
              <w:rPr>
                <w:rFonts w:ascii="Times New Roman" w:hAnsi="Times New Roman"/>
                <w:sz w:val="24"/>
                <w:szCs w:val="24"/>
              </w:rPr>
              <w:t>15</w:t>
            </w:r>
            <w:r w:rsidR="00C93427" w:rsidRPr="001F6845">
              <w:rPr>
                <w:rFonts w:ascii="Times New Roman" w:hAnsi="Times New Roman"/>
                <w:sz w:val="24"/>
                <w:szCs w:val="24"/>
              </w:rPr>
              <w:t>0 ml</w:t>
            </w:r>
          </w:p>
        </w:tc>
      </w:tr>
      <w:tr w:rsidR="00736130" w:rsidRPr="00736130" w:rsidTr="00BC3A27">
        <w:tc>
          <w:tcPr>
            <w:tcW w:w="4503"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Śmietana 18%</w:t>
            </w:r>
          </w:p>
        </w:tc>
        <w:tc>
          <w:tcPr>
            <w:tcW w:w="2976" w:type="dxa"/>
            <w:shd w:val="clear" w:color="auto" w:fill="auto"/>
          </w:tcPr>
          <w:p w:rsidR="00C93427" w:rsidRPr="00736130" w:rsidRDefault="00C93427" w:rsidP="00801030">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rPr>
              <w:t>10 ml</w:t>
            </w:r>
          </w:p>
        </w:tc>
      </w:tr>
      <w:tr w:rsidR="00736130" w:rsidRPr="00736130" w:rsidTr="00BC3A27">
        <w:tc>
          <w:tcPr>
            <w:tcW w:w="4503"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Masło extra 82% tłuszczu</w:t>
            </w:r>
          </w:p>
        </w:tc>
        <w:tc>
          <w:tcPr>
            <w:tcW w:w="2976" w:type="dxa"/>
            <w:shd w:val="clear" w:color="auto" w:fill="auto"/>
          </w:tcPr>
          <w:p w:rsidR="00C93427" w:rsidRPr="00736130" w:rsidRDefault="00C93427" w:rsidP="00801030">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rPr>
              <w:t>30 g</w:t>
            </w:r>
          </w:p>
        </w:tc>
      </w:tr>
      <w:tr w:rsidR="00736130" w:rsidRPr="00736130" w:rsidTr="00BC3A27">
        <w:tc>
          <w:tcPr>
            <w:tcW w:w="4503"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 xml:space="preserve">Zupa </w:t>
            </w:r>
          </w:p>
        </w:tc>
        <w:tc>
          <w:tcPr>
            <w:tcW w:w="2976"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od 300 do 400 ml/osobę</w:t>
            </w:r>
          </w:p>
        </w:tc>
      </w:tr>
      <w:tr w:rsidR="00736130" w:rsidRPr="00736130" w:rsidTr="00BC3A27">
        <w:tc>
          <w:tcPr>
            <w:tcW w:w="4503"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Warzywa</w:t>
            </w:r>
            <w:r w:rsidR="00BC3A27" w:rsidRPr="00736130">
              <w:rPr>
                <w:rFonts w:ascii="Times New Roman" w:hAnsi="Times New Roman"/>
                <w:sz w:val="24"/>
                <w:szCs w:val="24"/>
              </w:rPr>
              <w:t xml:space="preserve"> (nie mniej niż 40 g do posiłku)</w:t>
            </w:r>
          </w:p>
        </w:tc>
        <w:tc>
          <w:tcPr>
            <w:tcW w:w="2976" w:type="dxa"/>
            <w:shd w:val="clear" w:color="auto" w:fill="auto"/>
          </w:tcPr>
          <w:p w:rsidR="00C93427" w:rsidRPr="00736130" w:rsidRDefault="00C93427" w:rsidP="00801030">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rPr>
              <w:t>200 g</w:t>
            </w:r>
          </w:p>
        </w:tc>
      </w:tr>
      <w:tr w:rsidR="00736130" w:rsidRPr="00736130" w:rsidTr="00BC3A27">
        <w:tc>
          <w:tcPr>
            <w:tcW w:w="4503"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Owoce</w:t>
            </w:r>
          </w:p>
        </w:tc>
        <w:tc>
          <w:tcPr>
            <w:tcW w:w="2976" w:type="dxa"/>
            <w:shd w:val="clear" w:color="auto" w:fill="auto"/>
          </w:tcPr>
          <w:p w:rsidR="00C93427" w:rsidRPr="00736130" w:rsidRDefault="00C93427" w:rsidP="00801030">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rPr>
              <w:t>150 g</w:t>
            </w:r>
          </w:p>
        </w:tc>
      </w:tr>
      <w:tr w:rsidR="00736130" w:rsidRPr="00736130" w:rsidTr="00BC3A27">
        <w:tc>
          <w:tcPr>
            <w:tcW w:w="4503"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Sok owocowy i/lub warzywny</w:t>
            </w:r>
          </w:p>
        </w:tc>
        <w:tc>
          <w:tcPr>
            <w:tcW w:w="2976"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200 ml (opakowanie jednostkowe)</w:t>
            </w:r>
          </w:p>
        </w:tc>
      </w:tr>
      <w:tr w:rsidR="00736130" w:rsidRPr="00736130" w:rsidTr="00BC3A27">
        <w:tc>
          <w:tcPr>
            <w:tcW w:w="4503"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Cukier</w:t>
            </w:r>
          </w:p>
        </w:tc>
        <w:tc>
          <w:tcPr>
            <w:tcW w:w="2976" w:type="dxa"/>
            <w:shd w:val="clear" w:color="auto" w:fill="auto"/>
          </w:tcPr>
          <w:p w:rsidR="00C93427" w:rsidRPr="00736130" w:rsidRDefault="00C93427" w:rsidP="00801030">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rPr>
              <w:t>20 g</w:t>
            </w:r>
          </w:p>
        </w:tc>
      </w:tr>
      <w:tr w:rsidR="00736130" w:rsidRPr="00736130" w:rsidTr="00BC3A27">
        <w:tc>
          <w:tcPr>
            <w:tcW w:w="4503"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Herbatniki</w:t>
            </w:r>
          </w:p>
        </w:tc>
        <w:tc>
          <w:tcPr>
            <w:tcW w:w="2976" w:type="dxa"/>
            <w:shd w:val="clear" w:color="auto" w:fill="auto"/>
          </w:tcPr>
          <w:p w:rsidR="00C93427" w:rsidRPr="00736130" w:rsidRDefault="00C93427" w:rsidP="00801030">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rPr>
              <w:t>60 g</w:t>
            </w:r>
          </w:p>
        </w:tc>
      </w:tr>
      <w:tr w:rsidR="00736130" w:rsidRPr="00736130" w:rsidTr="00BC3A27">
        <w:tc>
          <w:tcPr>
            <w:tcW w:w="4503"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Kasze/ryż/makaron (drugie danie)</w:t>
            </w:r>
          </w:p>
        </w:tc>
        <w:tc>
          <w:tcPr>
            <w:tcW w:w="2976" w:type="dxa"/>
            <w:shd w:val="clear" w:color="auto" w:fill="auto"/>
          </w:tcPr>
          <w:p w:rsidR="00C93427" w:rsidRPr="00736130" w:rsidRDefault="00C93427" w:rsidP="00801030">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rPr>
              <w:t>200 g</w:t>
            </w:r>
          </w:p>
        </w:tc>
      </w:tr>
      <w:tr w:rsidR="00736130" w:rsidRPr="00736130" w:rsidTr="00BC3A27">
        <w:tc>
          <w:tcPr>
            <w:tcW w:w="4503" w:type="dxa"/>
            <w:shd w:val="clear" w:color="auto" w:fill="auto"/>
          </w:tcPr>
          <w:p w:rsidR="00C93427" w:rsidRPr="00736130" w:rsidRDefault="00774916"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Ser topiony</w:t>
            </w:r>
          </w:p>
        </w:tc>
        <w:tc>
          <w:tcPr>
            <w:tcW w:w="2976" w:type="dxa"/>
            <w:shd w:val="clear" w:color="auto" w:fill="auto"/>
          </w:tcPr>
          <w:p w:rsidR="00C93427" w:rsidRPr="00736130" w:rsidRDefault="00C93427" w:rsidP="00801030">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rPr>
              <w:t>50 g</w:t>
            </w:r>
          </w:p>
        </w:tc>
      </w:tr>
      <w:tr w:rsidR="00736130" w:rsidRPr="00736130" w:rsidTr="00BC3A27">
        <w:tc>
          <w:tcPr>
            <w:tcW w:w="4503" w:type="dxa"/>
            <w:shd w:val="clear" w:color="auto" w:fill="auto"/>
          </w:tcPr>
          <w:p w:rsidR="00C93427" w:rsidRPr="00736130" w:rsidRDefault="00C93427" w:rsidP="00801030">
            <w:pPr>
              <w:pStyle w:val="Akapitzlist1"/>
              <w:spacing w:after="0" w:line="240" w:lineRule="auto"/>
              <w:ind w:left="0"/>
              <w:rPr>
                <w:rFonts w:ascii="Times New Roman" w:hAnsi="Times New Roman"/>
                <w:sz w:val="24"/>
                <w:szCs w:val="24"/>
              </w:rPr>
            </w:pPr>
            <w:r w:rsidRPr="00736130">
              <w:rPr>
                <w:rFonts w:ascii="Times New Roman" w:hAnsi="Times New Roman"/>
                <w:sz w:val="24"/>
                <w:szCs w:val="24"/>
              </w:rPr>
              <w:t>Twaróg</w:t>
            </w:r>
          </w:p>
        </w:tc>
        <w:tc>
          <w:tcPr>
            <w:tcW w:w="2976" w:type="dxa"/>
            <w:shd w:val="clear" w:color="auto" w:fill="auto"/>
          </w:tcPr>
          <w:p w:rsidR="00C93427" w:rsidRPr="00736130" w:rsidRDefault="00C93427" w:rsidP="00801030">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rPr>
              <w:t>50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rPr>
                <w:rFonts w:ascii="Times New Roman" w:hAnsi="Times New Roman"/>
              </w:rPr>
            </w:pPr>
            <w:r w:rsidRPr="008E6549">
              <w:rPr>
                <w:rFonts w:ascii="Times New Roman" w:hAnsi="Times New Roman"/>
              </w:rPr>
              <w:lastRenderedPageBreak/>
              <w:t xml:space="preserve">Ser żółty (nie </w:t>
            </w:r>
            <w:proofErr w:type="spellStart"/>
            <w:r w:rsidRPr="008E6549">
              <w:rPr>
                <w:rFonts w:ascii="Times New Roman" w:hAnsi="Times New Roman"/>
              </w:rPr>
              <w:t>seropodobny</w:t>
            </w:r>
            <w:proofErr w:type="spellEnd"/>
            <w:r w:rsidRPr="008E6549">
              <w:rPr>
                <w:rFonts w:ascii="Times New Roman" w:hAnsi="Times New Roman"/>
              </w:rPr>
              <w:t>)</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40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rPr>
                <w:rFonts w:ascii="Times New Roman" w:hAnsi="Times New Roman"/>
              </w:rPr>
            </w:pPr>
            <w:r w:rsidRPr="008E6549">
              <w:rPr>
                <w:rFonts w:ascii="Times New Roman" w:hAnsi="Times New Roman"/>
              </w:rPr>
              <w:t>Jaja (do śniadania i kolacji)</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1 szt.</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rPr>
                <w:rFonts w:ascii="Times New Roman" w:hAnsi="Times New Roman"/>
              </w:rPr>
            </w:pPr>
            <w:r w:rsidRPr="008E6549">
              <w:rPr>
                <w:rFonts w:ascii="Times New Roman" w:hAnsi="Times New Roman"/>
              </w:rPr>
              <w:t>Jaja (do obiadu)</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2 szt.</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rPr>
                <w:rFonts w:ascii="Times New Roman" w:hAnsi="Times New Roman"/>
              </w:rPr>
            </w:pPr>
            <w:r w:rsidRPr="008E6549">
              <w:rPr>
                <w:rFonts w:ascii="Times New Roman" w:hAnsi="Times New Roman"/>
              </w:rPr>
              <w:t xml:space="preserve">Jajecznica </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150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rPr>
                <w:rFonts w:ascii="Times New Roman" w:hAnsi="Times New Roman"/>
              </w:rPr>
            </w:pPr>
            <w:r w:rsidRPr="008E6549">
              <w:rPr>
                <w:rFonts w:ascii="Times New Roman" w:hAnsi="Times New Roman"/>
              </w:rPr>
              <w:t>Wędliny</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50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rPr>
                <w:rFonts w:ascii="Times New Roman" w:hAnsi="Times New Roman"/>
              </w:rPr>
            </w:pPr>
            <w:r w:rsidRPr="008E6549">
              <w:rPr>
                <w:rFonts w:ascii="Times New Roman" w:hAnsi="Times New Roman"/>
              </w:rPr>
              <w:t>Dżem różne smaki/miód</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50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rPr>
                <w:rFonts w:ascii="Times New Roman" w:hAnsi="Times New Roman"/>
              </w:rPr>
            </w:pPr>
            <w:r w:rsidRPr="008E6549">
              <w:rPr>
                <w:rFonts w:ascii="Times New Roman" w:hAnsi="Times New Roman"/>
              </w:rPr>
              <w:t xml:space="preserve">Ryba - filet z dorsza gotowany </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100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rPr>
                <w:rFonts w:ascii="Times New Roman" w:hAnsi="Times New Roman"/>
              </w:rPr>
            </w:pPr>
            <w:r w:rsidRPr="008E6549">
              <w:rPr>
                <w:rFonts w:ascii="Times New Roman" w:hAnsi="Times New Roman"/>
              </w:rPr>
              <w:t>Ryba - filet z dorsza oprószony w mące</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100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rPr>
                <w:rFonts w:ascii="Times New Roman" w:hAnsi="Times New Roman"/>
              </w:rPr>
            </w:pPr>
            <w:r w:rsidRPr="008E6549">
              <w:rPr>
                <w:rFonts w:ascii="Times New Roman" w:hAnsi="Times New Roman"/>
              </w:rPr>
              <w:t xml:space="preserve">Ryba - filet z dorsza panierowany </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130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rPr>
                <w:rFonts w:ascii="Times New Roman" w:hAnsi="Times New Roman"/>
              </w:rPr>
            </w:pPr>
            <w:r w:rsidRPr="008E6549">
              <w:rPr>
                <w:rFonts w:ascii="Times New Roman" w:hAnsi="Times New Roman"/>
              </w:rPr>
              <w:t>Bitka z udźca/schabu/wołowiny/ kurczaka duszona</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100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rPr>
                <w:rFonts w:ascii="Times New Roman" w:hAnsi="Times New Roman"/>
              </w:rPr>
            </w:pPr>
            <w:r w:rsidRPr="008E6549">
              <w:rPr>
                <w:rFonts w:ascii="Times New Roman" w:hAnsi="Times New Roman"/>
              </w:rPr>
              <w:t>Udziec z indyka pieczony/duszony</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150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Sztuka mięsa b/k</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100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Pieczeń wołowa/wieprzowa</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100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Wołowina duszona</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100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Cielęcina gotowana</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100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rPr>
                <w:rFonts w:ascii="Times New Roman" w:hAnsi="Times New Roman"/>
              </w:rPr>
            </w:pPr>
            <w:r w:rsidRPr="008E6549">
              <w:rPr>
                <w:rFonts w:ascii="Times New Roman" w:hAnsi="Times New Roman"/>
              </w:rPr>
              <w:t>Stek wieprzowy</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100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rPr>
                <w:rFonts w:ascii="Times New Roman" w:hAnsi="Times New Roman"/>
              </w:rPr>
            </w:pPr>
            <w:r w:rsidRPr="008E6549">
              <w:rPr>
                <w:rFonts w:ascii="Times New Roman" w:hAnsi="Times New Roman"/>
              </w:rPr>
              <w:t xml:space="preserve">Kotlet schabowy panierowany </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130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Kurczak gotowany/duszony/ pieczony</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150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Filet z kurczaka panierowany</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130 g</w:t>
            </w:r>
          </w:p>
        </w:tc>
      </w:tr>
      <w:tr w:rsidR="00736130" w:rsidRPr="008E6549" w:rsidTr="00BC3A27">
        <w:tc>
          <w:tcPr>
            <w:tcW w:w="4503"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 xml:space="preserve">Ziemniaki </w:t>
            </w:r>
          </w:p>
        </w:tc>
        <w:tc>
          <w:tcPr>
            <w:tcW w:w="2976" w:type="dxa"/>
            <w:shd w:val="clear" w:color="auto" w:fill="auto"/>
          </w:tcPr>
          <w:p w:rsidR="00C93427" w:rsidRPr="008E6549" w:rsidRDefault="00C93427" w:rsidP="00801030">
            <w:pPr>
              <w:pStyle w:val="Akapitzlist1"/>
              <w:spacing w:after="0" w:line="240" w:lineRule="auto"/>
              <w:ind w:left="0"/>
              <w:jc w:val="both"/>
              <w:rPr>
                <w:rFonts w:ascii="Times New Roman" w:hAnsi="Times New Roman"/>
              </w:rPr>
            </w:pPr>
            <w:r w:rsidRPr="008E6549">
              <w:rPr>
                <w:rFonts w:ascii="Times New Roman" w:hAnsi="Times New Roman"/>
              </w:rPr>
              <w:t>250 g</w:t>
            </w:r>
          </w:p>
        </w:tc>
      </w:tr>
    </w:tbl>
    <w:p w:rsidR="00C93427" w:rsidRPr="008E6549" w:rsidRDefault="00C93427" w:rsidP="00C93427">
      <w:pPr>
        <w:pStyle w:val="Akapitzlist1"/>
        <w:spacing w:after="0" w:line="240" w:lineRule="auto"/>
        <w:ind w:left="0"/>
        <w:jc w:val="both"/>
        <w:rPr>
          <w:rFonts w:ascii="Times New Roman" w:hAnsi="Times New Roman"/>
        </w:rPr>
      </w:pPr>
      <w:r w:rsidRPr="008E6549">
        <w:rPr>
          <w:rFonts w:ascii="Times New Roman" w:hAnsi="Times New Roman"/>
        </w:rPr>
        <w:t>Źródła:</w:t>
      </w:r>
    </w:p>
    <w:p w:rsidR="00C93427" w:rsidRPr="008E6549" w:rsidRDefault="00C93427" w:rsidP="00663605">
      <w:pPr>
        <w:pStyle w:val="Akapitzlist1"/>
        <w:numPr>
          <w:ilvl w:val="0"/>
          <w:numId w:val="91"/>
        </w:numPr>
        <w:spacing w:after="0" w:line="240" w:lineRule="auto"/>
        <w:jc w:val="both"/>
        <w:rPr>
          <w:rFonts w:ascii="Times New Roman" w:hAnsi="Times New Roman"/>
        </w:rPr>
      </w:pPr>
      <w:r w:rsidRPr="008E6549">
        <w:rPr>
          <w:rFonts w:ascii="Times New Roman" w:hAnsi="Times New Roman"/>
        </w:rPr>
        <w:t xml:space="preserve">Podstawy naukowe żywienia w szpitalach Red. J. </w:t>
      </w:r>
      <w:proofErr w:type="spellStart"/>
      <w:r w:rsidRPr="008E6549">
        <w:rPr>
          <w:rFonts w:ascii="Times New Roman" w:hAnsi="Times New Roman"/>
        </w:rPr>
        <w:t>Dzieniszewski</w:t>
      </w:r>
      <w:proofErr w:type="spellEnd"/>
      <w:r w:rsidRPr="008E6549">
        <w:rPr>
          <w:rFonts w:ascii="Times New Roman" w:hAnsi="Times New Roman"/>
        </w:rPr>
        <w:t xml:space="preserve">. IŻŻ 2001r. </w:t>
      </w:r>
    </w:p>
    <w:p w:rsidR="00C93427" w:rsidRPr="008E6549" w:rsidRDefault="00C93427" w:rsidP="00663605">
      <w:pPr>
        <w:pStyle w:val="Akapitzlist1"/>
        <w:numPr>
          <w:ilvl w:val="0"/>
          <w:numId w:val="91"/>
        </w:numPr>
        <w:spacing w:after="0" w:line="240" w:lineRule="auto"/>
        <w:jc w:val="both"/>
        <w:rPr>
          <w:rFonts w:ascii="Times New Roman" w:hAnsi="Times New Roman"/>
        </w:rPr>
      </w:pPr>
      <w:r w:rsidRPr="008E6549">
        <w:rPr>
          <w:rFonts w:ascii="Times New Roman" w:hAnsi="Times New Roman"/>
        </w:rPr>
        <w:t xml:space="preserve">Zasady prawidłowego żywienia w szpitalach. </w:t>
      </w:r>
      <w:proofErr w:type="spellStart"/>
      <w:r w:rsidRPr="008E6549">
        <w:rPr>
          <w:rFonts w:ascii="Times New Roman" w:hAnsi="Times New Roman"/>
        </w:rPr>
        <w:t>Red.M</w:t>
      </w:r>
      <w:proofErr w:type="spellEnd"/>
      <w:r w:rsidRPr="008E6549">
        <w:rPr>
          <w:rFonts w:ascii="Times New Roman" w:hAnsi="Times New Roman"/>
        </w:rPr>
        <w:t xml:space="preserve">. Jarosz. IŻŻ 2011r. </w:t>
      </w:r>
    </w:p>
    <w:p w:rsidR="00C93427" w:rsidRPr="008E6549" w:rsidRDefault="00C93427" w:rsidP="00663605">
      <w:pPr>
        <w:pStyle w:val="Akapitzlist1"/>
        <w:numPr>
          <w:ilvl w:val="0"/>
          <w:numId w:val="91"/>
        </w:numPr>
        <w:spacing w:after="0" w:line="240" w:lineRule="auto"/>
        <w:jc w:val="both"/>
        <w:rPr>
          <w:rFonts w:ascii="Times New Roman" w:hAnsi="Times New Roman"/>
        </w:rPr>
      </w:pPr>
      <w:r w:rsidRPr="008E6549">
        <w:rPr>
          <w:rFonts w:ascii="Times New Roman" w:hAnsi="Times New Roman"/>
        </w:rPr>
        <w:t>Praktyczny podręcznik dietetyki. M. Jarosz. IŻŻ 2010r.</w:t>
      </w:r>
    </w:p>
    <w:p w:rsidR="00C93427" w:rsidRPr="008E6549" w:rsidRDefault="00C93427" w:rsidP="00663605">
      <w:pPr>
        <w:pStyle w:val="Akapitzlist1"/>
        <w:numPr>
          <w:ilvl w:val="0"/>
          <w:numId w:val="91"/>
        </w:numPr>
        <w:spacing w:after="0" w:line="240" w:lineRule="auto"/>
        <w:jc w:val="both"/>
        <w:rPr>
          <w:rFonts w:ascii="Times New Roman" w:hAnsi="Times New Roman"/>
        </w:rPr>
      </w:pPr>
      <w:r w:rsidRPr="008E6549">
        <w:rPr>
          <w:rFonts w:ascii="Times New Roman" w:hAnsi="Times New Roman"/>
        </w:rPr>
        <w:t>Zasady żywienia i dietetyka stosowana. Z. Wieczorek – Chełmińska. PZWL.</w:t>
      </w:r>
    </w:p>
    <w:p w:rsidR="00C93427" w:rsidRPr="00736130" w:rsidRDefault="00C93427" w:rsidP="00C93427">
      <w:pPr>
        <w:pStyle w:val="Akapitzlist1"/>
        <w:spacing w:after="0" w:line="240" w:lineRule="auto"/>
        <w:ind w:left="360"/>
        <w:jc w:val="both"/>
        <w:rPr>
          <w:rFonts w:ascii="Times New Roman" w:hAnsi="Times New Roman"/>
          <w:sz w:val="24"/>
          <w:szCs w:val="24"/>
          <w:highlight w:val="yellow"/>
        </w:rPr>
      </w:pPr>
    </w:p>
    <w:p w:rsidR="00C93427" w:rsidRPr="00736130" w:rsidRDefault="00C93427" w:rsidP="00C93427">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rPr>
        <w:t>8. Potrawy i produkty akceptowane przez Katowickie Centrum Onkologii przy planowaniu jadłospisów przez Wykonawcę:</w:t>
      </w:r>
    </w:p>
    <w:p w:rsidR="00C93427" w:rsidRPr="00736130" w:rsidRDefault="00C93427" w:rsidP="00C93427">
      <w:pPr>
        <w:pStyle w:val="Akapitzlist1"/>
        <w:spacing w:after="0" w:line="240" w:lineRule="auto"/>
        <w:ind w:left="0"/>
        <w:jc w:val="both"/>
        <w:rPr>
          <w:rFonts w:ascii="Times New Roman" w:hAnsi="Times New Roman"/>
          <w:sz w:val="24"/>
          <w:szCs w:val="24"/>
        </w:rPr>
      </w:pPr>
      <w:r w:rsidRPr="00736130">
        <w:rPr>
          <w:rFonts w:ascii="Times New Roman" w:hAnsi="Times New Roman"/>
          <w:b/>
          <w:sz w:val="24"/>
          <w:szCs w:val="24"/>
        </w:rPr>
        <w:t>Dieta podstawowa</w:t>
      </w:r>
      <w:r w:rsidRPr="00736130">
        <w:rPr>
          <w:rFonts w:ascii="Times New Roman" w:hAnsi="Times New Roman"/>
          <w:sz w:val="24"/>
          <w:szCs w:val="24"/>
        </w:rPr>
        <w:t>:</w:t>
      </w:r>
    </w:p>
    <w:p w:rsidR="00C93427" w:rsidRPr="00736130" w:rsidRDefault="00C93427" w:rsidP="00C93427">
      <w:pPr>
        <w:pStyle w:val="Akapitzlist1"/>
        <w:spacing w:after="0" w:line="240" w:lineRule="auto"/>
        <w:ind w:left="0"/>
        <w:jc w:val="both"/>
        <w:rPr>
          <w:rFonts w:ascii="Times New Roman" w:hAnsi="Times New Roman"/>
          <w:sz w:val="24"/>
          <w:szCs w:val="24"/>
        </w:rPr>
      </w:pPr>
      <w:r w:rsidRPr="00736130">
        <w:rPr>
          <w:rFonts w:ascii="Times New Roman" w:hAnsi="Times New Roman"/>
          <w:sz w:val="24"/>
          <w:szCs w:val="24"/>
          <w:u w:val="single"/>
        </w:rPr>
        <w:t>Śniadania</w:t>
      </w:r>
      <w:r w:rsidRPr="00736130">
        <w:rPr>
          <w:rFonts w:ascii="Times New Roman" w:hAnsi="Times New Roman"/>
          <w:sz w:val="24"/>
          <w:szCs w:val="24"/>
        </w:rPr>
        <w:t>:</w:t>
      </w:r>
    </w:p>
    <w:p w:rsidR="00C93427" w:rsidRPr="00CD7D4A" w:rsidRDefault="00C93427" w:rsidP="00663605">
      <w:pPr>
        <w:pStyle w:val="Akapitzlist1"/>
        <w:numPr>
          <w:ilvl w:val="0"/>
          <w:numId w:val="64"/>
        </w:numPr>
        <w:spacing w:after="0"/>
        <w:rPr>
          <w:rFonts w:ascii="Times New Roman" w:hAnsi="Times New Roman"/>
          <w:sz w:val="24"/>
          <w:szCs w:val="24"/>
        </w:rPr>
      </w:pPr>
      <w:r w:rsidRPr="00736130">
        <w:rPr>
          <w:rFonts w:ascii="Times New Roman" w:hAnsi="Times New Roman"/>
          <w:sz w:val="24"/>
          <w:szCs w:val="24"/>
        </w:rPr>
        <w:t xml:space="preserve">Zupy mleczne </w:t>
      </w:r>
      <w:r w:rsidR="005B7183">
        <w:rPr>
          <w:rFonts w:ascii="Times New Roman" w:hAnsi="Times New Roman"/>
          <w:sz w:val="24"/>
          <w:szCs w:val="24"/>
        </w:rPr>
        <w:t>(za wyjątkiem pacjentów Oddziału Geriatrycznego</w:t>
      </w:r>
      <w:r w:rsidR="005B7183">
        <w:rPr>
          <w:rFonts w:hAnsi="Times New Roman"/>
        </w:rPr>
        <w:t xml:space="preserve">, </w:t>
      </w:r>
      <w:r w:rsidR="005B7183" w:rsidRPr="005B7183">
        <w:rPr>
          <w:rFonts w:ascii="Times New Roman" w:hAnsi="Times New Roman"/>
          <w:sz w:val="24"/>
          <w:szCs w:val="24"/>
        </w:rPr>
        <w:t xml:space="preserve">gdzie należy  z uwzględnić założenia podane w Dziale </w:t>
      </w:r>
      <w:r w:rsidR="005B7183" w:rsidRPr="005B7183">
        <w:rPr>
          <w:rFonts w:ascii="Times New Roman" w:hAnsi="Times New Roman"/>
          <w:b/>
          <w:bCs/>
          <w:sz w:val="24"/>
          <w:szCs w:val="24"/>
          <w:u w:val="single"/>
        </w:rPr>
        <w:t xml:space="preserve">II. Dodatkowe informacje do realizacji zamówienia </w:t>
      </w:r>
      <w:r w:rsidR="005B7183" w:rsidRPr="005B7183">
        <w:rPr>
          <w:rFonts w:ascii="Times New Roman" w:hAnsi="Times New Roman"/>
          <w:sz w:val="24"/>
          <w:szCs w:val="24"/>
        </w:rPr>
        <w:t>)</w:t>
      </w:r>
      <w:r w:rsidR="005B7183">
        <w:rPr>
          <w:rFonts w:ascii="Times New Roman" w:hAnsi="Times New Roman"/>
          <w:sz w:val="24"/>
          <w:szCs w:val="24"/>
        </w:rPr>
        <w:t xml:space="preserve"> </w:t>
      </w:r>
      <w:r w:rsidRPr="00736130">
        <w:rPr>
          <w:rFonts w:ascii="Times New Roman" w:hAnsi="Times New Roman"/>
          <w:sz w:val="24"/>
          <w:szCs w:val="24"/>
        </w:rPr>
        <w:t xml:space="preserve">z następującymi </w:t>
      </w:r>
      <w:r w:rsidRPr="00CD7D4A">
        <w:rPr>
          <w:rFonts w:ascii="Times New Roman" w:hAnsi="Times New Roman"/>
          <w:sz w:val="24"/>
          <w:szCs w:val="24"/>
        </w:rPr>
        <w:t xml:space="preserve">dodatkami: płatki owsiane, kasza jęczmienna, kasza jaglana, kasza manna, płatki kukurydziane, ryż biały, kasza kukurydziana </w:t>
      </w:r>
    </w:p>
    <w:p w:rsidR="00C93427" w:rsidRPr="00CD7D4A" w:rsidRDefault="00C93427" w:rsidP="00663605">
      <w:pPr>
        <w:pStyle w:val="Akapitzlist1"/>
        <w:numPr>
          <w:ilvl w:val="0"/>
          <w:numId w:val="64"/>
        </w:numPr>
        <w:spacing w:after="0"/>
        <w:rPr>
          <w:rFonts w:ascii="Times New Roman" w:hAnsi="Times New Roman"/>
          <w:sz w:val="24"/>
          <w:szCs w:val="24"/>
        </w:rPr>
      </w:pPr>
      <w:r w:rsidRPr="00CD7D4A">
        <w:rPr>
          <w:rFonts w:ascii="Times New Roman" w:hAnsi="Times New Roman"/>
          <w:sz w:val="24"/>
          <w:szCs w:val="24"/>
        </w:rPr>
        <w:t>Pieczywo pszenno-żytnie</w:t>
      </w:r>
    </w:p>
    <w:p w:rsidR="00C93427" w:rsidRPr="00CD7D4A" w:rsidRDefault="00C93427" w:rsidP="00663605">
      <w:pPr>
        <w:pStyle w:val="Akapitzlist1"/>
        <w:numPr>
          <w:ilvl w:val="0"/>
          <w:numId w:val="64"/>
        </w:numPr>
        <w:spacing w:after="0"/>
        <w:rPr>
          <w:rFonts w:ascii="Times New Roman" w:hAnsi="Times New Roman"/>
          <w:sz w:val="24"/>
          <w:szCs w:val="24"/>
        </w:rPr>
      </w:pPr>
      <w:r w:rsidRPr="00CD7D4A">
        <w:rPr>
          <w:rFonts w:ascii="Times New Roman" w:hAnsi="Times New Roman"/>
          <w:sz w:val="24"/>
          <w:szCs w:val="24"/>
        </w:rPr>
        <w:t>Masło extra</w:t>
      </w:r>
    </w:p>
    <w:p w:rsidR="00C93427" w:rsidRPr="00CD7D4A" w:rsidRDefault="00C93427" w:rsidP="00663605">
      <w:pPr>
        <w:pStyle w:val="Akapitzlist1"/>
        <w:numPr>
          <w:ilvl w:val="0"/>
          <w:numId w:val="64"/>
        </w:numPr>
        <w:spacing w:after="0"/>
        <w:rPr>
          <w:rFonts w:ascii="Times New Roman" w:hAnsi="Times New Roman"/>
          <w:sz w:val="24"/>
          <w:szCs w:val="24"/>
        </w:rPr>
      </w:pPr>
      <w:r w:rsidRPr="00CD7D4A">
        <w:rPr>
          <w:rFonts w:ascii="Times New Roman" w:hAnsi="Times New Roman"/>
          <w:sz w:val="24"/>
          <w:szCs w:val="24"/>
        </w:rPr>
        <w:t xml:space="preserve">Wędliny: szynka konserwowa, szynka gotowana, kiełbasa dębicka (drobiowa), kiełbaski cielęce, kiełbasa kminkowa, kiełbasa szynkowa, kiełbasa toruńska, kiełbaski drobiowe grzane, kiełbaski cielęce grzane, szynka drobiowa, chude wędliny </w:t>
      </w:r>
    </w:p>
    <w:p w:rsidR="00C93427" w:rsidRPr="00CD7D4A" w:rsidRDefault="00C93427" w:rsidP="00663605">
      <w:pPr>
        <w:pStyle w:val="Akapitzlist1"/>
        <w:numPr>
          <w:ilvl w:val="0"/>
          <w:numId w:val="64"/>
        </w:numPr>
        <w:spacing w:after="0"/>
        <w:rPr>
          <w:rFonts w:ascii="Times New Roman" w:hAnsi="Times New Roman"/>
          <w:sz w:val="24"/>
          <w:szCs w:val="24"/>
        </w:rPr>
      </w:pPr>
      <w:r w:rsidRPr="00CD7D4A">
        <w:rPr>
          <w:rFonts w:ascii="Times New Roman" w:hAnsi="Times New Roman"/>
          <w:sz w:val="24"/>
          <w:szCs w:val="24"/>
        </w:rPr>
        <w:t>Sery: ser żółty, ser biały półtłusty, ser topiony ( nie częściej niż dwa razy w dekadzie)</w:t>
      </w:r>
    </w:p>
    <w:p w:rsidR="00C93427" w:rsidRPr="00CD7D4A" w:rsidRDefault="00C93427" w:rsidP="00663605">
      <w:pPr>
        <w:pStyle w:val="Akapitzlist1"/>
        <w:numPr>
          <w:ilvl w:val="0"/>
          <w:numId w:val="64"/>
        </w:numPr>
        <w:spacing w:after="0"/>
        <w:rPr>
          <w:rFonts w:ascii="Times New Roman" w:hAnsi="Times New Roman"/>
          <w:sz w:val="24"/>
          <w:szCs w:val="24"/>
        </w:rPr>
      </w:pPr>
      <w:r w:rsidRPr="00CD7D4A">
        <w:rPr>
          <w:rFonts w:ascii="Times New Roman" w:hAnsi="Times New Roman"/>
          <w:sz w:val="24"/>
          <w:szCs w:val="24"/>
        </w:rPr>
        <w:t>Inne: miód prawdziwy, dżem porcjowany w różnych smakach, jajko</w:t>
      </w:r>
    </w:p>
    <w:p w:rsidR="00C93427" w:rsidRPr="00CD7D4A" w:rsidRDefault="00C93427" w:rsidP="00663605">
      <w:pPr>
        <w:pStyle w:val="Akapitzlist1"/>
        <w:numPr>
          <w:ilvl w:val="0"/>
          <w:numId w:val="64"/>
        </w:numPr>
        <w:spacing w:after="0"/>
        <w:rPr>
          <w:rFonts w:ascii="Times New Roman" w:hAnsi="Times New Roman"/>
          <w:sz w:val="24"/>
          <w:szCs w:val="24"/>
        </w:rPr>
      </w:pPr>
      <w:r w:rsidRPr="00CD7D4A">
        <w:rPr>
          <w:rFonts w:ascii="Times New Roman" w:hAnsi="Times New Roman"/>
          <w:sz w:val="24"/>
          <w:szCs w:val="24"/>
        </w:rPr>
        <w:t>Kawa zbożowa z mlekiem, herbata – torebki ekspresowe, kakao</w:t>
      </w:r>
    </w:p>
    <w:p w:rsidR="00C93427" w:rsidRPr="00CD7D4A" w:rsidRDefault="00C93427" w:rsidP="00663605">
      <w:pPr>
        <w:pStyle w:val="Akapitzlist1"/>
        <w:numPr>
          <w:ilvl w:val="0"/>
          <w:numId w:val="64"/>
        </w:numPr>
        <w:spacing w:after="0"/>
        <w:rPr>
          <w:rFonts w:ascii="Times New Roman" w:hAnsi="Times New Roman"/>
          <w:sz w:val="24"/>
          <w:szCs w:val="24"/>
        </w:rPr>
      </w:pPr>
      <w:r w:rsidRPr="00CD7D4A">
        <w:rPr>
          <w:rFonts w:ascii="Times New Roman" w:hAnsi="Times New Roman"/>
          <w:sz w:val="24"/>
          <w:szCs w:val="24"/>
        </w:rPr>
        <w:t xml:space="preserve">Dodatki owocowo-warzywne: pomidor, ogórek zielony, ogórek kiszony, rzodkiewka, sałata zielona, szczypior, papryka czerwona, papryka żółta, papryka zielona jabłka, śliwki, gruszki, banany, morele, brzoskwinie, nektaryny, truskawki, kiwi i </w:t>
      </w:r>
      <w:r w:rsidR="00BB6B8A">
        <w:rPr>
          <w:rFonts w:ascii="Times New Roman" w:hAnsi="Times New Roman"/>
          <w:sz w:val="24"/>
          <w:szCs w:val="24"/>
        </w:rPr>
        <w:t>i</w:t>
      </w:r>
      <w:r w:rsidRPr="00CD7D4A">
        <w:rPr>
          <w:rFonts w:ascii="Times New Roman" w:hAnsi="Times New Roman"/>
          <w:sz w:val="24"/>
          <w:szCs w:val="24"/>
        </w:rPr>
        <w:t>nne owoce i warzywa dozwolone w diecie podstawowej</w:t>
      </w:r>
    </w:p>
    <w:p w:rsidR="00C93427" w:rsidRPr="00CD7D4A" w:rsidRDefault="00C93427" w:rsidP="00663605">
      <w:pPr>
        <w:pStyle w:val="Akapitzlist1"/>
        <w:numPr>
          <w:ilvl w:val="0"/>
          <w:numId w:val="64"/>
        </w:numPr>
        <w:spacing w:after="0"/>
        <w:rPr>
          <w:rFonts w:ascii="Times New Roman" w:hAnsi="Times New Roman"/>
          <w:sz w:val="24"/>
          <w:szCs w:val="24"/>
        </w:rPr>
      </w:pPr>
      <w:r w:rsidRPr="00CD7D4A">
        <w:rPr>
          <w:rFonts w:ascii="Times New Roman" w:hAnsi="Times New Roman"/>
          <w:sz w:val="24"/>
          <w:szCs w:val="24"/>
        </w:rPr>
        <w:t>Dopuszcza się podanie soku owocowego lub/i warzywnego w opakowaniu jednostkowy w okresie od listopada do kwietnia, zamiast owocu lub warzywa w postaci surowej</w:t>
      </w:r>
    </w:p>
    <w:p w:rsidR="00C93427" w:rsidRPr="00CD7D4A" w:rsidRDefault="00C93427" w:rsidP="00C93427">
      <w:pPr>
        <w:pStyle w:val="Akapitzlist1"/>
        <w:spacing w:after="0"/>
        <w:ind w:left="0"/>
        <w:rPr>
          <w:rFonts w:ascii="Times New Roman" w:hAnsi="Times New Roman"/>
          <w:sz w:val="24"/>
          <w:szCs w:val="24"/>
        </w:rPr>
      </w:pPr>
      <w:r w:rsidRPr="00CD7D4A">
        <w:rPr>
          <w:rFonts w:ascii="Times New Roman" w:hAnsi="Times New Roman"/>
          <w:sz w:val="24"/>
          <w:szCs w:val="24"/>
          <w:u w:val="single"/>
        </w:rPr>
        <w:t>Obiady</w:t>
      </w:r>
      <w:r w:rsidRPr="00CD7D4A">
        <w:rPr>
          <w:rFonts w:ascii="Times New Roman" w:hAnsi="Times New Roman"/>
          <w:sz w:val="24"/>
          <w:szCs w:val="24"/>
        </w:rPr>
        <w:t>:</w:t>
      </w:r>
    </w:p>
    <w:p w:rsidR="00C93427" w:rsidRPr="00CD7D4A" w:rsidRDefault="00C93427" w:rsidP="00663605">
      <w:pPr>
        <w:pStyle w:val="Akapitzlist1"/>
        <w:numPr>
          <w:ilvl w:val="0"/>
          <w:numId w:val="65"/>
        </w:numPr>
        <w:spacing w:after="0"/>
        <w:rPr>
          <w:rFonts w:ascii="Times New Roman" w:hAnsi="Times New Roman"/>
          <w:sz w:val="24"/>
          <w:szCs w:val="24"/>
        </w:rPr>
      </w:pPr>
      <w:r w:rsidRPr="00CD7D4A">
        <w:rPr>
          <w:rFonts w:ascii="Times New Roman" w:hAnsi="Times New Roman"/>
          <w:sz w:val="24"/>
          <w:szCs w:val="24"/>
        </w:rPr>
        <w:lastRenderedPageBreak/>
        <w:t xml:space="preserve">Zupy: rosół z makaronem, jarzynowa, barszcz, ogórkowa, kalafiorowa, porowa, selerowa, pomidorowa, krupnik, żurek, </w:t>
      </w:r>
      <w:proofErr w:type="spellStart"/>
      <w:r w:rsidRPr="00CD7D4A">
        <w:rPr>
          <w:rFonts w:ascii="Times New Roman" w:hAnsi="Times New Roman"/>
          <w:sz w:val="24"/>
          <w:szCs w:val="24"/>
        </w:rPr>
        <w:t>brokułowa</w:t>
      </w:r>
      <w:proofErr w:type="spellEnd"/>
      <w:r w:rsidRPr="00CD7D4A">
        <w:rPr>
          <w:rFonts w:ascii="Times New Roman" w:hAnsi="Times New Roman"/>
          <w:sz w:val="24"/>
          <w:szCs w:val="24"/>
        </w:rPr>
        <w:t xml:space="preserve">, </w:t>
      </w:r>
      <w:proofErr w:type="spellStart"/>
      <w:r w:rsidRPr="00CD7D4A">
        <w:rPr>
          <w:rFonts w:ascii="Times New Roman" w:hAnsi="Times New Roman"/>
          <w:sz w:val="24"/>
          <w:szCs w:val="24"/>
        </w:rPr>
        <w:t>botwinkowa</w:t>
      </w:r>
      <w:proofErr w:type="spellEnd"/>
      <w:r w:rsidRPr="00CD7D4A">
        <w:rPr>
          <w:rFonts w:ascii="Times New Roman" w:hAnsi="Times New Roman"/>
          <w:sz w:val="24"/>
          <w:szCs w:val="24"/>
        </w:rPr>
        <w:t>, pieczarkowa</w:t>
      </w:r>
    </w:p>
    <w:p w:rsidR="00C93427" w:rsidRPr="00CD7D4A" w:rsidRDefault="00C93427" w:rsidP="00663605">
      <w:pPr>
        <w:pStyle w:val="Akapitzlist1"/>
        <w:numPr>
          <w:ilvl w:val="0"/>
          <w:numId w:val="65"/>
        </w:numPr>
        <w:spacing w:after="0"/>
        <w:rPr>
          <w:rFonts w:ascii="Times New Roman" w:hAnsi="Times New Roman"/>
          <w:sz w:val="24"/>
          <w:szCs w:val="24"/>
        </w:rPr>
      </w:pPr>
      <w:r w:rsidRPr="00CD7D4A">
        <w:rPr>
          <w:rFonts w:ascii="Times New Roman" w:hAnsi="Times New Roman"/>
          <w:sz w:val="24"/>
          <w:szCs w:val="24"/>
        </w:rPr>
        <w:t>Dodatki do zup: ziemniaki, kasza jęczmienna, ryż biały, kasza manna, makaron, grzanki podawane osobno</w:t>
      </w:r>
    </w:p>
    <w:p w:rsidR="00C93427" w:rsidRPr="00CD7D4A" w:rsidRDefault="00C93427" w:rsidP="00663605">
      <w:pPr>
        <w:pStyle w:val="Akapitzlist1"/>
        <w:numPr>
          <w:ilvl w:val="0"/>
          <w:numId w:val="65"/>
        </w:numPr>
        <w:spacing w:after="0"/>
        <w:rPr>
          <w:rFonts w:ascii="Times New Roman" w:hAnsi="Times New Roman"/>
          <w:sz w:val="24"/>
          <w:szCs w:val="24"/>
        </w:rPr>
      </w:pPr>
      <w:r w:rsidRPr="00CD7D4A">
        <w:rPr>
          <w:rFonts w:ascii="Times New Roman" w:hAnsi="Times New Roman"/>
          <w:sz w:val="24"/>
          <w:szCs w:val="24"/>
        </w:rPr>
        <w:t xml:space="preserve">Mięsa do drugich dań: kotlet schabowy, bitka wołowa, pieczeń wieprzowa, udziec z indyka, udka z kurczaka, filet z kurczaka, pieczeń wołowa, dorsz panierowany, kotlet de </w:t>
      </w:r>
      <w:proofErr w:type="spellStart"/>
      <w:r w:rsidRPr="00CD7D4A">
        <w:rPr>
          <w:rFonts w:ascii="Times New Roman" w:hAnsi="Times New Roman"/>
          <w:sz w:val="24"/>
          <w:szCs w:val="24"/>
        </w:rPr>
        <w:t>volaille</w:t>
      </w:r>
      <w:proofErr w:type="spellEnd"/>
      <w:r w:rsidRPr="00CD7D4A">
        <w:rPr>
          <w:rFonts w:ascii="Times New Roman" w:hAnsi="Times New Roman"/>
          <w:sz w:val="24"/>
          <w:szCs w:val="24"/>
        </w:rPr>
        <w:t>, sztuka mięsa wołowego, cielęcina gotowana</w:t>
      </w:r>
    </w:p>
    <w:p w:rsidR="00C93427" w:rsidRPr="00CD7D4A" w:rsidRDefault="00C93427" w:rsidP="00663605">
      <w:pPr>
        <w:pStyle w:val="Akapitzlist1"/>
        <w:numPr>
          <w:ilvl w:val="0"/>
          <w:numId w:val="65"/>
        </w:numPr>
        <w:spacing w:after="0"/>
        <w:rPr>
          <w:rFonts w:ascii="Times New Roman" w:hAnsi="Times New Roman"/>
          <w:sz w:val="24"/>
          <w:szCs w:val="24"/>
        </w:rPr>
      </w:pPr>
      <w:r w:rsidRPr="00CD7D4A">
        <w:rPr>
          <w:rFonts w:ascii="Times New Roman" w:hAnsi="Times New Roman"/>
          <w:sz w:val="24"/>
          <w:szCs w:val="24"/>
        </w:rPr>
        <w:t>Surówki i warzywa gotowane: sałatka z kapusty pekińskiej, sałatka z kapusty białej, sałatka z kiszonej kapusty, sałatka z czerwonej kapusty, sałata zielona z jogurtem, surówka z marchwi i jabłka, sałatka z selera i jabłka, sałatka z pora, mizeria, sałatka z kiszonych ogórków, marchew gotowana z groszkiem, kalafior gotowany, brokuł gotowany, buraczki oprószane, ćwikła z chrzanem, fasolka szparagowa, kapusta biała, czerwona, kiszona gotowana, ( warzywa gotowane lub na parze)</w:t>
      </w:r>
    </w:p>
    <w:p w:rsidR="00C93427" w:rsidRPr="00CD7D4A" w:rsidRDefault="00C93427" w:rsidP="00663605">
      <w:pPr>
        <w:pStyle w:val="Akapitzlist1"/>
        <w:numPr>
          <w:ilvl w:val="0"/>
          <w:numId w:val="65"/>
        </w:numPr>
        <w:spacing w:after="0"/>
        <w:rPr>
          <w:rFonts w:ascii="Times New Roman" w:hAnsi="Times New Roman"/>
          <w:sz w:val="24"/>
          <w:szCs w:val="24"/>
        </w:rPr>
      </w:pPr>
      <w:r w:rsidRPr="00CD7D4A">
        <w:rPr>
          <w:rFonts w:ascii="Times New Roman" w:hAnsi="Times New Roman"/>
          <w:sz w:val="24"/>
          <w:szCs w:val="24"/>
        </w:rPr>
        <w:t>Dodatki do drugich dań: ziemniaki, kasze – jęczmienna, gryczana, ryż biały i brązowy, makaron</w:t>
      </w:r>
    </w:p>
    <w:p w:rsidR="00C93427" w:rsidRPr="00CD7D4A" w:rsidRDefault="00C93427" w:rsidP="00C93427">
      <w:pPr>
        <w:pStyle w:val="Akapitzlist1"/>
        <w:spacing w:after="0"/>
        <w:ind w:left="0"/>
        <w:rPr>
          <w:rFonts w:ascii="Times New Roman" w:hAnsi="Times New Roman"/>
          <w:sz w:val="24"/>
          <w:szCs w:val="24"/>
          <w:u w:val="single"/>
        </w:rPr>
      </w:pPr>
      <w:r w:rsidRPr="00CD7D4A">
        <w:rPr>
          <w:rFonts w:ascii="Times New Roman" w:hAnsi="Times New Roman"/>
          <w:sz w:val="24"/>
          <w:szCs w:val="24"/>
          <w:u w:val="single"/>
        </w:rPr>
        <w:t>Kolacje:</w:t>
      </w:r>
    </w:p>
    <w:p w:rsidR="00C93427" w:rsidRPr="00CD7D4A" w:rsidRDefault="00C93427" w:rsidP="00663605">
      <w:pPr>
        <w:pStyle w:val="Akapitzlist1"/>
        <w:numPr>
          <w:ilvl w:val="0"/>
          <w:numId w:val="66"/>
        </w:numPr>
        <w:spacing w:after="0"/>
        <w:rPr>
          <w:rFonts w:ascii="Times New Roman" w:hAnsi="Times New Roman"/>
          <w:sz w:val="24"/>
          <w:szCs w:val="24"/>
        </w:rPr>
      </w:pPr>
      <w:r w:rsidRPr="00CD7D4A">
        <w:rPr>
          <w:rFonts w:ascii="Times New Roman" w:hAnsi="Times New Roman"/>
          <w:sz w:val="24"/>
          <w:szCs w:val="24"/>
        </w:rPr>
        <w:t>Pieczywo pszenno-żytnie</w:t>
      </w:r>
    </w:p>
    <w:p w:rsidR="00C93427" w:rsidRPr="00CD7D4A" w:rsidRDefault="00C93427" w:rsidP="00663605">
      <w:pPr>
        <w:pStyle w:val="Akapitzlist1"/>
        <w:numPr>
          <w:ilvl w:val="0"/>
          <w:numId w:val="66"/>
        </w:numPr>
        <w:spacing w:after="0"/>
        <w:rPr>
          <w:rFonts w:ascii="Times New Roman" w:hAnsi="Times New Roman"/>
          <w:sz w:val="24"/>
          <w:szCs w:val="24"/>
        </w:rPr>
      </w:pPr>
      <w:r w:rsidRPr="00CD7D4A">
        <w:rPr>
          <w:rFonts w:ascii="Times New Roman" w:hAnsi="Times New Roman"/>
          <w:sz w:val="24"/>
          <w:szCs w:val="24"/>
        </w:rPr>
        <w:t>Masło extra</w:t>
      </w:r>
    </w:p>
    <w:p w:rsidR="00C93427" w:rsidRPr="00CD7D4A" w:rsidRDefault="00C93427" w:rsidP="00663605">
      <w:pPr>
        <w:pStyle w:val="Akapitzlist1"/>
        <w:numPr>
          <w:ilvl w:val="0"/>
          <w:numId w:val="66"/>
        </w:numPr>
        <w:spacing w:after="0"/>
        <w:rPr>
          <w:rFonts w:ascii="Times New Roman" w:hAnsi="Times New Roman"/>
          <w:sz w:val="24"/>
          <w:szCs w:val="24"/>
        </w:rPr>
      </w:pPr>
      <w:r w:rsidRPr="00CD7D4A">
        <w:rPr>
          <w:rFonts w:ascii="Times New Roman" w:hAnsi="Times New Roman"/>
          <w:sz w:val="24"/>
          <w:szCs w:val="24"/>
        </w:rPr>
        <w:t>Wędliny, sery i inne dodatki takie jak w śniadaniach</w:t>
      </w:r>
    </w:p>
    <w:p w:rsidR="00C93427" w:rsidRPr="00CD7D4A" w:rsidRDefault="00C93427" w:rsidP="00663605">
      <w:pPr>
        <w:pStyle w:val="Akapitzlist1"/>
        <w:numPr>
          <w:ilvl w:val="0"/>
          <w:numId w:val="66"/>
        </w:numPr>
        <w:spacing w:after="0"/>
        <w:rPr>
          <w:rFonts w:ascii="Times New Roman" w:hAnsi="Times New Roman"/>
          <w:sz w:val="24"/>
          <w:szCs w:val="24"/>
        </w:rPr>
      </w:pPr>
      <w:r w:rsidRPr="00CD7D4A">
        <w:rPr>
          <w:rFonts w:ascii="Times New Roman" w:hAnsi="Times New Roman"/>
          <w:sz w:val="24"/>
          <w:szCs w:val="24"/>
        </w:rPr>
        <w:t>Dodatki owocowo-warzywne jak w śniadaniach</w:t>
      </w:r>
    </w:p>
    <w:p w:rsidR="00C93427" w:rsidRPr="00CD7D4A" w:rsidRDefault="00C93427" w:rsidP="00663605">
      <w:pPr>
        <w:pStyle w:val="Akapitzlist1"/>
        <w:numPr>
          <w:ilvl w:val="0"/>
          <w:numId w:val="66"/>
        </w:numPr>
        <w:spacing w:after="0"/>
        <w:rPr>
          <w:rFonts w:ascii="Times New Roman" w:hAnsi="Times New Roman"/>
          <w:sz w:val="24"/>
          <w:szCs w:val="24"/>
        </w:rPr>
      </w:pPr>
      <w:r w:rsidRPr="00CD7D4A">
        <w:rPr>
          <w:rFonts w:ascii="Times New Roman" w:hAnsi="Times New Roman"/>
          <w:sz w:val="24"/>
          <w:szCs w:val="24"/>
        </w:rPr>
        <w:t>Herbata – torebki ekspresowe</w:t>
      </w:r>
    </w:p>
    <w:p w:rsidR="00C93427" w:rsidRPr="00CD7D4A" w:rsidRDefault="00C93427" w:rsidP="00C93427">
      <w:pPr>
        <w:pStyle w:val="Akapitzlist1"/>
        <w:spacing w:after="0"/>
        <w:ind w:left="0"/>
        <w:rPr>
          <w:rFonts w:ascii="Times New Roman" w:hAnsi="Times New Roman"/>
          <w:b/>
          <w:sz w:val="24"/>
          <w:szCs w:val="24"/>
        </w:rPr>
      </w:pPr>
    </w:p>
    <w:p w:rsidR="00C93427" w:rsidRPr="00CD7D4A" w:rsidRDefault="00C93427" w:rsidP="00C93427">
      <w:pPr>
        <w:pStyle w:val="Akapitzlist1"/>
        <w:spacing w:after="0"/>
        <w:ind w:left="0"/>
        <w:rPr>
          <w:rFonts w:ascii="Times New Roman" w:hAnsi="Times New Roman"/>
          <w:b/>
          <w:sz w:val="24"/>
          <w:szCs w:val="24"/>
        </w:rPr>
      </w:pPr>
      <w:r w:rsidRPr="00CD7D4A">
        <w:rPr>
          <w:rFonts w:ascii="Times New Roman" w:hAnsi="Times New Roman"/>
          <w:b/>
          <w:sz w:val="24"/>
          <w:szCs w:val="24"/>
        </w:rPr>
        <w:t xml:space="preserve">Dieta łatwo strawna </w:t>
      </w:r>
    </w:p>
    <w:p w:rsidR="00C93427" w:rsidRPr="00CD7D4A" w:rsidRDefault="00C93427" w:rsidP="00C93427">
      <w:pPr>
        <w:pStyle w:val="Akapitzlist1"/>
        <w:spacing w:after="0"/>
        <w:ind w:left="0"/>
        <w:rPr>
          <w:rFonts w:ascii="Times New Roman" w:hAnsi="Times New Roman"/>
          <w:sz w:val="24"/>
          <w:szCs w:val="24"/>
          <w:u w:val="single"/>
        </w:rPr>
      </w:pPr>
      <w:r w:rsidRPr="00CD7D4A">
        <w:rPr>
          <w:rFonts w:ascii="Times New Roman" w:hAnsi="Times New Roman"/>
          <w:sz w:val="24"/>
          <w:szCs w:val="24"/>
          <w:u w:val="single"/>
        </w:rPr>
        <w:t>Śniadania:</w:t>
      </w:r>
    </w:p>
    <w:p w:rsidR="00C93427" w:rsidRPr="00CD7D4A" w:rsidRDefault="00C93427" w:rsidP="00663605">
      <w:pPr>
        <w:pStyle w:val="Akapitzlist1"/>
        <w:numPr>
          <w:ilvl w:val="0"/>
          <w:numId w:val="70"/>
        </w:numPr>
        <w:spacing w:after="0"/>
        <w:rPr>
          <w:rFonts w:ascii="Times New Roman" w:hAnsi="Times New Roman"/>
          <w:b/>
          <w:sz w:val="24"/>
          <w:szCs w:val="24"/>
        </w:rPr>
      </w:pPr>
      <w:r w:rsidRPr="00CD7D4A">
        <w:rPr>
          <w:rFonts w:ascii="Times New Roman" w:hAnsi="Times New Roman"/>
          <w:sz w:val="24"/>
          <w:szCs w:val="24"/>
        </w:rPr>
        <w:t xml:space="preserve">Zupy mleczne z następującymi dodatkami: płatki owsiane, kasza jęczmienna, kasza jaglana, kasza manna, płatki kukurydziane, ryż biały, kasza kukurydziana </w:t>
      </w:r>
    </w:p>
    <w:p w:rsidR="00C93427" w:rsidRPr="00CD7D4A" w:rsidRDefault="00C93427" w:rsidP="00663605">
      <w:pPr>
        <w:pStyle w:val="Akapitzlist1"/>
        <w:numPr>
          <w:ilvl w:val="0"/>
          <w:numId w:val="67"/>
        </w:numPr>
        <w:spacing w:after="0" w:line="240" w:lineRule="auto"/>
        <w:rPr>
          <w:rFonts w:ascii="Times New Roman" w:hAnsi="Times New Roman"/>
          <w:sz w:val="24"/>
          <w:szCs w:val="24"/>
        </w:rPr>
      </w:pPr>
      <w:r w:rsidRPr="00CD7D4A">
        <w:rPr>
          <w:rFonts w:ascii="Times New Roman" w:hAnsi="Times New Roman"/>
          <w:sz w:val="24"/>
          <w:szCs w:val="24"/>
        </w:rPr>
        <w:t>Bułka pszenna lub baton</w:t>
      </w:r>
    </w:p>
    <w:p w:rsidR="00C93427" w:rsidRPr="00CD7D4A" w:rsidRDefault="00C93427" w:rsidP="00663605">
      <w:pPr>
        <w:pStyle w:val="Akapitzlist1"/>
        <w:numPr>
          <w:ilvl w:val="0"/>
          <w:numId w:val="67"/>
        </w:numPr>
        <w:spacing w:after="0" w:line="240" w:lineRule="auto"/>
        <w:rPr>
          <w:rFonts w:ascii="Times New Roman" w:hAnsi="Times New Roman"/>
          <w:sz w:val="24"/>
          <w:szCs w:val="24"/>
        </w:rPr>
      </w:pPr>
      <w:r w:rsidRPr="00CD7D4A">
        <w:rPr>
          <w:rFonts w:ascii="Times New Roman" w:hAnsi="Times New Roman"/>
          <w:sz w:val="24"/>
          <w:szCs w:val="24"/>
        </w:rPr>
        <w:t>Masło extra</w:t>
      </w:r>
    </w:p>
    <w:p w:rsidR="00C93427" w:rsidRPr="00CD7D4A" w:rsidRDefault="00C93427" w:rsidP="00663605">
      <w:pPr>
        <w:pStyle w:val="Akapitzlist1"/>
        <w:numPr>
          <w:ilvl w:val="0"/>
          <w:numId w:val="67"/>
        </w:numPr>
        <w:spacing w:after="0" w:line="240" w:lineRule="auto"/>
        <w:rPr>
          <w:rFonts w:ascii="Times New Roman" w:hAnsi="Times New Roman"/>
          <w:sz w:val="24"/>
          <w:szCs w:val="24"/>
        </w:rPr>
      </w:pPr>
      <w:r w:rsidRPr="00CD7D4A">
        <w:rPr>
          <w:rFonts w:ascii="Times New Roman" w:hAnsi="Times New Roman"/>
          <w:sz w:val="24"/>
          <w:szCs w:val="24"/>
        </w:rPr>
        <w:t>Wędliny: szynka konserwowa, szynka gotowana, kiełbasa dębicka (drobiowa), kiełbasa szynkowa, kiełbaski drobiowe grzane, wędliny drobiowe i chude</w:t>
      </w:r>
    </w:p>
    <w:p w:rsidR="00C93427" w:rsidRPr="00CD7D4A" w:rsidRDefault="00C93427" w:rsidP="00663605">
      <w:pPr>
        <w:pStyle w:val="Akapitzlist1"/>
        <w:numPr>
          <w:ilvl w:val="0"/>
          <w:numId w:val="67"/>
        </w:numPr>
        <w:spacing w:after="0" w:line="240" w:lineRule="auto"/>
        <w:rPr>
          <w:rFonts w:ascii="Times New Roman" w:hAnsi="Times New Roman"/>
          <w:sz w:val="24"/>
          <w:szCs w:val="24"/>
        </w:rPr>
      </w:pPr>
      <w:r w:rsidRPr="00CD7D4A">
        <w:rPr>
          <w:rFonts w:ascii="Times New Roman" w:hAnsi="Times New Roman"/>
          <w:sz w:val="24"/>
          <w:szCs w:val="24"/>
        </w:rPr>
        <w:t>Sery: ser biały półtłusty</w:t>
      </w:r>
    </w:p>
    <w:p w:rsidR="00C93427" w:rsidRPr="00CD7D4A" w:rsidRDefault="00C93427" w:rsidP="00663605">
      <w:pPr>
        <w:pStyle w:val="Akapitzlist1"/>
        <w:numPr>
          <w:ilvl w:val="0"/>
          <w:numId w:val="67"/>
        </w:numPr>
        <w:spacing w:after="0" w:line="240" w:lineRule="auto"/>
        <w:rPr>
          <w:rFonts w:ascii="Times New Roman" w:hAnsi="Times New Roman"/>
          <w:sz w:val="24"/>
          <w:szCs w:val="24"/>
        </w:rPr>
      </w:pPr>
      <w:r w:rsidRPr="00CD7D4A">
        <w:rPr>
          <w:rFonts w:ascii="Times New Roman" w:hAnsi="Times New Roman"/>
          <w:sz w:val="24"/>
          <w:szCs w:val="24"/>
        </w:rPr>
        <w:t>Inne: miód prawdziwy, dżem porcjowany różne smaki, jajko</w:t>
      </w:r>
    </w:p>
    <w:p w:rsidR="00C93427" w:rsidRPr="00CD7D4A" w:rsidRDefault="00C93427" w:rsidP="00663605">
      <w:pPr>
        <w:pStyle w:val="Akapitzlist1"/>
        <w:numPr>
          <w:ilvl w:val="0"/>
          <w:numId w:val="67"/>
        </w:numPr>
        <w:spacing w:after="0" w:line="240" w:lineRule="auto"/>
        <w:rPr>
          <w:rFonts w:ascii="Times New Roman" w:hAnsi="Times New Roman"/>
          <w:sz w:val="24"/>
          <w:szCs w:val="24"/>
        </w:rPr>
      </w:pPr>
      <w:r w:rsidRPr="00CD7D4A">
        <w:rPr>
          <w:rFonts w:ascii="Times New Roman" w:hAnsi="Times New Roman"/>
          <w:sz w:val="24"/>
          <w:szCs w:val="24"/>
        </w:rPr>
        <w:t>Kawa zbożowa z mlekiem</w:t>
      </w:r>
    </w:p>
    <w:p w:rsidR="00C93427" w:rsidRPr="00CD7D4A" w:rsidRDefault="00C93427" w:rsidP="00663605">
      <w:pPr>
        <w:pStyle w:val="Akapitzlist1"/>
        <w:numPr>
          <w:ilvl w:val="0"/>
          <w:numId w:val="67"/>
        </w:numPr>
        <w:spacing w:after="0" w:line="240" w:lineRule="auto"/>
        <w:rPr>
          <w:rFonts w:ascii="Times New Roman" w:hAnsi="Times New Roman"/>
          <w:sz w:val="24"/>
          <w:szCs w:val="24"/>
        </w:rPr>
      </w:pPr>
      <w:r w:rsidRPr="00CD7D4A">
        <w:rPr>
          <w:rFonts w:ascii="Times New Roman" w:hAnsi="Times New Roman"/>
          <w:sz w:val="24"/>
          <w:szCs w:val="24"/>
        </w:rPr>
        <w:t xml:space="preserve">Dodatki owocowo-warzywne: pomidor bez skórki, sałata zielona, jabłka, banany i inne owoce i warzywa dozwolone w diecie łatwo strawnej </w:t>
      </w:r>
    </w:p>
    <w:p w:rsidR="00C93427" w:rsidRPr="00CD7D4A" w:rsidRDefault="00C93427" w:rsidP="00C93427">
      <w:pPr>
        <w:pStyle w:val="Akapitzlist1"/>
        <w:spacing w:after="0" w:line="240" w:lineRule="auto"/>
        <w:ind w:left="0"/>
        <w:rPr>
          <w:rFonts w:ascii="Times New Roman" w:hAnsi="Times New Roman"/>
          <w:sz w:val="24"/>
          <w:szCs w:val="24"/>
          <w:u w:val="single"/>
        </w:rPr>
      </w:pPr>
      <w:r w:rsidRPr="00CD7D4A">
        <w:rPr>
          <w:rFonts w:ascii="Times New Roman" w:hAnsi="Times New Roman"/>
          <w:sz w:val="24"/>
          <w:szCs w:val="24"/>
          <w:u w:val="single"/>
        </w:rPr>
        <w:t>Obiady:</w:t>
      </w:r>
    </w:p>
    <w:p w:rsidR="00C93427" w:rsidRPr="00CD7D4A" w:rsidRDefault="00C93427" w:rsidP="00663605">
      <w:pPr>
        <w:pStyle w:val="Akapitzlist1"/>
        <w:numPr>
          <w:ilvl w:val="0"/>
          <w:numId w:val="68"/>
        </w:numPr>
        <w:spacing w:after="0"/>
        <w:rPr>
          <w:rFonts w:ascii="Times New Roman" w:hAnsi="Times New Roman"/>
          <w:sz w:val="24"/>
          <w:szCs w:val="24"/>
        </w:rPr>
      </w:pPr>
      <w:r w:rsidRPr="00CD7D4A">
        <w:rPr>
          <w:rFonts w:ascii="Times New Roman" w:hAnsi="Times New Roman"/>
          <w:sz w:val="24"/>
          <w:szCs w:val="24"/>
        </w:rPr>
        <w:t xml:space="preserve">Zupy: rosół z makaronem, jarzynowa, barszcz, kalafiorowa, selerowa, pomidorowa, krupnik, </w:t>
      </w:r>
      <w:proofErr w:type="spellStart"/>
      <w:r w:rsidRPr="00CD7D4A">
        <w:rPr>
          <w:rFonts w:ascii="Times New Roman" w:hAnsi="Times New Roman"/>
          <w:sz w:val="24"/>
          <w:szCs w:val="24"/>
        </w:rPr>
        <w:t>brokułowa</w:t>
      </w:r>
      <w:proofErr w:type="spellEnd"/>
      <w:r w:rsidRPr="00CD7D4A">
        <w:rPr>
          <w:rFonts w:ascii="Times New Roman" w:hAnsi="Times New Roman"/>
          <w:sz w:val="24"/>
          <w:szCs w:val="24"/>
        </w:rPr>
        <w:t xml:space="preserve">, </w:t>
      </w:r>
      <w:proofErr w:type="spellStart"/>
      <w:r w:rsidRPr="00CD7D4A">
        <w:rPr>
          <w:rFonts w:ascii="Times New Roman" w:hAnsi="Times New Roman"/>
          <w:sz w:val="24"/>
          <w:szCs w:val="24"/>
        </w:rPr>
        <w:t>botwinkowa</w:t>
      </w:r>
      <w:proofErr w:type="spellEnd"/>
    </w:p>
    <w:p w:rsidR="00C93427" w:rsidRPr="00CD7D4A" w:rsidRDefault="00C93427" w:rsidP="00663605">
      <w:pPr>
        <w:pStyle w:val="Akapitzlist1"/>
        <w:numPr>
          <w:ilvl w:val="0"/>
          <w:numId w:val="68"/>
        </w:numPr>
        <w:spacing w:after="0"/>
        <w:rPr>
          <w:rFonts w:ascii="Times New Roman" w:hAnsi="Times New Roman"/>
          <w:sz w:val="24"/>
          <w:szCs w:val="24"/>
        </w:rPr>
      </w:pPr>
      <w:r w:rsidRPr="00CD7D4A">
        <w:rPr>
          <w:rFonts w:ascii="Times New Roman" w:hAnsi="Times New Roman"/>
          <w:sz w:val="24"/>
          <w:szCs w:val="24"/>
        </w:rPr>
        <w:t>Dodatki do zup: ziemniaki, kasza jęczmienna, ryż biały, kasza manna, makaron</w:t>
      </w:r>
    </w:p>
    <w:p w:rsidR="00C93427" w:rsidRPr="00CD7D4A" w:rsidRDefault="00C93427" w:rsidP="00663605">
      <w:pPr>
        <w:pStyle w:val="Akapitzlist1"/>
        <w:numPr>
          <w:ilvl w:val="0"/>
          <w:numId w:val="68"/>
        </w:numPr>
        <w:spacing w:after="0"/>
        <w:rPr>
          <w:rFonts w:ascii="Times New Roman" w:hAnsi="Times New Roman"/>
          <w:sz w:val="24"/>
          <w:szCs w:val="24"/>
        </w:rPr>
      </w:pPr>
      <w:r w:rsidRPr="00CD7D4A">
        <w:rPr>
          <w:rFonts w:ascii="Times New Roman" w:hAnsi="Times New Roman"/>
          <w:sz w:val="24"/>
          <w:szCs w:val="24"/>
        </w:rPr>
        <w:t>Mięsa do drugich dań: bitka schabowa, bitka wołowa, udko z kurczaka duszone, udziec z indyka duszony, filet z kurczaka gotowany, dorsz gotowany w jarzynce, sztuka mięsa wołowego</w:t>
      </w:r>
    </w:p>
    <w:p w:rsidR="00C93427" w:rsidRPr="00CD7D4A" w:rsidRDefault="00C93427" w:rsidP="00663605">
      <w:pPr>
        <w:pStyle w:val="Akapitzlist1"/>
        <w:numPr>
          <w:ilvl w:val="0"/>
          <w:numId w:val="68"/>
        </w:numPr>
        <w:spacing w:after="0"/>
        <w:rPr>
          <w:rFonts w:ascii="Times New Roman" w:hAnsi="Times New Roman"/>
          <w:sz w:val="24"/>
          <w:szCs w:val="24"/>
        </w:rPr>
      </w:pPr>
      <w:r w:rsidRPr="00CD7D4A">
        <w:rPr>
          <w:rFonts w:ascii="Times New Roman" w:hAnsi="Times New Roman"/>
          <w:sz w:val="24"/>
          <w:szCs w:val="24"/>
        </w:rPr>
        <w:t xml:space="preserve">Surówki i warzywa gotowane: buraczki oprószane, kalafior gotowany, brokuł gotowany, marchew gotowana, sałata zielona z jogurtem, szpinak, </w:t>
      </w:r>
    </w:p>
    <w:p w:rsidR="00C93427" w:rsidRPr="00CD7D4A" w:rsidRDefault="00C93427" w:rsidP="00663605">
      <w:pPr>
        <w:pStyle w:val="Akapitzlist1"/>
        <w:numPr>
          <w:ilvl w:val="0"/>
          <w:numId w:val="68"/>
        </w:numPr>
        <w:spacing w:after="0"/>
        <w:rPr>
          <w:rFonts w:ascii="Times New Roman" w:hAnsi="Times New Roman"/>
          <w:sz w:val="24"/>
          <w:szCs w:val="24"/>
        </w:rPr>
      </w:pPr>
      <w:r w:rsidRPr="00CD7D4A">
        <w:rPr>
          <w:rFonts w:ascii="Times New Roman" w:hAnsi="Times New Roman"/>
          <w:sz w:val="24"/>
          <w:szCs w:val="24"/>
        </w:rPr>
        <w:t>Dodatki do drugich dań: ziemniaki, kasza jęczmienna, ryż biały, makaron</w:t>
      </w:r>
    </w:p>
    <w:p w:rsidR="00C93427" w:rsidRPr="00CD7D4A" w:rsidRDefault="00C93427" w:rsidP="00C93427">
      <w:pPr>
        <w:pStyle w:val="Akapitzlist1"/>
        <w:spacing w:after="0"/>
        <w:ind w:left="0"/>
        <w:rPr>
          <w:rFonts w:ascii="Times New Roman" w:hAnsi="Times New Roman"/>
          <w:sz w:val="24"/>
          <w:szCs w:val="24"/>
          <w:u w:val="single"/>
        </w:rPr>
      </w:pPr>
      <w:r w:rsidRPr="00CD7D4A">
        <w:rPr>
          <w:rFonts w:ascii="Times New Roman" w:hAnsi="Times New Roman"/>
          <w:sz w:val="24"/>
          <w:szCs w:val="24"/>
          <w:u w:val="single"/>
        </w:rPr>
        <w:t>Kolacje:</w:t>
      </w:r>
    </w:p>
    <w:p w:rsidR="00C93427" w:rsidRPr="00CD7D4A" w:rsidRDefault="00C93427" w:rsidP="00663605">
      <w:pPr>
        <w:pStyle w:val="Akapitzlist1"/>
        <w:numPr>
          <w:ilvl w:val="0"/>
          <w:numId w:val="69"/>
        </w:numPr>
        <w:spacing w:after="0"/>
        <w:rPr>
          <w:rFonts w:ascii="Times New Roman" w:hAnsi="Times New Roman"/>
          <w:sz w:val="24"/>
          <w:szCs w:val="24"/>
        </w:rPr>
      </w:pPr>
      <w:r w:rsidRPr="00CD7D4A">
        <w:rPr>
          <w:rFonts w:ascii="Times New Roman" w:hAnsi="Times New Roman"/>
          <w:sz w:val="24"/>
          <w:szCs w:val="24"/>
        </w:rPr>
        <w:t>Pieczywo pszenne – bułka</w:t>
      </w:r>
    </w:p>
    <w:p w:rsidR="00C93427" w:rsidRPr="00CD7D4A" w:rsidRDefault="00C93427" w:rsidP="00663605">
      <w:pPr>
        <w:pStyle w:val="Akapitzlist1"/>
        <w:numPr>
          <w:ilvl w:val="0"/>
          <w:numId w:val="69"/>
        </w:numPr>
        <w:spacing w:after="0"/>
        <w:rPr>
          <w:rFonts w:ascii="Times New Roman" w:hAnsi="Times New Roman"/>
          <w:sz w:val="24"/>
          <w:szCs w:val="24"/>
        </w:rPr>
      </w:pPr>
      <w:r w:rsidRPr="00CD7D4A">
        <w:rPr>
          <w:rFonts w:ascii="Times New Roman" w:hAnsi="Times New Roman"/>
          <w:sz w:val="24"/>
          <w:szCs w:val="24"/>
        </w:rPr>
        <w:t>Masło extra</w:t>
      </w:r>
    </w:p>
    <w:p w:rsidR="00C93427" w:rsidRPr="00CD7D4A" w:rsidRDefault="00C93427" w:rsidP="00663605">
      <w:pPr>
        <w:pStyle w:val="Akapitzlist1"/>
        <w:numPr>
          <w:ilvl w:val="0"/>
          <w:numId w:val="69"/>
        </w:numPr>
        <w:spacing w:after="0"/>
        <w:rPr>
          <w:rFonts w:ascii="Times New Roman" w:hAnsi="Times New Roman"/>
          <w:sz w:val="24"/>
          <w:szCs w:val="24"/>
        </w:rPr>
      </w:pPr>
      <w:r w:rsidRPr="00CD7D4A">
        <w:rPr>
          <w:rFonts w:ascii="Times New Roman" w:hAnsi="Times New Roman"/>
          <w:sz w:val="24"/>
          <w:szCs w:val="24"/>
        </w:rPr>
        <w:lastRenderedPageBreak/>
        <w:t>Wędliny, ser i inne takie jak w śniadaniach</w:t>
      </w:r>
    </w:p>
    <w:p w:rsidR="00C93427" w:rsidRPr="00CD7D4A" w:rsidRDefault="00C93427" w:rsidP="00663605">
      <w:pPr>
        <w:pStyle w:val="Akapitzlist1"/>
        <w:numPr>
          <w:ilvl w:val="0"/>
          <w:numId w:val="69"/>
        </w:numPr>
        <w:spacing w:after="0"/>
        <w:rPr>
          <w:rFonts w:ascii="Times New Roman" w:hAnsi="Times New Roman"/>
          <w:sz w:val="24"/>
          <w:szCs w:val="24"/>
        </w:rPr>
      </w:pPr>
      <w:r w:rsidRPr="00CD7D4A">
        <w:rPr>
          <w:rFonts w:ascii="Times New Roman" w:hAnsi="Times New Roman"/>
          <w:sz w:val="24"/>
          <w:szCs w:val="24"/>
        </w:rPr>
        <w:t>Dodatki owocowo-warzywne jak w śniadaniach</w:t>
      </w:r>
    </w:p>
    <w:p w:rsidR="00C93427" w:rsidRPr="00CD7D4A" w:rsidRDefault="00C93427" w:rsidP="00663605">
      <w:pPr>
        <w:pStyle w:val="Akapitzlist1"/>
        <w:numPr>
          <w:ilvl w:val="0"/>
          <w:numId w:val="69"/>
        </w:numPr>
        <w:spacing w:after="0"/>
        <w:rPr>
          <w:rFonts w:ascii="Times New Roman" w:hAnsi="Times New Roman"/>
          <w:sz w:val="24"/>
          <w:szCs w:val="24"/>
        </w:rPr>
      </w:pPr>
      <w:r w:rsidRPr="00CD7D4A">
        <w:rPr>
          <w:rFonts w:ascii="Times New Roman" w:hAnsi="Times New Roman"/>
          <w:sz w:val="24"/>
          <w:szCs w:val="24"/>
        </w:rPr>
        <w:t>Herbata – torebki ekspresowe</w:t>
      </w:r>
    </w:p>
    <w:p w:rsidR="00C93427" w:rsidRPr="00CD7D4A" w:rsidRDefault="00C93427" w:rsidP="00C93427">
      <w:pPr>
        <w:pStyle w:val="Akapitzlist1"/>
        <w:spacing w:after="0"/>
        <w:ind w:left="360"/>
        <w:rPr>
          <w:rFonts w:ascii="Times New Roman" w:hAnsi="Times New Roman"/>
          <w:sz w:val="24"/>
          <w:szCs w:val="24"/>
        </w:rPr>
      </w:pPr>
    </w:p>
    <w:p w:rsidR="00C93427" w:rsidRPr="00BE227F" w:rsidRDefault="00C93427" w:rsidP="00C93427">
      <w:pPr>
        <w:pStyle w:val="Akapitzlist1"/>
        <w:spacing w:after="0"/>
        <w:ind w:left="360"/>
        <w:rPr>
          <w:rFonts w:ascii="Times New Roman" w:hAnsi="Times New Roman"/>
          <w:sz w:val="24"/>
          <w:szCs w:val="24"/>
        </w:rPr>
      </w:pPr>
      <w:r w:rsidRPr="00CD7D4A">
        <w:rPr>
          <w:rFonts w:ascii="Times New Roman" w:hAnsi="Times New Roman"/>
          <w:sz w:val="24"/>
          <w:szCs w:val="24"/>
        </w:rPr>
        <w:t>Dodatkowo, dla pacjentek Oddz</w:t>
      </w:r>
      <w:r w:rsidR="00BB6B8A">
        <w:rPr>
          <w:rFonts w:ascii="Times New Roman" w:hAnsi="Times New Roman"/>
          <w:sz w:val="24"/>
          <w:szCs w:val="24"/>
        </w:rPr>
        <w:t>iału Położniczego przewiduje się</w:t>
      </w:r>
      <w:r w:rsidRPr="00CD7D4A">
        <w:rPr>
          <w:rFonts w:ascii="Times New Roman" w:hAnsi="Times New Roman"/>
          <w:sz w:val="24"/>
          <w:szCs w:val="24"/>
        </w:rPr>
        <w:t xml:space="preserve"> II śniadanie – owoce dozwolone w diecie łatwo strawnej, herbatniki, wafelki śmietankowe</w:t>
      </w:r>
      <w:r w:rsidR="00BB6B8A">
        <w:rPr>
          <w:rFonts w:ascii="Times New Roman" w:hAnsi="Times New Roman"/>
          <w:sz w:val="24"/>
          <w:szCs w:val="24"/>
        </w:rPr>
        <w:t xml:space="preserve"> -</w:t>
      </w:r>
      <w:r w:rsidR="00BB6B8A" w:rsidRPr="00BE227F">
        <w:rPr>
          <w:rFonts w:ascii="Times New Roman" w:hAnsi="Times New Roman"/>
          <w:sz w:val="24"/>
          <w:szCs w:val="24"/>
        </w:rPr>
        <w:t>opakowania jednostkowe</w:t>
      </w:r>
      <w:r w:rsidRPr="00BE227F">
        <w:rPr>
          <w:rFonts w:ascii="Times New Roman" w:hAnsi="Times New Roman"/>
          <w:sz w:val="24"/>
          <w:szCs w:val="24"/>
        </w:rPr>
        <w:t xml:space="preserve">, </w:t>
      </w:r>
      <w:r w:rsidR="00BB6B8A" w:rsidRPr="00BE227F">
        <w:rPr>
          <w:rFonts w:ascii="Times New Roman" w:hAnsi="Times New Roman"/>
          <w:sz w:val="24"/>
          <w:szCs w:val="24"/>
        </w:rPr>
        <w:t xml:space="preserve">biszkopty, </w:t>
      </w:r>
      <w:r w:rsidRPr="00BE227F">
        <w:rPr>
          <w:rFonts w:ascii="Times New Roman" w:hAnsi="Times New Roman"/>
          <w:sz w:val="24"/>
          <w:szCs w:val="24"/>
        </w:rPr>
        <w:t xml:space="preserve">drożdżówki, ciasto ( w ograniczonej ilości), budyń, kisiel, koktajle </w:t>
      </w:r>
      <w:proofErr w:type="spellStart"/>
      <w:r w:rsidRPr="00BE227F">
        <w:rPr>
          <w:rFonts w:ascii="Times New Roman" w:hAnsi="Times New Roman"/>
          <w:sz w:val="24"/>
          <w:szCs w:val="24"/>
        </w:rPr>
        <w:t>mleczno</w:t>
      </w:r>
      <w:proofErr w:type="spellEnd"/>
      <w:r w:rsidRPr="00BE227F">
        <w:rPr>
          <w:rFonts w:ascii="Times New Roman" w:hAnsi="Times New Roman"/>
          <w:sz w:val="24"/>
          <w:szCs w:val="24"/>
        </w:rPr>
        <w:t xml:space="preserve"> – owocowe, owocowe, owocowo – warzywne, sok owocowy i/ lub warzywny- opakowanie jednostkowe, jogurt naturalny, jogurt owocowy</w:t>
      </w:r>
      <w:r w:rsidR="00BB6B8A" w:rsidRPr="00BE227F">
        <w:rPr>
          <w:rFonts w:ascii="Times New Roman" w:hAnsi="Times New Roman"/>
          <w:sz w:val="24"/>
          <w:szCs w:val="24"/>
        </w:rPr>
        <w:t xml:space="preserve"> (</w:t>
      </w:r>
      <w:r w:rsidRPr="00BE227F">
        <w:rPr>
          <w:rFonts w:ascii="Times New Roman" w:hAnsi="Times New Roman"/>
          <w:sz w:val="24"/>
          <w:szCs w:val="24"/>
        </w:rPr>
        <w:t>w ograniczonej ilości)</w:t>
      </w:r>
      <w:r w:rsidR="00BB6B8A" w:rsidRPr="00BE227F">
        <w:rPr>
          <w:rFonts w:ascii="Times New Roman" w:hAnsi="Times New Roman"/>
          <w:sz w:val="24"/>
          <w:szCs w:val="24"/>
        </w:rPr>
        <w:t xml:space="preserve">, </w:t>
      </w:r>
      <w:r w:rsidR="00F45DE2" w:rsidRPr="00BE227F">
        <w:rPr>
          <w:rFonts w:ascii="Times New Roman" w:hAnsi="Times New Roman"/>
          <w:sz w:val="24"/>
          <w:szCs w:val="24"/>
        </w:rPr>
        <w:t xml:space="preserve">serek homogenizowany </w:t>
      </w:r>
      <w:r w:rsidR="00BB6B8A" w:rsidRPr="00BE227F">
        <w:rPr>
          <w:rFonts w:ascii="Times New Roman" w:hAnsi="Times New Roman"/>
          <w:sz w:val="24"/>
          <w:szCs w:val="24"/>
        </w:rPr>
        <w:t>(w ograniczonej ilości)</w:t>
      </w:r>
      <w:r w:rsidRPr="00BE227F">
        <w:rPr>
          <w:rFonts w:ascii="Times New Roman" w:hAnsi="Times New Roman"/>
          <w:sz w:val="24"/>
          <w:szCs w:val="24"/>
        </w:rPr>
        <w:t>, kefir.</w:t>
      </w:r>
    </w:p>
    <w:p w:rsidR="00F12EE2" w:rsidRPr="00BE227F" w:rsidRDefault="00F12EE2" w:rsidP="00C93427">
      <w:pPr>
        <w:pStyle w:val="Akapitzlist1"/>
        <w:spacing w:after="0"/>
        <w:ind w:left="360"/>
        <w:rPr>
          <w:rFonts w:ascii="Times New Roman" w:hAnsi="Times New Roman"/>
          <w:sz w:val="24"/>
          <w:szCs w:val="24"/>
        </w:rPr>
      </w:pPr>
    </w:p>
    <w:p w:rsidR="00F12EE2" w:rsidRPr="00736130" w:rsidRDefault="00F12EE2" w:rsidP="00F12EE2">
      <w:pPr>
        <w:pStyle w:val="Akapitzlist1"/>
        <w:spacing w:after="0"/>
        <w:ind w:left="0"/>
        <w:rPr>
          <w:rFonts w:ascii="Times New Roman" w:hAnsi="Times New Roman"/>
          <w:b/>
          <w:sz w:val="24"/>
          <w:szCs w:val="24"/>
        </w:rPr>
      </w:pPr>
      <w:r w:rsidRPr="00736130">
        <w:rPr>
          <w:rFonts w:ascii="Times New Roman" w:hAnsi="Times New Roman"/>
          <w:b/>
          <w:sz w:val="24"/>
          <w:szCs w:val="24"/>
        </w:rPr>
        <w:t>Dieta  o charakterze łatwo strawnym dla pacjentów poddawanych radioterapii całego ciała (TBI):</w:t>
      </w:r>
    </w:p>
    <w:p w:rsidR="00F12EE2" w:rsidRPr="00736130" w:rsidRDefault="00F12EE2" w:rsidP="00F12EE2">
      <w:pPr>
        <w:pStyle w:val="Akapitzlist"/>
        <w:spacing w:after="0"/>
        <w:ind w:left="0" w:firstLine="360"/>
        <w:rPr>
          <w:rFonts w:ascii="Times New Roman" w:hAnsi="Times New Roman"/>
          <w:sz w:val="24"/>
          <w:szCs w:val="24"/>
        </w:rPr>
      </w:pPr>
      <w:r w:rsidRPr="00736130">
        <w:rPr>
          <w:rFonts w:ascii="Times New Roman" w:hAnsi="Times New Roman"/>
          <w:sz w:val="24"/>
          <w:szCs w:val="24"/>
        </w:rPr>
        <w:t xml:space="preserve">Dieta konsultowana indywidualnie z </w:t>
      </w:r>
      <w:r w:rsidR="00065AFA" w:rsidRPr="00736130">
        <w:rPr>
          <w:rFonts w:ascii="Times New Roman" w:hAnsi="Times New Roman"/>
          <w:sz w:val="24"/>
          <w:szCs w:val="24"/>
        </w:rPr>
        <w:t>dietetykiem Katowickiego Centrum Onkologii.</w:t>
      </w:r>
    </w:p>
    <w:p w:rsidR="00F12EE2" w:rsidRPr="00736130" w:rsidRDefault="00F12EE2" w:rsidP="00F12EE2">
      <w:pPr>
        <w:pStyle w:val="Akapitzlist"/>
        <w:spacing w:after="0"/>
        <w:ind w:left="0" w:firstLine="360"/>
        <w:rPr>
          <w:rFonts w:ascii="Times New Roman" w:hAnsi="Times New Roman"/>
          <w:sz w:val="24"/>
          <w:szCs w:val="24"/>
        </w:rPr>
      </w:pPr>
      <w:r w:rsidRPr="00736130">
        <w:rPr>
          <w:rFonts w:ascii="Times New Roman" w:hAnsi="Times New Roman"/>
          <w:sz w:val="24"/>
          <w:szCs w:val="24"/>
        </w:rPr>
        <w:t>Każdy ciepły posiłek powinien poddawany być pasteryzacji tj. gotowanie:</w:t>
      </w:r>
    </w:p>
    <w:p w:rsidR="00F12EE2" w:rsidRPr="00736130" w:rsidRDefault="00065AFA" w:rsidP="00663605">
      <w:pPr>
        <w:pStyle w:val="Bezodstpw"/>
        <w:numPr>
          <w:ilvl w:val="0"/>
          <w:numId w:val="93"/>
        </w:numPr>
        <w:spacing w:line="276" w:lineRule="auto"/>
      </w:pPr>
      <w:r w:rsidRPr="00736130">
        <w:t xml:space="preserve">w szybkowarze przez 15 minut </w:t>
      </w:r>
      <w:r w:rsidR="00F12EE2" w:rsidRPr="00736130">
        <w:t>lub w piecu elektrycznym w temperaturze 220</w:t>
      </w:r>
      <w:r w:rsidR="00F12EE2" w:rsidRPr="00736130">
        <w:rPr>
          <w:vertAlign w:val="superscript"/>
        </w:rPr>
        <w:t>o</w:t>
      </w:r>
      <w:r w:rsidRPr="00736130">
        <w:t>C przez 20 min.</w:t>
      </w:r>
    </w:p>
    <w:p w:rsidR="00F12EE2" w:rsidRPr="00736130" w:rsidRDefault="00F12EE2" w:rsidP="00F12EE2">
      <w:pPr>
        <w:pStyle w:val="Akapitzlist"/>
        <w:spacing w:after="0"/>
        <w:ind w:left="360"/>
        <w:rPr>
          <w:rFonts w:ascii="Times New Roman" w:hAnsi="Times New Roman"/>
          <w:sz w:val="24"/>
          <w:szCs w:val="24"/>
        </w:rPr>
      </w:pPr>
      <w:r w:rsidRPr="00736130">
        <w:rPr>
          <w:rFonts w:ascii="Times New Roman" w:hAnsi="Times New Roman"/>
          <w:sz w:val="24"/>
          <w:szCs w:val="24"/>
        </w:rPr>
        <w:t xml:space="preserve">Produkty spożywcze powinny być najwyższej jakości, świeże, dostarczane w opakowaniach jednostkowych, hermetycznych (np. masło, miód, dżem, mleko UHT, herbatniki). </w:t>
      </w:r>
    </w:p>
    <w:p w:rsidR="00F12EE2" w:rsidRPr="00736130" w:rsidRDefault="00F12EE2" w:rsidP="00663605">
      <w:pPr>
        <w:pStyle w:val="Akapitzlist"/>
        <w:numPr>
          <w:ilvl w:val="0"/>
          <w:numId w:val="93"/>
        </w:numPr>
        <w:spacing w:after="0"/>
        <w:rPr>
          <w:rFonts w:ascii="Times New Roman" w:hAnsi="Times New Roman"/>
          <w:sz w:val="24"/>
          <w:szCs w:val="24"/>
        </w:rPr>
      </w:pPr>
      <w:r w:rsidRPr="00736130">
        <w:rPr>
          <w:rFonts w:ascii="Times New Roman" w:hAnsi="Times New Roman"/>
          <w:sz w:val="24"/>
          <w:szCs w:val="24"/>
        </w:rPr>
        <w:t>W diecie tej przewiduje się wyłącznie pieczywo bezglutenowe, w oryginalnym opakowaniu.</w:t>
      </w:r>
    </w:p>
    <w:p w:rsidR="00F12EE2" w:rsidRPr="00736130" w:rsidRDefault="00F12EE2" w:rsidP="00663605">
      <w:pPr>
        <w:pStyle w:val="Akapitzlist"/>
        <w:numPr>
          <w:ilvl w:val="0"/>
          <w:numId w:val="93"/>
        </w:numPr>
        <w:spacing w:after="0"/>
        <w:rPr>
          <w:rFonts w:ascii="Times New Roman" w:hAnsi="Times New Roman"/>
          <w:sz w:val="24"/>
          <w:szCs w:val="24"/>
        </w:rPr>
      </w:pPr>
      <w:r w:rsidRPr="00736130">
        <w:rPr>
          <w:rFonts w:ascii="Times New Roman" w:hAnsi="Times New Roman"/>
          <w:sz w:val="24"/>
          <w:szCs w:val="24"/>
        </w:rPr>
        <w:t>Transport posiłków powinien odbywać się w wydzielonym termicznym pojemniku.</w:t>
      </w:r>
    </w:p>
    <w:p w:rsidR="00C93427" w:rsidRPr="00CD7D4A" w:rsidRDefault="00C93427" w:rsidP="00C93427">
      <w:pPr>
        <w:pStyle w:val="Akapitzlist1"/>
        <w:spacing w:after="0"/>
        <w:ind w:left="0"/>
        <w:rPr>
          <w:rFonts w:ascii="Times New Roman" w:hAnsi="Times New Roman"/>
          <w:b/>
          <w:sz w:val="24"/>
          <w:szCs w:val="24"/>
        </w:rPr>
      </w:pPr>
    </w:p>
    <w:p w:rsidR="00C93427" w:rsidRPr="00CD7D4A" w:rsidRDefault="00C93427" w:rsidP="00C93427">
      <w:pPr>
        <w:pStyle w:val="Akapitzlist1"/>
        <w:spacing w:after="0"/>
        <w:ind w:left="0"/>
        <w:rPr>
          <w:rFonts w:ascii="Times New Roman" w:hAnsi="Times New Roman"/>
          <w:sz w:val="24"/>
          <w:szCs w:val="24"/>
        </w:rPr>
      </w:pPr>
      <w:r w:rsidRPr="00CD7D4A">
        <w:rPr>
          <w:rFonts w:ascii="Times New Roman" w:hAnsi="Times New Roman"/>
          <w:b/>
          <w:sz w:val="24"/>
          <w:szCs w:val="24"/>
        </w:rPr>
        <w:t>Dieta z ograniczeniem łatwo przyswajalnych węglowodanów</w:t>
      </w:r>
      <w:r w:rsidRPr="00CD7D4A">
        <w:rPr>
          <w:rFonts w:ascii="Times New Roman" w:hAnsi="Times New Roman"/>
          <w:sz w:val="24"/>
          <w:szCs w:val="24"/>
        </w:rPr>
        <w:t>:</w:t>
      </w:r>
    </w:p>
    <w:p w:rsidR="00C93427" w:rsidRPr="00CD7D4A" w:rsidRDefault="00C93427" w:rsidP="00C93427">
      <w:pPr>
        <w:pStyle w:val="Akapitzlist1"/>
        <w:spacing w:after="0"/>
        <w:ind w:left="0"/>
        <w:rPr>
          <w:rFonts w:ascii="Times New Roman" w:hAnsi="Times New Roman"/>
          <w:sz w:val="24"/>
          <w:szCs w:val="24"/>
          <w:u w:val="single"/>
        </w:rPr>
      </w:pPr>
      <w:r w:rsidRPr="00CD7D4A">
        <w:rPr>
          <w:rFonts w:ascii="Times New Roman" w:hAnsi="Times New Roman"/>
          <w:sz w:val="24"/>
          <w:szCs w:val="24"/>
          <w:u w:val="single"/>
        </w:rPr>
        <w:t>Śniadania:</w:t>
      </w:r>
    </w:p>
    <w:p w:rsidR="00C93427" w:rsidRPr="00CD7D4A" w:rsidRDefault="00C93427" w:rsidP="00663605">
      <w:pPr>
        <w:pStyle w:val="Akapitzlist1"/>
        <w:numPr>
          <w:ilvl w:val="0"/>
          <w:numId w:val="71"/>
        </w:numPr>
        <w:spacing w:after="0"/>
        <w:rPr>
          <w:rFonts w:ascii="Times New Roman" w:hAnsi="Times New Roman"/>
          <w:sz w:val="24"/>
          <w:szCs w:val="24"/>
        </w:rPr>
      </w:pPr>
      <w:r w:rsidRPr="00CD7D4A">
        <w:rPr>
          <w:rFonts w:ascii="Times New Roman" w:hAnsi="Times New Roman"/>
          <w:sz w:val="24"/>
          <w:szCs w:val="24"/>
        </w:rPr>
        <w:t>Pieczywo typu graham, pieczywo razowe ( wymiennie)</w:t>
      </w:r>
    </w:p>
    <w:p w:rsidR="00C93427" w:rsidRPr="00CD7D4A" w:rsidRDefault="00C93427" w:rsidP="00663605">
      <w:pPr>
        <w:pStyle w:val="Akapitzlist1"/>
        <w:numPr>
          <w:ilvl w:val="0"/>
          <w:numId w:val="71"/>
        </w:numPr>
        <w:spacing w:after="0"/>
        <w:rPr>
          <w:rFonts w:ascii="Times New Roman" w:hAnsi="Times New Roman"/>
          <w:sz w:val="24"/>
          <w:szCs w:val="24"/>
        </w:rPr>
      </w:pPr>
      <w:r w:rsidRPr="00CD7D4A">
        <w:rPr>
          <w:rFonts w:ascii="Times New Roman" w:hAnsi="Times New Roman"/>
          <w:sz w:val="24"/>
          <w:szCs w:val="24"/>
        </w:rPr>
        <w:t>Masło extra</w:t>
      </w:r>
    </w:p>
    <w:p w:rsidR="00C93427" w:rsidRPr="00CD7D4A" w:rsidRDefault="00C93427" w:rsidP="00663605">
      <w:pPr>
        <w:pStyle w:val="Akapitzlist1"/>
        <w:numPr>
          <w:ilvl w:val="0"/>
          <w:numId w:val="71"/>
        </w:numPr>
        <w:spacing w:after="0"/>
        <w:rPr>
          <w:rFonts w:ascii="Times New Roman" w:hAnsi="Times New Roman"/>
          <w:sz w:val="24"/>
          <w:szCs w:val="24"/>
        </w:rPr>
      </w:pPr>
      <w:r w:rsidRPr="00CD7D4A">
        <w:rPr>
          <w:rFonts w:ascii="Times New Roman" w:hAnsi="Times New Roman"/>
          <w:sz w:val="24"/>
          <w:szCs w:val="24"/>
        </w:rPr>
        <w:t>Wędliny: szynka konserwowa, szynka gotowana, kiełbasa dębicka (drobiowa), kiełbasa kminkowa, kiełbasa szynkowa, kiełbasa toruńska, kiełbaski drobiowe grzane, kiełbaski cielęce grzane ( takie jak w diecie podstawowej)</w:t>
      </w:r>
    </w:p>
    <w:p w:rsidR="00C93427" w:rsidRPr="00CD7D4A" w:rsidRDefault="00C93427" w:rsidP="00663605">
      <w:pPr>
        <w:pStyle w:val="Akapitzlist1"/>
        <w:numPr>
          <w:ilvl w:val="0"/>
          <w:numId w:val="71"/>
        </w:numPr>
        <w:spacing w:after="0"/>
        <w:rPr>
          <w:rFonts w:ascii="Times New Roman" w:hAnsi="Times New Roman"/>
          <w:sz w:val="24"/>
          <w:szCs w:val="24"/>
        </w:rPr>
      </w:pPr>
      <w:r w:rsidRPr="00CD7D4A">
        <w:rPr>
          <w:rFonts w:ascii="Times New Roman" w:hAnsi="Times New Roman"/>
          <w:sz w:val="24"/>
          <w:szCs w:val="24"/>
        </w:rPr>
        <w:t>Sery: ser żółty, ser biały półtłusty</w:t>
      </w:r>
    </w:p>
    <w:p w:rsidR="00C93427" w:rsidRPr="00CD7D4A" w:rsidRDefault="00C93427" w:rsidP="00663605">
      <w:pPr>
        <w:pStyle w:val="Akapitzlist1"/>
        <w:numPr>
          <w:ilvl w:val="0"/>
          <w:numId w:val="71"/>
        </w:numPr>
        <w:spacing w:after="0"/>
        <w:rPr>
          <w:rFonts w:ascii="Times New Roman" w:hAnsi="Times New Roman"/>
          <w:sz w:val="24"/>
          <w:szCs w:val="24"/>
        </w:rPr>
      </w:pPr>
      <w:r w:rsidRPr="00CD7D4A">
        <w:rPr>
          <w:rFonts w:ascii="Times New Roman" w:hAnsi="Times New Roman"/>
          <w:sz w:val="24"/>
          <w:szCs w:val="24"/>
        </w:rPr>
        <w:t>Inne: jajko</w:t>
      </w:r>
    </w:p>
    <w:p w:rsidR="00C93427" w:rsidRPr="00CD7D4A" w:rsidRDefault="00C93427" w:rsidP="00663605">
      <w:pPr>
        <w:pStyle w:val="Akapitzlist1"/>
        <w:numPr>
          <w:ilvl w:val="0"/>
          <w:numId w:val="71"/>
        </w:numPr>
        <w:spacing w:after="0"/>
        <w:rPr>
          <w:rFonts w:ascii="Times New Roman" w:hAnsi="Times New Roman"/>
          <w:sz w:val="24"/>
          <w:szCs w:val="24"/>
        </w:rPr>
      </w:pPr>
      <w:r w:rsidRPr="00CD7D4A">
        <w:rPr>
          <w:rFonts w:ascii="Times New Roman" w:hAnsi="Times New Roman"/>
          <w:sz w:val="24"/>
          <w:szCs w:val="24"/>
        </w:rPr>
        <w:t>Kawa zbożowa z mlekiem</w:t>
      </w:r>
    </w:p>
    <w:p w:rsidR="00C93427" w:rsidRPr="00CD7D4A" w:rsidRDefault="00C93427" w:rsidP="00663605">
      <w:pPr>
        <w:pStyle w:val="Akapitzlist1"/>
        <w:numPr>
          <w:ilvl w:val="0"/>
          <w:numId w:val="71"/>
        </w:numPr>
        <w:spacing w:after="0"/>
        <w:rPr>
          <w:rFonts w:ascii="Times New Roman" w:hAnsi="Times New Roman"/>
          <w:strike/>
          <w:sz w:val="24"/>
          <w:szCs w:val="24"/>
        </w:rPr>
      </w:pPr>
      <w:r w:rsidRPr="00CD7D4A">
        <w:rPr>
          <w:rFonts w:ascii="Times New Roman" w:hAnsi="Times New Roman"/>
          <w:sz w:val="24"/>
          <w:szCs w:val="24"/>
        </w:rPr>
        <w:t>Dodatki owocowo-warzywne: pomidor, ogórek zielony, rzodkiewka, sałata zielona, papryka czerwona, papryka żółta, papryka zielona, jabłka, śliwki, gruszki i inne owoce i warzywa dozwolone w diecie z ograniczeniem łatwo przyswajalnych węglowodanów</w:t>
      </w:r>
    </w:p>
    <w:p w:rsidR="00C93427" w:rsidRPr="00CD7D4A" w:rsidRDefault="00C93427" w:rsidP="00C93427">
      <w:pPr>
        <w:pStyle w:val="Akapitzlist1"/>
        <w:spacing w:after="0"/>
        <w:ind w:left="0"/>
        <w:rPr>
          <w:rFonts w:ascii="Times New Roman" w:hAnsi="Times New Roman"/>
          <w:sz w:val="24"/>
          <w:szCs w:val="24"/>
          <w:u w:val="single"/>
        </w:rPr>
      </w:pPr>
      <w:r w:rsidRPr="00CD7D4A">
        <w:rPr>
          <w:rFonts w:ascii="Times New Roman" w:hAnsi="Times New Roman"/>
          <w:sz w:val="24"/>
          <w:szCs w:val="24"/>
          <w:u w:val="single"/>
        </w:rPr>
        <w:t xml:space="preserve">Obiady: </w:t>
      </w:r>
    </w:p>
    <w:p w:rsidR="00C93427" w:rsidRPr="00CD7D4A" w:rsidRDefault="00C93427" w:rsidP="00663605">
      <w:pPr>
        <w:pStyle w:val="Akapitzlist1"/>
        <w:numPr>
          <w:ilvl w:val="0"/>
          <w:numId w:val="65"/>
        </w:numPr>
        <w:spacing w:after="0"/>
        <w:rPr>
          <w:rFonts w:ascii="Times New Roman" w:hAnsi="Times New Roman"/>
          <w:sz w:val="24"/>
          <w:szCs w:val="24"/>
        </w:rPr>
      </w:pPr>
      <w:r w:rsidRPr="00CD7D4A">
        <w:rPr>
          <w:rFonts w:ascii="Times New Roman" w:hAnsi="Times New Roman"/>
          <w:sz w:val="24"/>
          <w:szCs w:val="24"/>
        </w:rPr>
        <w:t>Zupy: rosół z makaronem, jarzynowa, barszcz, ogórkowa, kalafiorowa, porowa, selerowa, pomidorowa, krupnik ( takie jak diecie podstawowej)</w:t>
      </w:r>
    </w:p>
    <w:p w:rsidR="00C93427" w:rsidRPr="00CD7D4A" w:rsidRDefault="00C93427" w:rsidP="00663605">
      <w:pPr>
        <w:pStyle w:val="Akapitzlist1"/>
        <w:numPr>
          <w:ilvl w:val="0"/>
          <w:numId w:val="65"/>
        </w:numPr>
        <w:spacing w:after="0"/>
        <w:rPr>
          <w:rFonts w:ascii="Times New Roman" w:hAnsi="Times New Roman"/>
          <w:sz w:val="24"/>
          <w:szCs w:val="24"/>
        </w:rPr>
      </w:pPr>
      <w:r w:rsidRPr="00CD7D4A">
        <w:rPr>
          <w:rFonts w:ascii="Times New Roman" w:hAnsi="Times New Roman"/>
          <w:sz w:val="24"/>
          <w:szCs w:val="24"/>
        </w:rPr>
        <w:t>Dodatki do zup: ziemniaki, kasza jęczmienna, ryż biały, kasza manna, makaron</w:t>
      </w:r>
    </w:p>
    <w:p w:rsidR="00C93427" w:rsidRPr="00CD7D4A" w:rsidRDefault="00C93427" w:rsidP="00663605">
      <w:pPr>
        <w:pStyle w:val="Akapitzlist1"/>
        <w:numPr>
          <w:ilvl w:val="0"/>
          <w:numId w:val="65"/>
        </w:numPr>
        <w:spacing w:after="0"/>
        <w:rPr>
          <w:rFonts w:ascii="Times New Roman" w:hAnsi="Times New Roman"/>
          <w:sz w:val="24"/>
          <w:szCs w:val="24"/>
        </w:rPr>
      </w:pPr>
      <w:r w:rsidRPr="00CD7D4A">
        <w:rPr>
          <w:rFonts w:ascii="Times New Roman" w:hAnsi="Times New Roman"/>
          <w:sz w:val="24"/>
          <w:szCs w:val="24"/>
        </w:rPr>
        <w:t>Mięsa do drugich dań: bitka schabowa, bitka wołowa, udko z kurczaka duszone, udziec z indyka duszony, filet z kurczaka gotowany, dorsz gotowany w jarzynce, sztuka mięsa wołowego</w:t>
      </w:r>
    </w:p>
    <w:p w:rsidR="00C93427" w:rsidRPr="00CD7D4A" w:rsidRDefault="00C93427" w:rsidP="00663605">
      <w:pPr>
        <w:pStyle w:val="Akapitzlist1"/>
        <w:numPr>
          <w:ilvl w:val="0"/>
          <w:numId w:val="65"/>
        </w:numPr>
        <w:spacing w:after="0"/>
        <w:rPr>
          <w:rFonts w:ascii="Times New Roman" w:hAnsi="Times New Roman"/>
          <w:sz w:val="24"/>
          <w:szCs w:val="24"/>
        </w:rPr>
      </w:pPr>
      <w:r w:rsidRPr="00CD7D4A">
        <w:rPr>
          <w:rFonts w:ascii="Times New Roman" w:hAnsi="Times New Roman"/>
          <w:sz w:val="24"/>
          <w:szCs w:val="24"/>
        </w:rPr>
        <w:t>Surówki i warzywa gotowane: sałatka z kapusty pekińskiej, sałatka z kapusty białej, sałatka z kiszonej kapusty, sałatka z czerwonej kapusty, surówka z marchwi i jabłka, sałatka z selera i jabłka, sałatka z pora, mizeria, sałatka z kiszonych ogórków, sałata zielona z jogurtem, kalafior, brokuł, buraczki oprószane, ćwikła z chrzanem, fasolka szparagowa, marchewka z groszkiem, kapusta biała, czerwona, kiszona gotowana, ( warzywa gotowane lub na parze)</w:t>
      </w:r>
    </w:p>
    <w:p w:rsidR="00C93427" w:rsidRPr="00CD7D4A" w:rsidRDefault="00C93427" w:rsidP="00663605">
      <w:pPr>
        <w:pStyle w:val="Akapitzlist1"/>
        <w:numPr>
          <w:ilvl w:val="0"/>
          <w:numId w:val="65"/>
        </w:numPr>
        <w:spacing w:after="0"/>
        <w:rPr>
          <w:rFonts w:ascii="Times New Roman" w:hAnsi="Times New Roman"/>
          <w:sz w:val="24"/>
          <w:szCs w:val="24"/>
        </w:rPr>
      </w:pPr>
      <w:r w:rsidRPr="00CD7D4A">
        <w:rPr>
          <w:rFonts w:ascii="Times New Roman" w:hAnsi="Times New Roman"/>
          <w:sz w:val="24"/>
          <w:szCs w:val="24"/>
        </w:rPr>
        <w:t>Dodatki do drugich dań: ziemniaki, kasza – jęczmienna lub gryczana, ryż biały i brązowy</w:t>
      </w:r>
    </w:p>
    <w:p w:rsidR="00C93427" w:rsidRPr="00CD7D4A" w:rsidRDefault="00C93427" w:rsidP="00C93427">
      <w:pPr>
        <w:pStyle w:val="Akapitzlist1"/>
        <w:spacing w:after="0"/>
        <w:ind w:left="0"/>
        <w:rPr>
          <w:rFonts w:ascii="Times New Roman" w:hAnsi="Times New Roman"/>
          <w:sz w:val="24"/>
          <w:szCs w:val="24"/>
          <w:u w:val="single"/>
        </w:rPr>
      </w:pPr>
      <w:r w:rsidRPr="00CD7D4A">
        <w:rPr>
          <w:rFonts w:ascii="Times New Roman" w:hAnsi="Times New Roman"/>
          <w:sz w:val="24"/>
          <w:szCs w:val="24"/>
          <w:u w:val="single"/>
        </w:rPr>
        <w:lastRenderedPageBreak/>
        <w:t>Kolacje:</w:t>
      </w:r>
    </w:p>
    <w:p w:rsidR="00C93427" w:rsidRPr="00CD7D4A" w:rsidRDefault="00C93427" w:rsidP="00663605">
      <w:pPr>
        <w:pStyle w:val="Akapitzlist1"/>
        <w:numPr>
          <w:ilvl w:val="0"/>
          <w:numId w:val="72"/>
        </w:numPr>
        <w:spacing w:after="0"/>
        <w:rPr>
          <w:rFonts w:ascii="Times New Roman" w:hAnsi="Times New Roman"/>
          <w:sz w:val="24"/>
          <w:szCs w:val="24"/>
        </w:rPr>
      </w:pPr>
      <w:r w:rsidRPr="00CD7D4A">
        <w:rPr>
          <w:rFonts w:ascii="Times New Roman" w:hAnsi="Times New Roman"/>
          <w:sz w:val="24"/>
          <w:szCs w:val="24"/>
        </w:rPr>
        <w:t>Pieczywo typu graham, pieczywo razowe ( wymiennie)</w:t>
      </w:r>
    </w:p>
    <w:p w:rsidR="00C93427" w:rsidRPr="00CD7D4A" w:rsidRDefault="00C93427" w:rsidP="00663605">
      <w:pPr>
        <w:pStyle w:val="Akapitzlist1"/>
        <w:numPr>
          <w:ilvl w:val="0"/>
          <w:numId w:val="72"/>
        </w:numPr>
        <w:spacing w:after="0"/>
        <w:rPr>
          <w:rFonts w:ascii="Times New Roman" w:hAnsi="Times New Roman"/>
          <w:sz w:val="24"/>
          <w:szCs w:val="24"/>
        </w:rPr>
      </w:pPr>
      <w:r w:rsidRPr="00CD7D4A">
        <w:rPr>
          <w:rFonts w:ascii="Times New Roman" w:hAnsi="Times New Roman"/>
          <w:sz w:val="24"/>
          <w:szCs w:val="24"/>
        </w:rPr>
        <w:t>Masło extra</w:t>
      </w:r>
    </w:p>
    <w:p w:rsidR="00C93427" w:rsidRPr="00CD7D4A" w:rsidRDefault="00C93427" w:rsidP="00663605">
      <w:pPr>
        <w:pStyle w:val="Akapitzlist1"/>
        <w:numPr>
          <w:ilvl w:val="0"/>
          <w:numId w:val="72"/>
        </w:numPr>
        <w:spacing w:after="0"/>
        <w:rPr>
          <w:rFonts w:ascii="Times New Roman" w:hAnsi="Times New Roman"/>
          <w:sz w:val="24"/>
          <w:szCs w:val="24"/>
        </w:rPr>
      </w:pPr>
      <w:r w:rsidRPr="00CD7D4A">
        <w:rPr>
          <w:rFonts w:ascii="Times New Roman" w:hAnsi="Times New Roman"/>
          <w:sz w:val="24"/>
          <w:szCs w:val="24"/>
        </w:rPr>
        <w:t>Wędliny, ser i inne takie jak w śniadaniach</w:t>
      </w:r>
    </w:p>
    <w:p w:rsidR="00C93427" w:rsidRPr="00CD7D4A" w:rsidRDefault="00C93427" w:rsidP="00663605">
      <w:pPr>
        <w:pStyle w:val="Akapitzlist1"/>
        <w:numPr>
          <w:ilvl w:val="0"/>
          <w:numId w:val="72"/>
        </w:numPr>
        <w:spacing w:after="0"/>
        <w:rPr>
          <w:rFonts w:ascii="Times New Roman" w:hAnsi="Times New Roman"/>
          <w:sz w:val="24"/>
          <w:szCs w:val="24"/>
        </w:rPr>
      </w:pPr>
      <w:r w:rsidRPr="00CD7D4A">
        <w:rPr>
          <w:rFonts w:ascii="Times New Roman" w:hAnsi="Times New Roman"/>
          <w:sz w:val="24"/>
          <w:szCs w:val="24"/>
        </w:rPr>
        <w:t xml:space="preserve">Dodatki owocowo-warzywne jak w śniadaniach </w:t>
      </w:r>
    </w:p>
    <w:p w:rsidR="00C93427" w:rsidRPr="00CD7D4A" w:rsidRDefault="00C93427" w:rsidP="00663605">
      <w:pPr>
        <w:pStyle w:val="Akapitzlist1"/>
        <w:numPr>
          <w:ilvl w:val="0"/>
          <w:numId w:val="72"/>
        </w:numPr>
        <w:spacing w:after="0"/>
        <w:rPr>
          <w:rFonts w:ascii="Times New Roman" w:hAnsi="Times New Roman"/>
          <w:sz w:val="24"/>
          <w:szCs w:val="24"/>
        </w:rPr>
      </w:pPr>
      <w:r w:rsidRPr="00CD7D4A">
        <w:rPr>
          <w:rFonts w:ascii="Times New Roman" w:hAnsi="Times New Roman"/>
          <w:sz w:val="24"/>
          <w:szCs w:val="24"/>
        </w:rPr>
        <w:t>Herbata – torebki ekspresowe</w:t>
      </w:r>
    </w:p>
    <w:p w:rsidR="00C93427" w:rsidRPr="00CD7D4A" w:rsidRDefault="00C93427" w:rsidP="00C93427">
      <w:pPr>
        <w:pStyle w:val="Akapitzlist1"/>
        <w:spacing w:after="0"/>
        <w:ind w:left="360"/>
        <w:rPr>
          <w:rFonts w:ascii="Times New Roman" w:hAnsi="Times New Roman"/>
          <w:sz w:val="24"/>
          <w:szCs w:val="24"/>
        </w:rPr>
      </w:pPr>
    </w:p>
    <w:p w:rsidR="00C93427" w:rsidRPr="00CD7D4A" w:rsidRDefault="00C93427" w:rsidP="00C93427">
      <w:pPr>
        <w:pStyle w:val="Akapitzlist1"/>
        <w:spacing w:after="0"/>
        <w:ind w:left="0"/>
        <w:rPr>
          <w:rFonts w:ascii="Times New Roman" w:hAnsi="Times New Roman"/>
          <w:sz w:val="24"/>
          <w:szCs w:val="24"/>
          <w:u w:val="single"/>
        </w:rPr>
      </w:pPr>
      <w:r w:rsidRPr="00CD7D4A">
        <w:rPr>
          <w:rFonts w:ascii="Times New Roman" w:hAnsi="Times New Roman"/>
          <w:sz w:val="24"/>
          <w:szCs w:val="24"/>
          <w:u w:val="single"/>
        </w:rPr>
        <w:t xml:space="preserve">Dodatkowo II śniadania </w:t>
      </w:r>
    </w:p>
    <w:p w:rsidR="00C93427" w:rsidRPr="00CD7D4A" w:rsidRDefault="00C93427" w:rsidP="00663605">
      <w:pPr>
        <w:pStyle w:val="Akapitzlist1"/>
        <w:numPr>
          <w:ilvl w:val="0"/>
          <w:numId w:val="73"/>
        </w:numPr>
        <w:spacing w:after="0"/>
        <w:rPr>
          <w:rFonts w:ascii="Times New Roman" w:hAnsi="Times New Roman"/>
          <w:strike/>
          <w:sz w:val="24"/>
          <w:szCs w:val="24"/>
        </w:rPr>
      </w:pPr>
      <w:r w:rsidRPr="00CD7D4A">
        <w:rPr>
          <w:rFonts w:ascii="Times New Roman" w:hAnsi="Times New Roman"/>
          <w:sz w:val="24"/>
          <w:szCs w:val="24"/>
        </w:rPr>
        <w:t>Jogurty naturalne, kefiry, owoce dozwolone w diecie z ograniczeniem łatwo przyswajalnych węglowodanów</w:t>
      </w:r>
    </w:p>
    <w:p w:rsidR="00C93427" w:rsidRPr="00CD7D4A" w:rsidRDefault="00C93427" w:rsidP="00C93427">
      <w:pPr>
        <w:pStyle w:val="Akapitzlist1"/>
        <w:spacing w:after="0"/>
        <w:ind w:left="360"/>
        <w:rPr>
          <w:rFonts w:ascii="Times New Roman" w:hAnsi="Times New Roman"/>
          <w:sz w:val="24"/>
          <w:szCs w:val="24"/>
        </w:rPr>
      </w:pPr>
    </w:p>
    <w:p w:rsidR="00C93427" w:rsidRPr="00736130" w:rsidRDefault="00C93427" w:rsidP="00C93427">
      <w:pPr>
        <w:pStyle w:val="Akapitzlist1"/>
        <w:spacing w:after="0"/>
        <w:ind w:left="0"/>
        <w:rPr>
          <w:rFonts w:ascii="Times New Roman" w:hAnsi="Times New Roman"/>
          <w:sz w:val="24"/>
          <w:szCs w:val="24"/>
        </w:rPr>
      </w:pPr>
      <w:r w:rsidRPr="00736130">
        <w:rPr>
          <w:rFonts w:ascii="Times New Roman" w:hAnsi="Times New Roman"/>
          <w:b/>
          <w:sz w:val="24"/>
          <w:szCs w:val="24"/>
        </w:rPr>
        <w:t>Dieta AZS</w:t>
      </w:r>
      <w:r w:rsidRPr="00736130">
        <w:rPr>
          <w:rFonts w:ascii="Times New Roman" w:hAnsi="Times New Roman"/>
          <w:sz w:val="24"/>
          <w:szCs w:val="24"/>
        </w:rPr>
        <w:t xml:space="preserve"> </w:t>
      </w:r>
      <w:r w:rsidR="00670144" w:rsidRPr="00736130">
        <w:rPr>
          <w:rFonts w:ascii="Times New Roman" w:hAnsi="Times New Roman"/>
          <w:sz w:val="24"/>
          <w:szCs w:val="24"/>
        </w:rPr>
        <w:t xml:space="preserve">(dla osób dorosłych) </w:t>
      </w:r>
      <w:r w:rsidRPr="00736130">
        <w:rPr>
          <w:rFonts w:ascii="Times New Roman" w:hAnsi="Times New Roman"/>
          <w:sz w:val="24"/>
          <w:szCs w:val="24"/>
        </w:rPr>
        <w:t>– należy wykluczyć podstawowe alergeny. Dieta konsultowana indywidualnie z dietetykiem Katowickiego Centrum Onkologii.</w:t>
      </w:r>
    </w:p>
    <w:p w:rsidR="00C93427" w:rsidRPr="00736130" w:rsidRDefault="00C93427" w:rsidP="00C93427">
      <w:pPr>
        <w:pStyle w:val="Akapitzlist1"/>
        <w:spacing w:after="0"/>
        <w:ind w:left="360"/>
        <w:rPr>
          <w:rFonts w:ascii="Times New Roman" w:hAnsi="Times New Roman"/>
          <w:strike/>
          <w:sz w:val="24"/>
          <w:szCs w:val="24"/>
        </w:rPr>
      </w:pPr>
    </w:p>
    <w:p w:rsidR="00C93427" w:rsidRPr="00736130" w:rsidRDefault="00C93427" w:rsidP="00C93427">
      <w:pPr>
        <w:pStyle w:val="Akapitzlist1"/>
        <w:spacing w:after="0" w:line="240" w:lineRule="auto"/>
        <w:ind w:left="0"/>
        <w:jc w:val="both"/>
        <w:rPr>
          <w:rFonts w:ascii="Times New Roman" w:hAnsi="Times New Roman"/>
          <w:b/>
          <w:sz w:val="24"/>
          <w:szCs w:val="24"/>
        </w:rPr>
      </w:pPr>
      <w:r w:rsidRPr="00736130">
        <w:rPr>
          <w:rFonts w:ascii="Times New Roman" w:hAnsi="Times New Roman"/>
          <w:b/>
          <w:sz w:val="24"/>
          <w:szCs w:val="24"/>
        </w:rPr>
        <w:t>Dieta płynna wzmocniona (wysokobiałkowa)</w:t>
      </w:r>
    </w:p>
    <w:p w:rsidR="00C93427" w:rsidRPr="00CD7D4A" w:rsidRDefault="00C93427" w:rsidP="00C93427">
      <w:pPr>
        <w:pStyle w:val="Akapitzlist1"/>
        <w:spacing w:after="0" w:line="240" w:lineRule="auto"/>
        <w:ind w:left="0"/>
        <w:jc w:val="both"/>
        <w:rPr>
          <w:rFonts w:ascii="Times New Roman" w:hAnsi="Times New Roman"/>
          <w:sz w:val="24"/>
          <w:szCs w:val="24"/>
        </w:rPr>
      </w:pPr>
      <w:r w:rsidRPr="00CD7D4A">
        <w:rPr>
          <w:rFonts w:ascii="Times New Roman" w:hAnsi="Times New Roman"/>
          <w:sz w:val="24"/>
          <w:szCs w:val="24"/>
        </w:rPr>
        <w:t>Śniadania:</w:t>
      </w:r>
    </w:p>
    <w:p w:rsidR="00C93427" w:rsidRPr="00CD7D4A" w:rsidRDefault="00C93427" w:rsidP="00663605">
      <w:pPr>
        <w:pStyle w:val="Akapitzlist1"/>
        <w:numPr>
          <w:ilvl w:val="0"/>
          <w:numId w:val="73"/>
        </w:numPr>
        <w:spacing w:after="0" w:line="240" w:lineRule="auto"/>
        <w:jc w:val="both"/>
        <w:rPr>
          <w:rFonts w:ascii="Times New Roman" w:hAnsi="Times New Roman"/>
          <w:sz w:val="24"/>
          <w:szCs w:val="24"/>
        </w:rPr>
      </w:pPr>
      <w:r w:rsidRPr="00CD7D4A">
        <w:rPr>
          <w:rFonts w:ascii="Times New Roman" w:hAnsi="Times New Roman"/>
          <w:sz w:val="24"/>
          <w:szCs w:val="24"/>
        </w:rPr>
        <w:t xml:space="preserve">Zupa mleczna zmiksowana z dodatkiem żółtka jaja i masła ( 1 porcja: 1 żółtko + 10 g masła) </w:t>
      </w:r>
    </w:p>
    <w:p w:rsidR="00C93427" w:rsidRPr="00CD7D4A" w:rsidRDefault="00C93427" w:rsidP="00C93427">
      <w:pPr>
        <w:pStyle w:val="Akapitzlist1"/>
        <w:spacing w:after="0" w:line="240" w:lineRule="auto"/>
        <w:ind w:left="0"/>
        <w:jc w:val="both"/>
        <w:rPr>
          <w:rFonts w:ascii="Times New Roman" w:hAnsi="Times New Roman"/>
          <w:sz w:val="24"/>
          <w:szCs w:val="24"/>
        </w:rPr>
      </w:pPr>
    </w:p>
    <w:p w:rsidR="00C93427" w:rsidRPr="00CD7D4A" w:rsidRDefault="00C93427" w:rsidP="00C93427">
      <w:pPr>
        <w:pStyle w:val="Akapitzlist1"/>
        <w:spacing w:after="0" w:line="240" w:lineRule="auto"/>
        <w:ind w:left="0"/>
        <w:jc w:val="both"/>
        <w:rPr>
          <w:rFonts w:ascii="Times New Roman" w:hAnsi="Times New Roman"/>
          <w:sz w:val="24"/>
          <w:szCs w:val="24"/>
        </w:rPr>
      </w:pPr>
      <w:r w:rsidRPr="00CD7D4A">
        <w:rPr>
          <w:rFonts w:ascii="Times New Roman" w:hAnsi="Times New Roman"/>
          <w:sz w:val="24"/>
          <w:szCs w:val="24"/>
        </w:rPr>
        <w:t xml:space="preserve">Obiady: </w:t>
      </w:r>
    </w:p>
    <w:p w:rsidR="00C93427" w:rsidRPr="00CD7D4A" w:rsidRDefault="00C93427" w:rsidP="00663605">
      <w:pPr>
        <w:pStyle w:val="Akapitzlist1"/>
        <w:numPr>
          <w:ilvl w:val="0"/>
          <w:numId w:val="73"/>
        </w:numPr>
        <w:spacing w:after="0" w:line="240" w:lineRule="auto"/>
        <w:jc w:val="both"/>
        <w:rPr>
          <w:rFonts w:ascii="Times New Roman" w:hAnsi="Times New Roman"/>
          <w:sz w:val="24"/>
          <w:szCs w:val="24"/>
        </w:rPr>
      </w:pPr>
      <w:r w:rsidRPr="00CD7D4A">
        <w:rPr>
          <w:rFonts w:ascii="Times New Roman" w:hAnsi="Times New Roman"/>
          <w:sz w:val="24"/>
          <w:szCs w:val="24"/>
        </w:rPr>
        <w:t>Zmiksowana zupa z dodatkiem 100g mięsa</w:t>
      </w:r>
    </w:p>
    <w:p w:rsidR="00C93427" w:rsidRPr="00CD7D4A" w:rsidRDefault="00C93427" w:rsidP="00C93427">
      <w:pPr>
        <w:pStyle w:val="Akapitzlist1"/>
        <w:spacing w:after="0" w:line="240" w:lineRule="auto"/>
        <w:ind w:left="360"/>
        <w:jc w:val="both"/>
        <w:rPr>
          <w:rFonts w:ascii="Times New Roman" w:hAnsi="Times New Roman"/>
          <w:sz w:val="24"/>
          <w:szCs w:val="24"/>
        </w:rPr>
      </w:pPr>
      <w:r w:rsidRPr="00CD7D4A">
        <w:rPr>
          <w:rFonts w:ascii="Times New Roman" w:hAnsi="Times New Roman"/>
          <w:sz w:val="24"/>
          <w:szCs w:val="24"/>
        </w:rPr>
        <w:t xml:space="preserve"> </w:t>
      </w:r>
    </w:p>
    <w:p w:rsidR="00C93427" w:rsidRPr="00CD7D4A" w:rsidRDefault="00C93427" w:rsidP="00C93427">
      <w:pPr>
        <w:pStyle w:val="Akapitzlist1"/>
        <w:spacing w:after="0" w:line="240" w:lineRule="auto"/>
        <w:ind w:left="0"/>
        <w:jc w:val="both"/>
        <w:rPr>
          <w:rFonts w:ascii="Times New Roman" w:hAnsi="Times New Roman"/>
          <w:sz w:val="24"/>
          <w:szCs w:val="24"/>
        </w:rPr>
      </w:pPr>
      <w:r w:rsidRPr="00CD7D4A">
        <w:rPr>
          <w:rFonts w:ascii="Times New Roman" w:hAnsi="Times New Roman"/>
          <w:sz w:val="24"/>
          <w:szCs w:val="24"/>
        </w:rPr>
        <w:t xml:space="preserve">Kolacje </w:t>
      </w:r>
    </w:p>
    <w:p w:rsidR="00C93427" w:rsidRPr="00CD7D4A" w:rsidRDefault="00C93427" w:rsidP="00663605">
      <w:pPr>
        <w:pStyle w:val="Akapitzlist1"/>
        <w:numPr>
          <w:ilvl w:val="0"/>
          <w:numId w:val="73"/>
        </w:numPr>
        <w:spacing w:after="0" w:line="240" w:lineRule="auto"/>
        <w:jc w:val="both"/>
        <w:rPr>
          <w:rFonts w:ascii="Times New Roman" w:hAnsi="Times New Roman"/>
          <w:sz w:val="24"/>
          <w:szCs w:val="24"/>
        </w:rPr>
      </w:pPr>
      <w:r w:rsidRPr="00CD7D4A">
        <w:rPr>
          <w:rFonts w:ascii="Times New Roman" w:hAnsi="Times New Roman"/>
          <w:sz w:val="24"/>
          <w:szCs w:val="24"/>
        </w:rPr>
        <w:t>Muszą się różnić od obiadu ( różne rodzaje mięsa w posiłkach obiadowych i kolacjach)</w:t>
      </w:r>
    </w:p>
    <w:p w:rsidR="00C93427" w:rsidRPr="00CD7D4A" w:rsidRDefault="00C93427" w:rsidP="00C93427">
      <w:pPr>
        <w:pStyle w:val="Akapitzlist1"/>
        <w:spacing w:after="0" w:line="240" w:lineRule="auto"/>
        <w:ind w:left="0"/>
        <w:jc w:val="both"/>
        <w:rPr>
          <w:rFonts w:ascii="Times New Roman" w:hAnsi="Times New Roman"/>
          <w:sz w:val="24"/>
          <w:szCs w:val="24"/>
        </w:rPr>
      </w:pPr>
    </w:p>
    <w:p w:rsidR="00C93427" w:rsidRPr="00CD7D4A" w:rsidRDefault="00C93427" w:rsidP="00C93427">
      <w:pPr>
        <w:pStyle w:val="Akapitzlist1"/>
        <w:spacing w:after="0" w:line="240" w:lineRule="auto"/>
        <w:ind w:left="0"/>
        <w:jc w:val="both"/>
        <w:rPr>
          <w:rFonts w:ascii="Times New Roman" w:hAnsi="Times New Roman"/>
          <w:sz w:val="24"/>
          <w:szCs w:val="24"/>
        </w:rPr>
      </w:pPr>
      <w:r w:rsidRPr="00CD7D4A">
        <w:rPr>
          <w:rFonts w:ascii="Times New Roman" w:hAnsi="Times New Roman"/>
          <w:sz w:val="24"/>
          <w:szCs w:val="24"/>
        </w:rPr>
        <w:t xml:space="preserve">II śniadania i podwieczorki- budynie, koktajle </w:t>
      </w:r>
      <w:proofErr w:type="spellStart"/>
      <w:r w:rsidRPr="00CD7D4A">
        <w:rPr>
          <w:rFonts w:ascii="Times New Roman" w:hAnsi="Times New Roman"/>
          <w:sz w:val="24"/>
          <w:szCs w:val="24"/>
        </w:rPr>
        <w:t>mleczno</w:t>
      </w:r>
      <w:proofErr w:type="spellEnd"/>
      <w:r w:rsidRPr="00CD7D4A">
        <w:rPr>
          <w:rFonts w:ascii="Times New Roman" w:hAnsi="Times New Roman"/>
          <w:sz w:val="24"/>
          <w:szCs w:val="24"/>
        </w:rPr>
        <w:t xml:space="preserve"> – owocowe i inne posiłki dozwolone w diecie płynnej wzmocnionej.</w:t>
      </w:r>
    </w:p>
    <w:p w:rsidR="00C93427" w:rsidRPr="00CD7D4A" w:rsidRDefault="00C93427" w:rsidP="00C93427">
      <w:pPr>
        <w:pStyle w:val="Akapitzlist1"/>
        <w:spacing w:after="0" w:line="240" w:lineRule="auto"/>
        <w:ind w:left="0"/>
        <w:jc w:val="both"/>
        <w:rPr>
          <w:rFonts w:ascii="Times New Roman" w:hAnsi="Times New Roman"/>
          <w:b/>
          <w:sz w:val="24"/>
          <w:szCs w:val="24"/>
        </w:rPr>
      </w:pPr>
    </w:p>
    <w:p w:rsidR="00C93427" w:rsidRPr="00CD7D4A" w:rsidRDefault="00C93427" w:rsidP="00C93427">
      <w:pPr>
        <w:pStyle w:val="Akapitzlist1"/>
        <w:spacing w:after="0" w:line="240" w:lineRule="auto"/>
        <w:ind w:left="0"/>
        <w:jc w:val="both"/>
        <w:rPr>
          <w:rFonts w:ascii="Times New Roman" w:hAnsi="Times New Roman"/>
          <w:sz w:val="24"/>
          <w:szCs w:val="24"/>
        </w:rPr>
      </w:pPr>
      <w:r w:rsidRPr="00CD7D4A">
        <w:rPr>
          <w:rFonts w:ascii="Times New Roman" w:hAnsi="Times New Roman"/>
          <w:sz w:val="24"/>
          <w:szCs w:val="24"/>
        </w:rPr>
        <w:t>9.Wykonawca dostarcza termosy do poszczególnych oddziałów do kuchenek oddziałowych. Dalszą dystrybucją będzie zajmował się Zamawiający. Posiłki na oddziałach będzie odbierała od Wykonawcy pielęgniarka/ położna koordynująca lub wyznaczona przez nią osoba.</w:t>
      </w:r>
    </w:p>
    <w:p w:rsidR="00C93427" w:rsidRPr="00CD7D4A" w:rsidRDefault="00E23DF6" w:rsidP="00C93427">
      <w:pPr>
        <w:pStyle w:val="Akapitzlist1"/>
        <w:spacing w:after="0" w:line="240" w:lineRule="auto"/>
        <w:ind w:left="0"/>
        <w:jc w:val="both"/>
        <w:rPr>
          <w:rStyle w:val="Numerstrony"/>
          <w:rFonts w:ascii="Times New Roman" w:eastAsia="Arial Unicode MS" w:hAnsi="Times New Roman"/>
          <w:sz w:val="24"/>
          <w:szCs w:val="24"/>
        </w:rPr>
      </w:pPr>
      <w:r>
        <w:rPr>
          <w:rFonts w:ascii="Times New Roman" w:hAnsi="Times New Roman"/>
          <w:sz w:val="24"/>
          <w:szCs w:val="24"/>
        </w:rPr>
        <w:t>1</w:t>
      </w:r>
      <w:r w:rsidR="00C93427" w:rsidRPr="00CD7D4A">
        <w:rPr>
          <w:rFonts w:ascii="Times New Roman" w:hAnsi="Times New Roman"/>
          <w:sz w:val="24"/>
          <w:szCs w:val="24"/>
        </w:rPr>
        <w:t>0.Zamawiający nie przewiduje możliwości korzystania przez Wykonawcę z kuchni szpitalnej, kuchenek oddziałowych.</w:t>
      </w:r>
      <w:r w:rsidR="00C93427" w:rsidRPr="00CD7D4A">
        <w:rPr>
          <w:rStyle w:val="Numerstrony"/>
          <w:rFonts w:ascii="Times New Roman" w:eastAsia="Arial Unicode MS" w:hAnsi="Times New Roman"/>
          <w:sz w:val="24"/>
          <w:szCs w:val="24"/>
        </w:rPr>
        <w:t xml:space="preserve"> </w:t>
      </w:r>
    </w:p>
    <w:p w:rsidR="00C93427" w:rsidRDefault="00C93427" w:rsidP="00197314">
      <w:pPr>
        <w:pStyle w:val="Akapitzlist"/>
        <w:spacing w:after="0" w:line="240" w:lineRule="auto"/>
        <w:ind w:left="0"/>
        <w:jc w:val="both"/>
        <w:rPr>
          <w:rFonts w:ascii="Times New Roman" w:hAnsi="Times New Roman"/>
          <w:sz w:val="24"/>
          <w:szCs w:val="24"/>
        </w:rPr>
      </w:pPr>
    </w:p>
    <w:p w:rsidR="00C93427" w:rsidRDefault="00C93427" w:rsidP="00197314">
      <w:pPr>
        <w:pStyle w:val="Akapitzlist"/>
        <w:spacing w:after="0" w:line="240" w:lineRule="auto"/>
        <w:ind w:left="0"/>
        <w:jc w:val="both"/>
        <w:rPr>
          <w:rFonts w:ascii="Times New Roman" w:hAnsi="Times New Roman"/>
          <w:sz w:val="24"/>
          <w:szCs w:val="24"/>
        </w:rPr>
      </w:pPr>
    </w:p>
    <w:p w:rsidR="001B14ED" w:rsidRDefault="001B14ED"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1B14ED" w:rsidRPr="00257F41" w:rsidRDefault="00257F41"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r w:rsidRPr="00257F41">
        <w:rPr>
          <w:b/>
          <w:bCs/>
          <w:color w:val="000000"/>
          <w:u w:color="000000"/>
          <w:lang w:val="pl-PL" w:eastAsia="pl-PL"/>
        </w:rPr>
        <w:t>WYKONAWCA                                                                                                        ZAMAWIAJĄCY</w:t>
      </w:r>
    </w:p>
    <w:p w:rsidR="001B14ED" w:rsidRDefault="001B14ED"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1B14ED" w:rsidRDefault="001B14ED"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1B14ED" w:rsidRDefault="001B14ED"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CD7D4A" w:rsidRDefault="00CD7D4A"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spacing w:line="360" w:lineRule="auto"/>
        <w:rPr>
          <w:rFonts w:eastAsia="Times New Roman"/>
          <w:b/>
          <w:bCs/>
          <w:color w:val="000000"/>
          <w:u w:color="000000"/>
          <w:lang w:val="pl-PL" w:eastAsia="pl-PL"/>
        </w:rPr>
      </w:pPr>
      <w:r w:rsidRPr="00937407">
        <w:rPr>
          <w:rFonts w:eastAsia="Times New Roman"/>
          <w:b/>
          <w:bCs/>
          <w:color w:val="000000"/>
          <w:u w:color="000000"/>
          <w:lang w:val="pl-PL" w:eastAsia="pl-PL"/>
        </w:rPr>
        <w:lastRenderedPageBreak/>
        <w:t>ZA</w:t>
      </w:r>
      <w:r w:rsidRPr="00937407">
        <w:rPr>
          <w:b/>
          <w:bCs/>
          <w:color w:val="000000"/>
          <w:u w:color="000000"/>
          <w:lang w:val="pl-PL" w:eastAsia="pl-PL"/>
        </w:rPr>
        <w:t>ŁĄ</w:t>
      </w:r>
      <w:r w:rsidR="00C046ED" w:rsidRPr="00937407">
        <w:rPr>
          <w:rFonts w:eastAsia="Times New Roman"/>
          <w:b/>
          <w:bCs/>
          <w:color w:val="000000"/>
          <w:u w:color="000000"/>
          <w:lang w:val="pl-PL" w:eastAsia="pl-PL"/>
        </w:rPr>
        <w:t>CZNIK NR 5</w:t>
      </w:r>
      <w:r w:rsidRPr="00937407">
        <w:rPr>
          <w:rFonts w:eastAsia="Times New Roman"/>
          <w:b/>
          <w:bCs/>
          <w:color w:val="000000"/>
          <w:u w:color="000000"/>
          <w:lang w:val="pl-PL" w:eastAsia="pl-PL"/>
        </w:rPr>
        <w:t xml:space="preserve"> do SIWZ</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right"/>
        <w:rPr>
          <w:rFonts w:eastAsia="Times New Roman"/>
          <w:color w:val="000000"/>
          <w:u w:color="000000"/>
          <w:lang w:val="pl-PL" w:eastAsia="pl-PL"/>
        </w:rPr>
      </w:pPr>
      <w:r w:rsidRPr="00937407">
        <w:rPr>
          <w:color w:val="000000"/>
          <w:u w:color="000000"/>
          <w:lang w:val="pl-PL" w:eastAsia="pl-PL"/>
        </w:rPr>
        <w:t>………</w:t>
      </w:r>
      <w:r w:rsidRPr="00937407">
        <w:rPr>
          <w:rFonts w:eastAsia="Times New Roman"/>
          <w:color w:val="000000"/>
          <w:u w:color="000000"/>
          <w:lang w:val="pl-PL" w:eastAsia="pl-PL"/>
        </w:rPr>
        <w:t>................................</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right"/>
        <w:rPr>
          <w:rFonts w:eastAsia="Times New Roman"/>
          <w:color w:val="000000"/>
          <w:u w:color="000000"/>
          <w:lang w:val="pl-PL" w:eastAsia="pl-PL"/>
        </w:rPr>
      </w:pPr>
      <w:r w:rsidRPr="00937407">
        <w:rPr>
          <w:rFonts w:eastAsia="Times New Roman"/>
          <w:color w:val="000000"/>
          <w:u w:color="000000"/>
          <w:lang w:val="pl-PL" w:eastAsia="pl-PL"/>
        </w:rPr>
        <w:t>nazwa i adres Wykonawcy</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937407">
        <w:rPr>
          <w:rFonts w:eastAsia="Times New Roman"/>
          <w:b/>
          <w:bCs/>
          <w:color w:val="000000"/>
          <w:u w:color="000000"/>
          <w:lang w:val="pl-PL" w:eastAsia="pl-PL"/>
        </w:rPr>
        <w:t xml:space="preserve">                                                                                                                 piecz</w:t>
      </w:r>
      <w:r w:rsidRPr="00937407">
        <w:rPr>
          <w:b/>
          <w:bCs/>
          <w:color w:val="000000"/>
          <w:u w:color="000000"/>
          <w:lang w:val="pl-PL" w:eastAsia="pl-PL"/>
        </w:rPr>
        <w:t>ą</w:t>
      </w:r>
      <w:r w:rsidRPr="00937407">
        <w:rPr>
          <w:rFonts w:eastAsia="Times New Roman"/>
          <w:b/>
          <w:bCs/>
          <w:color w:val="000000"/>
          <w:u w:color="000000"/>
          <w:lang w:val="pl-PL" w:eastAsia="pl-PL"/>
        </w:rPr>
        <w:t xml:space="preserve">tka firmowa </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spacing w:line="360" w:lineRule="auto"/>
        <w:rPr>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spacing w:line="360" w:lineRule="auto"/>
        <w:rPr>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val="single" w:color="000000"/>
          <w:lang w:val="pl-PL" w:eastAsia="pl-PL"/>
        </w:rPr>
      </w:pPr>
      <w:r w:rsidRPr="00937407">
        <w:rPr>
          <w:rFonts w:eastAsia="Times New Roman"/>
          <w:b/>
          <w:bCs/>
          <w:color w:val="000000"/>
          <w:u w:val="single" w:color="000000"/>
          <w:lang w:val="pl-PL" w:eastAsia="pl-PL"/>
        </w:rPr>
        <w:t>O</w:t>
      </w:r>
      <w:r w:rsidRPr="00937407">
        <w:rPr>
          <w:b/>
          <w:bCs/>
          <w:color w:val="000000"/>
          <w:u w:val="single" w:color="000000"/>
          <w:lang w:val="pl-PL" w:eastAsia="pl-PL"/>
        </w:rPr>
        <w:t>Ś</w:t>
      </w:r>
      <w:r w:rsidRPr="00937407">
        <w:rPr>
          <w:rFonts w:eastAsia="Times New Roman"/>
          <w:b/>
          <w:bCs/>
          <w:color w:val="000000"/>
          <w:u w:val="single" w:color="000000"/>
          <w:lang w:val="pl-PL" w:eastAsia="pl-PL"/>
        </w:rPr>
        <w:t>WIADCZENIE O PODWYKONAWCACH</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spacing w:line="360" w:lineRule="auto"/>
        <w:rPr>
          <w:b/>
          <w:bCs/>
          <w:color w:val="000000"/>
          <w:u w:val="single"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spacing w:line="360" w:lineRule="auto"/>
        <w:rPr>
          <w:b/>
          <w:bCs/>
          <w:color w:val="000000"/>
          <w:u w:val="single"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b/>
          <w:bCs/>
          <w:color w:val="000000"/>
          <w:u w:color="000000"/>
          <w:lang w:val="pl-PL" w:eastAsia="pl-PL"/>
        </w:rPr>
      </w:pPr>
      <w:r w:rsidRPr="00937407">
        <w:rPr>
          <w:rFonts w:eastAsia="Times New Roman"/>
          <w:b/>
          <w:bCs/>
          <w:color w:val="000000"/>
          <w:u w:color="000000"/>
          <w:lang w:val="pl-PL" w:eastAsia="pl-PL"/>
        </w:rPr>
        <w:t>O</w:t>
      </w:r>
      <w:r w:rsidRPr="00937407">
        <w:rPr>
          <w:b/>
          <w:bCs/>
          <w:color w:val="000000"/>
          <w:u w:color="000000"/>
          <w:lang w:val="pl-PL" w:eastAsia="pl-PL"/>
        </w:rPr>
        <w:t>ś</w:t>
      </w:r>
      <w:r w:rsidRPr="00937407">
        <w:rPr>
          <w:rFonts w:eastAsia="Times New Roman"/>
          <w:b/>
          <w:bCs/>
          <w:color w:val="000000"/>
          <w:u w:color="000000"/>
          <w:lang w:val="pl-PL" w:eastAsia="pl-PL"/>
        </w:rPr>
        <w:t xml:space="preserve">wiadczamy, </w:t>
      </w:r>
      <w:r w:rsidRPr="00937407">
        <w:rPr>
          <w:b/>
          <w:bCs/>
          <w:color w:val="000000"/>
          <w:u w:color="000000"/>
          <w:lang w:val="pl-PL" w:eastAsia="pl-PL"/>
        </w:rPr>
        <w:t>ż</w:t>
      </w:r>
      <w:r w:rsidRPr="00937407">
        <w:rPr>
          <w:rFonts w:eastAsia="Times New Roman"/>
          <w:b/>
          <w:bCs/>
          <w:color w:val="000000"/>
          <w:u w:color="000000"/>
          <w:lang w:val="pl-PL" w:eastAsia="pl-PL"/>
        </w:rPr>
        <w:t>e</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b/>
          <w:bCs/>
          <w:color w:val="000000"/>
          <w:u w:color="000000"/>
          <w:lang w:val="pl-PL" w:eastAsia="pl-PL"/>
        </w:rPr>
      </w:pPr>
    </w:p>
    <w:p w:rsidR="009E4C6F" w:rsidRPr="002611EE" w:rsidRDefault="009E4C6F" w:rsidP="009E4C6F">
      <w:pPr>
        <w:pBdr>
          <w:top w:val="none" w:sz="0" w:space="0" w:color="auto"/>
          <w:left w:val="none" w:sz="0" w:space="0" w:color="auto"/>
          <w:bottom w:val="none" w:sz="0" w:space="0" w:color="auto"/>
          <w:right w:val="none" w:sz="0" w:space="0" w:color="auto"/>
          <w:bar w:val="none" w:sz="0" w:color="auto"/>
        </w:pBdr>
        <w:ind w:left="426" w:hanging="284"/>
        <w:jc w:val="both"/>
        <w:rPr>
          <w:rFonts w:eastAsia="Times New Roman"/>
          <w:b/>
          <w:color w:val="000000"/>
          <w:u w:color="000000"/>
          <w:lang w:val="pl-PL" w:eastAsia="pl-PL"/>
        </w:rPr>
      </w:pPr>
      <w:r w:rsidRPr="00937407">
        <w:rPr>
          <w:rFonts w:eastAsia="Times New Roman"/>
          <w:b/>
          <w:bCs/>
          <w:color w:val="000000"/>
          <w:u w:color="000000"/>
          <w:lang w:val="pl-PL" w:eastAsia="pl-PL"/>
        </w:rPr>
        <w:t xml:space="preserve">* </w:t>
      </w:r>
      <w:r w:rsidRPr="00937407">
        <w:rPr>
          <w:rFonts w:eastAsia="Times New Roman"/>
          <w:color w:val="000000"/>
          <w:u w:color="000000"/>
          <w:lang w:val="pl-PL" w:eastAsia="pl-PL"/>
        </w:rPr>
        <w:t>wykonanie cz</w:t>
      </w:r>
      <w:r w:rsidRPr="00937407">
        <w:rPr>
          <w:color w:val="000000"/>
          <w:u w:color="000000"/>
          <w:lang w:val="pl-PL" w:eastAsia="pl-PL"/>
        </w:rPr>
        <w:t>ęś</w:t>
      </w:r>
      <w:r w:rsidRPr="00937407">
        <w:rPr>
          <w:rFonts w:eastAsia="Times New Roman"/>
          <w:color w:val="000000"/>
          <w:u w:color="000000"/>
          <w:lang w:val="pl-PL" w:eastAsia="pl-PL"/>
        </w:rPr>
        <w:t>ci zam</w:t>
      </w:r>
      <w:r w:rsidRPr="00937407">
        <w:rPr>
          <w:color w:val="000000"/>
          <w:u w:color="000000"/>
          <w:lang w:val="pl-PL" w:eastAsia="pl-PL"/>
        </w:rPr>
        <w:t>ó</w:t>
      </w:r>
      <w:r w:rsidRPr="00937407">
        <w:rPr>
          <w:rFonts w:eastAsia="Times New Roman"/>
          <w:color w:val="000000"/>
          <w:u w:color="000000"/>
          <w:lang w:val="pl-PL" w:eastAsia="pl-PL"/>
        </w:rPr>
        <w:t xml:space="preserve">wienia </w:t>
      </w:r>
      <w:r w:rsidRPr="00937407">
        <w:rPr>
          <w:color w:val="000000"/>
          <w:u w:color="000000"/>
          <w:lang w:val="pl-PL" w:eastAsia="pl-PL"/>
        </w:rPr>
        <w:t>…………………………………………………</w:t>
      </w:r>
      <w:r w:rsidRPr="00937407">
        <w:rPr>
          <w:rFonts w:eastAsia="Times New Roman"/>
          <w:color w:val="000000"/>
          <w:u w:color="000000"/>
          <w:lang w:val="pl-PL" w:eastAsia="pl-PL"/>
        </w:rPr>
        <w:t>(</w:t>
      </w:r>
      <w:r w:rsidRPr="00937407">
        <w:rPr>
          <w:rFonts w:eastAsia="Times New Roman"/>
          <w:b/>
          <w:bCs/>
          <w:color w:val="000000"/>
          <w:u w:color="000000"/>
          <w:lang w:val="pl-PL" w:eastAsia="pl-PL"/>
        </w:rPr>
        <w:t>poda</w:t>
      </w:r>
      <w:r w:rsidRPr="00937407">
        <w:rPr>
          <w:b/>
          <w:bCs/>
          <w:color w:val="000000"/>
          <w:u w:color="000000"/>
          <w:lang w:val="pl-PL" w:eastAsia="pl-PL"/>
        </w:rPr>
        <w:t xml:space="preserve">ć </w:t>
      </w:r>
      <w:r w:rsidRPr="00937407">
        <w:rPr>
          <w:rFonts w:eastAsia="Times New Roman"/>
          <w:b/>
          <w:bCs/>
          <w:color w:val="000000"/>
          <w:u w:color="000000"/>
          <w:lang w:val="pl-PL" w:eastAsia="pl-PL"/>
        </w:rPr>
        <w:t>w jakim zakresie</w:t>
      </w:r>
      <w:r w:rsidRPr="00937407">
        <w:rPr>
          <w:rFonts w:eastAsia="Times New Roman"/>
          <w:color w:val="000000"/>
          <w:u w:color="000000"/>
          <w:lang w:val="pl-PL" w:eastAsia="pl-PL"/>
        </w:rPr>
        <w:t xml:space="preserve">) powierzamy podwykonawcy/om </w:t>
      </w:r>
      <w:r w:rsidR="002611EE" w:rsidRPr="002611EE">
        <w:rPr>
          <w:rFonts w:eastAsia="Times New Roman"/>
          <w:b/>
          <w:color w:val="000000"/>
          <w:u w:color="000000"/>
          <w:lang w:val="pl-PL" w:eastAsia="pl-PL"/>
        </w:rPr>
        <w:t>( podać nazwę i adres )</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ind w:left="426" w:hanging="284"/>
        <w:jc w:val="both"/>
        <w:rPr>
          <w:rFonts w:eastAsia="Times New Roman"/>
          <w:color w:val="000000"/>
          <w:u w:color="000000"/>
          <w:lang w:val="pl-PL" w:eastAsia="pl-PL"/>
        </w:rPr>
      </w:pPr>
    </w:p>
    <w:p w:rsidR="009E4C6F" w:rsidRPr="00670144" w:rsidRDefault="009E4C6F" w:rsidP="00670144">
      <w:pPr>
        <w:pBdr>
          <w:top w:val="none" w:sz="0" w:space="0" w:color="auto"/>
          <w:left w:val="none" w:sz="0" w:space="0" w:color="auto"/>
          <w:bottom w:val="none" w:sz="0" w:space="0" w:color="auto"/>
          <w:right w:val="none" w:sz="0" w:space="0" w:color="auto"/>
          <w:bar w:val="none" w:sz="0" w:color="auto"/>
        </w:pBdr>
        <w:ind w:left="426" w:hanging="284"/>
        <w:jc w:val="both"/>
        <w:rPr>
          <w:rFonts w:eastAsia="Times New Roman"/>
          <w:color w:val="000000"/>
          <w:u w:color="000000"/>
          <w:lang w:val="pl-PL" w:eastAsia="pl-PL"/>
        </w:rPr>
      </w:pPr>
      <w:r w:rsidRPr="00937407">
        <w:rPr>
          <w:rFonts w:eastAsia="Times New Roman"/>
          <w:b/>
          <w:bCs/>
          <w:color w:val="000000"/>
          <w:u w:color="000000"/>
          <w:lang w:val="pl-PL" w:eastAsia="pl-PL"/>
        </w:rPr>
        <w:t>*</w:t>
      </w:r>
      <w:r w:rsidRPr="00937407">
        <w:rPr>
          <w:rFonts w:eastAsia="Times New Roman"/>
          <w:color w:val="000000"/>
          <w:u w:color="000000"/>
          <w:lang w:val="pl-PL" w:eastAsia="pl-PL"/>
        </w:rPr>
        <w:t xml:space="preserve"> ca</w:t>
      </w:r>
      <w:r w:rsidRPr="00937407">
        <w:rPr>
          <w:color w:val="000000"/>
          <w:u w:color="000000"/>
          <w:lang w:val="pl-PL" w:eastAsia="pl-PL"/>
        </w:rPr>
        <w:t>ł</w:t>
      </w:r>
      <w:r w:rsidRPr="00937407">
        <w:rPr>
          <w:rFonts w:eastAsia="Times New Roman"/>
          <w:color w:val="000000"/>
          <w:u w:color="000000"/>
          <w:lang w:val="pl-PL" w:eastAsia="pl-PL"/>
        </w:rPr>
        <w:t>o</w:t>
      </w:r>
      <w:r w:rsidRPr="00937407">
        <w:rPr>
          <w:color w:val="000000"/>
          <w:u w:color="000000"/>
          <w:lang w:val="pl-PL" w:eastAsia="pl-PL"/>
        </w:rPr>
        <w:t xml:space="preserve">ść </w:t>
      </w:r>
      <w:r w:rsidRPr="00937407">
        <w:rPr>
          <w:rFonts w:eastAsia="Times New Roman"/>
          <w:color w:val="000000"/>
          <w:u w:color="000000"/>
          <w:lang w:val="pl-PL" w:eastAsia="pl-PL"/>
        </w:rPr>
        <w:t>zam</w:t>
      </w:r>
      <w:r w:rsidRPr="00937407">
        <w:rPr>
          <w:color w:val="000000"/>
          <w:u w:color="000000"/>
          <w:lang w:val="pl-PL" w:eastAsia="pl-PL"/>
        </w:rPr>
        <w:t>ó</w:t>
      </w:r>
      <w:r w:rsidRPr="00937407">
        <w:rPr>
          <w:rFonts w:eastAsia="Times New Roman"/>
          <w:color w:val="000000"/>
          <w:u w:color="000000"/>
          <w:lang w:val="pl-PL" w:eastAsia="pl-PL"/>
        </w:rPr>
        <w:t>wienia wykonamy samodzielnie.</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both"/>
        <w:rPr>
          <w:b/>
          <w:bCs/>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b/>
          <w:bCs/>
          <w:color w:val="000000"/>
          <w:u w:color="000000"/>
          <w:lang w:val="pl-PL" w:eastAsia="pl-PL"/>
        </w:rPr>
      </w:pPr>
      <w:r w:rsidRPr="00937407">
        <w:rPr>
          <w:rFonts w:eastAsia="Times New Roman"/>
          <w:b/>
          <w:bCs/>
          <w:color w:val="000000"/>
          <w:u w:color="000000"/>
          <w:lang w:val="pl-PL" w:eastAsia="pl-PL"/>
        </w:rPr>
        <w:t>Uwaga!</w:t>
      </w:r>
    </w:p>
    <w:p w:rsidR="009E4C6F" w:rsidRDefault="009E4C6F" w:rsidP="009E4C6F">
      <w:pPr>
        <w:pBdr>
          <w:top w:val="none" w:sz="0" w:space="0" w:color="auto"/>
          <w:left w:val="none" w:sz="0" w:space="0" w:color="auto"/>
          <w:bottom w:val="none" w:sz="0" w:space="0" w:color="auto"/>
          <w:right w:val="none" w:sz="0" w:space="0" w:color="auto"/>
          <w:bar w:val="none" w:sz="0" w:color="auto"/>
        </w:pBdr>
        <w:jc w:val="both"/>
        <w:rPr>
          <w:color w:val="000000"/>
          <w:u w:color="000000"/>
          <w:lang w:val="pl-PL" w:eastAsia="pl-PL"/>
        </w:rPr>
      </w:pPr>
      <w:r w:rsidRPr="00937407">
        <w:rPr>
          <w:rFonts w:eastAsia="Times New Roman"/>
          <w:color w:val="000000"/>
          <w:u w:color="000000"/>
          <w:lang w:val="pl-PL" w:eastAsia="pl-PL"/>
        </w:rPr>
        <w:t>* niepotrzebne skre</w:t>
      </w:r>
      <w:r w:rsidRPr="00937407">
        <w:rPr>
          <w:color w:val="000000"/>
          <w:u w:color="000000"/>
          <w:lang w:val="pl-PL" w:eastAsia="pl-PL"/>
        </w:rPr>
        <w:t>ś</w:t>
      </w:r>
      <w:r w:rsidRPr="00937407">
        <w:rPr>
          <w:rFonts w:eastAsia="Times New Roman"/>
          <w:color w:val="000000"/>
          <w:u w:color="000000"/>
          <w:lang w:val="pl-PL" w:eastAsia="pl-PL"/>
        </w:rPr>
        <w:t>li</w:t>
      </w:r>
      <w:r w:rsidRPr="00937407">
        <w:rPr>
          <w:color w:val="000000"/>
          <w:u w:color="000000"/>
          <w:lang w:val="pl-PL" w:eastAsia="pl-PL"/>
        </w:rPr>
        <w:t>ć</w:t>
      </w:r>
    </w:p>
    <w:p w:rsidR="002611EE" w:rsidRPr="00937407" w:rsidRDefault="002611EE" w:rsidP="00663605">
      <w:pPr>
        <w:numPr>
          <w:ilvl w:val="0"/>
          <w:numId w:val="73"/>
        </w:numPr>
        <w:pBdr>
          <w:top w:val="none" w:sz="0" w:space="0" w:color="auto"/>
          <w:left w:val="none" w:sz="0" w:space="0" w:color="auto"/>
          <w:bottom w:val="none" w:sz="0" w:space="0" w:color="auto"/>
          <w:right w:val="none" w:sz="0" w:space="0" w:color="auto"/>
          <w:bar w:val="none" w:sz="0" w:color="auto"/>
        </w:pBdr>
        <w:jc w:val="both"/>
        <w:rPr>
          <w:color w:val="000000"/>
          <w:u w:color="000000"/>
          <w:lang w:val="pl-PL" w:eastAsia="pl-PL"/>
        </w:rPr>
      </w:pPr>
      <w:r>
        <w:rPr>
          <w:color w:val="000000"/>
          <w:u w:color="000000"/>
          <w:lang w:val="pl-PL" w:eastAsia="pl-PL"/>
        </w:rPr>
        <w:t>w przypadku wykonania zamówienia przy pomocy podwykonawców, Zamawiający będzie żądał od Wykonawcy, z którym zostanie podpisana umowa kserokopii umów z podwykonawcami.</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both"/>
        <w:rPr>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both"/>
        <w:rPr>
          <w:color w:val="000000"/>
          <w:u w:color="000000"/>
          <w:lang w:val="pl-PL" w:eastAsia="pl-PL"/>
        </w:rPr>
      </w:pPr>
    </w:p>
    <w:p w:rsidR="009E4C6F" w:rsidRDefault="009E4C6F" w:rsidP="009E4C6F">
      <w:pPr>
        <w:pBdr>
          <w:top w:val="none" w:sz="0" w:space="0" w:color="auto"/>
          <w:left w:val="none" w:sz="0" w:space="0" w:color="auto"/>
          <w:bottom w:val="none" w:sz="0" w:space="0" w:color="auto"/>
          <w:right w:val="none" w:sz="0" w:space="0" w:color="auto"/>
          <w:bar w:val="none" w:sz="0" w:color="auto"/>
        </w:pBdr>
        <w:jc w:val="both"/>
        <w:rPr>
          <w:color w:val="000000"/>
          <w:u w:color="000000"/>
          <w:lang w:val="pl-PL" w:eastAsia="pl-PL"/>
        </w:rPr>
      </w:pPr>
    </w:p>
    <w:p w:rsidR="002611EE" w:rsidRPr="00937407" w:rsidRDefault="002611EE" w:rsidP="009E4C6F">
      <w:pPr>
        <w:pBdr>
          <w:top w:val="none" w:sz="0" w:space="0" w:color="auto"/>
          <w:left w:val="none" w:sz="0" w:space="0" w:color="auto"/>
          <w:bottom w:val="none" w:sz="0" w:space="0" w:color="auto"/>
          <w:right w:val="none" w:sz="0" w:space="0" w:color="auto"/>
          <w:bar w:val="none" w:sz="0" w:color="auto"/>
        </w:pBdr>
        <w:jc w:val="both"/>
        <w:rPr>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right"/>
        <w:rPr>
          <w:rFonts w:eastAsia="Times New Roman"/>
          <w:color w:val="000000"/>
          <w:u w:color="000000"/>
          <w:lang w:val="pl-PL" w:eastAsia="pl-PL"/>
        </w:rPr>
      </w:pPr>
      <w:r w:rsidRPr="00937407">
        <w:rPr>
          <w:rFonts w:eastAsia="Times New Roman"/>
          <w:color w:val="000000"/>
          <w:u w:color="000000"/>
          <w:lang w:val="pl-PL" w:eastAsia="pl-PL"/>
        </w:rPr>
        <w:t>.......................................................................</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right"/>
        <w:rPr>
          <w:rFonts w:eastAsia="Times New Roman"/>
          <w:b/>
          <w:bCs/>
          <w:color w:val="000000"/>
          <w:u w:color="000000"/>
          <w:lang w:val="pl-PL" w:eastAsia="pl-PL"/>
        </w:rPr>
      </w:pPr>
      <w:r w:rsidRPr="00937407">
        <w:rPr>
          <w:rFonts w:eastAsia="Times New Roman"/>
          <w:b/>
          <w:bCs/>
          <w:color w:val="000000"/>
          <w:u w:color="000000"/>
          <w:lang w:val="pl-PL" w:eastAsia="pl-PL"/>
        </w:rPr>
        <w:t>data, podpis i piecz</w:t>
      </w:r>
      <w:r w:rsidRPr="00937407">
        <w:rPr>
          <w:b/>
          <w:bCs/>
          <w:color w:val="000000"/>
          <w:u w:color="000000"/>
          <w:lang w:val="pl-PL" w:eastAsia="pl-PL"/>
        </w:rPr>
        <w:t>ą</w:t>
      </w:r>
      <w:r w:rsidRPr="00937407">
        <w:rPr>
          <w:rFonts w:eastAsia="Times New Roman"/>
          <w:b/>
          <w:bCs/>
          <w:color w:val="000000"/>
          <w:u w:color="000000"/>
          <w:lang w:val="pl-PL" w:eastAsia="pl-PL"/>
        </w:rPr>
        <w:t>tka osoby uprawnionej</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spacing w:line="360" w:lineRule="auto"/>
        <w:rPr>
          <w:b/>
          <w:bCs/>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9E4C6F" w:rsidRDefault="009E4C6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E227F" w:rsidRDefault="00BE227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BE227F" w:rsidRPr="00937407" w:rsidRDefault="00BE227F"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0B6DE8" w:rsidRPr="00937407" w:rsidRDefault="000B6DE8" w:rsidP="009E4C6F">
      <w:pPr>
        <w:pBdr>
          <w:top w:val="none" w:sz="0" w:space="0" w:color="auto"/>
          <w:left w:val="none" w:sz="0" w:space="0" w:color="auto"/>
          <w:bottom w:val="none" w:sz="0" w:space="0" w:color="auto"/>
          <w:right w:val="none" w:sz="0" w:space="0" w:color="auto"/>
          <w:bar w:val="none" w:sz="0" w:color="auto"/>
        </w:pBdr>
        <w:rPr>
          <w:b/>
          <w:bCs/>
          <w:color w:val="000000"/>
          <w:u w:color="000000"/>
          <w:lang w:val="pl-PL" w:eastAsia="pl-PL"/>
        </w:rPr>
      </w:pPr>
    </w:p>
    <w:p w:rsidR="009E4C6F" w:rsidRPr="00937407" w:rsidRDefault="009E4C6F" w:rsidP="009E4C6F">
      <w:pPr>
        <w:pStyle w:val="Nagwek9"/>
        <w:pBdr>
          <w:top w:val="none" w:sz="0" w:space="0" w:color="auto"/>
          <w:left w:val="none" w:sz="0" w:space="0" w:color="auto"/>
          <w:bottom w:val="none" w:sz="0" w:space="0" w:color="auto"/>
          <w:right w:val="none" w:sz="0" w:space="0" w:color="auto"/>
          <w:bar w:val="none" w:sz="0" w:color="auto"/>
        </w:pBdr>
        <w:rPr>
          <w:rFonts w:ascii="Times New Roman" w:hAnsi="Times New Roman" w:cs="Times New Roman"/>
          <w:b/>
          <w:bCs/>
          <w:sz w:val="24"/>
          <w:szCs w:val="24"/>
        </w:rPr>
      </w:pPr>
      <w:r w:rsidRPr="00937407">
        <w:rPr>
          <w:rFonts w:ascii="Times New Roman" w:eastAsia="Times New Roman" w:hAnsi="Times New Roman" w:cs="Times New Roman"/>
          <w:b/>
          <w:bCs/>
          <w:sz w:val="24"/>
          <w:szCs w:val="24"/>
        </w:rPr>
        <w:lastRenderedPageBreak/>
        <w:t>ZAŁĄ</w:t>
      </w:r>
      <w:r w:rsidR="00C046ED" w:rsidRPr="00937407">
        <w:rPr>
          <w:rFonts w:ascii="Times New Roman" w:eastAsia="Times New Roman" w:hAnsi="Times New Roman" w:cs="Times New Roman"/>
          <w:b/>
          <w:bCs/>
          <w:sz w:val="24"/>
          <w:szCs w:val="24"/>
        </w:rPr>
        <w:t>CZNIK NR 6</w:t>
      </w:r>
      <w:r w:rsidRPr="00937407">
        <w:rPr>
          <w:rFonts w:ascii="Times New Roman" w:eastAsia="Times New Roman" w:hAnsi="Times New Roman" w:cs="Times New Roman"/>
          <w:b/>
          <w:bCs/>
          <w:sz w:val="24"/>
          <w:szCs w:val="24"/>
        </w:rPr>
        <w:t xml:space="preserve"> do SIWZ                                                                                                                                             </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937407">
        <w:rPr>
          <w:rFonts w:eastAsia="Times New Roman"/>
          <w:b/>
          <w:bCs/>
          <w:color w:val="000000"/>
          <w:u w:color="000000"/>
          <w:lang w:val="pl-PL" w:eastAsia="pl-PL"/>
        </w:rPr>
        <w:t xml:space="preserve">                                                                                                                                    </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center"/>
        <w:rPr>
          <w:rFonts w:eastAsia="Times New Roman"/>
          <w:color w:val="000000"/>
          <w:u w:color="000000"/>
          <w:lang w:val="pl-PL" w:eastAsia="pl-PL"/>
        </w:rPr>
      </w:pPr>
      <w:r w:rsidRPr="00937407">
        <w:rPr>
          <w:rFonts w:eastAsia="Times New Roman"/>
          <w:b/>
          <w:bCs/>
          <w:color w:val="000000"/>
          <w:u w:color="000000"/>
          <w:lang w:val="pl-PL" w:eastAsia="pl-PL"/>
        </w:rPr>
        <w:t xml:space="preserve">                                                                    </w:t>
      </w:r>
      <w:r w:rsidR="00257F41">
        <w:rPr>
          <w:rFonts w:eastAsia="Times New Roman"/>
          <w:b/>
          <w:bCs/>
          <w:color w:val="000000"/>
          <w:u w:color="000000"/>
          <w:lang w:val="pl-PL" w:eastAsia="pl-PL"/>
        </w:rPr>
        <w:t xml:space="preserve">                            </w:t>
      </w:r>
      <w:r w:rsidRPr="00937407">
        <w:rPr>
          <w:rFonts w:eastAsia="Times New Roman"/>
          <w:b/>
          <w:bCs/>
          <w:color w:val="000000"/>
          <w:u w:color="000000"/>
          <w:lang w:val="pl-PL" w:eastAsia="pl-PL"/>
        </w:rPr>
        <w:t xml:space="preserve"> </w:t>
      </w:r>
      <w:r w:rsidRPr="00937407">
        <w:rPr>
          <w:rFonts w:eastAsia="Times New Roman"/>
          <w:color w:val="000000"/>
          <w:u w:color="000000"/>
          <w:lang w:val="pl-PL" w:eastAsia="pl-PL"/>
        </w:rPr>
        <w:t>......................................................</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center"/>
        <w:rPr>
          <w:rFonts w:eastAsia="Times New Roman"/>
          <w:color w:val="000000"/>
          <w:u w:color="000000"/>
          <w:lang w:val="pl-PL" w:eastAsia="pl-PL"/>
        </w:rPr>
      </w:pPr>
      <w:r w:rsidRPr="00937407">
        <w:rPr>
          <w:rFonts w:eastAsia="Times New Roman"/>
          <w:color w:val="000000"/>
          <w:u w:color="000000"/>
          <w:lang w:val="pl-PL" w:eastAsia="pl-PL"/>
        </w:rPr>
        <w:tab/>
      </w:r>
      <w:r w:rsidRPr="00937407">
        <w:rPr>
          <w:rFonts w:eastAsia="Times New Roman"/>
          <w:color w:val="000000"/>
          <w:u w:color="000000"/>
          <w:lang w:val="pl-PL" w:eastAsia="pl-PL"/>
        </w:rPr>
        <w:tab/>
      </w:r>
      <w:r w:rsidRPr="00937407">
        <w:rPr>
          <w:rFonts w:eastAsia="Times New Roman"/>
          <w:color w:val="000000"/>
          <w:u w:color="000000"/>
          <w:lang w:val="pl-PL" w:eastAsia="pl-PL"/>
        </w:rPr>
        <w:tab/>
      </w:r>
      <w:r w:rsidRPr="00937407">
        <w:rPr>
          <w:rFonts w:eastAsia="Times New Roman"/>
          <w:color w:val="000000"/>
          <w:u w:color="000000"/>
          <w:lang w:val="pl-PL" w:eastAsia="pl-PL"/>
        </w:rPr>
        <w:tab/>
        <w:t xml:space="preserve">                                               nazwa i adres Wykonawcy                                    </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color="000000"/>
          <w:lang w:val="pl-PL" w:eastAsia="pl-PL"/>
        </w:rPr>
      </w:pPr>
      <w:r w:rsidRPr="00937407">
        <w:rPr>
          <w:rFonts w:eastAsia="Times New Roman"/>
          <w:color w:val="000000"/>
          <w:u w:color="000000"/>
          <w:lang w:val="pl-PL" w:eastAsia="pl-PL"/>
        </w:rPr>
        <w:t xml:space="preserve">                                                                                              </w:t>
      </w:r>
      <w:r w:rsidRPr="00937407">
        <w:rPr>
          <w:rFonts w:eastAsia="Times New Roman"/>
          <w:b/>
          <w:bCs/>
          <w:color w:val="000000"/>
          <w:u w:color="000000"/>
          <w:lang w:val="pl-PL" w:eastAsia="pl-PL"/>
        </w:rPr>
        <w:t>piecz</w:t>
      </w:r>
      <w:r w:rsidRPr="00937407">
        <w:rPr>
          <w:b/>
          <w:bCs/>
          <w:color w:val="000000"/>
          <w:u w:color="000000"/>
          <w:lang w:val="pl-PL" w:eastAsia="pl-PL"/>
        </w:rPr>
        <w:t>ą</w:t>
      </w:r>
      <w:r w:rsidRPr="00937407">
        <w:rPr>
          <w:rFonts w:eastAsia="Times New Roman"/>
          <w:b/>
          <w:bCs/>
          <w:color w:val="000000"/>
          <w:u w:color="000000"/>
          <w:lang w:val="pl-PL" w:eastAsia="pl-PL"/>
        </w:rPr>
        <w:t>tka firmowa</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right"/>
        <w:rPr>
          <w:i/>
          <w:iCs/>
          <w:color w:val="000000"/>
          <w:u w:color="000000"/>
          <w:lang w:val="pl-PL" w:eastAsia="pl-PL"/>
        </w:rPr>
      </w:pPr>
      <w:r w:rsidRPr="00937407">
        <w:rPr>
          <w:i/>
          <w:iCs/>
          <w:color w:val="000000"/>
          <w:u w:color="000000"/>
          <w:lang w:val="pl-PL" w:eastAsia="pl-PL"/>
        </w:rPr>
        <w:tab/>
      </w:r>
      <w:r w:rsidRPr="00937407">
        <w:rPr>
          <w:rFonts w:eastAsia="Times New Roman"/>
          <w:i/>
          <w:iCs/>
          <w:color w:val="000000"/>
          <w:u w:color="000000"/>
          <w:lang w:val="pl-PL" w:eastAsia="pl-PL"/>
        </w:rPr>
        <w:t xml:space="preserve">                                                                             </w:t>
      </w:r>
      <w:r w:rsidRPr="00937407">
        <w:rPr>
          <w:rFonts w:eastAsia="Times New Roman"/>
          <w:i/>
          <w:iCs/>
          <w:color w:val="000000"/>
          <w:u w:color="000000"/>
          <w:lang w:val="pl-PL" w:eastAsia="pl-PL"/>
        </w:rPr>
        <w:tab/>
      </w:r>
      <w:r w:rsidRPr="00937407">
        <w:rPr>
          <w:rFonts w:eastAsia="Times New Roman"/>
          <w:b/>
          <w:bCs/>
          <w:color w:val="000000"/>
          <w:u w:color="000000"/>
          <w:lang w:val="pl-PL" w:eastAsia="pl-PL"/>
        </w:rPr>
        <w:t xml:space="preserve">  </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val="single" w:color="000000"/>
          <w:lang w:val="pl-PL" w:eastAsia="pl-PL"/>
        </w:rPr>
      </w:pPr>
      <w:r w:rsidRPr="00937407">
        <w:rPr>
          <w:rFonts w:eastAsia="Times New Roman"/>
          <w:b/>
          <w:bCs/>
          <w:color w:val="000000"/>
          <w:u w:val="single" w:color="000000"/>
          <w:lang w:val="pl-PL" w:eastAsia="pl-PL"/>
        </w:rPr>
        <w:t>O</w:t>
      </w:r>
      <w:r w:rsidRPr="00937407">
        <w:rPr>
          <w:b/>
          <w:bCs/>
          <w:color w:val="000000"/>
          <w:u w:val="single" w:color="000000"/>
          <w:lang w:val="pl-PL" w:eastAsia="pl-PL"/>
        </w:rPr>
        <w:t>Ś</w:t>
      </w:r>
      <w:r w:rsidRPr="00937407">
        <w:rPr>
          <w:rFonts w:eastAsia="Times New Roman"/>
          <w:b/>
          <w:bCs/>
          <w:color w:val="000000"/>
          <w:u w:val="single" w:color="000000"/>
          <w:lang w:val="pl-PL" w:eastAsia="pl-PL"/>
        </w:rPr>
        <w:t xml:space="preserve">WIADCZENIE WYKONAWCY W SPRAWIE </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center"/>
        <w:rPr>
          <w:rFonts w:eastAsia="Times New Roman"/>
          <w:b/>
          <w:bCs/>
          <w:color w:val="000000"/>
          <w:u w:val="single" w:color="000000"/>
          <w:lang w:val="pl-PL" w:eastAsia="pl-PL"/>
        </w:rPr>
      </w:pPr>
      <w:r w:rsidRPr="00937407">
        <w:rPr>
          <w:rFonts w:eastAsia="Times New Roman"/>
          <w:b/>
          <w:bCs/>
          <w:color w:val="000000"/>
          <w:u w:val="single" w:color="000000"/>
          <w:lang w:val="pl-PL" w:eastAsia="pl-PL"/>
        </w:rPr>
        <w:t>GWARANCJI ZABEZPIECZENIA NALE</w:t>
      </w:r>
      <w:r w:rsidRPr="00937407">
        <w:rPr>
          <w:b/>
          <w:bCs/>
          <w:color w:val="000000"/>
          <w:u w:val="single" w:color="000000"/>
          <w:lang w:val="pl-PL" w:eastAsia="pl-PL"/>
        </w:rPr>
        <w:t>Ż</w:t>
      </w:r>
      <w:r w:rsidRPr="00937407">
        <w:rPr>
          <w:rFonts w:eastAsia="Times New Roman"/>
          <w:b/>
          <w:bCs/>
          <w:color w:val="000000"/>
          <w:u w:val="single" w:color="000000"/>
          <w:lang w:val="pl-PL" w:eastAsia="pl-PL"/>
        </w:rPr>
        <w:t>YTEGO WYKONANIA UMOWY</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b/>
          <w:bCs/>
          <w:color w:val="000000"/>
          <w:u w:val="single"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color w:val="000000"/>
          <w:u w:color="000000"/>
          <w:shd w:val="clear" w:color="auto" w:fill="FFFF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b/>
          <w:bCs/>
          <w:color w:val="000000"/>
          <w:u w:color="000000"/>
          <w:lang w:val="pl-PL" w:eastAsia="pl-PL"/>
        </w:rPr>
      </w:pPr>
      <w:r w:rsidRPr="00937407">
        <w:rPr>
          <w:rFonts w:eastAsia="Times New Roman"/>
          <w:b/>
          <w:bCs/>
          <w:color w:val="000000"/>
          <w:u w:color="000000"/>
          <w:lang w:val="pl-PL" w:eastAsia="pl-PL"/>
        </w:rPr>
        <w:t>O</w:t>
      </w:r>
      <w:r w:rsidRPr="00937407">
        <w:rPr>
          <w:b/>
          <w:bCs/>
          <w:color w:val="000000"/>
          <w:u w:color="000000"/>
          <w:lang w:val="pl-PL" w:eastAsia="pl-PL"/>
        </w:rPr>
        <w:t>ś</w:t>
      </w:r>
      <w:r w:rsidRPr="00937407">
        <w:rPr>
          <w:rFonts w:eastAsia="Times New Roman"/>
          <w:b/>
          <w:bCs/>
          <w:color w:val="000000"/>
          <w:u w:color="000000"/>
          <w:lang w:val="pl-PL" w:eastAsia="pl-PL"/>
        </w:rPr>
        <w:t>wiadczam</w:t>
      </w:r>
      <w:r w:rsidRPr="00937407">
        <w:rPr>
          <w:rFonts w:eastAsia="Times New Roman"/>
          <w:color w:val="000000"/>
          <w:u w:color="000000"/>
          <w:lang w:val="pl-PL" w:eastAsia="pl-PL"/>
        </w:rPr>
        <w:t xml:space="preserve">, </w:t>
      </w:r>
      <w:r w:rsidRPr="00937407">
        <w:rPr>
          <w:color w:val="000000"/>
          <w:u w:color="000000"/>
          <w:lang w:val="pl-PL" w:eastAsia="pl-PL"/>
        </w:rPr>
        <w:t>ż</w:t>
      </w:r>
      <w:r w:rsidRPr="00937407">
        <w:rPr>
          <w:rFonts w:eastAsia="Times New Roman"/>
          <w:color w:val="000000"/>
          <w:u w:color="000000"/>
          <w:lang w:val="pl-PL" w:eastAsia="pl-PL"/>
        </w:rPr>
        <w:t>e w przypadku wniesienia zabezpieczenia nale</w:t>
      </w:r>
      <w:r w:rsidRPr="00937407">
        <w:rPr>
          <w:color w:val="000000"/>
          <w:u w:color="000000"/>
          <w:lang w:val="pl-PL" w:eastAsia="pl-PL"/>
        </w:rPr>
        <w:t>ż</w:t>
      </w:r>
      <w:r w:rsidRPr="00937407">
        <w:rPr>
          <w:rFonts w:eastAsia="Times New Roman"/>
          <w:color w:val="000000"/>
          <w:u w:color="000000"/>
          <w:lang w:val="pl-PL" w:eastAsia="pl-PL"/>
        </w:rPr>
        <w:t>ytego wykonania umowy w formie gwarancji bankowej lub ubezpieczeniowej warunki przedmiotowej gwarancji b</w:t>
      </w:r>
      <w:r w:rsidRPr="00937407">
        <w:rPr>
          <w:color w:val="000000"/>
          <w:u w:color="000000"/>
          <w:lang w:val="pl-PL" w:eastAsia="pl-PL"/>
        </w:rPr>
        <w:t>ę</w:t>
      </w:r>
      <w:r w:rsidRPr="00937407">
        <w:rPr>
          <w:rFonts w:eastAsia="Times New Roman"/>
          <w:color w:val="000000"/>
          <w:u w:color="000000"/>
          <w:lang w:val="pl-PL" w:eastAsia="pl-PL"/>
        </w:rPr>
        <w:t>d</w:t>
      </w:r>
      <w:r w:rsidRPr="00937407">
        <w:rPr>
          <w:color w:val="000000"/>
          <w:u w:color="000000"/>
          <w:lang w:val="pl-PL" w:eastAsia="pl-PL"/>
        </w:rPr>
        <w:t xml:space="preserve">ą </w:t>
      </w:r>
      <w:r w:rsidRPr="00937407">
        <w:rPr>
          <w:rFonts w:eastAsia="Times New Roman"/>
          <w:color w:val="000000"/>
          <w:u w:color="000000"/>
          <w:lang w:val="pl-PL" w:eastAsia="pl-PL"/>
        </w:rPr>
        <w:t>zawiera</w:t>
      </w:r>
      <w:r w:rsidRPr="00937407">
        <w:rPr>
          <w:color w:val="000000"/>
          <w:u w:color="000000"/>
          <w:lang w:val="pl-PL" w:eastAsia="pl-PL"/>
        </w:rPr>
        <w:t>ł</w:t>
      </w:r>
      <w:r w:rsidRPr="00937407">
        <w:rPr>
          <w:rFonts w:eastAsia="Times New Roman"/>
          <w:color w:val="000000"/>
          <w:u w:color="000000"/>
          <w:lang w:val="pl-PL" w:eastAsia="pl-PL"/>
        </w:rPr>
        <w:t>y nast</w:t>
      </w:r>
      <w:r w:rsidRPr="00937407">
        <w:rPr>
          <w:color w:val="000000"/>
          <w:u w:color="000000"/>
          <w:lang w:val="pl-PL" w:eastAsia="pl-PL"/>
        </w:rPr>
        <w:t>ę</w:t>
      </w:r>
      <w:r w:rsidRPr="00937407">
        <w:rPr>
          <w:rFonts w:eastAsia="Times New Roman"/>
          <w:color w:val="000000"/>
          <w:u w:color="000000"/>
          <w:lang w:val="pl-PL" w:eastAsia="pl-PL"/>
        </w:rPr>
        <w:t>puj</w:t>
      </w:r>
      <w:r w:rsidRPr="00937407">
        <w:rPr>
          <w:color w:val="000000"/>
          <w:u w:color="000000"/>
          <w:lang w:val="pl-PL" w:eastAsia="pl-PL"/>
        </w:rPr>
        <w:t>ą</w:t>
      </w:r>
      <w:r w:rsidRPr="00937407">
        <w:rPr>
          <w:rFonts w:eastAsia="Times New Roman"/>
          <w:color w:val="000000"/>
          <w:u w:color="000000"/>
          <w:lang w:val="pl-PL" w:eastAsia="pl-PL"/>
        </w:rPr>
        <w:t xml:space="preserve">ce klauzule:       </w:t>
      </w:r>
      <w:r w:rsidRPr="00937407">
        <w:rPr>
          <w:rFonts w:eastAsia="Times New Roman"/>
          <w:b/>
          <w:bCs/>
          <w:color w:val="000000"/>
          <w:u w:color="000000"/>
          <w:lang w:val="pl-PL" w:eastAsia="pl-PL"/>
        </w:rPr>
        <w:t xml:space="preserve">                                                                                            </w:t>
      </w:r>
    </w:p>
    <w:p w:rsidR="009E4C6F" w:rsidRPr="00937407" w:rsidRDefault="009E4C6F" w:rsidP="00663605">
      <w:pPr>
        <w:numPr>
          <w:ilvl w:val="0"/>
          <w:numId w:val="51"/>
        </w:numPr>
        <w:pBdr>
          <w:top w:val="none" w:sz="0" w:space="0" w:color="auto"/>
          <w:left w:val="none" w:sz="0" w:space="0" w:color="auto"/>
          <w:bottom w:val="none" w:sz="0" w:space="0" w:color="auto"/>
          <w:right w:val="none" w:sz="0" w:space="0" w:color="auto"/>
          <w:bar w:val="none" w:sz="0" w:color="auto"/>
        </w:pBdr>
        <w:tabs>
          <w:tab w:val="num" w:pos="720"/>
        </w:tabs>
        <w:ind w:left="720" w:hanging="360"/>
        <w:jc w:val="both"/>
        <w:rPr>
          <w:rFonts w:eastAsia="Times New Roman"/>
          <w:color w:val="000000"/>
          <w:u w:color="000000"/>
          <w:lang w:val="pl-PL" w:eastAsia="pl-PL"/>
        </w:rPr>
      </w:pPr>
      <w:r w:rsidRPr="00937407">
        <w:rPr>
          <w:rFonts w:eastAsia="Times New Roman"/>
          <w:color w:val="000000"/>
          <w:u w:color="000000"/>
          <w:lang w:val="pl-PL" w:eastAsia="pl-PL"/>
        </w:rPr>
        <w:t>Gwarant zobowi</w:t>
      </w:r>
      <w:r w:rsidRPr="00937407">
        <w:rPr>
          <w:color w:val="000000"/>
          <w:u w:color="000000"/>
          <w:lang w:val="pl-PL" w:eastAsia="pl-PL"/>
        </w:rPr>
        <w:t>ą</w:t>
      </w:r>
      <w:r w:rsidRPr="00937407">
        <w:rPr>
          <w:rFonts w:eastAsia="Times New Roman"/>
          <w:color w:val="000000"/>
          <w:u w:color="000000"/>
          <w:lang w:val="pl-PL" w:eastAsia="pl-PL"/>
        </w:rPr>
        <w:t>zuje si</w:t>
      </w:r>
      <w:r w:rsidRPr="00937407">
        <w:rPr>
          <w:color w:val="000000"/>
          <w:u w:color="000000"/>
          <w:lang w:val="pl-PL" w:eastAsia="pl-PL"/>
        </w:rPr>
        <w:t xml:space="preserve">ę </w:t>
      </w:r>
      <w:r w:rsidRPr="00937407">
        <w:rPr>
          <w:rFonts w:eastAsia="Times New Roman"/>
          <w:color w:val="000000"/>
          <w:u w:color="000000"/>
          <w:lang w:val="pl-PL" w:eastAsia="pl-PL"/>
        </w:rPr>
        <w:t>nieodwo</w:t>
      </w:r>
      <w:r w:rsidRPr="00937407">
        <w:rPr>
          <w:color w:val="000000"/>
          <w:u w:color="000000"/>
          <w:lang w:val="pl-PL" w:eastAsia="pl-PL"/>
        </w:rPr>
        <w:t>ł</w:t>
      </w:r>
      <w:r w:rsidRPr="00937407">
        <w:rPr>
          <w:rFonts w:eastAsia="Times New Roman"/>
          <w:color w:val="000000"/>
          <w:u w:color="000000"/>
          <w:lang w:val="pl-PL" w:eastAsia="pl-PL"/>
        </w:rPr>
        <w:t xml:space="preserve">alnie i bezwarunkowo, na pierwsze pisemne </w:t>
      </w:r>
      <w:r w:rsidRPr="00937407">
        <w:rPr>
          <w:color w:val="000000"/>
          <w:u w:color="000000"/>
          <w:lang w:val="pl-PL" w:eastAsia="pl-PL"/>
        </w:rPr>
        <w:t>żą</w:t>
      </w:r>
      <w:r w:rsidRPr="00937407">
        <w:rPr>
          <w:rFonts w:eastAsia="Times New Roman"/>
          <w:color w:val="000000"/>
          <w:u w:color="000000"/>
          <w:lang w:val="pl-PL" w:eastAsia="pl-PL"/>
        </w:rPr>
        <w:t xml:space="preserve">danie Beneficjenta </w:t>
      </w:r>
      <w:r w:rsidRPr="00937407">
        <w:rPr>
          <w:color w:val="000000"/>
          <w:u w:color="000000"/>
          <w:lang w:val="pl-PL" w:eastAsia="pl-PL"/>
        </w:rPr>
        <w:t xml:space="preserve">– </w:t>
      </w:r>
      <w:r w:rsidR="00516C1B" w:rsidRPr="00937407">
        <w:rPr>
          <w:rFonts w:eastAsia="Times New Roman"/>
          <w:color w:val="000000"/>
          <w:u w:color="000000"/>
          <w:lang w:val="pl-PL" w:eastAsia="pl-PL"/>
        </w:rPr>
        <w:t>Katowickiego Centrum Onkologii</w:t>
      </w:r>
      <w:r w:rsidRPr="00937407">
        <w:rPr>
          <w:rFonts w:eastAsia="Times New Roman"/>
          <w:color w:val="000000"/>
          <w:u w:color="000000"/>
          <w:lang w:val="pl-PL" w:eastAsia="pl-PL"/>
        </w:rPr>
        <w:t>, do zap</w:t>
      </w:r>
      <w:r w:rsidRPr="00937407">
        <w:rPr>
          <w:color w:val="000000"/>
          <w:u w:color="000000"/>
          <w:lang w:val="pl-PL" w:eastAsia="pl-PL"/>
        </w:rPr>
        <w:t>ł</w:t>
      </w:r>
      <w:r w:rsidRPr="00937407">
        <w:rPr>
          <w:rFonts w:eastAsia="Times New Roman"/>
          <w:color w:val="000000"/>
          <w:u w:color="000000"/>
          <w:lang w:val="pl-PL" w:eastAsia="pl-PL"/>
        </w:rPr>
        <w:t xml:space="preserve">aty na rzecz Beneficjenta kwoty do </w:t>
      </w:r>
      <w:r w:rsidRPr="00937407">
        <w:rPr>
          <w:color w:val="000000"/>
          <w:u w:color="000000"/>
          <w:lang w:val="pl-PL" w:eastAsia="pl-PL"/>
        </w:rPr>
        <w:t>łą</w:t>
      </w:r>
      <w:r w:rsidRPr="00937407">
        <w:rPr>
          <w:rFonts w:eastAsia="Times New Roman"/>
          <w:color w:val="000000"/>
          <w:u w:color="000000"/>
          <w:lang w:val="pl-PL" w:eastAsia="pl-PL"/>
        </w:rPr>
        <w:t>cznej wysoko</w:t>
      </w:r>
      <w:r w:rsidRPr="00937407">
        <w:rPr>
          <w:color w:val="000000"/>
          <w:u w:color="000000"/>
          <w:lang w:val="pl-PL" w:eastAsia="pl-PL"/>
        </w:rPr>
        <w:t>ś</w:t>
      </w:r>
      <w:r w:rsidRPr="00937407">
        <w:rPr>
          <w:rFonts w:eastAsia="Times New Roman"/>
          <w:color w:val="000000"/>
          <w:u w:color="000000"/>
          <w:lang w:val="pl-PL" w:eastAsia="pl-PL"/>
        </w:rPr>
        <w:t>ci ......................</w:t>
      </w:r>
      <w:r w:rsidRPr="00937407">
        <w:rPr>
          <w:rFonts w:eastAsia="Times New Roman"/>
          <w:i/>
          <w:iCs/>
          <w:color w:val="000000"/>
          <w:u w:color="000000"/>
          <w:lang w:val="pl-PL" w:eastAsia="pl-PL"/>
        </w:rPr>
        <w:t xml:space="preserve"> </w:t>
      </w:r>
      <w:r w:rsidRPr="00937407">
        <w:rPr>
          <w:rFonts w:eastAsia="Times New Roman"/>
          <w:color w:val="000000"/>
          <w:u w:color="000000"/>
          <w:lang w:val="pl-PL" w:eastAsia="pl-PL"/>
        </w:rPr>
        <w:t>z</w:t>
      </w:r>
      <w:r w:rsidRPr="00937407">
        <w:rPr>
          <w:color w:val="000000"/>
          <w:u w:color="000000"/>
          <w:lang w:val="pl-PL" w:eastAsia="pl-PL"/>
        </w:rPr>
        <w:t>ł</w:t>
      </w:r>
      <w:r w:rsidRPr="00937407">
        <w:rPr>
          <w:rFonts w:eastAsia="Times New Roman"/>
          <w:color w:val="000000"/>
          <w:u w:color="000000"/>
          <w:lang w:val="pl-PL" w:eastAsia="pl-PL"/>
        </w:rPr>
        <w:t>otych (s</w:t>
      </w:r>
      <w:r w:rsidRPr="00937407">
        <w:rPr>
          <w:color w:val="000000"/>
          <w:u w:color="000000"/>
          <w:lang w:val="pl-PL" w:eastAsia="pl-PL"/>
        </w:rPr>
        <w:t>ł</w:t>
      </w:r>
      <w:r w:rsidRPr="00937407">
        <w:rPr>
          <w:rFonts w:eastAsia="Times New Roman"/>
          <w:color w:val="000000"/>
          <w:u w:color="000000"/>
          <w:lang w:val="pl-PL" w:eastAsia="pl-PL"/>
        </w:rPr>
        <w:t xml:space="preserve">ownie: </w:t>
      </w:r>
      <w:r w:rsidRPr="00937407">
        <w:rPr>
          <w:color w:val="000000"/>
          <w:u w:color="000000"/>
          <w:lang w:val="pl-PL" w:eastAsia="pl-PL"/>
        </w:rPr>
        <w:t>………………………………………</w:t>
      </w:r>
      <w:r w:rsidRPr="00937407">
        <w:rPr>
          <w:rFonts w:eastAsia="Times New Roman"/>
          <w:color w:val="000000"/>
          <w:u w:color="000000"/>
          <w:lang w:val="pl-PL" w:eastAsia="pl-PL"/>
        </w:rPr>
        <w:t>.) z tytu</w:t>
      </w:r>
      <w:r w:rsidRPr="00937407">
        <w:rPr>
          <w:color w:val="000000"/>
          <w:u w:color="000000"/>
          <w:lang w:val="pl-PL" w:eastAsia="pl-PL"/>
        </w:rPr>
        <w:t>ł</w:t>
      </w:r>
      <w:r w:rsidRPr="00937407">
        <w:rPr>
          <w:rFonts w:eastAsia="Times New Roman"/>
          <w:color w:val="000000"/>
          <w:u w:color="000000"/>
          <w:lang w:val="pl-PL" w:eastAsia="pl-PL"/>
        </w:rPr>
        <w:t>u nie wykonania lub nienale</w:t>
      </w:r>
      <w:r w:rsidRPr="00937407">
        <w:rPr>
          <w:color w:val="000000"/>
          <w:u w:color="000000"/>
          <w:lang w:val="pl-PL" w:eastAsia="pl-PL"/>
        </w:rPr>
        <w:t>ż</w:t>
      </w:r>
      <w:r w:rsidRPr="00937407">
        <w:rPr>
          <w:rFonts w:eastAsia="Times New Roman"/>
          <w:color w:val="000000"/>
          <w:u w:color="000000"/>
          <w:lang w:val="pl-PL" w:eastAsia="pl-PL"/>
        </w:rPr>
        <w:t>ytego wykonania umowy przez Zobowi</w:t>
      </w:r>
      <w:r w:rsidRPr="00937407">
        <w:rPr>
          <w:color w:val="000000"/>
          <w:u w:color="000000"/>
          <w:lang w:val="pl-PL" w:eastAsia="pl-PL"/>
        </w:rPr>
        <w:t>ą</w:t>
      </w:r>
      <w:r w:rsidRPr="00937407">
        <w:rPr>
          <w:rFonts w:eastAsia="Times New Roman"/>
          <w:color w:val="000000"/>
          <w:u w:color="000000"/>
          <w:lang w:val="pl-PL" w:eastAsia="pl-PL"/>
        </w:rPr>
        <w:t>zanego.</w:t>
      </w:r>
    </w:p>
    <w:p w:rsidR="009E4C6F" w:rsidRPr="00937407" w:rsidRDefault="009E4C6F" w:rsidP="00663605">
      <w:pPr>
        <w:numPr>
          <w:ilvl w:val="0"/>
          <w:numId w:val="51"/>
        </w:numPr>
        <w:pBdr>
          <w:top w:val="none" w:sz="0" w:space="0" w:color="auto"/>
          <w:left w:val="none" w:sz="0" w:space="0" w:color="auto"/>
          <w:bottom w:val="none" w:sz="0" w:space="0" w:color="auto"/>
          <w:right w:val="none" w:sz="0" w:space="0" w:color="auto"/>
          <w:bar w:val="none" w:sz="0" w:color="auto"/>
        </w:pBdr>
        <w:tabs>
          <w:tab w:val="num" w:pos="720"/>
        </w:tabs>
        <w:ind w:left="720" w:hanging="360"/>
        <w:jc w:val="both"/>
        <w:rPr>
          <w:rFonts w:eastAsia="Times New Roman"/>
          <w:color w:val="000000"/>
          <w:u w:color="000000"/>
          <w:lang w:val="pl-PL" w:eastAsia="pl-PL"/>
        </w:rPr>
      </w:pPr>
      <w:r w:rsidRPr="00937407">
        <w:rPr>
          <w:color w:val="000000"/>
          <w:u w:color="000000"/>
          <w:lang w:val="pl-PL" w:eastAsia="pl-PL"/>
        </w:rPr>
        <w:t>Żą</w:t>
      </w:r>
      <w:r w:rsidRPr="00937407">
        <w:rPr>
          <w:rFonts w:eastAsia="Times New Roman"/>
          <w:color w:val="000000"/>
          <w:u w:color="000000"/>
          <w:lang w:val="pl-PL" w:eastAsia="pl-PL"/>
        </w:rPr>
        <w:t>dan</w:t>
      </w:r>
      <w:r w:rsidRPr="00937407">
        <w:rPr>
          <w:color w:val="000000"/>
          <w:u w:color="000000"/>
          <w:lang w:val="pl-PL" w:eastAsia="pl-PL"/>
        </w:rPr>
        <w:t xml:space="preserve">ą </w:t>
      </w:r>
      <w:r w:rsidRPr="00937407">
        <w:rPr>
          <w:rFonts w:eastAsia="Times New Roman"/>
          <w:color w:val="000000"/>
          <w:u w:color="000000"/>
          <w:lang w:val="pl-PL" w:eastAsia="pl-PL"/>
        </w:rPr>
        <w:t>nale</w:t>
      </w:r>
      <w:r w:rsidRPr="00937407">
        <w:rPr>
          <w:color w:val="000000"/>
          <w:u w:color="000000"/>
          <w:lang w:val="pl-PL" w:eastAsia="pl-PL"/>
        </w:rPr>
        <w:t>ż</w:t>
      </w:r>
      <w:r w:rsidRPr="00937407">
        <w:rPr>
          <w:rFonts w:eastAsia="Times New Roman"/>
          <w:color w:val="000000"/>
          <w:u w:color="000000"/>
          <w:lang w:val="pl-PL" w:eastAsia="pl-PL"/>
        </w:rPr>
        <w:t>no</w:t>
      </w:r>
      <w:r w:rsidRPr="00937407">
        <w:rPr>
          <w:color w:val="000000"/>
          <w:u w:color="000000"/>
          <w:lang w:val="pl-PL" w:eastAsia="pl-PL"/>
        </w:rPr>
        <w:t xml:space="preserve">ść </w:t>
      </w:r>
      <w:r w:rsidRPr="00937407">
        <w:rPr>
          <w:rFonts w:eastAsia="Times New Roman"/>
          <w:color w:val="000000"/>
          <w:u w:color="000000"/>
          <w:lang w:val="pl-PL" w:eastAsia="pl-PL"/>
        </w:rPr>
        <w:t>Gwarant zap</w:t>
      </w:r>
      <w:r w:rsidRPr="00937407">
        <w:rPr>
          <w:color w:val="000000"/>
          <w:u w:color="000000"/>
          <w:lang w:val="pl-PL" w:eastAsia="pl-PL"/>
        </w:rPr>
        <w:t>ł</w:t>
      </w:r>
      <w:r w:rsidRPr="00937407">
        <w:rPr>
          <w:rFonts w:eastAsia="Times New Roman"/>
          <w:color w:val="000000"/>
          <w:u w:color="000000"/>
          <w:lang w:val="pl-PL" w:eastAsia="pl-PL"/>
        </w:rPr>
        <w:t>aci Beneficjentowi w terminie 30 dni (s</w:t>
      </w:r>
      <w:r w:rsidRPr="00937407">
        <w:rPr>
          <w:color w:val="000000"/>
          <w:u w:color="000000"/>
          <w:lang w:val="pl-PL" w:eastAsia="pl-PL"/>
        </w:rPr>
        <w:t>ł</w:t>
      </w:r>
      <w:r w:rsidRPr="00937407">
        <w:rPr>
          <w:rFonts w:eastAsia="Times New Roman"/>
          <w:color w:val="000000"/>
          <w:u w:color="000000"/>
          <w:lang w:val="pl-PL" w:eastAsia="pl-PL"/>
        </w:rPr>
        <w:t>ownie: trzydzie</w:t>
      </w:r>
      <w:r w:rsidRPr="00937407">
        <w:rPr>
          <w:color w:val="000000"/>
          <w:u w:color="000000"/>
          <w:lang w:val="pl-PL" w:eastAsia="pl-PL"/>
        </w:rPr>
        <w:t>ś</w:t>
      </w:r>
      <w:r w:rsidRPr="00937407">
        <w:rPr>
          <w:rFonts w:eastAsia="Times New Roman"/>
          <w:color w:val="000000"/>
          <w:u w:color="000000"/>
          <w:lang w:val="pl-PL" w:eastAsia="pl-PL"/>
        </w:rPr>
        <w:t>ci dni) od dnia dor</w:t>
      </w:r>
      <w:r w:rsidRPr="00937407">
        <w:rPr>
          <w:color w:val="000000"/>
          <w:u w:color="000000"/>
          <w:lang w:val="pl-PL" w:eastAsia="pl-PL"/>
        </w:rPr>
        <w:t>ę</w:t>
      </w:r>
      <w:r w:rsidRPr="00937407">
        <w:rPr>
          <w:rFonts w:eastAsia="Times New Roman"/>
          <w:color w:val="000000"/>
          <w:u w:color="000000"/>
          <w:lang w:val="pl-PL" w:eastAsia="pl-PL"/>
        </w:rPr>
        <w:t>czenia Gwarantowi pisemnego wezwania do zap</w:t>
      </w:r>
      <w:r w:rsidRPr="00937407">
        <w:rPr>
          <w:color w:val="000000"/>
          <w:u w:color="000000"/>
          <w:lang w:val="pl-PL" w:eastAsia="pl-PL"/>
        </w:rPr>
        <w:t>ł</w:t>
      </w:r>
      <w:r w:rsidRPr="00937407">
        <w:rPr>
          <w:rFonts w:eastAsia="Times New Roman"/>
          <w:color w:val="000000"/>
          <w:u w:color="000000"/>
          <w:lang w:val="pl-PL" w:eastAsia="pl-PL"/>
        </w:rPr>
        <w:t>aty zawieraj</w:t>
      </w:r>
      <w:r w:rsidRPr="00937407">
        <w:rPr>
          <w:color w:val="000000"/>
          <w:u w:color="000000"/>
          <w:lang w:val="pl-PL" w:eastAsia="pl-PL"/>
        </w:rPr>
        <w:t>ą</w:t>
      </w:r>
      <w:r w:rsidRPr="00937407">
        <w:rPr>
          <w:rFonts w:eastAsia="Times New Roman"/>
          <w:color w:val="000000"/>
          <w:u w:color="000000"/>
          <w:lang w:val="pl-PL" w:eastAsia="pl-PL"/>
        </w:rPr>
        <w:t>cego o</w:t>
      </w:r>
      <w:r w:rsidRPr="00937407">
        <w:rPr>
          <w:color w:val="000000"/>
          <w:u w:color="000000"/>
          <w:lang w:val="pl-PL" w:eastAsia="pl-PL"/>
        </w:rPr>
        <w:t>ś</w:t>
      </w:r>
      <w:r w:rsidRPr="00937407">
        <w:rPr>
          <w:rFonts w:eastAsia="Times New Roman"/>
          <w:color w:val="000000"/>
          <w:u w:color="000000"/>
          <w:lang w:val="pl-PL" w:eastAsia="pl-PL"/>
        </w:rPr>
        <w:t xml:space="preserve">wiadczenie Beneficjenta, </w:t>
      </w:r>
      <w:r w:rsidRPr="00937407">
        <w:rPr>
          <w:color w:val="000000"/>
          <w:u w:color="000000"/>
          <w:lang w:val="pl-PL" w:eastAsia="pl-PL"/>
        </w:rPr>
        <w:t>ż</w:t>
      </w:r>
      <w:r w:rsidRPr="00937407">
        <w:rPr>
          <w:rFonts w:eastAsia="Times New Roman"/>
          <w:color w:val="000000"/>
          <w:u w:color="000000"/>
          <w:lang w:val="pl-PL" w:eastAsia="pl-PL"/>
        </w:rPr>
        <w:t xml:space="preserve">e </w:t>
      </w:r>
      <w:r w:rsidRPr="00937407">
        <w:rPr>
          <w:color w:val="000000"/>
          <w:u w:color="000000"/>
          <w:lang w:val="pl-PL" w:eastAsia="pl-PL"/>
        </w:rPr>
        <w:t>żą</w:t>
      </w:r>
      <w:r w:rsidRPr="00937407">
        <w:rPr>
          <w:rFonts w:eastAsia="Times New Roman"/>
          <w:color w:val="000000"/>
          <w:u w:color="000000"/>
          <w:lang w:val="pl-PL" w:eastAsia="pl-PL"/>
        </w:rPr>
        <w:t>dana kwota jest nale</w:t>
      </w:r>
      <w:r w:rsidRPr="00937407">
        <w:rPr>
          <w:color w:val="000000"/>
          <w:u w:color="000000"/>
          <w:lang w:val="pl-PL" w:eastAsia="pl-PL"/>
        </w:rPr>
        <w:t>ż</w:t>
      </w:r>
      <w:r w:rsidRPr="00937407">
        <w:rPr>
          <w:rFonts w:eastAsia="Times New Roman"/>
          <w:color w:val="000000"/>
          <w:u w:color="000000"/>
          <w:lang w:val="pl-PL" w:eastAsia="pl-PL"/>
        </w:rPr>
        <w:t>na.</w:t>
      </w:r>
    </w:p>
    <w:p w:rsidR="009E4C6F" w:rsidRPr="00937407" w:rsidRDefault="009E4C6F" w:rsidP="00663605">
      <w:pPr>
        <w:numPr>
          <w:ilvl w:val="0"/>
          <w:numId w:val="51"/>
        </w:numPr>
        <w:pBdr>
          <w:top w:val="none" w:sz="0" w:space="0" w:color="auto"/>
          <w:left w:val="none" w:sz="0" w:space="0" w:color="auto"/>
          <w:bottom w:val="none" w:sz="0" w:space="0" w:color="auto"/>
          <w:right w:val="none" w:sz="0" w:space="0" w:color="auto"/>
          <w:bar w:val="none" w:sz="0" w:color="auto"/>
        </w:pBdr>
        <w:tabs>
          <w:tab w:val="num" w:pos="720"/>
        </w:tabs>
        <w:ind w:left="720" w:hanging="360"/>
        <w:jc w:val="both"/>
        <w:rPr>
          <w:rFonts w:eastAsia="Times New Roman"/>
          <w:color w:val="000000"/>
          <w:u w:color="000000"/>
          <w:lang w:val="pl-PL" w:eastAsia="pl-PL"/>
        </w:rPr>
      </w:pPr>
      <w:r w:rsidRPr="00937407">
        <w:rPr>
          <w:rFonts w:eastAsia="Times New Roman"/>
          <w:color w:val="000000"/>
          <w:u w:color="000000"/>
          <w:lang w:val="pl-PL" w:eastAsia="pl-PL"/>
        </w:rPr>
        <w:t>Wezwanie do zap</w:t>
      </w:r>
      <w:r w:rsidRPr="00937407">
        <w:rPr>
          <w:color w:val="000000"/>
          <w:u w:color="000000"/>
          <w:lang w:val="pl-PL" w:eastAsia="pl-PL"/>
        </w:rPr>
        <w:t>ł</w:t>
      </w:r>
      <w:r w:rsidRPr="00937407">
        <w:rPr>
          <w:rFonts w:eastAsia="Times New Roman"/>
          <w:color w:val="000000"/>
          <w:u w:color="000000"/>
          <w:lang w:val="pl-PL" w:eastAsia="pl-PL"/>
        </w:rPr>
        <w:t>aty zostanie skierowane do Gwaranta bezpo</w:t>
      </w:r>
      <w:r w:rsidRPr="00937407">
        <w:rPr>
          <w:color w:val="000000"/>
          <w:u w:color="000000"/>
          <w:lang w:val="pl-PL" w:eastAsia="pl-PL"/>
        </w:rPr>
        <w:t>ś</w:t>
      </w:r>
      <w:r w:rsidRPr="00937407">
        <w:rPr>
          <w:rFonts w:eastAsia="Times New Roman"/>
          <w:color w:val="000000"/>
          <w:u w:color="000000"/>
          <w:lang w:val="pl-PL" w:eastAsia="pl-PL"/>
        </w:rPr>
        <w:t>rednio przez Beneficjenta, lub za po</w:t>
      </w:r>
      <w:r w:rsidRPr="00937407">
        <w:rPr>
          <w:color w:val="000000"/>
          <w:u w:color="000000"/>
          <w:lang w:val="pl-PL" w:eastAsia="pl-PL"/>
        </w:rPr>
        <w:t>ś</w:t>
      </w:r>
      <w:r w:rsidRPr="00937407">
        <w:rPr>
          <w:rFonts w:eastAsia="Times New Roman"/>
          <w:color w:val="000000"/>
          <w:u w:color="000000"/>
          <w:lang w:val="pl-PL" w:eastAsia="pl-PL"/>
        </w:rPr>
        <w:t>rednictwem Banku Beneficjenta, kt</w:t>
      </w:r>
      <w:r w:rsidRPr="00937407">
        <w:rPr>
          <w:color w:val="000000"/>
          <w:u w:color="000000"/>
          <w:lang w:val="pl-PL" w:eastAsia="pl-PL"/>
        </w:rPr>
        <w:t>ó</w:t>
      </w:r>
      <w:r w:rsidRPr="00937407">
        <w:rPr>
          <w:rFonts w:eastAsia="Times New Roman"/>
          <w:color w:val="000000"/>
          <w:u w:color="000000"/>
          <w:lang w:val="pl-PL" w:eastAsia="pl-PL"/>
        </w:rPr>
        <w:t>ry potwierdzi:</w:t>
      </w:r>
    </w:p>
    <w:p w:rsidR="009E4C6F" w:rsidRPr="00937407" w:rsidRDefault="009E4C6F" w:rsidP="00663605">
      <w:pPr>
        <w:numPr>
          <w:ilvl w:val="0"/>
          <w:numId w:val="52"/>
        </w:numPr>
        <w:pBdr>
          <w:top w:val="none" w:sz="0" w:space="0" w:color="auto"/>
          <w:left w:val="none" w:sz="0" w:space="0" w:color="auto"/>
          <w:bottom w:val="none" w:sz="0" w:space="0" w:color="auto"/>
          <w:right w:val="none" w:sz="0" w:space="0" w:color="auto"/>
          <w:bar w:val="none" w:sz="0" w:color="auto"/>
        </w:pBdr>
        <w:tabs>
          <w:tab w:val="num" w:pos="720"/>
        </w:tabs>
        <w:suppressAutoHyphens/>
        <w:ind w:left="720" w:hanging="360"/>
        <w:jc w:val="both"/>
        <w:rPr>
          <w:rFonts w:eastAsia="Times New Roman"/>
          <w:color w:val="000000"/>
          <w:u w:color="000000"/>
          <w:lang w:val="pl-PL" w:eastAsia="pl-PL"/>
        </w:rPr>
      </w:pPr>
      <w:r w:rsidRPr="00937407">
        <w:rPr>
          <w:rFonts w:eastAsia="Times New Roman"/>
          <w:color w:val="000000"/>
          <w:u w:color="000000"/>
          <w:lang w:val="pl-PL" w:eastAsia="pl-PL"/>
        </w:rPr>
        <w:t>w</w:t>
      </w:r>
      <w:r w:rsidRPr="00937407">
        <w:rPr>
          <w:color w:val="000000"/>
          <w:u w:color="000000"/>
          <w:lang w:val="pl-PL" w:eastAsia="pl-PL"/>
        </w:rPr>
        <w:t>ł</w:t>
      </w:r>
      <w:r w:rsidRPr="00937407">
        <w:rPr>
          <w:rFonts w:eastAsia="Times New Roman"/>
          <w:color w:val="000000"/>
          <w:u w:color="000000"/>
          <w:lang w:val="pl-PL" w:eastAsia="pl-PL"/>
        </w:rPr>
        <w:t>asnor</w:t>
      </w:r>
      <w:r w:rsidRPr="00937407">
        <w:rPr>
          <w:color w:val="000000"/>
          <w:u w:color="000000"/>
          <w:lang w:val="pl-PL" w:eastAsia="pl-PL"/>
        </w:rPr>
        <w:t>ę</w:t>
      </w:r>
      <w:r w:rsidRPr="00937407">
        <w:rPr>
          <w:rFonts w:eastAsia="Times New Roman"/>
          <w:color w:val="000000"/>
          <w:u w:color="000000"/>
          <w:lang w:val="pl-PL" w:eastAsia="pl-PL"/>
        </w:rPr>
        <w:t>czno</w:t>
      </w:r>
      <w:r w:rsidRPr="00937407">
        <w:rPr>
          <w:color w:val="000000"/>
          <w:u w:color="000000"/>
          <w:lang w:val="pl-PL" w:eastAsia="pl-PL"/>
        </w:rPr>
        <w:t xml:space="preserve">ść </w:t>
      </w:r>
      <w:r w:rsidRPr="00937407">
        <w:rPr>
          <w:rFonts w:eastAsia="Times New Roman"/>
          <w:color w:val="000000"/>
          <w:u w:color="000000"/>
          <w:lang w:val="pl-PL" w:eastAsia="pl-PL"/>
        </w:rPr>
        <w:t>podpis</w:t>
      </w:r>
      <w:r w:rsidRPr="00937407">
        <w:rPr>
          <w:color w:val="000000"/>
          <w:u w:color="000000"/>
          <w:lang w:val="pl-PL" w:eastAsia="pl-PL"/>
        </w:rPr>
        <w:t>ó</w:t>
      </w:r>
      <w:r w:rsidRPr="00937407">
        <w:rPr>
          <w:rFonts w:eastAsia="Times New Roman"/>
          <w:color w:val="000000"/>
          <w:u w:color="000000"/>
          <w:lang w:val="pl-PL" w:eastAsia="pl-PL"/>
        </w:rPr>
        <w:t>w na wezwaniu,</w:t>
      </w:r>
    </w:p>
    <w:p w:rsidR="009E4C6F" w:rsidRPr="00937407" w:rsidRDefault="009E4C6F" w:rsidP="00663605">
      <w:pPr>
        <w:numPr>
          <w:ilvl w:val="0"/>
          <w:numId w:val="53"/>
        </w:numPr>
        <w:pBdr>
          <w:top w:val="none" w:sz="0" w:space="0" w:color="auto"/>
          <w:left w:val="none" w:sz="0" w:space="0" w:color="auto"/>
          <w:bottom w:val="none" w:sz="0" w:space="0" w:color="auto"/>
          <w:right w:val="none" w:sz="0" w:space="0" w:color="auto"/>
          <w:bar w:val="none" w:sz="0" w:color="auto"/>
        </w:pBdr>
        <w:tabs>
          <w:tab w:val="num" w:pos="720"/>
        </w:tabs>
        <w:suppressAutoHyphens/>
        <w:ind w:left="720" w:hanging="360"/>
        <w:jc w:val="both"/>
        <w:rPr>
          <w:rFonts w:eastAsia="Times New Roman"/>
          <w:color w:val="000000"/>
          <w:u w:color="000000"/>
          <w:lang w:val="pl-PL" w:eastAsia="pl-PL"/>
        </w:rPr>
      </w:pPr>
      <w:r w:rsidRPr="00937407">
        <w:rPr>
          <w:rFonts w:eastAsia="Times New Roman"/>
          <w:color w:val="000000"/>
          <w:u w:color="000000"/>
          <w:lang w:val="pl-PL" w:eastAsia="pl-PL"/>
        </w:rPr>
        <w:t>uprawnienia do sk</w:t>
      </w:r>
      <w:r w:rsidRPr="00937407">
        <w:rPr>
          <w:color w:val="000000"/>
          <w:u w:color="000000"/>
          <w:lang w:val="pl-PL" w:eastAsia="pl-PL"/>
        </w:rPr>
        <w:t>ł</w:t>
      </w:r>
      <w:r w:rsidRPr="00937407">
        <w:rPr>
          <w:rFonts w:eastAsia="Times New Roman"/>
          <w:color w:val="000000"/>
          <w:u w:color="000000"/>
          <w:lang w:val="pl-PL" w:eastAsia="pl-PL"/>
        </w:rPr>
        <w:t>adania o</w:t>
      </w:r>
      <w:r w:rsidRPr="00937407">
        <w:rPr>
          <w:color w:val="000000"/>
          <w:u w:color="000000"/>
          <w:lang w:val="pl-PL" w:eastAsia="pl-PL"/>
        </w:rPr>
        <w:t>ś</w:t>
      </w:r>
      <w:r w:rsidRPr="00937407">
        <w:rPr>
          <w:rFonts w:eastAsia="Times New Roman"/>
          <w:color w:val="000000"/>
          <w:u w:color="000000"/>
          <w:lang w:val="pl-PL" w:eastAsia="pl-PL"/>
        </w:rPr>
        <w:t>wiadcze</w:t>
      </w:r>
      <w:r w:rsidRPr="00937407">
        <w:rPr>
          <w:color w:val="000000"/>
          <w:u w:color="000000"/>
          <w:lang w:val="pl-PL" w:eastAsia="pl-PL"/>
        </w:rPr>
        <w:t xml:space="preserve">ń </w:t>
      </w:r>
      <w:r w:rsidRPr="00937407">
        <w:rPr>
          <w:rFonts w:eastAsia="Times New Roman"/>
          <w:color w:val="000000"/>
          <w:u w:color="000000"/>
          <w:lang w:val="pl-PL" w:eastAsia="pl-PL"/>
        </w:rPr>
        <w:t>w imieniu Beneficjenta os</w:t>
      </w:r>
      <w:r w:rsidRPr="00937407">
        <w:rPr>
          <w:color w:val="000000"/>
          <w:u w:color="000000"/>
          <w:lang w:val="pl-PL" w:eastAsia="pl-PL"/>
        </w:rPr>
        <w:t>ó</w:t>
      </w:r>
      <w:r w:rsidRPr="00937407">
        <w:rPr>
          <w:rFonts w:eastAsia="Times New Roman"/>
          <w:color w:val="000000"/>
          <w:u w:color="000000"/>
          <w:lang w:val="pl-PL" w:eastAsia="pl-PL"/>
        </w:rPr>
        <w:t>b podpisuj</w:t>
      </w:r>
      <w:r w:rsidRPr="00937407">
        <w:rPr>
          <w:color w:val="000000"/>
          <w:u w:color="000000"/>
          <w:lang w:val="pl-PL" w:eastAsia="pl-PL"/>
        </w:rPr>
        <w:t>ą</w:t>
      </w:r>
      <w:r w:rsidRPr="00937407">
        <w:rPr>
          <w:rFonts w:eastAsia="Times New Roman"/>
          <w:color w:val="000000"/>
          <w:u w:color="000000"/>
          <w:lang w:val="pl-PL" w:eastAsia="pl-PL"/>
        </w:rPr>
        <w:t>cych wezwanie,</w:t>
      </w:r>
    </w:p>
    <w:p w:rsidR="009E4C6F" w:rsidRPr="00937407" w:rsidRDefault="009E4C6F" w:rsidP="00663605">
      <w:pPr>
        <w:numPr>
          <w:ilvl w:val="0"/>
          <w:numId w:val="54"/>
        </w:numPr>
        <w:pBdr>
          <w:top w:val="none" w:sz="0" w:space="0" w:color="auto"/>
          <w:left w:val="none" w:sz="0" w:space="0" w:color="auto"/>
          <w:bottom w:val="none" w:sz="0" w:space="0" w:color="auto"/>
          <w:right w:val="none" w:sz="0" w:space="0" w:color="auto"/>
          <w:bar w:val="none" w:sz="0" w:color="auto"/>
        </w:pBdr>
        <w:tabs>
          <w:tab w:val="num" w:pos="720"/>
        </w:tabs>
        <w:suppressAutoHyphens/>
        <w:ind w:left="720" w:hanging="360"/>
        <w:jc w:val="both"/>
        <w:rPr>
          <w:rFonts w:eastAsia="Times New Roman"/>
          <w:color w:val="000000"/>
          <w:u w:color="000000"/>
          <w:lang w:val="pl-PL" w:eastAsia="pl-PL"/>
        </w:rPr>
      </w:pPr>
      <w:r w:rsidRPr="00937407">
        <w:rPr>
          <w:rFonts w:eastAsia="Times New Roman"/>
          <w:color w:val="000000"/>
          <w:u w:color="000000"/>
          <w:lang w:val="pl-PL" w:eastAsia="pl-PL"/>
        </w:rPr>
        <w:t>wska</w:t>
      </w:r>
      <w:r w:rsidRPr="00937407">
        <w:rPr>
          <w:color w:val="000000"/>
          <w:u w:color="000000"/>
          <w:lang w:val="pl-PL" w:eastAsia="pl-PL"/>
        </w:rPr>
        <w:t>ż</w:t>
      </w:r>
      <w:r w:rsidRPr="00937407">
        <w:rPr>
          <w:rFonts w:eastAsia="Times New Roman"/>
          <w:color w:val="000000"/>
          <w:u w:color="000000"/>
          <w:lang w:val="pl-PL" w:eastAsia="pl-PL"/>
        </w:rPr>
        <w:t>e nr rachunku Beneficjenta, na kt</w:t>
      </w:r>
      <w:r w:rsidRPr="00937407">
        <w:rPr>
          <w:color w:val="000000"/>
          <w:u w:color="000000"/>
          <w:lang w:val="pl-PL" w:eastAsia="pl-PL"/>
        </w:rPr>
        <w:t>ó</w:t>
      </w:r>
      <w:r w:rsidRPr="00937407">
        <w:rPr>
          <w:rFonts w:eastAsia="Times New Roman"/>
          <w:color w:val="000000"/>
          <w:u w:color="000000"/>
          <w:lang w:val="pl-PL" w:eastAsia="pl-PL"/>
        </w:rPr>
        <w:t>ry Gwarant powinien dokona</w:t>
      </w:r>
      <w:r w:rsidRPr="00937407">
        <w:rPr>
          <w:color w:val="000000"/>
          <w:u w:color="000000"/>
          <w:lang w:val="pl-PL" w:eastAsia="pl-PL"/>
        </w:rPr>
        <w:t xml:space="preserve">ć </w:t>
      </w:r>
      <w:r w:rsidRPr="00937407">
        <w:rPr>
          <w:rFonts w:eastAsia="Times New Roman"/>
          <w:color w:val="000000"/>
          <w:u w:color="000000"/>
          <w:lang w:val="pl-PL" w:eastAsia="pl-PL"/>
        </w:rPr>
        <w:t>zap</w:t>
      </w:r>
      <w:r w:rsidRPr="00937407">
        <w:rPr>
          <w:color w:val="000000"/>
          <w:u w:color="000000"/>
          <w:lang w:val="pl-PL" w:eastAsia="pl-PL"/>
        </w:rPr>
        <w:t>ł</w:t>
      </w:r>
      <w:r w:rsidRPr="00937407">
        <w:rPr>
          <w:rFonts w:eastAsia="Times New Roman"/>
          <w:color w:val="000000"/>
          <w:u w:color="000000"/>
          <w:lang w:val="pl-PL" w:eastAsia="pl-PL"/>
        </w:rPr>
        <w:t>aty z tytu</w:t>
      </w:r>
      <w:r w:rsidRPr="00937407">
        <w:rPr>
          <w:color w:val="000000"/>
          <w:u w:color="000000"/>
          <w:lang w:val="pl-PL" w:eastAsia="pl-PL"/>
        </w:rPr>
        <w:t>ł</w:t>
      </w:r>
      <w:r w:rsidRPr="00937407">
        <w:rPr>
          <w:rFonts w:eastAsia="Times New Roman"/>
          <w:color w:val="000000"/>
          <w:u w:color="000000"/>
          <w:lang w:val="pl-PL" w:eastAsia="pl-PL"/>
        </w:rPr>
        <w:t>u udzielonej gwarancji.</w:t>
      </w:r>
    </w:p>
    <w:p w:rsidR="009E4C6F" w:rsidRPr="00937407" w:rsidRDefault="009E4C6F" w:rsidP="00663605">
      <w:pPr>
        <w:numPr>
          <w:ilvl w:val="0"/>
          <w:numId w:val="51"/>
        </w:numPr>
        <w:pBdr>
          <w:top w:val="none" w:sz="0" w:space="0" w:color="auto"/>
          <w:left w:val="none" w:sz="0" w:space="0" w:color="auto"/>
          <w:bottom w:val="none" w:sz="0" w:space="0" w:color="auto"/>
          <w:right w:val="none" w:sz="0" w:space="0" w:color="auto"/>
          <w:bar w:val="none" w:sz="0" w:color="auto"/>
        </w:pBdr>
        <w:tabs>
          <w:tab w:val="num" w:pos="720"/>
        </w:tabs>
        <w:ind w:left="720" w:hanging="360"/>
        <w:jc w:val="both"/>
        <w:rPr>
          <w:rFonts w:eastAsia="Times New Roman"/>
          <w:color w:val="000000"/>
          <w:u w:color="000000"/>
          <w:lang w:val="pl-PL" w:eastAsia="pl-PL"/>
        </w:rPr>
      </w:pPr>
      <w:r w:rsidRPr="00937407">
        <w:rPr>
          <w:rFonts w:eastAsia="Times New Roman"/>
          <w:color w:val="000000"/>
          <w:u w:color="000000"/>
          <w:lang w:val="pl-PL" w:eastAsia="pl-PL"/>
        </w:rPr>
        <w:t>Spory mog</w:t>
      </w:r>
      <w:r w:rsidRPr="00937407">
        <w:rPr>
          <w:color w:val="000000"/>
          <w:u w:color="000000"/>
          <w:lang w:val="pl-PL" w:eastAsia="pl-PL"/>
        </w:rPr>
        <w:t>ą</w:t>
      </w:r>
      <w:r w:rsidRPr="00937407">
        <w:rPr>
          <w:rFonts w:eastAsia="Times New Roman"/>
          <w:color w:val="000000"/>
          <w:u w:color="000000"/>
          <w:lang w:val="pl-PL" w:eastAsia="pl-PL"/>
        </w:rPr>
        <w:t>ce wynika</w:t>
      </w:r>
      <w:r w:rsidRPr="00937407">
        <w:rPr>
          <w:color w:val="000000"/>
          <w:u w:color="000000"/>
          <w:lang w:val="pl-PL" w:eastAsia="pl-PL"/>
        </w:rPr>
        <w:t xml:space="preserve">ć </w:t>
      </w:r>
      <w:r w:rsidRPr="00937407">
        <w:rPr>
          <w:rFonts w:eastAsia="Times New Roman"/>
          <w:color w:val="000000"/>
          <w:u w:color="000000"/>
          <w:lang w:val="pl-PL" w:eastAsia="pl-PL"/>
        </w:rPr>
        <w:t>z niniejszej gwarancji podlegaj</w:t>
      </w:r>
      <w:r w:rsidRPr="00937407">
        <w:rPr>
          <w:color w:val="000000"/>
          <w:u w:color="000000"/>
          <w:lang w:val="pl-PL" w:eastAsia="pl-PL"/>
        </w:rPr>
        <w:t xml:space="preserve">ą </w:t>
      </w:r>
      <w:r w:rsidRPr="00937407">
        <w:rPr>
          <w:rFonts w:eastAsia="Times New Roman"/>
          <w:color w:val="000000"/>
          <w:u w:color="000000"/>
          <w:lang w:val="pl-PL" w:eastAsia="pl-PL"/>
        </w:rPr>
        <w:t>rozpoznaniu przez s</w:t>
      </w:r>
      <w:r w:rsidRPr="00937407">
        <w:rPr>
          <w:color w:val="000000"/>
          <w:u w:color="000000"/>
          <w:lang w:val="pl-PL" w:eastAsia="pl-PL"/>
        </w:rPr>
        <w:t>ą</w:t>
      </w:r>
      <w:r w:rsidRPr="00937407">
        <w:rPr>
          <w:rFonts w:eastAsia="Times New Roman"/>
          <w:color w:val="000000"/>
          <w:u w:color="000000"/>
          <w:lang w:val="pl-PL" w:eastAsia="pl-PL"/>
        </w:rPr>
        <w:t>d w</w:t>
      </w:r>
      <w:r w:rsidRPr="00937407">
        <w:rPr>
          <w:color w:val="000000"/>
          <w:u w:color="000000"/>
          <w:lang w:val="pl-PL" w:eastAsia="pl-PL"/>
        </w:rPr>
        <w:t>ł</w:t>
      </w:r>
      <w:r w:rsidRPr="00937407">
        <w:rPr>
          <w:rFonts w:eastAsia="Times New Roman"/>
          <w:color w:val="000000"/>
          <w:u w:color="000000"/>
          <w:lang w:val="pl-PL" w:eastAsia="pl-PL"/>
        </w:rPr>
        <w:t>a</w:t>
      </w:r>
      <w:r w:rsidRPr="00937407">
        <w:rPr>
          <w:color w:val="000000"/>
          <w:u w:color="000000"/>
          <w:lang w:val="pl-PL" w:eastAsia="pl-PL"/>
        </w:rPr>
        <w:t>ś</w:t>
      </w:r>
      <w:r w:rsidRPr="00937407">
        <w:rPr>
          <w:rFonts w:eastAsia="Times New Roman"/>
          <w:color w:val="000000"/>
          <w:u w:color="000000"/>
          <w:lang w:val="pl-PL" w:eastAsia="pl-PL"/>
        </w:rPr>
        <w:t xml:space="preserve">ciwy dla </w:t>
      </w:r>
      <w:r w:rsidRPr="00937407">
        <w:rPr>
          <w:color w:val="000000"/>
          <w:u w:color="000000"/>
          <w:lang w:val="pl-PL" w:eastAsia="pl-PL"/>
        </w:rPr>
        <w:t>    </w:t>
      </w:r>
      <w:r w:rsidRPr="00937407">
        <w:rPr>
          <w:rFonts w:eastAsia="Times New Roman"/>
          <w:color w:val="000000"/>
          <w:u w:color="000000"/>
          <w:lang w:val="pl-PL" w:eastAsia="pl-PL"/>
        </w:rPr>
        <w:t>siedziby Zamawiaj</w:t>
      </w:r>
      <w:r w:rsidRPr="00937407">
        <w:rPr>
          <w:color w:val="000000"/>
          <w:u w:color="000000"/>
          <w:lang w:val="pl-PL" w:eastAsia="pl-PL"/>
        </w:rPr>
        <w:t>ą</w:t>
      </w:r>
      <w:r w:rsidRPr="00937407">
        <w:rPr>
          <w:rFonts w:eastAsia="Times New Roman"/>
          <w:color w:val="000000"/>
          <w:u w:color="000000"/>
          <w:lang w:val="pl-PL" w:eastAsia="pl-PL"/>
        </w:rPr>
        <w:t>cego / Beneficjenta.</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ind w:left="360"/>
        <w:jc w:val="both"/>
        <w:rPr>
          <w:color w:val="000000"/>
          <w:u w:color="0000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both"/>
        <w:rPr>
          <w:rFonts w:eastAsia="Times New Roman"/>
          <w:b/>
          <w:bCs/>
          <w:color w:val="000000"/>
          <w:u w:color="000000"/>
          <w:lang w:val="pl-PL" w:eastAsia="pl-PL"/>
        </w:rPr>
      </w:pPr>
      <w:r w:rsidRPr="00937407">
        <w:rPr>
          <w:rFonts w:eastAsia="Times New Roman"/>
          <w:b/>
          <w:bCs/>
          <w:color w:val="000000"/>
          <w:u w:color="000000"/>
          <w:lang w:val="pl-PL" w:eastAsia="pl-PL"/>
        </w:rPr>
        <w:t>Uwaga!</w:t>
      </w:r>
    </w:p>
    <w:p w:rsidR="009E4C6F" w:rsidRPr="00937407" w:rsidRDefault="009E4C6F" w:rsidP="00663605">
      <w:pPr>
        <w:numPr>
          <w:ilvl w:val="0"/>
          <w:numId w:val="55"/>
        </w:numPr>
        <w:pBdr>
          <w:top w:val="none" w:sz="0" w:space="0" w:color="auto"/>
          <w:left w:val="none" w:sz="0" w:space="0" w:color="auto"/>
          <w:bottom w:val="none" w:sz="0" w:space="0" w:color="auto"/>
          <w:right w:val="none" w:sz="0" w:space="0" w:color="auto"/>
          <w:bar w:val="none" w:sz="0" w:color="auto"/>
        </w:pBdr>
        <w:tabs>
          <w:tab w:val="num" w:pos="360"/>
        </w:tabs>
        <w:ind w:left="360" w:hanging="360"/>
        <w:jc w:val="both"/>
        <w:rPr>
          <w:rFonts w:eastAsia="Times New Roman"/>
          <w:color w:val="000000"/>
          <w:u w:color="000000"/>
          <w:lang w:val="pl-PL" w:eastAsia="pl-PL"/>
        </w:rPr>
      </w:pPr>
      <w:r w:rsidRPr="00937407">
        <w:rPr>
          <w:rFonts w:eastAsia="Times New Roman"/>
          <w:color w:val="000000"/>
          <w:u w:color="000000"/>
          <w:lang w:val="pl-PL" w:eastAsia="pl-PL"/>
        </w:rPr>
        <w:t>Gwarancja nale</w:t>
      </w:r>
      <w:r w:rsidRPr="00937407">
        <w:rPr>
          <w:color w:val="000000"/>
          <w:u w:color="000000"/>
          <w:lang w:val="pl-PL" w:eastAsia="pl-PL"/>
        </w:rPr>
        <w:t>ż</w:t>
      </w:r>
      <w:r w:rsidRPr="00937407">
        <w:rPr>
          <w:rFonts w:eastAsia="Times New Roman"/>
          <w:color w:val="000000"/>
          <w:u w:color="000000"/>
          <w:lang w:val="pl-PL" w:eastAsia="pl-PL"/>
        </w:rPr>
        <w:t>ytego wykonania umowy musi zawiera</w:t>
      </w:r>
      <w:r w:rsidRPr="00937407">
        <w:rPr>
          <w:color w:val="000000"/>
          <w:u w:color="000000"/>
          <w:lang w:val="pl-PL" w:eastAsia="pl-PL"/>
        </w:rPr>
        <w:t xml:space="preserve">ć </w:t>
      </w:r>
      <w:r w:rsidRPr="00937407">
        <w:rPr>
          <w:rFonts w:eastAsia="Times New Roman"/>
          <w:color w:val="000000"/>
          <w:u w:color="000000"/>
          <w:lang w:val="pl-PL" w:eastAsia="pl-PL"/>
        </w:rPr>
        <w:t>w sobie powy</w:t>
      </w:r>
      <w:r w:rsidRPr="00937407">
        <w:rPr>
          <w:color w:val="000000"/>
          <w:u w:color="000000"/>
          <w:lang w:val="pl-PL" w:eastAsia="pl-PL"/>
        </w:rPr>
        <w:t>ż</w:t>
      </w:r>
      <w:r w:rsidRPr="00937407">
        <w:rPr>
          <w:rFonts w:eastAsia="Times New Roman"/>
          <w:color w:val="000000"/>
          <w:u w:color="000000"/>
          <w:lang w:val="pl-PL" w:eastAsia="pl-PL"/>
        </w:rPr>
        <w:t>sz</w:t>
      </w:r>
      <w:r w:rsidRPr="00937407">
        <w:rPr>
          <w:color w:val="000000"/>
          <w:u w:color="000000"/>
          <w:lang w:val="pl-PL" w:eastAsia="pl-PL"/>
        </w:rPr>
        <w:t xml:space="preserve">ą </w:t>
      </w:r>
      <w:r w:rsidRPr="00937407">
        <w:rPr>
          <w:rFonts w:eastAsia="Times New Roman"/>
          <w:color w:val="000000"/>
          <w:u w:color="000000"/>
          <w:lang w:val="pl-PL" w:eastAsia="pl-PL"/>
        </w:rPr>
        <w:t>tre</w:t>
      </w:r>
      <w:r w:rsidRPr="00937407">
        <w:rPr>
          <w:color w:val="000000"/>
          <w:u w:color="000000"/>
          <w:lang w:val="pl-PL" w:eastAsia="pl-PL"/>
        </w:rPr>
        <w:t xml:space="preserve">ść </w:t>
      </w:r>
      <w:r w:rsidRPr="00937407">
        <w:rPr>
          <w:rFonts w:eastAsia="Times New Roman"/>
          <w:color w:val="000000"/>
          <w:u w:color="000000"/>
          <w:lang w:val="pl-PL" w:eastAsia="pl-PL"/>
        </w:rPr>
        <w:t>lub jej r</w:t>
      </w:r>
      <w:r w:rsidRPr="00937407">
        <w:rPr>
          <w:color w:val="000000"/>
          <w:u w:color="000000"/>
          <w:lang w:val="pl-PL" w:eastAsia="pl-PL"/>
        </w:rPr>
        <w:t>ó</w:t>
      </w:r>
      <w:r w:rsidRPr="00937407">
        <w:rPr>
          <w:rFonts w:eastAsia="Times New Roman"/>
          <w:color w:val="000000"/>
          <w:u w:color="000000"/>
          <w:lang w:val="pl-PL" w:eastAsia="pl-PL"/>
        </w:rPr>
        <w:t>wnowa</w:t>
      </w:r>
      <w:r w:rsidRPr="00937407">
        <w:rPr>
          <w:color w:val="000000"/>
          <w:u w:color="000000"/>
          <w:lang w:val="pl-PL" w:eastAsia="pl-PL"/>
        </w:rPr>
        <w:t>ż</w:t>
      </w:r>
      <w:r w:rsidRPr="00937407">
        <w:rPr>
          <w:rFonts w:eastAsia="Times New Roman"/>
          <w:color w:val="000000"/>
          <w:u w:color="000000"/>
          <w:lang w:val="pl-PL" w:eastAsia="pl-PL"/>
        </w:rPr>
        <w:t>ne sformu</w:t>
      </w:r>
      <w:r w:rsidRPr="00937407">
        <w:rPr>
          <w:color w:val="000000"/>
          <w:u w:color="000000"/>
          <w:lang w:val="pl-PL" w:eastAsia="pl-PL"/>
        </w:rPr>
        <w:t>ł</w:t>
      </w:r>
      <w:r w:rsidRPr="00937407">
        <w:rPr>
          <w:rFonts w:eastAsia="Times New Roman"/>
          <w:color w:val="000000"/>
          <w:u w:color="000000"/>
          <w:lang w:val="pl-PL" w:eastAsia="pl-PL"/>
        </w:rPr>
        <w:t>owania.</w:t>
      </w:r>
    </w:p>
    <w:p w:rsidR="009E4C6F" w:rsidRPr="00937407" w:rsidRDefault="009E4C6F" w:rsidP="00663605">
      <w:pPr>
        <w:numPr>
          <w:ilvl w:val="0"/>
          <w:numId w:val="55"/>
        </w:numPr>
        <w:pBdr>
          <w:top w:val="none" w:sz="0" w:space="0" w:color="auto"/>
          <w:left w:val="none" w:sz="0" w:space="0" w:color="auto"/>
          <w:bottom w:val="none" w:sz="0" w:space="0" w:color="auto"/>
          <w:right w:val="none" w:sz="0" w:space="0" w:color="auto"/>
          <w:bar w:val="none" w:sz="0" w:color="auto"/>
        </w:pBdr>
        <w:tabs>
          <w:tab w:val="num" w:pos="360"/>
        </w:tabs>
        <w:ind w:left="360" w:hanging="360"/>
        <w:jc w:val="both"/>
        <w:rPr>
          <w:rFonts w:eastAsia="Times New Roman"/>
          <w:color w:val="000000"/>
          <w:u w:color="000000"/>
          <w:lang w:val="pl-PL" w:eastAsia="pl-PL"/>
        </w:rPr>
      </w:pPr>
      <w:r w:rsidRPr="00937407">
        <w:rPr>
          <w:rFonts w:eastAsia="Times New Roman"/>
          <w:color w:val="000000"/>
          <w:u w:color="000000"/>
          <w:lang w:val="pl-PL" w:eastAsia="pl-PL"/>
        </w:rPr>
        <w:t>Nie dopuszczalne s</w:t>
      </w:r>
      <w:r w:rsidRPr="00937407">
        <w:rPr>
          <w:color w:val="000000"/>
          <w:u w:color="000000"/>
          <w:lang w:val="pl-PL" w:eastAsia="pl-PL"/>
        </w:rPr>
        <w:t xml:space="preserve">ą </w:t>
      </w:r>
      <w:r w:rsidRPr="00937407">
        <w:rPr>
          <w:rFonts w:eastAsia="Times New Roman"/>
          <w:color w:val="000000"/>
          <w:u w:color="000000"/>
          <w:lang w:val="pl-PL" w:eastAsia="pl-PL"/>
        </w:rPr>
        <w:t>w tre</w:t>
      </w:r>
      <w:r w:rsidRPr="00937407">
        <w:rPr>
          <w:color w:val="000000"/>
          <w:u w:color="000000"/>
          <w:lang w:val="pl-PL" w:eastAsia="pl-PL"/>
        </w:rPr>
        <w:t>ś</w:t>
      </w:r>
      <w:r w:rsidRPr="00937407">
        <w:rPr>
          <w:rFonts w:eastAsia="Times New Roman"/>
          <w:color w:val="000000"/>
          <w:u w:color="000000"/>
          <w:lang w:val="pl-PL" w:eastAsia="pl-PL"/>
        </w:rPr>
        <w:t>ci gwarancji niezdefiniowane okre</w:t>
      </w:r>
      <w:r w:rsidRPr="00937407">
        <w:rPr>
          <w:color w:val="000000"/>
          <w:u w:color="000000"/>
          <w:lang w:val="pl-PL" w:eastAsia="pl-PL"/>
        </w:rPr>
        <w:t>ś</w:t>
      </w:r>
      <w:r w:rsidRPr="00937407">
        <w:rPr>
          <w:rFonts w:eastAsia="Times New Roman"/>
          <w:color w:val="000000"/>
          <w:u w:color="000000"/>
          <w:lang w:val="pl-PL" w:eastAsia="pl-PL"/>
        </w:rPr>
        <w:t xml:space="preserve">lenia typu </w:t>
      </w:r>
      <w:r w:rsidRPr="00937407">
        <w:rPr>
          <w:i/>
          <w:iCs/>
          <w:color w:val="000000"/>
          <w:u w:color="000000"/>
          <w:lang w:val="pl-PL" w:eastAsia="pl-PL"/>
        </w:rPr>
        <w:t>„</w:t>
      </w:r>
      <w:r w:rsidRPr="00937407">
        <w:rPr>
          <w:rFonts w:eastAsia="Times New Roman"/>
          <w:i/>
          <w:iCs/>
          <w:color w:val="000000"/>
          <w:u w:color="000000"/>
          <w:lang w:val="pl-PL" w:eastAsia="pl-PL"/>
        </w:rPr>
        <w:t>kompletne</w:t>
      </w:r>
      <w:r w:rsidRPr="00937407">
        <w:rPr>
          <w:i/>
          <w:iCs/>
          <w:color w:val="000000"/>
          <w:u w:color="000000"/>
          <w:lang w:val="pl-PL" w:eastAsia="pl-PL"/>
        </w:rPr>
        <w:t>”</w:t>
      </w:r>
      <w:r w:rsidRPr="00937407">
        <w:rPr>
          <w:rFonts w:eastAsia="Times New Roman"/>
          <w:color w:val="000000"/>
          <w:u w:color="000000"/>
          <w:lang w:val="pl-PL" w:eastAsia="pl-PL"/>
        </w:rPr>
        <w:t xml:space="preserve"> itp.</w:t>
      </w:r>
    </w:p>
    <w:p w:rsidR="009E4C6F" w:rsidRPr="00937407" w:rsidRDefault="009E4C6F" w:rsidP="00663605">
      <w:pPr>
        <w:numPr>
          <w:ilvl w:val="0"/>
          <w:numId w:val="55"/>
        </w:numPr>
        <w:pBdr>
          <w:top w:val="none" w:sz="0" w:space="0" w:color="auto"/>
          <w:left w:val="none" w:sz="0" w:space="0" w:color="auto"/>
          <w:bottom w:val="none" w:sz="0" w:space="0" w:color="auto"/>
          <w:right w:val="none" w:sz="0" w:space="0" w:color="auto"/>
          <w:bar w:val="none" w:sz="0" w:color="auto"/>
        </w:pBdr>
        <w:tabs>
          <w:tab w:val="num" w:pos="360"/>
        </w:tabs>
        <w:ind w:left="360" w:hanging="360"/>
        <w:jc w:val="both"/>
        <w:rPr>
          <w:rFonts w:eastAsia="Times New Roman"/>
          <w:color w:val="000000"/>
          <w:u w:color="000000"/>
          <w:lang w:val="pl-PL" w:eastAsia="pl-PL"/>
        </w:rPr>
      </w:pPr>
      <w:r w:rsidRPr="00937407">
        <w:rPr>
          <w:rFonts w:eastAsia="Times New Roman"/>
          <w:color w:val="000000"/>
          <w:u w:color="000000"/>
          <w:lang w:val="pl-PL" w:eastAsia="pl-PL"/>
        </w:rPr>
        <w:t>W przypadku wskazania szczeg</w:t>
      </w:r>
      <w:r w:rsidRPr="00937407">
        <w:rPr>
          <w:color w:val="000000"/>
          <w:u w:color="000000"/>
          <w:lang w:val="pl-PL" w:eastAsia="pl-PL"/>
        </w:rPr>
        <w:t>ół</w:t>
      </w:r>
      <w:r w:rsidRPr="00937407">
        <w:rPr>
          <w:rFonts w:eastAsia="Times New Roman"/>
          <w:color w:val="000000"/>
          <w:u w:color="000000"/>
          <w:lang w:val="pl-PL" w:eastAsia="pl-PL"/>
        </w:rPr>
        <w:t>owych wymog</w:t>
      </w:r>
      <w:r w:rsidRPr="00937407">
        <w:rPr>
          <w:color w:val="000000"/>
          <w:u w:color="000000"/>
          <w:lang w:val="pl-PL" w:eastAsia="pl-PL"/>
        </w:rPr>
        <w:t>ó</w:t>
      </w:r>
      <w:r w:rsidRPr="00937407">
        <w:rPr>
          <w:rFonts w:eastAsia="Times New Roman"/>
          <w:color w:val="000000"/>
          <w:u w:color="000000"/>
          <w:lang w:val="pl-PL" w:eastAsia="pl-PL"/>
        </w:rPr>
        <w:t>w formalnych niezb</w:t>
      </w:r>
      <w:r w:rsidRPr="00937407">
        <w:rPr>
          <w:color w:val="000000"/>
          <w:u w:color="000000"/>
          <w:lang w:val="pl-PL" w:eastAsia="pl-PL"/>
        </w:rPr>
        <w:t>ę</w:t>
      </w:r>
      <w:r w:rsidRPr="00937407">
        <w:rPr>
          <w:rFonts w:eastAsia="Times New Roman"/>
          <w:color w:val="000000"/>
          <w:u w:color="000000"/>
          <w:lang w:val="pl-PL" w:eastAsia="pl-PL"/>
        </w:rPr>
        <w:t>dna jest lista kontrolna umo</w:t>
      </w:r>
      <w:r w:rsidRPr="00937407">
        <w:rPr>
          <w:color w:val="000000"/>
          <w:u w:color="000000"/>
          <w:lang w:val="pl-PL" w:eastAsia="pl-PL"/>
        </w:rPr>
        <w:t>ż</w:t>
      </w:r>
      <w:r w:rsidRPr="00937407">
        <w:rPr>
          <w:rFonts w:eastAsia="Times New Roman"/>
          <w:color w:val="000000"/>
          <w:u w:color="000000"/>
          <w:lang w:val="pl-PL" w:eastAsia="pl-PL"/>
        </w:rPr>
        <w:t>liwiaj</w:t>
      </w:r>
      <w:r w:rsidRPr="00937407">
        <w:rPr>
          <w:color w:val="000000"/>
          <w:u w:color="000000"/>
          <w:lang w:val="pl-PL" w:eastAsia="pl-PL"/>
        </w:rPr>
        <w:t>ą</w:t>
      </w:r>
      <w:r w:rsidRPr="00937407">
        <w:rPr>
          <w:rFonts w:eastAsia="Times New Roman"/>
          <w:color w:val="000000"/>
          <w:u w:color="000000"/>
          <w:lang w:val="pl-PL" w:eastAsia="pl-PL"/>
        </w:rPr>
        <w:t>ca weryfikacj</w:t>
      </w:r>
      <w:r w:rsidRPr="00937407">
        <w:rPr>
          <w:color w:val="000000"/>
          <w:u w:color="000000"/>
          <w:lang w:val="pl-PL" w:eastAsia="pl-PL"/>
        </w:rPr>
        <w:t xml:space="preserve">ę </w:t>
      </w:r>
      <w:r w:rsidRPr="00937407">
        <w:rPr>
          <w:rFonts w:eastAsia="Times New Roman"/>
          <w:color w:val="000000"/>
          <w:u w:color="000000"/>
          <w:lang w:val="pl-PL" w:eastAsia="pl-PL"/>
        </w:rPr>
        <w:t>kompletno</w:t>
      </w:r>
      <w:r w:rsidRPr="00937407">
        <w:rPr>
          <w:color w:val="000000"/>
          <w:u w:color="000000"/>
          <w:lang w:val="pl-PL" w:eastAsia="pl-PL"/>
        </w:rPr>
        <w:t>ś</w:t>
      </w:r>
      <w:r w:rsidRPr="00937407">
        <w:rPr>
          <w:rFonts w:eastAsia="Times New Roman"/>
          <w:color w:val="000000"/>
          <w:u w:color="000000"/>
          <w:lang w:val="pl-PL" w:eastAsia="pl-PL"/>
        </w:rPr>
        <w:t>ci wezwania.</w:t>
      </w: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rPr>
          <w:color w:val="000000"/>
          <w:u w:color="000000"/>
          <w:shd w:val="clear" w:color="auto" w:fill="FFFF00"/>
          <w:lang w:val="pl-PL" w:eastAsia="pl-PL"/>
        </w:rPr>
      </w:pPr>
    </w:p>
    <w:p w:rsidR="009E4C6F" w:rsidRPr="00937407" w:rsidRDefault="009E4C6F" w:rsidP="009E4C6F">
      <w:pPr>
        <w:pBdr>
          <w:top w:val="none" w:sz="0" w:space="0" w:color="auto"/>
          <w:left w:val="none" w:sz="0" w:space="0" w:color="auto"/>
          <w:bottom w:val="none" w:sz="0" w:space="0" w:color="auto"/>
          <w:right w:val="none" w:sz="0" w:space="0" w:color="auto"/>
          <w:bar w:val="none" w:sz="0" w:color="auto"/>
        </w:pBdr>
        <w:jc w:val="right"/>
        <w:rPr>
          <w:rFonts w:eastAsia="Times New Roman"/>
          <w:color w:val="000000"/>
          <w:u w:color="000000"/>
          <w:lang w:val="pl-PL" w:eastAsia="pl-PL"/>
        </w:rPr>
      </w:pPr>
      <w:r w:rsidRPr="00937407">
        <w:rPr>
          <w:rFonts w:eastAsia="Times New Roman"/>
          <w:b/>
          <w:bCs/>
          <w:color w:val="000000"/>
          <w:u w:color="000000"/>
          <w:lang w:val="pl-PL" w:eastAsia="pl-PL"/>
        </w:rPr>
        <w:t xml:space="preserve">                                                                    </w:t>
      </w:r>
      <w:r w:rsidRPr="00937407">
        <w:rPr>
          <w:rFonts w:eastAsia="Times New Roman"/>
          <w:b/>
          <w:bCs/>
          <w:color w:val="000000"/>
          <w:u w:color="000000"/>
          <w:lang w:val="pl-PL" w:eastAsia="pl-PL"/>
        </w:rPr>
        <w:tab/>
      </w:r>
      <w:r w:rsidRPr="00937407">
        <w:rPr>
          <w:rFonts w:eastAsia="Times New Roman"/>
          <w:color w:val="000000"/>
          <w:u w:color="000000"/>
          <w:lang w:val="pl-PL" w:eastAsia="pl-PL"/>
        </w:rPr>
        <w:t xml:space="preserve">                 </w:t>
      </w:r>
      <w:r w:rsidRPr="00937407">
        <w:rPr>
          <w:rFonts w:eastAsia="Times New Roman"/>
          <w:color w:val="000000"/>
          <w:u w:color="000000"/>
          <w:lang w:val="pl-PL" w:eastAsia="pl-PL"/>
        </w:rPr>
        <w:tab/>
        <w:t xml:space="preserve">  .......................................................................</w:t>
      </w:r>
    </w:p>
    <w:p w:rsidR="001E003C" w:rsidRDefault="009E4C6F" w:rsidP="001E003C">
      <w:pPr>
        <w:pBdr>
          <w:top w:val="none" w:sz="0" w:space="0" w:color="auto"/>
          <w:left w:val="none" w:sz="0" w:space="0" w:color="auto"/>
          <w:bottom w:val="none" w:sz="0" w:space="0" w:color="auto"/>
          <w:right w:val="none" w:sz="0" w:space="0" w:color="auto"/>
          <w:bar w:val="none" w:sz="0" w:color="auto"/>
        </w:pBdr>
        <w:jc w:val="right"/>
        <w:rPr>
          <w:rFonts w:eastAsia="Times New Roman"/>
          <w:b/>
          <w:bCs/>
          <w:color w:val="000000"/>
          <w:u w:color="000000"/>
          <w:lang w:val="pl-PL" w:eastAsia="pl-PL"/>
        </w:rPr>
      </w:pPr>
      <w:r w:rsidRPr="00937407">
        <w:rPr>
          <w:rFonts w:eastAsia="Times New Roman"/>
          <w:b/>
          <w:bCs/>
          <w:color w:val="000000"/>
          <w:u w:color="000000"/>
          <w:lang w:val="pl-PL" w:eastAsia="pl-PL"/>
        </w:rPr>
        <w:t>data, podpis i piecz</w:t>
      </w:r>
      <w:r w:rsidRPr="00937407">
        <w:rPr>
          <w:b/>
          <w:bCs/>
          <w:color w:val="000000"/>
          <w:u w:color="000000"/>
          <w:lang w:val="pl-PL" w:eastAsia="pl-PL"/>
        </w:rPr>
        <w:t>ą</w:t>
      </w:r>
      <w:r w:rsidRPr="00937407">
        <w:rPr>
          <w:rFonts w:eastAsia="Times New Roman"/>
          <w:b/>
          <w:bCs/>
          <w:color w:val="000000"/>
          <w:u w:color="000000"/>
          <w:lang w:val="pl-PL" w:eastAsia="pl-PL"/>
        </w:rPr>
        <w:t>tka osoby uprawnionej</w:t>
      </w:r>
    </w:p>
    <w:p w:rsidR="001E003C" w:rsidRDefault="001E003C" w:rsidP="001E003C">
      <w:pPr>
        <w:pBdr>
          <w:top w:val="none" w:sz="0" w:space="0" w:color="auto"/>
          <w:left w:val="none" w:sz="0" w:space="0" w:color="auto"/>
          <w:bottom w:val="none" w:sz="0" w:space="0" w:color="auto"/>
          <w:right w:val="none" w:sz="0" w:space="0" w:color="auto"/>
          <w:bar w:val="none" w:sz="0" w:color="auto"/>
        </w:pBdr>
        <w:jc w:val="right"/>
        <w:rPr>
          <w:rFonts w:eastAsia="Times New Roman"/>
          <w:b/>
          <w:bCs/>
          <w:color w:val="000000"/>
          <w:u w:color="000000"/>
          <w:lang w:val="pl-PL" w:eastAsia="pl-PL"/>
        </w:rPr>
      </w:pPr>
    </w:p>
    <w:p w:rsidR="001E003C" w:rsidRDefault="001E003C" w:rsidP="001E003C">
      <w:pPr>
        <w:pBdr>
          <w:top w:val="none" w:sz="0" w:space="0" w:color="auto"/>
          <w:left w:val="none" w:sz="0" w:space="0" w:color="auto"/>
          <w:bottom w:val="none" w:sz="0" w:space="0" w:color="auto"/>
          <w:right w:val="none" w:sz="0" w:space="0" w:color="auto"/>
          <w:bar w:val="none" w:sz="0" w:color="auto"/>
        </w:pBdr>
        <w:jc w:val="right"/>
        <w:rPr>
          <w:rFonts w:eastAsia="Times New Roman"/>
          <w:b/>
          <w:bCs/>
          <w:color w:val="000000"/>
          <w:u w:color="000000"/>
          <w:lang w:val="pl-PL" w:eastAsia="pl-PL"/>
        </w:rPr>
      </w:pPr>
    </w:p>
    <w:p w:rsidR="002540CB" w:rsidRDefault="002540CB" w:rsidP="00670144">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BE227F" w:rsidRDefault="00BE227F" w:rsidP="00670144">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BE227F" w:rsidRDefault="00BE227F" w:rsidP="00670144">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BE227F" w:rsidRDefault="00BE227F" w:rsidP="00670144">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BE227F" w:rsidRDefault="00BE227F" w:rsidP="00670144">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BE227F" w:rsidRDefault="00BE227F" w:rsidP="00670144">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BE227F" w:rsidRDefault="00BE227F" w:rsidP="00670144">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BE227F" w:rsidRDefault="00BE227F" w:rsidP="00670144">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BE227F" w:rsidRDefault="00BE227F" w:rsidP="00670144">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BE227F" w:rsidRDefault="00BE227F" w:rsidP="00670144">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BE227F" w:rsidRDefault="00BE227F" w:rsidP="00670144">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BE227F" w:rsidRDefault="00BE227F" w:rsidP="00670144">
      <w:pPr>
        <w:pBdr>
          <w:top w:val="none" w:sz="0" w:space="0" w:color="auto"/>
          <w:left w:val="none" w:sz="0" w:space="0" w:color="auto"/>
          <w:bottom w:val="none" w:sz="0" w:space="0" w:color="auto"/>
          <w:right w:val="none" w:sz="0" w:space="0" w:color="auto"/>
          <w:bar w:val="none" w:sz="0" w:color="auto"/>
        </w:pBdr>
        <w:rPr>
          <w:rFonts w:eastAsia="Times New Roman"/>
          <w:b/>
          <w:bCs/>
          <w:color w:val="000000"/>
          <w:u w:color="000000"/>
          <w:lang w:val="pl-PL" w:eastAsia="pl-PL"/>
        </w:rPr>
      </w:pPr>
    </w:p>
    <w:p w:rsidR="002540CB" w:rsidRPr="00677BEC" w:rsidRDefault="00C93427" w:rsidP="00BE227F">
      <w:pPr>
        <w:pBdr>
          <w:top w:val="none" w:sz="0" w:space="0" w:color="auto"/>
          <w:left w:val="none" w:sz="0" w:space="0" w:color="auto"/>
          <w:bottom w:val="none" w:sz="0" w:space="0" w:color="auto"/>
          <w:right w:val="none" w:sz="0" w:space="0" w:color="auto"/>
          <w:bar w:val="none" w:sz="0" w:color="auto"/>
        </w:pBdr>
        <w:rPr>
          <w:bCs/>
          <w:lang w:val="pl-PL"/>
        </w:rPr>
      </w:pPr>
      <w:r w:rsidRPr="00677BEC">
        <w:rPr>
          <w:b/>
          <w:bCs/>
          <w:lang w:val="pl-PL"/>
        </w:rPr>
        <w:lastRenderedPageBreak/>
        <w:t>ZAŁĄCZNIK NR 7 do</w:t>
      </w:r>
      <w:r w:rsidR="0043639E" w:rsidRPr="00677BEC">
        <w:rPr>
          <w:b/>
          <w:bCs/>
          <w:lang w:val="pl-PL"/>
        </w:rPr>
        <w:t xml:space="preserve"> SIWZ                                                                </w:t>
      </w:r>
      <w:r w:rsidR="00BE227F">
        <w:rPr>
          <w:b/>
          <w:bCs/>
          <w:lang w:val="pl-PL"/>
        </w:rPr>
        <w:t xml:space="preserve">                      </w:t>
      </w:r>
      <w:r w:rsidR="002540CB" w:rsidRPr="00677BEC">
        <w:rPr>
          <w:bCs/>
          <w:lang w:val="pl-PL"/>
        </w:rPr>
        <w:t>....................................</w:t>
      </w:r>
    </w:p>
    <w:p w:rsidR="002540CB" w:rsidRPr="00677BEC" w:rsidRDefault="002540CB" w:rsidP="002540CB">
      <w:pPr>
        <w:pBdr>
          <w:top w:val="none" w:sz="0" w:space="0" w:color="auto"/>
          <w:left w:val="none" w:sz="0" w:space="0" w:color="auto"/>
          <w:bottom w:val="none" w:sz="0" w:space="0" w:color="auto"/>
          <w:right w:val="none" w:sz="0" w:space="0" w:color="auto"/>
          <w:bar w:val="none" w:sz="0" w:color="auto"/>
        </w:pBdr>
        <w:jc w:val="right"/>
        <w:rPr>
          <w:bCs/>
          <w:lang w:val="pl-PL"/>
        </w:rPr>
      </w:pPr>
      <w:r w:rsidRPr="00677BEC">
        <w:rPr>
          <w:bCs/>
          <w:lang w:val="pl-PL"/>
        </w:rPr>
        <w:t>Nazwa i adres Wykonawcy</w:t>
      </w:r>
    </w:p>
    <w:p w:rsidR="002540CB" w:rsidRPr="00677BEC" w:rsidRDefault="002540CB" w:rsidP="002540CB">
      <w:pPr>
        <w:pBdr>
          <w:top w:val="none" w:sz="0" w:space="0" w:color="auto"/>
          <w:left w:val="none" w:sz="0" w:space="0" w:color="auto"/>
          <w:bottom w:val="none" w:sz="0" w:space="0" w:color="auto"/>
          <w:right w:val="none" w:sz="0" w:space="0" w:color="auto"/>
          <w:bar w:val="none" w:sz="0" w:color="auto"/>
        </w:pBdr>
        <w:jc w:val="right"/>
        <w:rPr>
          <w:b/>
          <w:bCs/>
          <w:lang w:val="pl-PL"/>
        </w:rPr>
      </w:pPr>
      <w:r w:rsidRPr="00677BEC">
        <w:rPr>
          <w:b/>
          <w:bCs/>
          <w:lang w:val="pl-PL"/>
        </w:rPr>
        <w:t xml:space="preserve"> pieczątka firmowa</w:t>
      </w:r>
    </w:p>
    <w:p w:rsidR="002540CB" w:rsidRPr="00677BEC" w:rsidRDefault="002540CB" w:rsidP="002540CB">
      <w:pPr>
        <w:jc w:val="center"/>
        <w:rPr>
          <w:b/>
          <w:bCs/>
          <w:lang w:val="pl-PL"/>
        </w:rPr>
      </w:pPr>
    </w:p>
    <w:p w:rsidR="00E86DB0" w:rsidRPr="00677BEC" w:rsidRDefault="00E86DB0" w:rsidP="00DF0E71">
      <w:pPr>
        <w:jc w:val="center"/>
        <w:rPr>
          <w:b/>
          <w:bCs/>
          <w:lang w:val="pl-PL"/>
        </w:rPr>
      </w:pPr>
      <w:r w:rsidRPr="00677BEC">
        <w:rPr>
          <w:b/>
          <w:bCs/>
          <w:lang w:val="pl-PL"/>
        </w:rPr>
        <w:t xml:space="preserve">KLAUZULA INFORMACYJNA z art. 13 RODO </w:t>
      </w:r>
    </w:p>
    <w:p w:rsidR="00E86DB0" w:rsidRPr="00677BEC" w:rsidRDefault="00E86DB0" w:rsidP="00DF0E71">
      <w:pPr>
        <w:jc w:val="center"/>
        <w:rPr>
          <w:b/>
          <w:bCs/>
          <w:lang w:val="pl-PL"/>
        </w:rPr>
      </w:pPr>
      <w:r w:rsidRPr="00677BEC">
        <w:rPr>
          <w:b/>
          <w:bCs/>
          <w:lang w:val="pl-PL"/>
        </w:rPr>
        <w:t>w celu związanym z postępowaniem o udzielenie zamówienia publicznego</w:t>
      </w:r>
    </w:p>
    <w:p w:rsidR="0043639E" w:rsidRPr="00677BEC" w:rsidRDefault="0043639E" w:rsidP="00DF0E71">
      <w:pPr>
        <w:jc w:val="center"/>
        <w:rPr>
          <w:b/>
          <w:bCs/>
          <w:lang w:val="pl-PL"/>
        </w:rPr>
      </w:pPr>
    </w:p>
    <w:p w:rsidR="00E86DB0" w:rsidRPr="00E86DB0" w:rsidRDefault="00E86DB0" w:rsidP="00DF0E71">
      <w:pPr>
        <w:jc w:val="both"/>
      </w:pPr>
      <w:r w:rsidRPr="00677BEC">
        <w:rPr>
          <w:lang w:val="pl-PL"/>
        </w:rPr>
        <w:t>Zgodnie z art. 13 ust. 1 i 2 rozporządzenia Parlamentu Europejskiego i Rady (UE) 2016/679 z dnia 27                   kwietnia 2016 r. w sprawie ochrony osób fizycznych w związku z przetwarzaniem danych osobowych i</w:t>
      </w:r>
      <w:r w:rsidR="00BE227F">
        <w:rPr>
          <w:lang w:val="pl-PL"/>
        </w:rPr>
        <w:t xml:space="preserve">                 </w:t>
      </w:r>
      <w:r w:rsidR="00DF0E71" w:rsidRPr="00677BEC">
        <w:rPr>
          <w:lang w:val="pl-PL"/>
        </w:rPr>
        <w:t xml:space="preserve"> w</w:t>
      </w:r>
      <w:r w:rsidRPr="00677BEC">
        <w:rPr>
          <w:lang w:val="pl-PL"/>
        </w:rPr>
        <w:t xml:space="preserve"> sprawie swobodnego przepływu takich danych oraz uchylenia dyrektywy 95/46/WE (ogólne    rozporządzenie o ochronie danych) (Dz. Urz. </w:t>
      </w:r>
      <w:r w:rsidRPr="00E86DB0">
        <w:t xml:space="preserve">UE L 119 z 04.05.2016, str. 1), </w:t>
      </w:r>
      <w:proofErr w:type="spellStart"/>
      <w:r w:rsidRPr="00E86DB0">
        <w:t>dalej</w:t>
      </w:r>
      <w:proofErr w:type="spellEnd"/>
      <w:r w:rsidRPr="00E86DB0">
        <w:t xml:space="preserve"> „RODO”, </w:t>
      </w:r>
      <w:proofErr w:type="spellStart"/>
      <w:r w:rsidRPr="00E86DB0">
        <w:t>informuję</w:t>
      </w:r>
      <w:proofErr w:type="spellEnd"/>
      <w:r w:rsidRPr="00E86DB0">
        <w:t xml:space="preserve">, </w:t>
      </w:r>
      <w:proofErr w:type="spellStart"/>
      <w:r w:rsidRPr="00E86DB0">
        <w:t>że</w:t>
      </w:r>
      <w:proofErr w:type="spellEnd"/>
      <w:r w:rsidRPr="00E86DB0">
        <w:t xml:space="preserve">: </w:t>
      </w:r>
    </w:p>
    <w:p w:rsidR="00E86DB0" w:rsidRPr="00A52E02" w:rsidRDefault="00E86DB0" w:rsidP="00663605">
      <w:pPr>
        <w:pStyle w:val="NormalnyWeb"/>
        <w:numPr>
          <w:ilvl w:val="0"/>
          <w:numId w:val="88"/>
        </w:numPr>
        <w:pBdr>
          <w:top w:val="none" w:sz="0" w:space="0" w:color="auto"/>
          <w:left w:val="none" w:sz="0" w:space="0" w:color="auto"/>
          <w:bottom w:val="none" w:sz="0" w:space="0" w:color="auto"/>
          <w:right w:val="none" w:sz="0" w:space="0" w:color="auto"/>
          <w:bar w:val="none" w:sz="0" w:color="auto"/>
        </w:pBdr>
        <w:jc w:val="both"/>
        <w:rPr>
          <w:sz w:val="22"/>
          <w:szCs w:val="22"/>
        </w:rPr>
      </w:pPr>
      <w:r w:rsidRPr="00677BEC">
        <w:rPr>
          <w:sz w:val="22"/>
          <w:szCs w:val="22"/>
          <w:lang w:val="pl-PL"/>
        </w:rPr>
        <w:t xml:space="preserve">Administratorem Pani/Pana danych osobowych jest </w:t>
      </w:r>
      <w:r w:rsidRPr="00677BEC">
        <w:rPr>
          <w:b/>
          <w:bCs/>
          <w:i/>
          <w:iCs/>
          <w:sz w:val="22"/>
          <w:szCs w:val="22"/>
          <w:lang w:val="pl-PL"/>
        </w:rPr>
        <w:t xml:space="preserve">Katowickie Centrum Onkologii, 40 – 074 Katowice, ul. </w:t>
      </w:r>
      <w:proofErr w:type="spellStart"/>
      <w:r w:rsidRPr="00A52E02">
        <w:rPr>
          <w:b/>
          <w:bCs/>
          <w:i/>
          <w:iCs/>
          <w:sz w:val="22"/>
          <w:szCs w:val="22"/>
        </w:rPr>
        <w:t>Raciborska</w:t>
      </w:r>
      <w:proofErr w:type="spellEnd"/>
      <w:r w:rsidRPr="00A52E02">
        <w:rPr>
          <w:b/>
          <w:bCs/>
          <w:i/>
          <w:iCs/>
          <w:sz w:val="22"/>
          <w:szCs w:val="22"/>
        </w:rPr>
        <w:t xml:space="preserve"> 26</w:t>
      </w:r>
      <w:r w:rsidRPr="00A52E02">
        <w:rPr>
          <w:i/>
          <w:iCs/>
          <w:sz w:val="22"/>
          <w:szCs w:val="22"/>
        </w:rPr>
        <w:t>;</w:t>
      </w:r>
    </w:p>
    <w:p w:rsidR="00E86DB0" w:rsidRPr="00677BEC" w:rsidRDefault="00E86DB0" w:rsidP="00663605">
      <w:pPr>
        <w:pStyle w:val="NormalnyWeb"/>
        <w:numPr>
          <w:ilvl w:val="0"/>
          <w:numId w:val="89"/>
        </w:numPr>
        <w:pBdr>
          <w:top w:val="none" w:sz="0" w:space="0" w:color="auto"/>
          <w:left w:val="none" w:sz="0" w:space="0" w:color="auto"/>
          <w:bottom w:val="none" w:sz="0" w:space="0" w:color="auto"/>
          <w:right w:val="none" w:sz="0" w:space="0" w:color="auto"/>
          <w:bar w:val="none" w:sz="0" w:color="auto"/>
        </w:pBdr>
        <w:jc w:val="both"/>
        <w:rPr>
          <w:sz w:val="22"/>
          <w:szCs w:val="22"/>
          <w:lang w:val="pl-PL"/>
        </w:rPr>
      </w:pPr>
      <w:r w:rsidRPr="00677BEC">
        <w:rPr>
          <w:sz w:val="22"/>
          <w:szCs w:val="22"/>
          <w:lang w:val="pl-PL"/>
        </w:rPr>
        <w:t xml:space="preserve">Inspektorem ochrony danych osobowych w </w:t>
      </w:r>
      <w:r w:rsidRPr="00677BEC">
        <w:rPr>
          <w:b/>
          <w:bCs/>
          <w:i/>
          <w:iCs/>
          <w:sz w:val="22"/>
          <w:szCs w:val="22"/>
          <w:lang w:val="pl-PL"/>
        </w:rPr>
        <w:t>Katowickim Centrum Onkologi</w:t>
      </w:r>
      <w:r w:rsidRPr="00677BEC">
        <w:rPr>
          <w:b/>
          <w:i/>
          <w:iCs/>
          <w:sz w:val="22"/>
          <w:szCs w:val="22"/>
          <w:lang w:val="pl-PL"/>
        </w:rPr>
        <w:t>i</w:t>
      </w:r>
      <w:r w:rsidRPr="00677BEC">
        <w:rPr>
          <w:sz w:val="22"/>
          <w:szCs w:val="22"/>
          <w:lang w:val="pl-PL"/>
        </w:rPr>
        <w:t xml:space="preserve"> jest Pan </w:t>
      </w:r>
      <w:r w:rsidRPr="00677BEC">
        <w:rPr>
          <w:b/>
          <w:bCs/>
          <w:i/>
          <w:iCs/>
          <w:sz w:val="22"/>
          <w:szCs w:val="22"/>
          <w:lang w:val="pl-PL"/>
        </w:rPr>
        <w:t xml:space="preserve">Tomasz </w:t>
      </w:r>
      <w:proofErr w:type="spellStart"/>
      <w:r w:rsidRPr="00677BEC">
        <w:rPr>
          <w:b/>
          <w:bCs/>
          <w:i/>
          <w:iCs/>
          <w:sz w:val="22"/>
          <w:szCs w:val="22"/>
          <w:lang w:val="pl-PL"/>
        </w:rPr>
        <w:t>Duniec</w:t>
      </w:r>
      <w:proofErr w:type="spellEnd"/>
      <w:r w:rsidRPr="00677BEC">
        <w:rPr>
          <w:i/>
          <w:iCs/>
          <w:sz w:val="22"/>
          <w:szCs w:val="22"/>
          <w:lang w:val="pl-PL"/>
        </w:rPr>
        <w:t xml:space="preserve">, kontakt email: </w:t>
      </w:r>
      <w:r w:rsidRPr="00677BEC">
        <w:rPr>
          <w:b/>
          <w:bCs/>
          <w:i/>
          <w:iCs/>
          <w:sz w:val="22"/>
          <w:szCs w:val="22"/>
          <w:u w:val="single"/>
          <w:lang w:val="pl-PL"/>
        </w:rPr>
        <w:t>IOD@kco.katowice.pl</w:t>
      </w:r>
      <w:r w:rsidRPr="00677BEC">
        <w:rPr>
          <w:b/>
          <w:bCs/>
          <w:i/>
          <w:iCs/>
          <w:sz w:val="22"/>
          <w:szCs w:val="22"/>
          <w:lang w:val="pl-PL"/>
        </w:rPr>
        <w:t>, tel. 32 42-00-290</w:t>
      </w:r>
      <w:r w:rsidRPr="00677BEC">
        <w:rPr>
          <w:sz w:val="22"/>
          <w:szCs w:val="22"/>
          <w:lang w:val="pl-PL"/>
        </w:rPr>
        <w:t>;</w:t>
      </w:r>
    </w:p>
    <w:p w:rsidR="00E86DB0" w:rsidRPr="00677BEC" w:rsidRDefault="00E86DB0" w:rsidP="00663605">
      <w:pPr>
        <w:pStyle w:val="NormalnyWeb"/>
        <w:numPr>
          <w:ilvl w:val="0"/>
          <w:numId w:val="89"/>
        </w:numPr>
        <w:pBdr>
          <w:top w:val="none" w:sz="0" w:space="0" w:color="auto"/>
          <w:left w:val="none" w:sz="0" w:space="0" w:color="auto"/>
          <w:bottom w:val="none" w:sz="0" w:space="0" w:color="auto"/>
          <w:right w:val="none" w:sz="0" w:space="0" w:color="auto"/>
          <w:bar w:val="none" w:sz="0" w:color="auto"/>
        </w:pBdr>
        <w:jc w:val="both"/>
        <w:rPr>
          <w:sz w:val="22"/>
          <w:szCs w:val="22"/>
          <w:lang w:val="pl-PL"/>
        </w:rPr>
      </w:pPr>
      <w:r w:rsidRPr="00677BEC">
        <w:rPr>
          <w:sz w:val="22"/>
          <w:szCs w:val="22"/>
          <w:lang w:val="pl-PL"/>
        </w:rPr>
        <w:t>Pani/Pana dane osobowe przetwarzane będą na podstawie art. 6 ust. 1 lit. c</w:t>
      </w:r>
      <w:r w:rsidRPr="00677BEC">
        <w:rPr>
          <w:i/>
          <w:iCs/>
          <w:sz w:val="22"/>
          <w:szCs w:val="22"/>
          <w:lang w:val="pl-PL"/>
        </w:rPr>
        <w:t xml:space="preserve"> </w:t>
      </w:r>
      <w:r w:rsidRPr="00677BEC">
        <w:rPr>
          <w:sz w:val="22"/>
          <w:szCs w:val="22"/>
          <w:lang w:val="pl-PL"/>
        </w:rPr>
        <w:t>RODO w celu związanym z postępowaniem o udzielenie zamówienia publicznego</w:t>
      </w:r>
      <w:r w:rsidRPr="00677BEC">
        <w:rPr>
          <w:i/>
          <w:iCs/>
          <w:sz w:val="22"/>
          <w:szCs w:val="22"/>
          <w:lang w:val="pl-PL"/>
        </w:rPr>
        <w:t xml:space="preserve"> </w:t>
      </w:r>
      <w:r w:rsidRPr="00677BEC">
        <w:rPr>
          <w:b/>
          <w:bCs/>
          <w:i/>
          <w:iCs/>
          <w:color w:val="000000"/>
          <w:sz w:val="22"/>
          <w:szCs w:val="22"/>
          <w:lang w:val="pl-PL"/>
        </w:rPr>
        <w:t xml:space="preserve">na </w:t>
      </w:r>
      <w:r w:rsidRPr="00677BEC">
        <w:rPr>
          <w:b/>
          <w:bCs/>
          <w:sz w:val="22"/>
          <w:szCs w:val="22"/>
          <w:lang w:val="pl-PL"/>
        </w:rPr>
        <w:t>przygotowywanie posiłków dla pacjentów w systemie termosowym  i dostarczanie ich bezpośrednio na oddziały</w:t>
      </w:r>
      <w:r w:rsidRPr="00677BEC">
        <w:rPr>
          <w:sz w:val="22"/>
          <w:szCs w:val="22"/>
          <w:lang w:val="pl-PL"/>
        </w:rPr>
        <w:t xml:space="preserve"> do Katowickiego Centrum Onkologii</w:t>
      </w:r>
      <w:r w:rsidRPr="00677BEC">
        <w:rPr>
          <w:rFonts w:ascii="Arial" w:hAnsi="Arial" w:cs="Arial"/>
          <w:b/>
          <w:color w:val="000080"/>
          <w:sz w:val="22"/>
          <w:szCs w:val="22"/>
          <w:lang w:val="pl-PL"/>
        </w:rPr>
        <w:t xml:space="preserve"> </w:t>
      </w:r>
      <w:r w:rsidRPr="00677BEC">
        <w:rPr>
          <w:sz w:val="22"/>
          <w:szCs w:val="22"/>
          <w:lang w:val="pl-PL"/>
        </w:rPr>
        <w:t xml:space="preserve">prowadzonym w trybie </w:t>
      </w:r>
      <w:r w:rsidRPr="00677BEC">
        <w:rPr>
          <w:b/>
          <w:bCs/>
          <w:i/>
          <w:iCs/>
          <w:sz w:val="22"/>
          <w:szCs w:val="22"/>
          <w:lang w:val="pl-PL"/>
        </w:rPr>
        <w:t>przetargu nieograniczonego</w:t>
      </w:r>
      <w:r w:rsidRPr="00677BEC">
        <w:rPr>
          <w:sz w:val="22"/>
          <w:szCs w:val="22"/>
          <w:lang w:val="pl-PL"/>
        </w:rPr>
        <w:t>;</w:t>
      </w:r>
    </w:p>
    <w:p w:rsidR="00E86DB0" w:rsidRPr="00677BEC" w:rsidRDefault="00E86DB0" w:rsidP="00663605">
      <w:pPr>
        <w:pStyle w:val="NormalnyWeb"/>
        <w:numPr>
          <w:ilvl w:val="0"/>
          <w:numId w:val="89"/>
        </w:numPr>
        <w:pBdr>
          <w:top w:val="none" w:sz="0" w:space="0" w:color="auto"/>
          <w:left w:val="none" w:sz="0" w:space="0" w:color="auto"/>
          <w:bottom w:val="none" w:sz="0" w:space="0" w:color="auto"/>
          <w:right w:val="none" w:sz="0" w:space="0" w:color="auto"/>
          <w:bar w:val="none" w:sz="0" w:color="auto"/>
        </w:pBdr>
        <w:jc w:val="both"/>
        <w:rPr>
          <w:sz w:val="22"/>
          <w:szCs w:val="22"/>
          <w:lang w:val="pl-PL"/>
        </w:rPr>
      </w:pPr>
      <w:r w:rsidRPr="00677BEC">
        <w:rPr>
          <w:sz w:val="22"/>
          <w:szCs w:val="22"/>
          <w:lang w:val="pl-PL"/>
        </w:rPr>
        <w:t>Odbiorcami Pani/Pana danych osobowych będą osoby lub podmioty, którym udostępniona zostanie dokumentacja postępowania w oparciu o art. 8 oraz art. 96 ust. 3 ustawy z dnia 29 stycznia 2004 r. – Prawo zamówień publicznych (Dz. U. z 201</w:t>
      </w:r>
      <w:r w:rsidR="009753C7" w:rsidRPr="00677BEC">
        <w:rPr>
          <w:sz w:val="22"/>
          <w:szCs w:val="22"/>
          <w:lang w:val="pl-PL"/>
        </w:rPr>
        <w:t>9</w:t>
      </w:r>
      <w:r w:rsidRPr="00677BEC">
        <w:rPr>
          <w:sz w:val="22"/>
          <w:szCs w:val="22"/>
          <w:lang w:val="pl-PL"/>
        </w:rPr>
        <w:t xml:space="preserve"> r. poz. 1</w:t>
      </w:r>
      <w:r w:rsidR="009753C7" w:rsidRPr="00677BEC">
        <w:rPr>
          <w:sz w:val="22"/>
          <w:szCs w:val="22"/>
          <w:lang w:val="pl-PL"/>
        </w:rPr>
        <w:t>843</w:t>
      </w:r>
      <w:r w:rsidR="00392222" w:rsidRPr="00677BEC">
        <w:rPr>
          <w:sz w:val="22"/>
          <w:szCs w:val="22"/>
          <w:lang w:val="pl-PL"/>
        </w:rPr>
        <w:t>, ze zm.</w:t>
      </w:r>
      <w:r w:rsidRPr="00677BEC">
        <w:rPr>
          <w:sz w:val="22"/>
          <w:szCs w:val="22"/>
          <w:lang w:val="pl-PL"/>
        </w:rPr>
        <w:t xml:space="preserve">), dalej „ustawa </w:t>
      </w:r>
      <w:proofErr w:type="spellStart"/>
      <w:r w:rsidRPr="00677BEC">
        <w:rPr>
          <w:sz w:val="22"/>
          <w:szCs w:val="22"/>
          <w:lang w:val="pl-PL"/>
        </w:rPr>
        <w:t>Pzp</w:t>
      </w:r>
      <w:proofErr w:type="spellEnd"/>
      <w:r w:rsidRPr="00677BEC">
        <w:rPr>
          <w:sz w:val="22"/>
          <w:szCs w:val="22"/>
          <w:lang w:val="pl-PL"/>
        </w:rPr>
        <w:t xml:space="preserve">”; </w:t>
      </w:r>
    </w:p>
    <w:p w:rsidR="00E86DB0" w:rsidRPr="00677BEC" w:rsidRDefault="00E86DB0" w:rsidP="00663605">
      <w:pPr>
        <w:pStyle w:val="NormalnyWeb"/>
        <w:numPr>
          <w:ilvl w:val="0"/>
          <w:numId w:val="89"/>
        </w:numPr>
        <w:pBdr>
          <w:top w:val="none" w:sz="0" w:space="0" w:color="auto"/>
          <w:left w:val="none" w:sz="0" w:space="0" w:color="auto"/>
          <w:bottom w:val="none" w:sz="0" w:space="0" w:color="auto"/>
          <w:right w:val="none" w:sz="0" w:space="0" w:color="auto"/>
          <w:bar w:val="none" w:sz="0" w:color="auto"/>
        </w:pBdr>
        <w:jc w:val="both"/>
        <w:rPr>
          <w:sz w:val="22"/>
          <w:szCs w:val="22"/>
          <w:lang w:val="pl-PL"/>
        </w:rPr>
      </w:pPr>
      <w:r w:rsidRPr="00677BEC">
        <w:rPr>
          <w:sz w:val="22"/>
          <w:szCs w:val="22"/>
          <w:lang w:val="pl-PL"/>
        </w:rPr>
        <w:t xml:space="preserve">Pani/Pana dane osobowe będą przechowywane, zgodnie z art. 97 ust. 1 ustawy </w:t>
      </w:r>
      <w:proofErr w:type="spellStart"/>
      <w:r w:rsidRPr="00677BEC">
        <w:rPr>
          <w:sz w:val="22"/>
          <w:szCs w:val="22"/>
          <w:lang w:val="pl-PL"/>
        </w:rPr>
        <w:t>Pzp</w:t>
      </w:r>
      <w:proofErr w:type="spellEnd"/>
      <w:r w:rsidRPr="00677BEC">
        <w:rPr>
          <w:sz w:val="22"/>
          <w:szCs w:val="22"/>
          <w:lang w:val="pl-PL"/>
        </w:rPr>
        <w:t>, przez okres 4 lat od dnia zakończenia postępowania o udzielenie zamówienia, a jeżeli czas trwania umowy przekracza 4 lata, okres przechowywania obejmuje cały czas trwania umowy;</w:t>
      </w:r>
    </w:p>
    <w:p w:rsidR="00E86DB0" w:rsidRPr="00677BEC" w:rsidRDefault="00E86DB0" w:rsidP="00663605">
      <w:pPr>
        <w:pStyle w:val="NormalnyWeb"/>
        <w:numPr>
          <w:ilvl w:val="0"/>
          <w:numId w:val="89"/>
        </w:numPr>
        <w:pBdr>
          <w:top w:val="none" w:sz="0" w:space="0" w:color="auto"/>
          <w:left w:val="none" w:sz="0" w:space="0" w:color="auto"/>
          <w:bottom w:val="none" w:sz="0" w:space="0" w:color="auto"/>
          <w:right w:val="none" w:sz="0" w:space="0" w:color="auto"/>
          <w:bar w:val="none" w:sz="0" w:color="auto"/>
        </w:pBdr>
        <w:jc w:val="both"/>
        <w:rPr>
          <w:sz w:val="22"/>
          <w:szCs w:val="22"/>
          <w:lang w:val="pl-PL"/>
        </w:rPr>
      </w:pPr>
      <w:r w:rsidRPr="00677BEC">
        <w:rPr>
          <w:sz w:val="22"/>
          <w:szCs w:val="22"/>
          <w:lang w:val="pl-PL"/>
        </w:rPr>
        <w:t xml:space="preserve">Obowiązek podania przez Panią/Pana danych osobowych bezpośrednio Pani/Pana dotyczących jest wymogiem ustawowym określonym w przepisach ustawy </w:t>
      </w:r>
      <w:proofErr w:type="spellStart"/>
      <w:r w:rsidRPr="00677BEC">
        <w:rPr>
          <w:sz w:val="22"/>
          <w:szCs w:val="22"/>
          <w:lang w:val="pl-PL"/>
        </w:rPr>
        <w:t>Pzp</w:t>
      </w:r>
      <w:proofErr w:type="spellEnd"/>
      <w:r w:rsidRPr="00677BEC">
        <w:rPr>
          <w:sz w:val="22"/>
          <w:szCs w:val="22"/>
          <w:lang w:val="pl-PL"/>
        </w:rPr>
        <w:t xml:space="preserve">, związanym z udziałem w postępowaniu o udzielenie zamówienia publicznego; konsekwencje niepodania określonych danych wynikają z ustawy </w:t>
      </w:r>
      <w:proofErr w:type="spellStart"/>
      <w:r w:rsidRPr="00677BEC">
        <w:rPr>
          <w:sz w:val="22"/>
          <w:szCs w:val="22"/>
          <w:lang w:val="pl-PL"/>
        </w:rPr>
        <w:t>Pzp</w:t>
      </w:r>
      <w:proofErr w:type="spellEnd"/>
      <w:r w:rsidRPr="00677BEC">
        <w:rPr>
          <w:sz w:val="22"/>
          <w:szCs w:val="22"/>
          <w:lang w:val="pl-PL"/>
        </w:rPr>
        <w:t xml:space="preserve">; </w:t>
      </w:r>
    </w:p>
    <w:p w:rsidR="00E86DB0" w:rsidRPr="00677BEC" w:rsidRDefault="00E86DB0" w:rsidP="00663605">
      <w:pPr>
        <w:pStyle w:val="NormalnyWeb"/>
        <w:numPr>
          <w:ilvl w:val="0"/>
          <w:numId w:val="89"/>
        </w:numPr>
        <w:pBdr>
          <w:top w:val="none" w:sz="0" w:space="0" w:color="auto"/>
          <w:left w:val="none" w:sz="0" w:space="0" w:color="auto"/>
          <w:bottom w:val="none" w:sz="0" w:space="0" w:color="auto"/>
          <w:right w:val="none" w:sz="0" w:space="0" w:color="auto"/>
          <w:bar w:val="none" w:sz="0" w:color="auto"/>
        </w:pBdr>
        <w:jc w:val="both"/>
        <w:rPr>
          <w:sz w:val="22"/>
          <w:szCs w:val="22"/>
          <w:lang w:val="pl-PL"/>
        </w:rPr>
      </w:pPr>
      <w:r w:rsidRPr="00677BEC">
        <w:rPr>
          <w:sz w:val="22"/>
          <w:szCs w:val="22"/>
          <w:lang w:val="pl-PL"/>
        </w:rPr>
        <w:t>W odniesieniu do Pani/Pana danych osobowych decyzje nie będą podejmowane w sposób zautomatyzowany, stosowanie do art. 22 RODO;</w:t>
      </w:r>
    </w:p>
    <w:p w:rsidR="00392222" w:rsidRPr="00A52E02" w:rsidRDefault="00E86DB0" w:rsidP="00663605">
      <w:pPr>
        <w:pStyle w:val="NormalnyWeb"/>
        <w:numPr>
          <w:ilvl w:val="0"/>
          <w:numId w:val="89"/>
        </w:numPr>
        <w:pBdr>
          <w:top w:val="none" w:sz="0" w:space="0" w:color="auto"/>
          <w:left w:val="none" w:sz="0" w:space="0" w:color="auto"/>
          <w:bottom w:val="none" w:sz="0" w:space="0" w:color="auto"/>
          <w:right w:val="none" w:sz="0" w:space="0" w:color="auto"/>
          <w:bar w:val="none" w:sz="0" w:color="auto"/>
        </w:pBdr>
        <w:jc w:val="both"/>
        <w:rPr>
          <w:sz w:val="22"/>
          <w:szCs w:val="22"/>
        </w:rPr>
      </w:pPr>
      <w:proofErr w:type="spellStart"/>
      <w:r w:rsidRPr="00A52E02">
        <w:rPr>
          <w:sz w:val="22"/>
          <w:szCs w:val="22"/>
        </w:rPr>
        <w:t>posiada</w:t>
      </w:r>
      <w:proofErr w:type="spellEnd"/>
      <w:r w:rsidRPr="00A52E02">
        <w:rPr>
          <w:sz w:val="22"/>
          <w:szCs w:val="22"/>
        </w:rPr>
        <w:t xml:space="preserve"> </w:t>
      </w:r>
      <w:proofErr w:type="spellStart"/>
      <w:r w:rsidRPr="00A52E02">
        <w:rPr>
          <w:sz w:val="22"/>
          <w:szCs w:val="22"/>
        </w:rPr>
        <w:t>Pani</w:t>
      </w:r>
      <w:proofErr w:type="spellEnd"/>
      <w:r w:rsidRPr="00A52E02">
        <w:rPr>
          <w:sz w:val="22"/>
          <w:szCs w:val="22"/>
        </w:rPr>
        <w:t>/Pan:</w:t>
      </w:r>
    </w:p>
    <w:p w:rsidR="00392222" w:rsidRPr="00677BEC" w:rsidRDefault="00E86DB0" w:rsidP="00DF0E71">
      <w:pPr>
        <w:pStyle w:val="NormalnyWeb"/>
        <w:pBdr>
          <w:top w:val="none" w:sz="0" w:space="0" w:color="auto"/>
          <w:left w:val="none" w:sz="0" w:space="0" w:color="auto"/>
          <w:bottom w:val="none" w:sz="0" w:space="0" w:color="auto"/>
          <w:right w:val="none" w:sz="0" w:space="0" w:color="auto"/>
          <w:bar w:val="none" w:sz="0" w:color="auto"/>
        </w:pBdr>
        <w:ind w:left="360"/>
        <w:jc w:val="both"/>
        <w:rPr>
          <w:sz w:val="22"/>
          <w:szCs w:val="22"/>
          <w:lang w:val="pl-PL"/>
        </w:rPr>
      </w:pPr>
      <w:r w:rsidRPr="00677BEC">
        <w:rPr>
          <w:sz w:val="22"/>
          <w:szCs w:val="22"/>
          <w:lang w:val="pl-PL"/>
        </w:rPr>
        <w:t>- prawo dostępu do danych osobowych Pani/Pana dotyczących na podstawie art. 15 RODO,</w:t>
      </w:r>
    </w:p>
    <w:p w:rsidR="00392222" w:rsidRPr="00677BEC" w:rsidRDefault="00E86DB0" w:rsidP="00DF0E71">
      <w:pPr>
        <w:pStyle w:val="NormalnyWeb"/>
        <w:pBdr>
          <w:top w:val="none" w:sz="0" w:space="0" w:color="auto"/>
          <w:left w:val="none" w:sz="0" w:space="0" w:color="auto"/>
          <w:bottom w:val="none" w:sz="0" w:space="0" w:color="auto"/>
          <w:right w:val="none" w:sz="0" w:space="0" w:color="auto"/>
          <w:bar w:val="none" w:sz="0" w:color="auto"/>
        </w:pBdr>
        <w:ind w:left="360"/>
        <w:jc w:val="both"/>
        <w:rPr>
          <w:sz w:val="22"/>
          <w:szCs w:val="22"/>
          <w:lang w:val="pl-PL"/>
        </w:rPr>
      </w:pPr>
      <w:r w:rsidRPr="00677BEC">
        <w:rPr>
          <w:sz w:val="22"/>
          <w:szCs w:val="22"/>
          <w:lang w:val="pl-PL"/>
        </w:rPr>
        <w:t xml:space="preserve">- prawo do sprostowania Pani/Pana danych osobowych na podstawie art. 16 RODO, na podstawie art. 18 RODO </w:t>
      </w:r>
    </w:p>
    <w:p w:rsidR="00392222" w:rsidRPr="00677BEC" w:rsidRDefault="00392222" w:rsidP="00DF0E71">
      <w:pPr>
        <w:pStyle w:val="NormalnyWeb"/>
        <w:pBdr>
          <w:top w:val="none" w:sz="0" w:space="0" w:color="auto"/>
          <w:left w:val="none" w:sz="0" w:space="0" w:color="auto"/>
          <w:bottom w:val="none" w:sz="0" w:space="0" w:color="auto"/>
          <w:right w:val="none" w:sz="0" w:space="0" w:color="auto"/>
          <w:bar w:val="none" w:sz="0" w:color="auto"/>
        </w:pBdr>
        <w:ind w:left="360"/>
        <w:jc w:val="both"/>
        <w:rPr>
          <w:sz w:val="22"/>
          <w:szCs w:val="22"/>
          <w:lang w:val="pl-PL"/>
        </w:rPr>
      </w:pPr>
      <w:r w:rsidRPr="00677BEC">
        <w:rPr>
          <w:sz w:val="22"/>
          <w:szCs w:val="22"/>
          <w:lang w:val="pl-PL"/>
        </w:rPr>
        <w:t xml:space="preserve">- </w:t>
      </w:r>
      <w:r w:rsidR="00E86DB0" w:rsidRPr="00677BEC">
        <w:rPr>
          <w:sz w:val="22"/>
          <w:szCs w:val="22"/>
          <w:lang w:val="pl-PL"/>
        </w:rPr>
        <w:t>prawo żądania od administratora ograniczenia przetwarzania danych osobowych z zastrzeżeniem przypadków, o któr</w:t>
      </w:r>
      <w:r w:rsidRPr="00677BEC">
        <w:rPr>
          <w:sz w:val="22"/>
          <w:szCs w:val="22"/>
          <w:lang w:val="pl-PL"/>
        </w:rPr>
        <w:t>ych mowa w art. 18 ust. 2 RODO;</w:t>
      </w:r>
      <w:r w:rsidR="00E86DB0" w:rsidRPr="00677BEC">
        <w:rPr>
          <w:sz w:val="22"/>
          <w:szCs w:val="22"/>
          <w:lang w:val="pl-PL"/>
        </w:rPr>
        <w:t xml:space="preserve"> </w:t>
      </w:r>
    </w:p>
    <w:p w:rsidR="00E86DB0" w:rsidRPr="00677BEC" w:rsidRDefault="00392222" w:rsidP="00DF0E71">
      <w:pPr>
        <w:pStyle w:val="NormalnyWeb"/>
        <w:pBdr>
          <w:top w:val="none" w:sz="0" w:space="0" w:color="auto"/>
          <w:left w:val="none" w:sz="0" w:space="0" w:color="auto"/>
          <w:bottom w:val="none" w:sz="0" w:space="0" w:color="auto"/>
          <w:right w:val="none" w:sz="0" w:space="0" w:color="auto"/>
          <w:bar w:val="none" w:sz="0" w:color="auto"/>
        </w:pBdr>
        <w:ind w:left="360"/>
        <w:jc w:val="both"/>
        <w:rPr>
          <w:sz w:val="22"/>
          <w:szCs w:val="22"/>
          <w:lang w:val="pl-PL"/>
        </w:rPr>
      </w:pPr>
      <w:r w:rsidRPr="00677BEC">
        <w:rPr>
          <w:sz w:val="22"/>
          <w:szCs w:val="22"/>
          <w:lang w:val="pl-PL"/>
        </w:rPr>
        <w:t xml:space="preserve">- </w:t>
      </w:r>
      <w:r w:rsidR="00E86DB0" w:rsidRPr="00677BEC">
        <w:rPr>
          <w:sz w:val="22"/>
          <w:szCs w:val="22"/>
          <w:lang w:val="pl-PL"/>
        </w:rPr>
        <w:t>prawo do wniesienia skargi do Prezesa Urzędu Ochrony Danych Osobowych, gdy uzna Pani/Pan, że przetwarzanie danych osobowych Pani/Pana dotyczących narusza przepisy RODO;</w:t>
      </w:r>
    </w:p>
    <w:p w:rsidR="00392222" w:rsidRPr="00A52E02" w:rsidRDefault="00E86DB0" w:rsidP="00663605">
      <w:pPr>
        <w:pStyle w:val="NormalnyWeb"/>
        <w:numPr>
          <w:ilvl w:val="0"/>
          <w:numId w:val="90"/>
        </w:numPr>
        <w:pBdr>
          <w:top w:val="none" w:sz="0" w:space="0" w:color="auto"/>
          <w:left w:val="none" w:sz="0" w:space="0" w:color="auto"/>
          <w:bottom w:val="none" w:sz="0" w:space="0" w:color="auto"/>
          <w:right w:val="none" w:sz="0" w:space="0" w:color="auto"/>
          <w:bar w:val="none" w:sz="0" w:color="auto"/>
        </w:pBdr>
        <w:jc w:val="both"/>
        <w:rPr>
          <w:sz w:val="22"/>
          <w:szCs w:val="22"/>
        </w:rPr>
      </w:pPr>
      <w:proofErr w:type="spellStart"/>
      <w:r w:rsidRPr="00A52E02">
        <w:rPr>
          <w:sz w:val="22"/>
          <w:szCs w:val="22"/>
        </w:rPr>
        <w:t>nie</w:t>
      </w:r>
      <w:proofErr w:type="spellEnd"/>
      <w:r w:rsidRPr="00A52E02">
        <w:rPr>
          <w:sz w:val="22"/>
          <w:szCs w:val="22"/>
        </w:rPr>
        <w:t xml:space="preserve"> </w:t>
      </w:r>
      <w:proofErr w:type="spellStart"/>
      <w:r w:rsidRPr="00A52E02">
        <w:rPr>
          <w:sz w:val="22"/>
          <w:szCs w:val="22"/>
        </w:rPr>
        <w:t>przysługuje</w:t>
      </w:r>
      <w:proofErr w:type="spellEnd"/>
      <w:r w:rsidRPr="00A52E02">
        <w:rPr>
          <w:sz w:val="22"/>
          <w:szCs w:val="22"/>
        </w:rPr>
        <w:t xml:space="preserve"> </w:t>
      </w:r>
      <w:proofErr w:type="spellStart"/>
      <w:r w:rsidRPr="00A52E02">
        <w:rPr>
          <w:sz w:val="22"/>
          <w:szCs w:val="22"/>
        </w:rPr>
        <w:t>Pani</w:t>
      </w:r>
      <w:proofErr w:type="spellEnd"/>
      <w:r w:rsidRPr="00A52E02">
        <w:rPr>
          <w:sz w:val="22"/>
          <w:szCs w:val="22"/>
        </w:rPr>
        <w:t>/</w:t>
      </w:r>
      <w:proofErr w:type="spellStart"/>
      <w:r w:rsidRPr="00A52E02">
        <w:rPr>
          <w:sz w:val="22"/>
          <w:szCs w:val="22"/>
        </w:rPr>
        <w:t>Panu</w:t>
      </w:r>
      <w:proofErr w:type="spellEnd"/>
      <w:r w:rsidRPr="00A52E02">
        <w:rPr>
          <w:sz w:val="22"/>
          <w:szCs w:val="22"/>
        </w:rPr>
        <w:t>:</w:t>
      </w:r>
    </w:p>
    <w:p w:rsidR="00392222" w:rsidRPr="00677BEC" w:rsidRDefault="00E86DB0" w:rsidP="00DF0E71">
      <w:pPr>
        <w:pStyle w:val="NormalnyWeb"/>
        <w:pBdr>
          <w:top w:val="none" w:sz="0" w:space="0" w:color="auto"/>
          <w:left w:val="none" w:sz="0" w:space="0" w:color="auto"/>
          <w:bottom w:val="none" w:sz="0" w:space="0" w:color="auto"/>
          <w:right w:val="none" w:sz="0" w:space="0" w:color="auto"/>
          <w:bar w:val="none" w:sz="0" w:color="auto"/>
        </w:pBdr>
        <w:ind w:left="360"/>
        <w:jc w:val="both"/>
        <w:rPr>
          <w:sz w:val="22"/>
          <w:szCs w:val="22"/>
          <w:lang w:val="pl-PL"/>
        </w:rPr>
      </w:pPr>
      <w:r w:rsidRPr="00677BEC">
        <w:rPr>
          <w:sz w:val="22"/>
          <w:szCs w:val="22"/>
          <w:lang w:val="pl-PL"/>
        </w:rPr>
        <w:t>- w związku z art. 17 ust. 3 lit. b, d lub e RODO prawo do usunięcia danych osobowych;</w:t>
      </w:r>
    </w:p>
    <w:p w:rsidR="00392222" w:rsidRPr="00677BEC" w:rsidRDefault="00E86DB0" w:rsidP="00DF0E71">
      <w:pPr>
        <w:pStyle w:val="NormalnyWeb"/>
        <w:pBdr>
          <w:top w:val="none" w:sz="0" w:space="0" w:color="auto"/>
          <w:left w:val="none" w:sz="0" w:space="0" w:color="auto"/>
          <w:bottom w:val="none" w:sz="0" w:space="0" w:color="auto"/>
          <w:right w:val="none" w:sz="0" w:space="0" w:color="auto"/>
          <w:bar w:val="none" w:sz="0" w:color="auto"/>
        </w:pBdr>
        <w:ind w:left="360"/>
        <w:jc w:val="both"/>
        <w:rPr>
          <w:sz w:val="22"/>
          <w:szCs w:val="22"/>
          <w:lang w:val="pl-PL"/>
        </w:rPr>
      </w:pPr>
      <w:r w:rsidRPr="00677BEC">
        <w:rPr>
          <w:sz w:val="22"/>
          <w:szCs w:val="22"/>
          <w:lang w:val="pl-PL"/>
        </w:rPr>
        <w:t>- prawo do przenoszenia danych osobowych, o którym mowa w art. 20 RODO;</w:t>
      </w:r>
    </w:p>
    <w:p w:rsidR="00A52E02" w:rsidRPr="00677BEC" w:rsidRDefault="00E86DB0" w:rsidP="00A52E02">
      <w:pPr>
        <w:pStyle w:val="NormalnyWeb"/>
        <w:pBdr>
          <w:top w:val="none" w:sz="0" w:space="0" w:color="auto"/>
          <w:left w:val="none" w:sz="0" w:space="0" w:color="auto"/>
          <w:bottom w:val="none" w:sz="0" w:space="0" w:color="auto"/>
          <w:right w:val="none" w:sz="0" w:space="0" w:color="auto"/>
          <w:bar w:val="none" w:sz="0" w:color="auto"/>
        </w:pBdr>
        <w:ind w:left="360"/>
        <w:jc w:val="both"/>
        <w:rPr>
          <w:lang w:val="pl-PL"/>
        </w:rPr>
      </w:pPr>
      <w:r w:rsidRPr="00677BEC">
        <w:rPr>
          <w:b/>
          <w:bCs/>
          <w:lang w:val="pl-PL"/>
        </w:rPr>
        <w:t xml:space="preserve">- </w:t>
      </w:r>
      <w:r w:rsidRPr="00BE227F">
        <w:rPr>
          <w:sz w:val="22"/>
          <w:szCs w:val="22"/>
          <w:lang w:val="pl-PL"/>
        </w:rPr>
        <w:t>na podstawie art. 21 RODO prawo sprzeciwu, wobec przetwarzania danych osobowych, gdyż podstawą prawną przetwarzania Pani/Pana danych osobowych jest art. 6 ust. 1 lit. c RODO</w:t>
      </w:r>
      <w:r w:rsidR="0043639E" w:rsidRPr="00677BEC">
        <w:rPr>
          <w:lang w:val="pl-PL"/>
        </w:rPr>
        <w:t xml:space="preserve"> </w:t>
      </w:r>
      <w:r w:rsidR="00A52E02" w:rsidRPr="00677BEC">
        <w:rPr>
          <w:lang w:val="pl-PL"/>
        </w:rPr>
        <w:t xml:space="preserve">                        </w:t>
      </w:r>
    </w:p>
    <w:p w:rsidR="00A52E02" w:rsidRPr="00677BEC" w:rsidRDefault="00A52E02" w:rsidP="00A52E02">
      <w:pPr>
        <w:pStyle w:val="NormalnyWeb"/>
        <w:pBdr>
          <w:top w:val="none" w:sz="0" w:space="0" w:color="auto"/>
          <w:left w:val="none" w:sz="0" w:space="0" w:color="auto"/>
          <w:bottom w:val="none" w:sz="0" w:space="0" w:color="auto"/>
          <w:right w:val="none" w:sz="0" w:space="0" w:color="auto"/>
          <w:bar w:val="none" w:sz="0" w:color="auto"/>
        </w:pBdr>
        <w:ind w:left="360"/>
        <w:jc w:val="both"/>
        <w:rPr>
          <w:lang w:val="pl-PL"/>
        </w:rPr>
      </w:pPr>
    </w:p>
    <w:p w:rsidR="00A52E02" w:rsidRPr="00677BEC" w:rsidRDefault="00A52E02" w:rsidP="00A52E02">
      <w:pPr>
        <w:pStyle w:val="NormalnyWeb"/>
        <w:pBdr>
          <w:top w:val="none" w:sz="0" w:space="0" w:color="auto"/>
          <w:left w:val="none" w:sz="0" w:space="0" w:color="auto"/>
          <w:bottom w:val="none" w:sz="0" w:space="0" w:color="auto"/>
          <w:right w:val="none" w:sz="0" w:space="0" w:color="auto"/>
          <w:bar w:val="none" w:sz="0" w:color="auto"/>
        </w:pBdr>
        <w:jc w:val="both"/>
        <w:rPr>
          <w:lang w:val="pl-PL"/>
        </w:rPr>
      </w:pPr>
      <w:r w:rsidRPr="00677BEC">
        <w:rPr>
          <w:lang w:val="pl-PL"/>
        </w:rPr>
        <w:t>                                                                                      </w:t>
      </w:r>
      <w:r w:rsidR="0043639E" w:rsidRPr="00677BEC">
        <w:rPr>
          <w:lang w:val="pl-PL"/>
        </w:rPr>
        <w:t xml:space="preserve">................................................................... </w:t>
      </w:r>
    </w:p>
    <w:p w:rsidR="00BE227F" w:rsidRDefault="00A52E02" w:rsidP="00B61143">
      <w:pPr>
        <w:pStyle w:val="NormalnyWeb"/>
        <w:pBdr>
          <w:top w:val="none" w:sz="0" w:space="0" w:color="auto"/>
          <w:left w:val="none" w:sz="0" w:space="0" w:color="auto"/>
          <w:bottom w:val="none" w:sz="0" w:space="0" w:color="auto"/>
          <w:right w:val="none" w:sz="0" w:space="0" w:color="auto"/>
          <w:bar w:val="none" w:sz="0" w:color="auto"/>
        </w:pBdr>
        <w:jc w:val="both"/>
        <w:rPr>
          <w:lang w:val="pl-PL"/>
        </w:rPr>
      </w:pPr>
      <w:r w:rsidRPr="00677BEC">
        <w:rPr>
          <w:lang w:val="pl-PL"/>
        </w:rPr>
        <w:t xml:space="preserve">                                                                                       </w:t>
      </w:r>
      <w:r w:rsidRPr="00677BEC">
        <w:rPr>
          <w:b/>
          <w:lang w:val="pl-PL"/>
        </w:rPr>
        <w:t>data,</w:t>
      </w:r>
      <w:r w:rsidR="00BB6B8A">
        <w:rPr>
          <w:b/>
          <w:lang w:val="pl-PL"/>
        </w:rPr>
        <w:t xml:space="preserve"> </w:t>
      </w:r>
      <w:r w:rsidRPr="00677BEC">
        <w:rPr>
          <w:b/>
          <w:lang w:val="pl-PL"/>
        </w:rPr>
        <w:t>podpis, pieczątka osoby uprawnionej</w:t>
      </w:r>
      <w:r w:rsidR="0043639E" w:rsidRPr="00677BEC">
        <w:rPr>
          <w:lang w:val="pl-PL"/>
        </w:rPr>
        <w:t xml:space="preserve">  </w:t>
      </w:r>
    </w:p>
    <w:p w:rsidR="00BE227F" w:rsidRDefault="00BE227F" w:rsidP="00B61143">
      <w:pPr>
        <w:pStyle w:val="NormalnyWeb"/>
        <w:pBdr>
          <w:top w:val="none" w:sz="0" w:space="0" w:color="auto"/>
          <w:left w:val="none" w:sz="0" w:space="0" w:color="auto"/>
          <w:bottom w:val="none" w:sz="0" w:space="0" w:color="auto"/>
          <w:right w:val="none" w:sz="0" w:space="0" w:color="auto"/>
          <w:bar w:val="none" w:sz="0" w:color="auto"/>
        </w:pBdr>
        <w:jc w:val="both"/>
        <w:rPr>
          <w:lang w:val="pl-PL"/>
        </w:rPr>
      </w:pPr>
    </w:p>
    <w:p w:rsidR="001E003C" w:rsidRPr="00677BEC" w:rsidRDefault="0043639E" w:rsidP="00B61143">
      <w:pPr>
        <w:pStyle w:val="NormalnyWeb"/>
        <w:pBdr>
          <w:top w:val="none" w:sz="0" w:space="0" w:color="auto"/>
          <w:left w:val="none" w:sz="0" w:space="0" w:color="auto"/>
          <w:bottom w:val="none" w:sz="0" w:space="0" w:color="auto"/>
          <w:right w:val="none" w:sz="0" w:space="0" w:color="auto"/>
          <w:bar w:val="none" w:sz="0" w:color="auto"/>
        </w:pBdr>
        <w:jc w:val="both"/>
        <w:rPr>
          <w:b/>
          <w:lang w:val="pl-PL"/>
        </w:rPr>
      </w:pPr>
      <w:r w:rsidRPr="00677BEC">
        <w:rPr>
          <w:lang w:val="pl-PL"/>
        </w:rPr>
        <w:t xml:space="preserve">  </w:t>
      </w:r>
      <w:r w:rsidRPr="00677BEC">
        <w:rPr>
          <w:b/>
          <w:lang w:val="pl-PL"/>
        </w:rPr>
        <w:t> </w:t>
      </w:r>
      <w:r w:rsidRPr="00677BEC">
        <w:rPr>
          <w:b/>
          <w:lang w:val="pl-PL"/>
        </w:rPr>
        <w:tab/>
      </w:r>
      <w:r w:rsidRPr="00677BEC">
        <w:rPr>
          <w:b/>
          <w:lang w:val="pl-PL"/>
        </w:rPr>
        <w:tab/>
      </w:r>
      <w:r w:rsidRPr="00677BEC">
        <w:rPr>
          <w:b/>
          <w:lang w:val="pl-PL"/>
        </w:rPr>
        <w:tab/>
      </w:r>
      <w:r w:rsidRPr="00677BEC">
        <w:rPr>
          <w:b/>
          <w:lang w:val="pl-PL"/>
        </w:rPr>
        <w:tab/>
      </w:r>
    </w:p>
    <w:p w:rsidR="001E003C" w:rsidRPr="00677BEC" w:rsidRDefault="001E003C" w:rsidP="001E003C">
      <w:pPr>
        <w:rPr>
          <w:rStyle w:val="Pogrubienie"/>
          <w:sz w:val="28"/>
          <w:szCs w:val="28"/>
          <w:lang w:val="pl-PL"/>
        </w:rPr>
      </w:pPr>
      <w:r w:rsidRPr="00677BEC">
        <w:rPr>
          <w:b/>
          <w:lang w:val="pl-PL"/>
        </w:rPr>
        <w:lastRenderedPageBreak/>
        <w:t xml:space="preserve">       </w:t>
      </w:r>
      <w:r w:rsidRPr="00677BEC">
        <w:rPr>
          <w:rStyle w:val="Pogrubienie"/>
          <w:sz w:val="28"/>
          <w:szCs w:val="28"/>
          <w:lang w:val="pl-PL"/>
        </w:rPr>
        <w:t>Załącznik pt. „Wykaz alergenów”</w:t>
      </w:r>
    </w:p>
    <w:p w:rsidR="001E003C" w:rsidRPr="00677BEC" w:rsidRDefault="001E003C" w:rsidP="001E003C">
      <w:pPr>
        <w:rPr>
          <w:rStyle w:val="Pogrubienie"/>
          <w:sz w:val="28"/>
          <w:szCs w:val="28"/>
          <w:lang w:val="pl-PL"/>
        </w:rPr>
      </w:pPr>
    </w:p>
    <w:p w:rsidR="001E003C" w:rsidRPr="00677BEC" w:rsidRDefault="001E003C" w:rsidP="001E003C">
      <w:pPr>
        <w:rPr>
          <w:rStyle w:val="Pogrubienie"/>
          <w:b w:val="0"/>
          <w:lang w:val="pl-PL"/>
        </w:rPr>
      </w:pPr>
      <w:r w:rsidRPr="00677BEC">
        <w:rPr>
          <w:rStyle w:val="Pogrubienie"/>
          <w:b w:val="0"/>
          <w:lang w:val="pl-PL"/>
        </w:rPr>
        <w:t xml:space="preserve">    Alergeny w jadłospisie dekadowym powinny być oznaczane liczbą:</w:t>
      </w:r>
    </w:p>
    <w:p w:rsidR="001E003C" w:rsidRPr="00677BEC" w:rsidRDefault="001E003C" w:rsidP="001E003C">
      <w:pPr>
        <w:rPr>
          <w:b/>
          <w:lang w:val="pl-PL"/>
        </w:rPr>
      </w:pPr>
      <w:r w:rsidRPr="00677BEC">
        <w:rPr>
          <w:rStyle w:val="Pogrubienie"/>
          <w:b w:val="0"/>
          <w:lang w:val="pl-PL"/>
        </w:rPr>
        <w:t xml:space="preserve">    1. Zboża</w:t>
      </w:r>
      <w:r w:rsidRPr="00677BEC">
        <w:rPr>
          <w:b/>
          <w:lang w:val="pl-PL"/>
        </w:rPr>
        <w:t xml:space="preserve"> zawierające gluten tj. pszenica, żyto, jęczmień, owies (w Polsce zanieczyszczony), orkisz;</w:t>
      </w:r>
      <w:r w:rsidRPr="00677BEC">
        <w:rPr>
          <w:b/>
          <w:lang w:val="pl-PL"/>
        </w:rPr>
        <w:br/>
      </w:r>
      <w:r w:rsidRPr="00677BEC">
        <w:rPr>
          <w:rStyle w:val="Pogrubienie"/>
          <w:b w:val="0"/>
          <w:lang w:val="pl-PL"/>
        </w:rPr>
        <w:t xml:space="preserve">    2. Skorupiaki</w:t>
      </w:r>
      <w:r w:rsidRPr="00677BEC">
        <w:rPr>
          <w:b/>
          <w:lang w:val="pl-PL"/>
        </w:rPr>
        <w:t xml:space="preserve"> i produkty pochodne;</w:t>
      </w:r>
    </w:p>
    <w:p w:rsidR="001E003C" w:rsidRPr="000B544F" w:rsidRDefault="009753C7" w:rsidP="001E003C">
      <w:pPr>
        <w:rPr>
          <w:b/>
        </w:rPr>
      </w:pPr>
      <w:r w:rsidRPr="00677BEC">
        <w:rPr>
          <w:lang w:val="pl-PL"/>
        </w:rPr>
        <w:t xml:space="preserve">    </w:t>
      </w:r>
      <w:r w:rsidR="000B6DE8" w:rsidRPr="00677BEC">
        <w:rPr>
          <w:lang w:val="pl-PL"/>
        </w:rPr>
        <w:t>3.</w:t>
      </w:r>
      <w:r w:rsidR="000B6DE8" w:rsidRPr="00677BEC">
        <w:rPr>
          <w:b/>
          <w:lang w:val="pl-PL"/>
        </w:rPr>
        <w:t xml:space="preserve"> </w:t>
      </w:r>
      <w:r w:rsidR="001E003C" w:rsidRPr="00677BEC">
        <w:rPr>
          <w:rStyle w:val="Pogrubienie"/>
          <w:b w:val="0"/>
          <w:lang w:val="pl-PL"/>
        </w:rPr>
        <w:t>Jaja</w:t>
      </w:r>
      <w:r w:rsidR="001E003C" w:rsidRPr="00677BEC">
        <w:rPr>
          <w:b/>
          <w:lang w:val="pl-PL"/>
        </w:rPr>
        <w:t xml:space="preserve"> i produkty pochodne;</w:t>
      </w:r>
      <w:r w:rsidR="001E003C" w:rsidRPr="00677BEC">
        <w:rPr>
          <w:b/>
          <w:lang w:val="pl-PL"/>
        </w:rPr>
        <w:br/>
      </w:r>
      <w:r w:rsidR="001E003C" w:rsidRPr="00677BEC">
        <w:rPr>
          <w:rStyle w:val="Pogrubienie"/>
          <w:b w:val="0"/>
          <w:lang w:val="pl-PL"/>
        </w:rPr>
        <w:t xml:space="preserve">    4.</w:t>
      </w:r>
      <w:r w:rsidR="00BE227F">
        <w:rPr>
          <w:rStyle w:val="Pogrubienie"/>
          <w:b w:val="0"/>
          <w:lang w:val="pl-PL"/>
        </w:rPr>
        <w:t xml:space="preserve"> </w:t>
      </w:r>
      <w:r w:rsidR="001E003C" w:rsidRPr="00677BEC">
        <w:rPr>
          <w:rStyle w:val="Pogrubienie"/>
          <w:b w:val="0"/>
          <w:lang w:val="pl-PL"/>
        </w:rPr>
        <w:t>Ryby</w:t>
      </w:r>
      <w:r w:rsidR="001E003C" w:rsidRPr="00677BEC">
        <w:rPr>
          <w:b/>
          <w:lang w:val="pl-PL"/>
        </w:rPr>
        <w:t xml:space="preserve"> i produkty pochodne;</w:t>
      </w:r>
      <w:r w:rsidR="001E003C" w:rsidRPr="00677BEC">
        <w:rPr>
          <w:b/>
          <w:lang w:val="pl-PL"/>
        </w:rPr>
        <w:br/>
        <w:t xml:space="preserve"> </w:t>
      </w:r>
      <w:r w:rsidR="001E003C" w:rsidRPr="00677BEC">
        <w:rPr>
          <w:rStyle w:val="Pogrubienie"/>
          <w:b w:val="0"/>
          <w:lang w:val="pl-PL"/>
        </w:rPr>
        <w:t xml:space="preserve">   5. </w:t>
      </w:r>
      <w:r w:rsidR="001E003C" w:rsidRPr="00677BEC">
        <w:rPr>
          <w:b/>
          <w:bCs/>
          <w:lang w:val="pl-PL"/>
        </w:rPr>
        <w:t>Orzeszki ziemne</w:t>
      </w:r>
      <w:r w:rsidR="001E003C" w:rsidRPr="00677BEC">
        <w:rPr>
          <w:b/>
          <w:lang w:val="pl-PL"/>
        </w:rPr>
        <w:t xml:space="preserve"> (arachidowe) i produkty pochodne;</w:t>
      </w:r>
      <w:r w:rsidR="001E003C" w:rsidRPr="00677BEC">
        <w:rPr>
          <w:b/>
          <w:lang w:val="pl-PL"/>
        </w:rPr>
        <w:br/>
      </w:r>
      <w:r w:rsidR="001E003C" w:rsidRPr="00677BEC">
        <w:rPr>
          <w:b/>
          <w:bCs/>
          <w:lang w:val="pl-PL"/>
        </w:rPr>
        <w:t xml:space="preserve"> </w:t>
      </w:r>
      <w:r w:rsidR="001E003C" w:rsidRPr="00677BEC">
        <w:rPr>
          <w:rStyle w:val="Pogrubienie"/>
          <w:b w:val="0"/>
          <w:lang w:val="pl-PL"/>
        </w:rPr>
        <w:t xml:space="preserve">   6. </w:t>
      </w:r>
      <w:r w:rsidR="001E003C" w:rsidRPr="00677BEC">
        <w:rPr>
          <w:b/>
          <w:bCs/>
          <w:lang w:val="pl-PL"/>
        </w:rPr>
        <w:t xml:space="preserve">Soja </w:t>
      </w:r>
      <w:r w:rsidR="001E003C" w:rsidRPr="00677BEC">
        <w:rPr>
          <w:b/>
          <w:lang w:val="pl-PL"/>
        </w:rPr>
        <w:t>i produkty pochodne;</w:t>
      </w:r>
      <w:r w:rsidR="001E003C" w:rsidRPr="00677BEC">
        <w:rPr>
          <w:b/>
          <w:lang w:val="pl-PL"/>
        </w:rPr>
        <w:br/>
        <w:t> </w:t>
      </w:r>
      <w:r w:rsidR="001E003C" w:rsidRPr="00677BEC">
        <w:rPr>
          <w:rStyle w:val="Pogrubienie"/>
          <w:b w:val="0"/>
          <w:lang w:val="pl-PL"/>
        </w:rPr>
        <w:t xml:space="preserve">   7. </w:t>
      </w:r>
      <w:r w:rsidR="001E003C" w:rsidRPr="00677BEC">
        <w:rPr>
          <w:b/>
          <w:lang w:val="pl-PL"/>
        </w:rPr>
        <w:t>Mleko i produkty pochodne (</w:t>
      </w:r>
      <w:r w:rsidR="001E003C" w:rsidRPr="00677BEC">
        <w:rPr>
          <w:rStyle w:val="Pogrubienie"/>
          <w:b w:val="0"/>
          <w:lang w:val="pl-PL"/>
        </w:rPr>
        <w:t>łącznie z laktozą</w:t>
      </w:r>
      <w:r w:rsidR="001E003C" w:rsidRPr="00677BEC">
        <w:rPr>
          <w:b/>
          <w:lang w:val="pl-PL"/>
        </w:rPr>
        <w:t>);</w:t>
      </w:r>
      <w:r w:rsidR="001E003C" w:rsidRPr="00677BEC">
        <w:rPr>
          <w:b/>
          <w:lang w:val="pl-PL"/>
        </w:rPr>
        <w:br/>
      </w:r>
      <w:r w:rsidR="001E003C" w:rsidRPr="00677BEC">
        <w:rPr>
          <w:rStyle w:val="Pogrubienie"/>
          <w:b w:val="0"/>
          <w:lang w:val="pl-PL"/>
        </w:rPr>
        <w:t xml:space="preserve">    8. Pozostałe orzechy</w:t>
      </w:r>
      <w:r w:rsidR="00BE227F">
        <w:rPr>
          <w:rStyle w:val="Pogrubienie"/>
          <w:b w:val="0"/>
          <w:lang w:val="pl-PL"/>
        </w:rPr>
        <w:t>;</w:t>
      </w:r>
      <w:r w:rsidR="001E003C" w:rsidRPr="00677BEC">
        <w:rPr>
          <w:b/>
          <w:lang w:val="pl-PL"/>
        </w:rPr>
        <w:br/>
      </w:r>
      <w:r w:rsidR="001E003C" w:rsidRPr="00677BEC">
        <w:rPr>
          <w:rStyle w:val="Pogrubienie"/>
          <w:b w:val="0"/>
          <w:lang w:val="pl-PL"/>
        </w:rPr>
        <w:t xml:space="preserve">    9. Seler</w:t>
      </w:r>
      <w:r w:rsidR="001E003C" w:rsidRPr="00677BEC">
        <w:rPr>
          <w:b/>
          <w:lang w:val="pl-PL"/>
        </w:rPr>
        <w:t xml:space="preserve"> i produkty pochodne;</w:t>
      </w:r>
      <w:r w:rsidR="001E003C" w:rsidRPr="00677BEC">
        <w:rPr>
          <w:b/>
          <w:lang w:val="pl-PL"/>
        </w:rPr>
        <w:br/>
      </w:r>
      <w:r w:rsidR="001E003C" w:rsidRPr="00677BEC">
        <w:rPr>
          <w:rStyle w:val="Pogrubienie"/>
          <w:b w:val="0"/>
          <w:lang w:val="pl-PL"/>
        </w:rPr>
        <w:t xml:space="preserve">   10. Gorczyca</w:t>
      </w:r>
      <w:r w:rsidR="001E003C" w:rsidRPr="00677BEC">
        <w:rPr>
          <w:b/>
          <w:lang w:val="pl-PL"/>
        </w:rPr>
        <w:t xml:space="preserve"> i produkty pochodne;</w:t>
      </w:r>
      <w:r w:rsidR="001E003C" w:rsidRPr="00677BEC">
        <w:rPr>
          <w:b/>
          <w:lang w:val="pl-PL"/>
        </w:rPr>
        <w:br/>
      </w:r>
      <w:r w:rsidR="001E003C" w:rsidRPr="00677BEC">
        <w:rPr>
          <w:rStyle w:val="Pogrubienie"/>
          <w:b w:val="0"/>
          <w:lang w:val="pl-PL"/>
        </w:rPr>
        <w:t xml:space="preserve">   11.Nasiona sezamu</w:t>
      </w:r>
      <w:r w:rsidR="001E003C" w:rsidRPr="00677BEC">
        <w:rPr>
          <w:b/>
          <w:lang w:val="pl-PL"/>
        </w:rPr>
        <w:t xml:space="preserve"> i produkty pochodne;</w:t>
      </w:r>
      <w:r w:rsidR="001E003C" w:rsidRPr="00677BEC">
        <w:rPr>
          <w:b/>
          <w:lang w:val="pl-PL"/>
        </w:rPr>
        <w:br/>
      </w:r>
      <w:r w:rsidR="001E003C" w:rsidRPr="00677BEC">
        <w:rPr>
          <w:rStyle w:val="Pogrubienie"/>
          <w:b w:val="0"/>
          <w:lang w:val="pl-PL"/>
        </w:rPr>
        <w:t xml:space="preserve">   12. Dwutlenek siarki</w:t>
      </w:r>
      <w:r w:rsidR="001E003C" w:rsidRPr="00677BEC">
        <w:rPr>
          <w:b/>
          <w:lang w:val="pl-PL"/>
        </w:rPr>
        <w:t xml:space="preserve"> i siarczyny;</w:t>
      </w:r>
      <w:r w:rsidR="001E003C" w:rsidRPr="00677BEC">
        <w:rPr>
          <w:b/>
          <w:lang w:val="pl-PL"/>
        </w:rPr>
        <w:br/>
      </w:r>
      <w:r w:rsidR="001E003C" w:rsidRPr="00677BEC">
        <w:rPr>
          <w:rStyle w:val="Pogrubienie"/>
          <w:b w:val="0"/>
          <w:lang w:val="pl-PL"/>
        </w:rPr>
        <w:t xml:space="preserve">   13. </w:t>
      </w:r>
      <w:proofErr w:type="spellStart"/>
      <w:r w:rsidR="001E003C" w:rsidRPr="000B544F">
        <w:rPr>
          <w:rStyle w:val="Pogrubienie"/>
          <w:b w:val="0"/>
        </w:rPr>
        <w:t>Łubin</w:t>
      </w:r>
      <w:proofErr w:type="spellEnd"/>
      <w:r w:rsidR="001E003C" w:rsidRPr="000B544F">
        <w:rPr>
          <w:b/>
        </w:rPr>
        <w:t xml:space="preserve"> </w:t>
      </w:r>
      <w:proofErr w:type="spellStart"/>
      <w:r w:rsidR="001E003C" w:rsidRPr="000B544F">
        <w:rPr>
          <w:b/>
        </w:rPr>
        <w:t>i</w:t>
      </w:r>
      <w:proofErr w:type="spellEnd"/>
      <w:r w:rsidR="001E003C" w:rsidRPr="000B544F">
        <w:rPr>
          <w:b/>
        </w:rPr>
        <w:t xml:space="preserve"> </w:t>
      </w:r>
      <w:proofErr w:type="spellStart"/>
      <w:r w:rsidR="001E003C" w:rsidRPr="000B544F">
        <w:rPr>
          <w:b/>
        </w:rPr>
        <w:t>produkty</w:t>
      </w:r>
      <w:proofErr w:type="spellEnd"/>
      <w:r w:rsidR="001E003C" w:rsidRPr="000B544F">
        <w:rPr>
          <w:b/>
        </w:rPr>
        <w:t xml:space="preserve"> </w:t>
      </w:r>
      <w:proofErr w:type="spellStart"/>
      <w:r w:rsidR="001E003C" w:rsidRPr="000B544F">
        <w:rPr>
          <w:b/>
        </w:rPr>
        <w:t>pochodne</w:t>
      </w:r>
      <w:proofErr w:type="spellEnd"/>
      <w:r w:rsidR="001E003C" w:rsidRPr="000B544F">
        <w:rPr>
          <w:b/>
        </w:rPr>
        <w:t>;</w:t>
      </w:r>
      <w:r w:rsidR="001E003C" w:rsidRPr="000B544F">
        <w:rPr>
          <w:b/>
        </w:rPr>
        <w:br/>
      </w:r>
      <w:r w:rsidR="001E003C">
        <w:rPr>
          <w:rStyle w:val="Pogrubienie"/>
          <w:b w:val="0"/>
        </w:rPr>
        <w:t xml:space="preserve">   14. </w:t>
      </w:r>
      <w:proofErr w:type="spellStart"/>
      <w:r w:rsidR="001E003C" w:rsidRPr="000B544F">
        <w:rPr>
          <w:rStyle w:val="Pogrubienie"/>
          <w:b w:val="0"/>
        </w:rPr>
        <w:t>Mięczaki</w:t>
      </w:r>
      <w:proofErr w:type="spellEnd"/>
      <w:r w:rsidR="001E003C" w:rsidRPr="000B544F">
        <w:rPr>
          <w:b/>
        </w:rPr>
        <w:t xml:space="preserve"> </w:t>
      </w:r>
      <w:proofErr w:type="spellStart"/>
      <w:r w:rsidR="001E003C" w:rsidRPr="000B544F">
        <w:rPr>
          <w:b/>
        </w:rPr>
        <w:t>i</w:t>
      </w:r>
      <w:proofErr w:type="spellEnd"/>
      <w:r w:rsidR="001E003C" w:rsidRPr="000B544F">
        <w:rPr>
          <w:b/>
        </w:rPr>
        <w:t xml:space="preserve"> </w:t>
      </w:r>
      <w:proofErr w:type="spellStart"/>
      <w:r w:rsidR="001E003C" w:rsidRPr="000B544F">
        <w:rPr>
          <w:b/>
        </w:rPr>
        <w:t>produkty</w:t>
      </w:r>
      <w:proofErr w:type="spellEnd"/>
      <w:r w:rsidR="001E003C" w:rsidRPr="000B544F">
        <w:rPr>
          <w:b/>
        </w:rPr>
        <w:t xml:space="preserve"> </w:t>
      </w:r>
      <w:proofErr w:type="spellStart"/>
      <w:r w:rsidR="001E003C" w:rsidRPr="000B544F">
        <w:rPr>
          <w:b/>
        </w:rPr>
        <w:t>pochodne</w:t>
      </w:r>
      <w:proofErr w:type="spellEnd"/>
      <w:r w:rsidR="001E003C" w:rsidRPr="000B544F">
        <w:rPr>
          <w:b/>
        </w:rPr>
        <w:t>.</w:t>
      </w:r>
    </w:p>
    <w:p w:rsidR="001E003C" w:rsidRPr="00B61143" w:rsidRDefault="001E003C" w:rsidP="00B61143">
      <w:pPr>
        <w:pStyle w:val="NormalnyWeb"/>
        <w:pBdr>
          <w:top w:val="none" w:sz="0" w:space="0" w:color="auto"/>
          <w:left w:val="none" w:sz="0" w:space="0" w:color="auto"/>
          <w:bottom w:val="none" w:sz="0" w:space="0" w:color="auto"/>
          <w:right w:val="none" w:sz="0" w:space="0" w:color="auto"/>
          <w:bar w:val="none" w:sz="0" w:color="auto"/>
        </w:pBdr>
        <w:jc w:val="both"/>
        <w:rPr>
          <w:sz w:val="22"/>
          <w:szCs w:val="22"/>
        </w:rPr>
      </w:pPr>
    </w:p>
    <w:sectPr w:rsidR="001E003C" w:rsidRPr="00B61143" w:rsidSect="006156B8">
      <w:footerReference w:type="default" r:id="rId12"/>
      <w:type w:val="continuous"/>
      <w:pgSz w:w="11906" w:h="16838" w:code="9"/>
      <w:pgMar w:top="624" w:right="567" w:bottom="284"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5505" w:rsidRDefault="00235505">
      <w:r>
        <w:separator/>
      </w:r>
    </w:p>
  </w:endnote>
  <w:endnote w:type="continuationSeparator" w:id="0">
    <w:p w:rsidR="00235505" w:rsidRDefault="0023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1325" w:rsidRDefault="00F01325" w:rsidP="00842A03">
    <w:pPr>
      <w:pStyle w:val="Stopka"/>
      <w:pBdr>
        <w:top w:val="none" w:sz="0" w:space="0" w:color="auto"/>
        <w:left w:val="none" w:sz="0" w:space="0" w:color="auto"/>
        <w:bottom w:val="none" w:sz="0" w:space="0" w:color="auto"/>
        <w:right w:val="none" w:sz="0" w:space="0" w:color="auto"/>
        <w:bar w:val="none" w:sz="0" w:color="auto"/>
      </w:pBdr>
      <w:tabs>
        <w:tab w:val="clear" w:pos="4536"/>
        <w:tab w:val="clear" w:pos="9072"/>
        <w:tab w:val="right" w:pos="9356"/>
      </w:tabs>
    </w:pPr>
    <w:r>
      <w:rPr>
        <w:sz w:val="18"/>
        <w:szCs w:val="18"/>
      </w:rPr>
      <w:t>Specyfikacja Istotnych Warunk</w:t>
    </w:r>
    <w:r>
      <w:rPr>
        <w:rFonts w:hAnsi="Times New Roman"/>
        <w:sz w:val="18"/>
        <w:szCs w:val="18"/>
      </w:rPr>
      <w:t>ó</w:t>
    </w:r>
    <w:r>
      <w:rPr>
        <w:sz w:val="18"/>
        <w:szCs w:val="18"/>
      </w:rPr>
      <w:t>w Zam</w:t>
    </w:r>
    <w:r>
      <w:rPr>
        <w:rFonts w:hAnsi="Times New Roman"/>
        <w:sz w:val="18"/>
        <w:szCs w:val="18"/>
      </w:rPr>
      <w:t>ó</w:t>
    </w:r>
    <w:r>
      <w:rPr>
        <w:sz w:val="18"/>
        <w:szCs w:val="18"/>
      </w:rPr>
      <w:t xml:space="preserve">wienia                                                                                                                    strona </w:t>
    </w:r>
    <w:r>
      <w:fldChar w:fldCharType="begin"/>
    </w:r>
    <w:r>
      <w:instrText xml:space="preserve"> PAGE </w:instrText>
    </w:r>
    <w:r>
      <w:fldChar w:fldCharType="separate"/>
    </w:r>
    <w:r>
      <w:rPr>
        <w:noProof/>
      </w:rPr>
      <w:t>41</w:t>
    </w:r>
    <w:r>
      <w:fldChar w:fldCharType="end"/>
    </w:r>
  </w:p>
  <w:p w:rsidR="00F01325" w:rsidRDefault="00F0132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5505" w:rsidRDefault="00235505">
      <w:r>
        <w:separator/>
      </w:r>
    </w:p>
  </w:footnote>
  <w:footnote w:type="continuationSeparator" w:id="0">
    <w:p w:rsidR="00235505" w:rsidRDefault="00235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name w:val="WW8Num3"/>
    <w:lvl w:ilvl="0">
      <w:start w:val="1"/>
      <w:numFmt w:val="bullet"/>
      <w:lvlText w:val="-"/>
      <w:lvlJc w:val="left"/>
      <w:pPr>
        <w:tabs>
          <w:tab w:val="num" w:pos="0"/>
        </w:tabs>
        <w:ind w:left="420" w:hanging="360"/>
      </w:pPr>
      <w:rPr>
        <w:rFonts w:ascii="Arial" w:hAnsi="Arial" w:cs="Arial"/>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cs="Wingdings"/>
      </w:rPr>
    </w:lvl>
    <w:lvl w:ilvl="3">
      <w:start w:val="1"/>
      <w:numFmt w:val="bullet"/>
      <w:lvlText w:val=""/>
      <w:lvlJc w:val="left"/>
      <w:pPr>
        <w:tabs>
          <w:tab w:val="num" w:pos="0"/>
        </w:tabs>
        <w:ind w:left="2580" w:hanging="360"/>
      </w:pPr>
      <w:rPr>
        <w:rFonts w:ascii="Symbol" w:hAnsi="Symbol" w:cs="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cs="Wingdings"/>
      </w:rPr>
    </w:lvl>
    <w:lvl w:ilvl="6">
      <w:start w:val="1"/>
      <w:numFmt w:val="bullet"/>
      <w:lvlText w:val=""/>
      <w:lvlJc w:val="left"/>
      <w:pPr>
        <w:tabs>
          <w:tab w:val="num" w:pos="0"/>
        </w:tabs>
        <w:ind w:left="4740" w:hanging="360"/>
      </w:pPr>
      <w:rPr>
        <w:rFonts w:ascii="Symbol" w:hAnsi="Symbol" w:cs="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cs="Wingdings"/>
      </w:rPr>
    </w:lvl>
  </w:abstractNum>
  <w:abstractNum w:abstractNumId="1" w15:restartNumberingAfterBreak="0">
    <w:nsid w:val="020C44D4"/>
    <w:multiLevelType w:val="hybridMultilevel"/>
    <w:tmpl w:val="9CE807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EA04BF"/>
    <w:multiLevelType w:val="hybridMultilevel"/>
    <w:tmpl w:val="273443EA"/>
    <w:lvl w:ilvl="0" w:tplc="90BC0DE4">
      <w:start w:val="1"/>
      <w:numFmt w:val="lowerLetter"/>
      <w:lvlText w:val="%1)"/>
      <w:lvlJc w:val="left"/>
      <w:pPr>
        <w:ind w:left="720" w:hanging="360"/>
      </w:pPr>
      <w:rPr>
        <w:rFonts w:hint="default"/>
      </w:rPr>
    </w:lvl>
    <w:lvl w:ilvl="1" w:tplc="B3F08A86">
      <w:start w:val="1"/>
      <w:numFmt w:val="decimal"/>
      <w:lvlText w:val="%2."/>
      <w:lvlJc w:val="left"/>
      <w:pPr>
        <w:tabs>
          <w:tab w:val="num" w:pos="1440"/>
        </w:tabs>
        <w:ind w:left="1440" w:hanging="360"/>
      </w:pPr>
      <w:rPr>
        <w:rFonts w:hint="default"/>
      </w:rPr>
    </w:lvl>
    <w:lvl w:ilvl="2" w:tplc="EEB8BE30" w:tentative="1">
      <w:start w:val="1"/>
      <w:numFmt w:val="lowerRoman"/>
      <w:lvlText w:val="%3."/>
      <w:lvlJc w:val="right"/>
      <w:pPr>
        <w:ind w:left="2160" w:hanging="180"/>
      </w:pPr>
    </w:lvl>
    <w:lvl w:ilvl="3" w:tplc="C6367B98" w:tentative="1">
      <w:start w:val="1"/>
      <w:numFmt w:val="decimal"/>
      <w:lvlText w:val="%4."/>
      <w:lvlJc w:val="left"/>
      <w:pPr>
        <w:ind w:left="2880" w:hanging="360"/>
      </w:pPr>
    </w:lvl>
    <w:lvl w:ilvl="4" w:tplc="02F0119C" w:tentative="1">
      <w:start w:val="1"/>
      <w:numFmt w:val="lowerLetter"/>
      <w:lvlText w:val="%5."/>
      <w:lvlJc w:val="left"/>
      <w:pPr>
        <w:ind w:left="3600" w:hanging="360"/>
      </w:pPr>
    </w:lvl>
    <w:lvl w:ilvl="5" w:tplc="DAD60046" w:tentative="1">
      <w:start w:val="1"/>
      <w:numFmt w:val="lowerRoman"/>
      <w:lvlText w:val="%6."/>
      <w:lvlJc w:val="right"/>
      <w:pPr>
        <w:ind w:left="4320" w:hanging="180"/>
      </w:pPr>
    </w:lvl>
    <w:lvl w:ilvl="6" w:tplc="FFE6A76E" w:tentative="1">
      <w:start w:val="1"/>
      <w:numFmt w:val="decimal"/>
      <w:lvlText w:val="%7."/>
      <w:lvlJc w:val="left"/>
      <w:pPr>
        <w:ind w:left="5040" w:hanging="360"/>
      </w:pPr>
    </w:lvl>
    <w:lvl w:ilvl="7" w:tplc="9AF06DB4" w:tentative="1">
      <w:start w:val="1"/>
      <w:numFmt w:val="lowerLetter"/>
      <w:lvlText w:val="%8."/>
      <w:lvlJc w:val="left"/>
      <w:pPr>
        <w:ind w:left="5760" w:hanging="360"/>
      </w:pPr>
    </w:lvl>
    <w:lvl w:ilvl="8" w:tplc="EC3C45BA" w:tentative="1">
      <w:start w:val="1"/>
      <w:numFmt w:val="lowerRoman"/>
      <w:lvlText w:val="%9."/>
      <w:lvlJc w:val="right"/>
      <w:pPr>
        <w:ind w:left="6480" w:hanging="180"/>
      </w:pPr>
    </w:lvl>
  </w:abstractNum>
  <w:abstractNum w:abstractNumId="3" w15:restartNumberingAfterBreak="0">
    <w:nsid w:val="0511019D"/>
    <w:multiLevelType w:val="hybridMultilevel"/>
    <w:tmpl w:val="0F0818C0"/>
    <w:lvl w:ilvl="0" w:tplc="08BC5BEE">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165DD4"/>
    <w:multiLevelType w:val="multilevel"/>
    <w:tmpl w:val="FFFFFFFF"/>
    <w:styleLink w:val="List2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 w15:restartNumberingAfterBreak="0">
    <w:nsid w:val="060221E6"/>
    <w:multiLevelType w:val="multilevel"/>
    <w:tmpl w:val="FFFFFFFF"/>
    <w:styleLink w:val="List29"/>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 w15:restartNumberingAfterBreak="0">
    <w:nsid w:val="06C5650E"/>
    <w:multiLevelType w:val="multilevel"/>
    <w:tmpl w:val="FFFFFFFF"/>
    <w:styleLink w:val="List4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 w15:restartNumberingAfterBreak="0">
    <w:nsid w:val="07ED442E"/>
    <w:multiLevelType w:val="hybridMultilevel"/>
    <w:tmpl w:val="D576AE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98739D5"/>
    <w:multiLevelType w:val="multilevel"/>
    <w:tmpl w:val="FFFFFFFF"/>
    <w:styleLink w:val="List4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 w15:restartNumberingAfterBreak="0">
    <w:nsid w:val="0A3B2864"/>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0" w15:restartNumberingAfterBreak="0">
    <w:nsid w:val="0BD46CB0"/>
    <w:multiLevelType w:val="multilevel"/>
    <w:tmpl w:val="FFFFFFFF"/>
    <w:styleLink w:val="List33"/>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1" w15:restartNumberingAfterBreak="0">
    <w:nsid w:val="0D00796F"/>
    <w:multiLevelType w:val="multilevel"/>
    <w:tmpl w:val="FFFFFFFF"/>
    <w:styleLink w:val="List8"/>
    <w:lvl w:ilvl="0">
      <w:start w:val="1"/>
      <w:numFmt w:val="decimal"/>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2" w15:restartNumberingAfterBreak="0">
    <w:nsid w:val="0D3447E0"/>
    <w:multiLevelType w:val="multilevel"/>
    <w:tmpl w:val="FFFFFFFF"/>
    <w:styleLink w:val="List1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0D4535BF"/>
    <w:multiLevelType w:val="multilevel"/>
    <w:tmpl w:val="FFFFFFFF"/>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4" w15:restartNumberingAfterBreak="0">
    <w:nsid w:val="0EA4491F"/>
    <w:multiLevelType w:val="multilevel"/>
    <w:tmpl w:val="FFFFFFFF"/>
    <w:styleLink w:val="List34"/>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15" w15:restartNumberingAfterBreak="0">
    <w:nsid w:val="10677C5B"/>
    <w:multiLevelType w:val="multilevel"/>
    <w:tmpl w:val="FFFFFFFF"/>
    <w:styleLink w:val="List6"/>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16" w15:restartNumberingAfterBreak="0">
    <w:nsid w:val="130444C3"/>
    <w:multiLevelType w:val="multilevel"/>
    <w:tmpl w:val="FFFFFFFF"/>
    <w:styleLink w:val="List14"/>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7" w15:restartNumberingAfterBreak="0">
    <w:nsid w:val="13085BE2"/>
    <w:multiLevelType w:val="multilevel"/>
    <w:tmpl w:val="F75E7D68"/>
    <w:styleLink w:val="List32"/>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8" w15:restartNumberingAfterBreak="0">
    <w:nsid w:val="136D6520"/>
    <w:multiLevelType w:val="hybridMultilevel"/>
    <w:tmpl w:val="A9E67FC2"/>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14303BBC"/>
    <w:multiLevelType w:val="multilevel"/>
    <w:tmpl w:val="FFFFFFFF"/>
    <w:styleLink w:val="List35"/>
    <w:lvl w:ilvl="0">
      <w:numFmt w:val="bullet"/>
      <w:lvlText w:val="•"/>
      <w:lvlJc w:val="left"/>
      <w:rPr>
        <w:b/>
        <w:bCs/>
        <w:position w:val="0"/>
      </w:rPr>
    </w:lvl>
    <w:lvl w:ilvl="1">
      <w:start w:val="1"/>
      <w:numFmt w:val="bullet"/>
      <w:lvlText w:val="o"/>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o"/>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o"/>
      <w:lvlJc w:val="left"/>
      <w:rPr>
        <w:b/>
        <w:bCs/>
        <w:position w:val="0"/>
      </w:rPr>
    </w:lvl>
    <w:lvl w:ilvl="8">
      <w:start w:val="1"/>
      <w:numFmt w:val="bullet"/>
      <w:lvlText w:val="▪"/>
      <w:lvlJc w:val="left"/>
      <w:rPr>
        <w:b/>
        <w:bCs/>
        <w:position w:val="0"/>
      </w:rPr>
    </w:lvl>
  </w:abstractNum>
  <w:abstractNum w:abstractNumId="20" w15:restartNumberingAfterBreak="0">
    <w:nsid w:val="15E23B9D"/>
    <w:multiLevelType w:val="multilevel"/>
    <w:tmpl w:val="FFFFFFFF"/>
    <w:styleLink w:val="List18"/>
    <w:lvl w:ilvl="0">
      <w:start w:val="1"/>
      <w:numFmt w:val="decimal"/>
      <w:lvlText w:val="%1."/>
      <w:lvlJc w:val="left"/>
      <w:pPr>
        <w:tabs>
          <w:tab w:val="num" w:pos="360"/>
        </w:tabs>
        <w:ind w:left="360" w:hanging="360"/>
      </w:pPr>
      <w:rPr>
        <w:position w:val="0"/>
        <w:sz w:val="24"/>
        <w:szCs w:val="24"/>
      </w:rPr>
    </w:lvl>
    <w:lvl w:ilvl="1">
      <w:start w:val="1"/>
      <w:numFmt w:val="lowerLetter"/>
      <w:lvlText w:val="%2."/>
      <w:lvlJc w:val="left"/>
      <w:pPr>
        <w:tabs>
          <w:tab w:val="num" w:pos="1080"/>
        </w:tabs>
        <w:ind w:left="1080" w:hanging="360"/>
      </w:pPr>
      <w:rPr>
        <w:position w:val="0"/>
        <w:sz w:val="24"/>
        <w:szCs w:val="24"/>
      </w:rPr>
    </w:lvl>
    <w:lvl w:ilvl="2">
      <w:start w:val="1"/>
      <w:numFmt w:val="lowerRoman"/>
      <w:lvlText w:val="%3."/>
      <w:lvlJc w:val="left"/>
      <w:pPr>
        <w:tabs>
          <w:tab w:val="num" w:pos="1800"/>
        </w:tabs>
        <w:ind w:left="1800" w:hanging="296"/>
      </w:pPr>
      <w:rPr>
        <w:position w:val="0"/>
        <w:sz w:val="24"/>
        <w:szCs w:val="24"/>
      </w:rPr>
    </w:lvl>
    <w:lvl w:ilvl="3">
      <w:start w:val="1"/>
      <w:numFmt w:val="decimal"/>
      <w:lvlText w:val="%4."/>
      <w:lvlJc w:val="left"/>
      <w:pPr>
        <w:tabs>
          <w:tab w:val="num" w:pos="2520"/>
        </w:tabs>
        <w:ind w:left="2520" w:hanging="360"/>
      </w:pPr>
      <w:rPr>
        <w:position w:val="0"/>
        <w:sz w:val="24"/>
        <w:szCs w:val="24"/>
      </w:rPr>
    </w:lvl>
    <w:lvl w:ilvl="4">
      <w:start w:val="1"/>
      <w:numFmt w:val="lowerLetter"/>
      <w:lvlText w:val="%5."/>
      <w:lvlJc w:val="left"/>
      <w:pPr>
        <w:tabs>
          <w:tab w:val="num" w:pos="3240"/>
        </w:tabs>
        <w:ind w:left="3240" w:hanging="360"/>
      </w:pPr>
      <w:rPr>
        <w:position w:val="0"/>
        <w:sz w:val="24"/>
        <w:szCs w:val="24"/>
      </w:rPr>
    </w:lvl>
    <w:lvl w:ilvl="5">
      <w:start w:val="1"/>
      <w:numFmt w:val="lowerRoman"/>
      <w:lvlText w:val="%6."/>
      <w:lvlJc w:val="left"/>
      <w:pPr>
        <w:tabs>
          <w:tab w:val="num" w:pos="3960"/>
        </w:tabs>
        <w:ind w:left="3960" w:hanging="296"/>
      </w:pPr>
      <w:rPr>
        <w:position w:val="0"/>
        <w:sz w:val="24"/>
        <w:szCs w:val="24"/>
      </w:rPr>
    </w:lvl>
    <w:lvl w:ilvl="6">
      <w:start w:val="1"/>
      <w:numFmt w:val="decimal"/>
      <w:lvlText w:val="%7."/>
      <w:lvlJc w:val="left"/>
      <w:pPr>
        <w:tabs>
          <w:tab w:val="num" w:pos="4680"/>
        </w:tabs>
        <w:ind w:left="4680" w:hanging="360"/>
      </w:pPr>
      <w:rPr>
        <w:position w:val="0"/>
        <w:sz w:val="24"/>
        <w:szCs w:val="24"/>
      </w:rPr>
    </w:lvl>
    <w:lvl w:ilvl="7">
      <w:start w:val="1"/>
      <w:numFmt w:val="lowerLetter"/>
      <w:lvlText w:val="%8."/>
      <w:lvlJc w:val="left"/>
      <w:pPr>
        <w:tabs>
          <w:tab w:val="num" w:pos="5400"/>
        </w:tabs>
        <w:ind w:left="5400" w:hanging="360"/>
      </w:pPr>
      <w:rPr>
        <w:position w:val="0"/>
        <w:sz w:val="24"/>
        <w:szCs w:val="24"/>
      </w:rPr>
    </w:lvl>
    <w:lvl w:ilvl="8">
      <w:start w:val="1"/>
      <w:numFmt w:val="lowerRoman"/>
      <w:lvlText w:val="%9."/>
      <w:lvlJc w:val="left"/>
      <w:pPr>
        <w:tabs>
          <w:tab w:val="num" w:pos="6120"/>
        </w:tabs>
        <w:ind w:left="6120" w:hanging="296"/>
      </w:pPr>
      <w:rPr>
        <w:position w:val="0"/>
        <w:sz w:val="24"/>
        <w:szCs w:val="24"/>
      </w:rPr>
    </w:lvl>
  </w:abstractNum>
  <w:abstractNum w:abstractNumId="21" w15:restartNumberingAfterBreak="0">
    <w:nsid w:val="179A3038"/>
    <w:multiLevelType w:val="hybridMultilevel"/>
    <w:tmpl w:val="7A9E8B96"/>
    <w:lvl w:ilvl="0" w:tplc="6576FF8C">
      <w:start w:val="1"/>
      <w:numFmt w:val="bullet"/>
      <w:lvlText w:val=""/>
      <w:lvlJc w:val="left"/>
      <w:pPr>
        <w:ind w:left="360" w:hanging="360"/>
      </w:pPr>
      <w:rPr>
        <w:rFonts w:ascii="Symbol" w:hAnsi="Symbol" w:hint="default"/>
      </w:rPr>
    </w:lvl>
    <w:lvl w:ilvl="1" w:tplc="04150019" w:tentative="1">
      <w:start w:val="1"/>
      <w:numFmt w:val="bullet"/>
      <w:lvlText w:val="o"/>
      <w:lvlJc w:val="left"/>
      <w:pPr>
        <w:ind w:left="1080" w:hanging="360"/>
      </w:pPr>
      <w:rPr>
        <w:rFonts w:ascii="Courier New" w:hAnsi="Courier New" w:cs="Courier New" w:hint="default"/>
      </w:rPr>
    </w:lvl>
    <w:lvl w:ilvl="2" w:tplc="0415001B" w:tentative="1">
      <w:start w:val="1"/>
      <w:numFmt w:val="bullet"/>
      <w:lvlText w:val=""/>
      <w:lvlJc w:val="left"/>
      <w:pPr>
        <w:ind w:left="1800" w:hanging="360"/>
      </w:pPr>
      <w:rPr>
        <w:rFonts w:ascii="Wingdings" w:hAnsi="Wingdings" w:hint="default"/>
      </w:rPr>
    </w:lvl>
    <w:lvl w:ilvl="3" w:tplc="0415000F"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cs="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cs="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22" w15:restartNumberingAfterBreak="0">
    <w:nsid w:val="1CD66BD0"/>
    <w:multiLevelType w:val="multilevel"/>
    <w:tmpl w:val="4D38D656"/>
    <w:styleLink w:val="List37"/>
    <w:lvl w:ilvl="0">
      <w:start w:val="1"/>
      <w:numFmt w:val="upperLetter"/>
      <w:lvlText w:val="%1)"/>
      <w:lvlJc w:val="left"/>
      <w:rPr>
        <w:position w:val="0"/>
      </w:rPr>
    </w:lvl>
    <w:lvl w:ilvl="1">
      <w:start w:val="1"/>
      <w:numFmt w:val="decimal"/>
      <w:lvlText w:val="%2)"/>
      <w:lvlJc w:val="left"/>
      <w:rPr>
        <w:position w:val="0"/>
      </w:rPr>
    </w:lvl>
    <w:lvl w:ilvl="2">
      <w:start w:val="1"/>
      <w:numFmt w:val="lowerLetter"/>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15:restartNumberingAfterBreak="0">
    <w:nsid w:val="1DA16E8B"/>
    <w:multiLevelType w:val="multilevel"/>
    <w:tmpl w:val="A4AC0370"/>
    <w:styleLink w:val="List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4" w15:restartNumberingAfterBreak="0">
    <w:nsid w:val="1E4B55B6"/>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25" w15:restartNumberingAfterBreak="0">
    <w:nsid w:val="1FAB0895"/>
    <w:multiLevelType w:val="multilevel"/>
    <w:tmpl w:val="FFFFFFFF"/>
    <w:lvl w:ilvl="0">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6" w15:restartNumberingAfterBreak="0">
    <w:nsid w:val="235A7AA8"/>
    <w:multiLevelType w:val="hybridMultilevel"/>
    <w:tmpl w:val="89502170"/>
    <w:lvl w:ilvl="0" w:tplc="2970290A">
      <w:start w:val="1"/>
      <w:numFmt w:val="lowerLetter"/>
      <w:lvlText w:val="%1)"/>
      <w:lvlJc w:val="left"/>
      <w:pPr>
        <w:tabs>
          <w:tab w:val="num" w:pos="705"/>
        </w:tabs>
        <w:ind w:left="705" w:hanging="420"/>
      </w:pPr>
      <w:rPr>
        <w:rFonts w:hint="default"/>
        <w:b/>
      </w:rPr>
    </w:lvl>
    <w:lvl w:ilvl="1" w:tplc="04150001">
      <w:start w:val="1"/>
      <w:numFmt w:val="bullet"/>
      <w:lvlText w:val=""/>
      <w:lvlJc w:val="left"/>
      <w:pPr>
        <w:tabs>
          <w:tab w:val="num" w:pos="1365"/>
        </w:tabs>
        <w:ind w:left="1365" w:hanging="360"/>
      </w:pPr>
      <w:rPr>
        <w:rFonts w:ascii="Symbol" w:hAnsi="Symbol" w:hint="default"/>
      </w:rPr>
    </w:lvl>
    <w:lvl w:ilvl="2" w:tplc="0415001B" w:tentative="1">
      <w:start w:val="1"/>
      <w:numFmt w:val="lowerRoman"/>
      <w:lvlText w:val="%3."/>
      <w:lvlJc w:val="right"/>
      <w:pPr>
        <w:tabs>
          <w:tab w:val="num" w:pos="2085"/>
        </w:tabs>
        <w:ind w:left="2085" w:hanging="180"/>
      </w:pPr>
    </w:lvl>
    <w:lvl w:ilvl="3" w:tplc="0415000F" w:tentative="1">
      <w:start w:val="1"/>
      <w:numFmt w:val="decimal"/>
      <w:lvlText w:val="%4."/>
      <w:lvlJc w:val="left"/>
      <w:pPr>
        <w:tabs>
          <w:tab w:val="num" w:pos="2805"/>
        </w:tabs>
        <w:ind w:left="2805" w:hanging="360"/>
      </w:pPr>
    </w:lvl>
    <w:lvl w:ilvl="4" w:tplc="04150019" w:tentative="1">
      <w:start w:val="1"/>
      <w:numFmt w:val="lowerLetter"/>
      <w:lvlText w:val="%5."/>
      <w:lvlJc w:val="left"/>
      <w:pPr>
        <w:tabs>
          <w:tab w:val="num" w:pos="3525"/>
        </w:tabs>
        <w:ind w:left="3525" w:hanging="360"/>
      </w:pPr>
    </w:lvl>
    <w:lvl w:ilvl="5" w:tplc="0415001B" w:tentative="1">
      <w:start w:val="1"/>
      <w:numFmt w:val="lowerRoman"/>
      <w:lvlText w:val="%6."/>
      <w:lvlJc w:val="right"/>
      <w:pPr>
        <w:tabs>
          <w:tab w:val="num" w:pos="4245"/>
        </w:tabs>
        <w:ind w:left="4245" w:hanging="180"/>
      </w:pPr>
    </w:lvl>
    <w:lvl w:ilvl="6" w:tplc="0415000F" w:tentative="1">
      <w:start w:val="1"/>
      <w:numFmt w:val="decimal"/>
      <w:lvlText w:val="%7."/>
      <w:lvlJc w:val="left"/>
      <w:pPr>
        <w:tabs>
          <w:tab w:val="num" w:pos="4965"/>
        </w:tabs>
        <w:ind w:left="4965" w:hanging="360"/>
      </w:pPr>
    </w:lvl>
    <w:lvl w:ilvl="7" w:tplc="04150019" w:tentative="1">
      <w:start w:val="1"/>
      <w:numFmt w:val="lowerLetter"/>
      <w:lvlText w:val="%8."/>
      <w:lvlJc w:val="left"/>
      <w:pPr>
        <w:tabs>
          <w:tab w:val="num" w:pos="5685"/>
        </w:tabs>
        <w:ind w:left="5685" w:hanging="360"/>
      </w:pPr>
    </w:lvl>
    <w:lvl w:ilvl="8" w:tplc="0415001B" w:tentative="1">
      <w:start w:val="1"/>
      <w:numFmt w:val="lowerRoman"/>
      <w:lvlText w:val="%9."/>
      <w:lvlJc w:val="right"/>
      <w:pPr>
        <w:tabs>
          <w:tab w:val="num" w:pos="6405"/>
        </w:tabs>
        <w:ind w:left="6405" w:hanging="180"/>
      </w:pPr>
    </w:lvl>
  </w:abstractNum>
  <w:abstractNum w:abstractNumId="27" w15:restartNumberingAfterBreak="0">
    <w:nsid w:val="237860AD"/>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28" w15:restartNumberingAfterBreak="0">
    <w:nsid w:val="24700919"/>
    <w:multiLevelType w:val="hybridMultilevel"/>
    <w:tmpl w:val="78AA7F8C"/>
    <w:lvl w:ilvl="0" w:tplc="04150001">
      <w:start w:val="1"/>
      <w:numFmt w:val="decimal"/>
      <w:lvlText w:val="%1."/>
      <w:lvlJc w:val="left"/>
      <w:pPr>
        <w:ind w:left="360" w:hanging="360"/>
      </w:pPr>
      <w:rPr>
        <w:rFonts w:hint="default"/>
      </w:rPr>
    </w:lvl>
    <w:lvl w:ilvl="1" w:tplc="04150003" w:tentative="1">
      <w:start w:val="1"/>
      <w:numFmt w:val="lowerLetter"/>
      <w:lvlText w:val="%2."/>
      <w:lvlJc w:val="left"/>
      <w:pPr>
        <w:ind w:left="1080" w:hanging="360"/>
      </w:pPr>
    </w:lvl>
    <w:lvl w:ilvl="2" w:tplc="04150005" w:tentative="1">
      <w:start w:val="1"/>
      <w:numFmt w:val="lowerRoman"/>
      <w:lvlText w:val="%3."/>
      <w:lvlJc w:val="right"/>
      <w:pPr>
        <w:ind w:left="1800" w:hanging="180"/>
      </w:pPr>
    </w:lvl>
    <w:lvl w:ilvl="3" w:tplc="04150001" w:tentative="1">
      <w:start w:val="1"/>
      <w:numFmt w:val="decimal"/>
      <w:lvlText w:val="%4."/>
      <w:lvlJc w:val="left"/>
      <w:pPr>
        <w:ind w:left="2520" w:hanging="360"/>
      </w:pPr>
    </w:lvl>
    <w:lvl w:ilvl="4" w:tplc="04150003" w:tentative="1">
      <w:start w:val="1"/>
      <w:numFmt w:val="lowerLetter"/>
      <w:lvlText w:val="%5."/>
      <w:lvlJc w:val="left"/>
      <w:pPr>
        <w:ind w:left="3240" w:hanging="360"/>
      </w:pPr>
    </w:lvl>
    <w:lvl w:ilvl="5" w:tplc="04150005" w:tentative="1">
      <w:start w:val="1"/>
      <w:numFmt w:val="lowerRoman"/>
      <w:lvlText w:val="%6."/>
      <w:lvlJc w:val="right"/>
      <w:pPr>
        <w:ind w:left="3960" w:hanging="180"/>
      </w:pPr>
    </w:lvl>
    <w:lvl w:ilvl="6" w:tplc="04150001" w:tentative="1">
      <w:start w:val="1"/>
      <w:numFmt w:val="decimal"/>
      <w:lvlText w:val="%7."/>
      <w:lvlJc w:val="left"/>
      <w:pPr>
        <w:ind w:left="4680" w:hanging="360"/>
      </w:pPr>
    </w:lvl>
    <w:lvl w:ilvl="7" w:tplc="04150003" w:tentative="1">
      <w:start w:val="1"/>
      <w:numFmt w:val="lowerLetter"/>
      <w:lvlText w:val="%8."/>
      <w:lvlJc w:val="left"/>
      <w:pPr>
        <w:ind w:left="5400" w:hanging="360"/>
      </w:pPr>
    </w:lvl>
    <w:lvl w:ilvl="8" w:tplc="04150005" w:tentative="1">
      <w:start w:val="1"/>
      <w:numFmt w:val="lowerRoman"/>
      <w:lvlText w:val="%9."/>
      <w:lvlJc w:val="right"/>
      <w:pPr>
        <w:ind w:left="6120" w:hanging="180"/>
      </w:pPr>
    </w:lvl>
  </w:abstractNum>
  <w:abstractNum w:abstractNumId="29" w15:restartNumberingAfterBreak="0">
    <w:nsid w:val="25893DB3"/>
    <w:multiLevelType w:val="multilevel"/>
    <w:tmpl w:val="FFFFFFFF"/>
    <w:styleLink w:val="List36"/>
    <w:lvl w:ilvl="0">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15:restartNumberingAfterBreak="0">
    <w:nsid w:val="265013F7"/>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31" w15:restartNumberingAfterBreak="0">
    <w:nsid w:val="266A6B71"/>
    <w:multiLevelType w:val="hybridMultilevel"/>
    <w:tmpl w:val="472AA530"/>
    <w:lvl w:ilvl="0" w:tplc="04150001">
      <w:start w:val="1"/>
      <w:numFmt w:val="bullet"/>
      <w:lvlText w:val=""/>
      <w:lvlJc w:val="left"/>
      <w:pPr>
        <w:tabs>
          <w:tab w:val="num" w:pos="780"/>
        </w:tabs>
        <w:ind w:left="780" w:hanging="360"/>
      </w:pPr>
      <w:rPr>
        <w:rFonts w:ascii="Symbol" w:hAnsi="Symbol" w:cs="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cs="Wingdings" w:hint="default"/>
      </w:rPr>
    </w:lvl>
    <w:lvl w:ilvl="3" w:tplc="04150001" w:tentative="1">
      <w:start w:val="1"/>
      <w:numFmt w:val="bullet"/>
      <w:lvlText w:val=""/>
      <w:lvlJc w:val="left"/>
      <w:pPr>
        <w:tabs>
          <w:tab w:val="num" w:pos="2940"/>
        </w:tabs>
        <w:ind w:left="2940" w:hanging="360"/>
      </w:pPr>
      <w:rPr>
        <w:rFonts w:ascii="Symbol" w:hAnsi="Symbol" w:cs="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cs="Wingdings" w:hint="default"/>
      </w:rPr>
    </w:lvl>
    <w:lvl w:ilvl="6" w:tplc="04150001" w:tentative="1">
      <w:start w:val="1"/>
      <w:numFmt w:val="bullet"/>
      <w:lvlText w:val=""/>
      <w:lvlJc w:val="left"/>
      <w:pPr>
        <w:tabs>
          <w:tab w:val="num" w:pos="5100"/>
        </w:tabs>
        <w:ind w:left="5100" w:hanging="360"/>
      </w:pPr>
      <w:rPr>
        <w:rFonts w:ascii="Symbol" w:hAnsi="Symbol" w:cs="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cs="Wingdings" w:hint="default"/>
      </w:rPr>
    </w:lvl>
  </w:abstractNum>
  <w:abstractNum w:abstractNumId="32" w15:restartNumberingAfterBreak="0">
    <w:nsid w:val="26E61195"/>
    <w:multiLevelType w:val="multilevel"/>
    <w:tmpl w:val="FFFFFFFF"/>
    <w:styleLink w:val="List2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3" w15:restartNumberingAfterBreak="0">
    <w:nsid w:val="2E245BB0"/>
    <w:multiLevelType w:val="hybridMultilevel"/>
    <w:tmpl w:val="7480AEB0"/>
    <w:lvl w:ilvl="0" w:tplc="28C8E0E6">
      <w:start w:val="1"/>
      <w:numFmt w:val="bullet"/>
      <w:lvlText w:val=""/>
      <w:lvlJc w:val="left"/>
      <w:pPr>
        <w:tabs>
          <w:tab w:val="num" w:pos="720"/>
        </w:tabs>
        <w:ind w:left="720" w:hanging="360"/>
      </w:pPr>
      <w:rPr>
        <w:rFonts w:ascii="Symbol" w:hAnsi="Symbol" w:hint="default"/>
        <w:sz w:val="20"/>
      </w:rPr>
    </w:lvl>
    <w:lvl w:ilvl="1" w:tplc="6D826BEA" w:tentative="1">
      <w:start w:val="1"/>
      <w:numFmt w:val="bullet"/>
      <w:lvlText w:val="o"/>
      <w:lvlJc w:val="left"/>
      <w:pPr>
        <w:tabs>
          <w:tab w:val="num" w:pos="1440"/>
        </w:tabs>
        <w:ind w:left="1440" w:hanging="360"/>
      </w:pPr>
      <w:rPr>
        <w:rFonts w:ascii="Courier New" w:hAnsi="Courier New" w:hint="default"/>
        <w:sz w:val="20"/>
      </w:rPr>
    </w:lvl>
    <w:lvl w:ilvl="2" w:tplc="85B85F9E" w:tentative="1">
      <w:start w:val="1"/>
      <w:numFmt w:val="bullet"/>
      <w:lvlText w:val=""/>
      <w:lvlJc w:val="left"/>
      <w:pPr>
        <w:tabs>
          <w:tab w:val="num" w:pos="2160"/>
        </w:tabs>
        <w:ind w:left="2160" w:hanging="360"/>
      </w:pPr>
      <w:rPr>
        <w:rFonts w:ascii="Wingdings" w:hAnsi="Wingdings" w:hint="default"/>
        <w:sz w:val="20"/>
      </w:rPr>
    </w:lvl>
    <w:lvl w:ilvl="3" w:tplc="883E1C9A" w:tentative="1">
      <w:start w:val="1"/>
      <w:numFmt w:val="bullet"/>
      <w:lvlText w:val=""/>
      <w:lvlJc w:val="left"/>
      <w:pPr>
        <w:tabs>
          <w:tab w:val="num" w:pos="2880"/>
        </w:tabs>
        <w:ind w:left="2880" w:hanging="360"/>
      </w:pPr>
      <w:rPr>
        <w:rFonts w:ascii="Wingdings" w:hAnsi="Wingdings" w:hint="default"/>
        <w:sz w:val="20"/>
      </w:rPr>
    </w:lvl>
    <w:lvl w:ilvl="4" w:tplc="AF2E1010" w:tentative="1">
      <w:start w:val="1"/>
      <w:numFmt w:val="bullet"/>
      <w:lvlText w:val=""/>
      <w:lvlJc w:val="left"/>
      <w:pPr>
        <w:tabs>
          <w:tab w:val="num" w:pos="3600"/>
        </w:tabs>
        <w:ind w:left="3600" w:hanging="360"/>
      </w:pPr>
      <w:rPr>
        <w:rFonts w:ascii="Wingdings" w:hAnsi="Wingdings" w:hint="default"/>
        <w:sz w:val="20"/>
      </w:rPr>
    </w:lvl>
    <w:lvl w:ilvl="5" w:tplc="AB1E1336" w:tentative="1">
      <w:start w:val="1"/>
      <w:numFmt w:val="bullet"/>
      <w:lvlText w:val=""/>
      <w:lvlJc w:val="left"/>
      <w:pPr>
        <w:tabs>
          <w:tab w:val="num" w:pos="4320"/>
        </w:tabs>
        <w:ind w:left="4320" w:hanging="360"/>
      </w:pPr>
      <w:rPr>
        <w:rFonts w:ascii="Wingdings" w:hAnsi="Wingdings" w:hint="default"/>
        <w:sz w:val="20"/>
      </w:rPr>
    </w:lvl>
    <w:lvl w:ilvl="6" w:tplc="48F41F0A" w:tentative="1">
      <w:start w:val="1"/>
      <w:numFmt w:val="bullet"/>
      <w:lvlText w:val=""/>
      <w:lvlJc w:val="left"/>
      <w:pPr>
        <w:tabs>
          <w:tab w:val="num" w:pos="5040"/>
        </w:tabs>
        <w:ind w:left="5040" w:hanging="360"/>
      </w:pPr>
      <w:rPr>
        <w:rFonts w:ascii="Wingdings" w:hAnsi="Wingdings" w:hint="default"/>
        <w:sz w:val="20"/>
      </w:rPr>
    </w:lvl>
    <w:lvl w:ilvl="7" w:tplc="118EBA22" w:tentative="1">
      <w:start w:val="1"/>
      <w:numFmt w:val="bullet"/>
      <w:lvlText w:val=""/>
      <w:lvlJc w:val="left"/>
      <w:pPr>
        <w:tabs>
          <w:tab w:val="num" w:pos="5760"/>
        </w:tabs>
        <w:ind w:left="5760" w:hanging="360"/>
      </w:pPr>
      <w:rPr>
        <w:rFonts w:ascii="Wingdings" w:hAnsi="Wingdings" w:hint="default"/>
        <w:sz w:val="20"/>
      </w:rPr>
    </w:lvl>
    <w:lvl w:ilvl="8" w:tplc="5F48A714"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C66C1B"/>
    <w:multiLevelType w:val="multilevel"/>
    <w:tmpl w:val="487AD74A"/>
    <w:styleLink w:val="List11"/>
    <w:lvl w:ilvl="0">
      <w:start w:val="1"/>
      <w:numFmt w:val="lowerLetter"/>
      <w:lvlText w:val="%1)"/>
      <w:lvlJc w:val="left"/>
      <w:pPr>
        <w:tabs>
          <w:tab w:val="num" w:pos="720"/>
        </w:tabs>
        <w:ind w:left="720" w:hanging="360"/>
      </w:pPr>
      <w:rPr>
        <w:color w:val="000000"/>
        <w:position w:val="0"/>
        <w:sz w:val="20"/>
        <w:szCs w:val="20"/>
        <w:u w:color="000000"/>
      </w:rPr>
    </w:lvl>
    <w:lvl w:ilvl="1">
      <w:start w:val="1"/>
      <w:numFmt w:val="lowerLetter"/>
      <w:lvlText w:val="%2."/>
      <w:lvlJc w:val="left"/>
      <w:pPr>
        <w:tabs>
          <w:tab w:val="num" w:pos="1440"/>
        </w:tabs>
        <w:ind w:left="1440" w:hanging="360"/>
      </w:pPr>
      <w:rPr>
        <w:color w:val="000000"/>
        <w:position w:val="0"/>
        <w:sz w:val="24"/>
        <w:szCs w:val="24"/>
        <w:u w:color="000000"/>
      </w:rPr>
    </w:lvl>
    <w:lvl w:ilvl="2">
      <w:start w:val="1"/>
      <w:numFmt w:val="lowerRoman"/>
      <w:lvlText w:val="%3."/>
      <w:lvlJc w:val="left"/>
      <w:pPr>
        <w:tabs>
          <w:tab w:val="num" w:pos="2160"/>
        </w:tabs>
        <w:ind w:left="2160" w:hanging="296"/>
      </w:pPr>
      <w:rPr>
        <w:color w:val="000000"/>
        <w:position w:val="0"/>
        <w:sz w:val="24"/>
        <w:szCs w:val="24"/>
        <w:u w:color="000000"/>
      </w:rPr>
    </w:lvl>
    <w:lvl w:ilvl="3">
      <w:start w:val="1"/>
      <w:numFmt w:val="decimal"/>
      <w:lvlText w:val="%4."/>
      <w:lvlJc w:val="left"/>
      <w:pPr>
        <w:tabs>
          <w:tab w:val="num" w:pos="2880"/>
        </w:tabs>
        <w:ind w:left="2880" w:hanging="360"/>
      </w:pPr>
      <w:rPr>
        <w:color w:val="000000"/>
        <w:position w:val="0"/>
        <w:sz w:val="24"/>
        <w:szCs w:val="24"/>
        <w:u w:color="000000"/>
      </w:rPr>
    </w:lvl>
    <w:lvl w:ilvl="4">
      <w:start w:val="1"/>
      <w:numFmt w:val="lowerLetter"/>
      <w:lvlText w:val="%5."/>
      <w:lvlJc w:val="left"/>
      <w:pPr>
        <w:tabs>
          <w:tab w:val="num" w:pos="3600"/>
        </w:tabs>
        <w:ind w:left="3600" w:hanging="360"/>
      </w:pPr>
      <w:rPr>
        <w:color w:val="000000"/>
        <w:position w:val="0"/>
        <w:sz w:val="24"/>
        <w:szCs w:val="24"/>
        <w:u w:color="000000"/>
      </w:rPr>
    </w:lvl>
    <w:lvl w:ilvl="5">
      <w:start w:val="1"/>
      <w:numFmt w:val="lowerRoman"/>
      <w:lvlText w:val="%6."/>
      <w:lvlJc w:val="left"/>
      <w:pPr>
        <w:tabs>
          <w:tab w:val="num" w:pos="4320"/>
        </w:tabs>
        <w:ind w:left="4320" w:hanging="296"/>
      </w:pPr>
      <w:rPr>
        <w:color w:val="000000"/>
        <w:position w:val="0"/>
        <w:sz w:val="24"/>
        <w:szCs w:val="24"/>
        <w:u w:color="000000"/>
      </w:rPr>
    </w:lvl>
    <w:lvl w:ilvl="6">
      <w:start w:val="1"/>
      <w:numFmt w:val="decimal"/>
      <w:lvlText w:val="%7."/>
      <w:lvlJc w:val="left"/>
      <w:pPr>
        <w:tabs>
          <w:tab w:val="num" w:pos="5040"/>
        </w:tabs>
        <w:ind w:left="5040" w:hanging="360"/>
      </w:pPr>
      <w:rPr>
        <w:color w:val="000000"/>
        <w:position w:val="0"/>
        <w:sz w:val="24"/>
        <w:szCs w:val="24"/>
        <w:u w:color="000000"/>
      </w:rPr>
    </w:lvl>
    <w:lvl w:ilvl="7">
      <w:start w:val="1"/>
      <w:numFmt w:val="lowerLetter"/>
      <w:lvlText w:val="%8."/>
      <w:lvlJc w:val="left"/>
      <w:pPr>
        <w:tabs>
          <w:tab w:val="num" w:pos="5760"/>
        </w:tabs>
        <w:ind w:left="5760" w:hanging="360"/>
      </w:pPr>
      <w:rPr>
        <w:color w:val="000000"/>
        <w:position w:val="0"/>
        <w:sz w:val="24"/>
        <w:szCs w:val="24"/>
        <w:u w:color="000000"/>
      </w:rPr>
    </w:lvl>
    <w:lvl w:ilvl="8">
      <w:start w:val="1"/>
      <w:numFmt w:val="lowerRoman"/>
      <w:lvlText w:val="%9."/>
      <w:lvlJc w:val="left"/>
      <w:pPr>
        <w:tabs>
          <w:tab w:val="num" w:pos="6480"/>
        </w:tabs>
        <w:ind w:left="6480" w:hanging="296"/>
      </w:pPr>
      <w:rPr>
        <w:color w:val="000000"/>
        <w:position w:val="0"/>
        <w:sz w:val="24"/>
        <w:szCs w:val="24"/>
        <w:u w:color="000000"/>
      </w:rPr>
    </w:lvl>
  </w:abstractNum>
  <w:abstractNum w:abstractNumId="35" w15:restartNumberingAfterBreak="0">
    <w:nsid w:val="306144EE"/>
    <w:multiLevelType w:val="multilevel"/>
    <w:tmpl w:val="FFFFFFFF"/>
    <w:styleLink w:val="List1"/>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6" w15:restartNumberingAfterBreak="0">
    <w:nsid w:val="31036A7C"/>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7" w15:restartNumberingAfterBreak="0">
    <w:nsid w:val="335324A5"/>
    <w:multiLevelType w:val="multilevel"/>
    <w:tmpl w:val="FFFFFFFF"/>
    <w:styleLink w:val="List19"/>
    <w:lvl w:ilvl="0">
      <w:start w:val="7"/>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8" w15:restartNumberingAfterBreak="0">
    <w:nsid w:val="36441684"/>
    <w:multiLevelType w:val="multilevel"/>
    <w:tmpl w:val="FFFFFFFF"/>
    <w:lvl w:ilvl="0">
      <w:start w:val="5"/>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9" w15:restartNumberingAfterBreak="0">
    <w:nsid w:val="37C66BD1"/>
    <w:multiLevelType w:val="multilevel"/>
    <w:tmpl w:val="FFFFFFFF"/>
    <w:styleLink w:val="List3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0" w15:restartNumberingAfterBreak="0">
    <w:nsid w:val="385F598E"/>
    <w:multiLevelType w:val="multilevel"/>
    <w:tmpl w:val="AB661A7A"/>
    <w:styleLink w:val="List12"/>
    <w:lvl w:ilvl="0">
      <w:start w:val="10"/>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1" w15:restartNumberingAfterBreak="0">
    <w:nsid w:val="3B1B31AA"/>
    <w:multiLevelType w:val="hybridMultilevel"/>
    <w:tmpl w:val="B69E56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3B7826EE"/>
    <w:multiLevelType w:val="hybridMultilevel"/>
    <w:tmpl w:val="D1C8950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3B8C1926"/>
    <w:multiLevelType w:val="multilevel"/>
    <w:tmpl w:val="FFFFFFFF"/>
    <w:styleLink w:val="List2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4" w15:restartNumberingAfterBreak="0">
    <w:nsid w:val="3C210F8B"/>
    <w:multiLevelType w:val="hybridMultilevel"/>
    <w:tmpl w:val="09C4ED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E754C11"/>
    <w:multiLevelType w:val="singleLevel"/>
    <w:tmpl w:val="3C3C3A3A"/>
    <w:lvl w:ilvl="0">
      <w:start w:val="1"/>
      <w:numFmt w:val="upperRoman"/>
      <w:pStyle w:val="Nagwek2"/>
      <w:lvlText w:val="%1."/>
      <w:lvlJc w:val="left"/>
      <w:pPr>
        <w:tabs>
          <w:tab w:val="num" w:pos="720"/>
        </w:tabs>
        <w:ind w:left="720" w:hanging="720"/>
      </w:pPr>
      <w:rPr>
        <w:rFonts w:hint="default"/>
      </w:rPr>
    </w:lvl>
  </w:abstractNum>
  <w:abstractNum w:abstractNumId="46" w15:restartNumberingAfterBreak="0">
    <w:nsid w:val="428F1EAB"/>
    <w:multiLevelType w:val="hybridMultilevel"/>
    <w:tmpl w:val="65EA48B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33E6402"/>
    <w:multiLevelType w:val="multilevel"/>
    <w:tmpl w:val="FFFFFFFF"/>
    <w:styleLink w:val="List17"/>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48" w15:restartNumberingAfterBreak="0">
    <w:nsid w:val="44BF2690"/>
    <w:multiLevelType w:val="hybridMultilevel"/>
    <w:tmpl w:val="1388C7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49" w15:restartNumberingAfterBreak="0">
    <w:nsid w:val="457B4904"/>
    <w:multiLevelType w:val="hybridMultilevel"/>
    <w:tmpl w:val="C478D0EC"/>
    <w:lvl w:ilvl="0" w:tplc="A498E24C">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58F53D4"/>
    <w:multiLevelType w:val="hybridMultilevel"/>
    <w:tmpl w:val="7A5451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5C67D75"/>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2" w15:restartNumberingAfterBreak="0">
    <w:nsid w:val="468E65FF"/>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3" w15:restartNumberingAfterBreak="0">
    <w:nsid w:val="48D14EB6"/>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54" w15:restartNumberingAfterBreak="0">
    <w:nsid w:val="4B3F6E3A"/>
    <w:multiLevelType w:val="multilevel"/>
    <w:tmpl w:val="FFFFFFFF"/>
    <w:styleLink w:val="List2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5" w15:restartNumberingAfterBreak="0">
    <w:nsid w:val="4D1E32F9"/>
    <w:multiLevelType w:val="multilevel"/>
    <w:tmpl w:val="FFFFFFFF"/>
    <w:styleLink w:val="List31"/>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56" w15:restartNumberingAfterBreak="0">
    <w:nsid w:val="4EAC5C2F"/>
    <w:multiLevelType w:val="hybridMultilevel"/>
    <w:tmpl w:val="9A4E155A"/>
    <w:lvl w:ilvl="0" w:tplc="0415000F">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EDF74EF"/>
    <w:multiLevelType w:val="multilevel"/>
    <w:tmpl w:val="FFFFFFFF"/>
    <w:styleLink w:val="List20"/>
    <w:lvl w:ilvl="0">
      <w:start w:val="6"/>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58" w15:restartNumberingAfterBreak="0">
    <w:nsid w:val="4FDF674D"/>
    <w:multiLevelType w:val="hybridMultilevel"/>
    <w:tmpl w:val="5EC62C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0BF7AFD"/>
    <w:multiLevelType w:val="multilevel"/>
    <w:tmpl w:val="FFFFFFFF"/>
    <w:styleLink w:val="List25"/>
    <w:lvl w:ilvl="0">
      <w:start w:val="1"/>
      <w:numFmt w:val="decimal"/>
      <w:lvlText w:val="%1."/>
      <w:lvlJc w:val="left"/>
      <w:pPr>
        <w:tabs>
          <w:tab w:val="num" w:pos="360"/>
        </w:tabs>
        <w:ind w:left="360" w:hanging="360"/>
      </w:pPr>
      <w:rPr>
        <w:position w:val="0"/>
        <w:sz w:val="24"/>
        <w:szCs w:val="24"/>
      </w:rPr>
    </w:lvl>
    <w:lvl w:ilvl="1">
      <w:start w:val="1"/>
      <w:numFmt w:val="lowerLetter"/>
      <w:lvlText w:val="%2."/>
      <w:lvlJc w:val="left"/>
      <w:pPr>
        <w:tabs>
          <w:tab w:val="num" w:pos="1080"/>
        </w:tabs>
        <w:ind w:left="1080" w:hanging="360"/>
      </w:pPr>
      <w:rPr>
        <w:position w:val="0"/>
        <w:sz w:val="24"/>
        <w:szCs w:val="24"/>
      </w:rPr>
    </w:lvl>
    <w:lvl w:ilvl="2">
      <w:start w:val="1"/>
      <w:numFmt w:val="lowerRoman"/>
      <w:lvlText w:val="%3."/>
      <w:lvlJc w:val="left"/>
      <w:pPr>
        <w:tabs>
          <w:tab w:val="num" w:pos="1800"/>
        </w:tabs>
        <w:ind w:left="1800" w:hanging="296"/>
      </w:pPr>
      <w:rPr>
        <w:position w:val="0"/>
        <w:sz w:val="24"/>
        <w:szCs w:val="24"/>
      </w:rPr>
    </w:lvl>
    <w:lvl w:ilvl="3">
      <w:start w:val="1"/>
      <w:numFmt w:val="decimal"/>
      <w:lvlText w:val="%4."/>
      <w:lvlJc w:val="left"/>
      <w:pPr>
        <w:tabs>
          <w:tab w:val="num" w:pos="2520"/>
        </w:tabs>
        <w:ind w:left="2520" w:hanging="360"/>
      </w:pPr>
      <w:rPr>
        <w:position w:val="0"/>
        <w:sz w:val="24"/>
        <w:szCs w:val="24"/>
      </w:rPr>
    </w:lvl>
    <w:lvl w:ilvl="4">
      <w:start w:val="1"/>
      <w:numFmt w:val="lowerLetter"/>
      <w:lvlText w:val="%5."/>
      <w:lvlJc w:val="left"/>
      <w:pPr>
        <w:tabs>
          <w:tab w:val="num" w:pos="3240"/>
        </w:tabs>
        <w:ind w:left="3240" w:hanging="360"/>
      </w:pPr>
      <w:rPr>
        <w:position w:val="0"/>
        <w:sz w:val="24"/>
        <w:szCs w:val="24"/>
      </w:rPr>
    </w:lvl>
    <w:lvl w:ilvl="5">
      <w:start w:val="1"/>
      <w:numFmt w:val="lowerRoman"/>
      <w:lvlText w:val="%6."/>
      <w:lvlJc w:val="left"/>
      <w:pPr>
        <w:tabs>
          <w:tab w:val="num" w:pos="3960"/>
        </w:tabs>
        <w:ind w:left="3960" w:hanging="296"/>
      </w:pPr>
      <w:rPr>
        <w:position w:val="0"/>
        <w:sz w:val="24"/>
        <w:szCs w:val="24"/>
      </w:rPr>
    </w:lvl>
    <w:lvl w:ilvl="6">
      <w:start w:val="1"/>
      <w:numFmt w:val="decimal"/>
      <w:lvlText w:val="%7."/>
      <w:lvlJc w:val="left"/>
      <w:pPr>
        <w:tabs>
          <w:tab w:val="num" w:pos="4680"/>
        </w:tabs>
        <w:ind w:left="4680" w:hanging="360"/>
      </w:pPr>
      <w:rPr>
        <w:position w:val="0"/>
        <w:sz w:val="24"/>
        <w:szCs w:val="24"/>
      </w:rPr>
    </w:lvl>
    <w:lvl w:ilvl="7">
      <w:start w:val="1"/>
      <w:numFmt w:val="lowerLetter"/>
      <w:lvlText w:val="%8."/>
      <w:lvlJc w:val="left"/>
      <w:pPr>
        <w:tabs>
          <w:tab w:val="num" w:pos="5400"/>
        </w:tabs>
        <w:ind w:left="5400" w:hanging="360"/>
      </w:pPr>
      <w:rPr>
        <w:position w:val="0"/>
        <w:sz w:val="24"/>
        <w:szCs w:val="24"/>
      </w:rPr>
    </w:lvl>
    <w:lvl w:ilvl="8">
      <w:start w:val="1"/>
      <w:numFmt w:val="lowerRoman"/>
      <w:lvlText w:val="%9."/>
      <w:lvlJc w:val="left"/>
      <w:pPr>
        <w:tabs>
          <w:tab w:val="num" w:pos="6120"/>
        </w:tabs>
        <w:ind w:left="6120" w:hanging="296"/>
      </w:pPr>
      <w:rPr>
        <w:position w:val="0"/>
        <w:sz w:val="24"/>
        <w:szCs w:val="24"/>
      </w:rPr>
    </w:lvl>
  </w:abstractNum>
  <w:abstractNum w:abstractNumId="60" w15:restartNumberingAfterBreak="0">
    <w:nsid w:val="51AD2755"/>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1" w15:restartNumberingAfterBreak="0">
    <w:nsid w:val="534D0629"/>
    <w:multiLevelType w:val="hybridMultilevel"/>
    <w:tmpl w:val="FEB4E6B4"/>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62" w15:restartNumberingAfterBreak="0">
    <w:nsid w:val="564154A6"/>
    <w:multiLevelType w:val="hybridMultilevel"/>
    <w:tmpl w:val="D62E4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56901053"/>
    <w:multiLevelType w:val="hybridMultilevel"/>
    <w:tmpl w:val="C55CD7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56B476FC"/>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65" w15:restartNumberingAfterBreak="0">
    <w:nsid w:val="5A262541"/>
    <w:multiLevelType w:val="hybridMultilevel"/>
    <w:tmpl w:val="F2008492"/>
    <w:lvl w:ilvl="0" w:tplc="04150011">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5C101C2D"/>
    <w:multiLevelType w:val="hybridMultilevel"/>
    <w:tmpl w:val="5436F4B4"/>
    <w:lvl w:ilvl="0" w:tplc="9E68639A">
      <w:start w:val="1"/>
      <w:numFmt w:val="lowerLetter"/>
      <w:lvlText w:val="%1)"/>
      <w:lvlJc w:val="left"/>
      <w:pPr>
        <w:ind w:left="720" w:hanging="360"/>
      </w:pPr>
      <w:rPr>
        <w:rFonts w:hint="default"/>
      </w:rPr>
    </w:lvl>
    <w:lvl w:ilvl="1" w:tplc="A778284A" w:tentative="1">
      <w:start w:val="1"/>
      <w:numFmt w:val="lowerLetter"/>
      <w:lvlText w:val="%2."/>
      <w:lvlJc w:val="left"/>
      <w:pPr>
        <w:ind w:left="1440" w:hanging="360"/>
      </w:pPr>
    </w:lvl>
    <w:lvl w:ilvl="2" w:tplc="A76A1980"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C6B2CF0"/>
    <w:multiLevelType w:val="multilevel"/>
    <w:tmpl w:val="FFFFFFFF"/>
    <w:styleLink w:val="List7"/>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68" w15:restartNumberingAfterBreak="0">
    <w:nsid w:val="5CC94494"/>
    <w:multiLevelType w:val="multilevel"/>
    <w:tmpl w:val="FFFFFFFF"/>
    <w:lvl w:ilvl="0">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69" w15:restartNumberingAfterBreak="0">
    <w:nsid w:val="5DEF5F71"/>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0" w15:restartNumberingAfterBreak="0">
    <w:nsid w:val="60C40CBA"/>
    <w:multiLevelType w:val="multilevel"/>
    <w:tmpl w:val="EF646168"/>
    <w:styleLink w:val="List9"/>
    <w:lvl w:ilvl="0">
      <w:start w:val="1"/>
      <w:numFmt w:val="low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1" w15:restartNumberingAfterBreak="0">
    <w:nsid w:val="615B219E"/>
    <w:multiLevelType w:val="multilevel"/>
    <w:tmpl w:val="FFFFFFFF"/>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72" w15:restartNumberingAfterBreak="0">
    <w:nsid w:val="627A2CE3"/>
    <w:multiLevelType w:val="hybridMultilevel"/>
    <w:tmpl w:val="9844D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27F674F"/>
    <w:multiLevelType w:val="multilevel"/>
    <w:tmpl w:val="FFFFFFFF"/>
    <w:styleLink w:val="List15"/>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4" w15:restartNumberingAfterBreak="0">
    <w:nsid w:val="62994F13"/>
    <w:multiLevelType w:val="multilevel"/>
    <w:tmpl w:val="7C180378"/>
    <w:styleLink w:val="List10"/>
    <w:lvl w:ilvl="0">
      <w:start w:val="1"/>
      <w:numFmt w:val="low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5" w15:restartNumberingAfterBreak="0">
    <w:nsid w:val="653A2501"/>
    <w:multiLevelType w:val="hybridMultilevel"/>
    <w:tmpl w:val="C5DC0D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65D44A68"/>
    <w:multiLevelType w:val="multilevel"/>
    <w:tmpl w:val="FFFFFFFF"/>
    <w:styleLink w:val="List1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77" w15:restartNumberingAfterBreak="0">
    <w:nsid w:val="67C8379E"/>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78" w15:restartNumberingAfterBreak="0">
    <w:nsid w:val="682E08B5"/>
    <w:multiLevelType w:val="hybridMultilevel"/>
    <w:tmpl w:val="55CE10D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79" w15:restartNumberingAfterBreak="0">
    <w:nsid w:val="68C5262D"/>
    <w:multiLevelType w:val="hybridMultilevel"/>
    <w:tmpl w:val="8EACF96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92C1144"/>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81" w15:restartNumberingAfterBreak="0">
    <w:nsid w:val="6CE56EC6"/>
    <w:multiLevelType w:val="hybridMultilevel"/>
    <w:tmpl w:val="C61E25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D732B9A"/>
    <w:multiLevelType w:val="hybridMultilevel"/>
    <w:tmpl w:val="C84C7FEA"/>
    <w:lvl w:ilvl="0" w:tplc="97AE8AF4">
      <w:start w:val="1"/>
      <w:numFmt w:val="bullet"/>
      <w:lvlText w:val=""/>
      <w:lvlJc w:val="left"/>
      <w:pPr>
        <w:tabs>
          <w:tab w:val="num" w:pos="720"/>
        </w:tabs>
        <w:ind w:left="720" w:hanging="360"/>
      </w:pPr>
      <w:rPr>
        <w:rFonts w:ascii="Symbol" w:hAnsi="Symbol" w:hint="default"/>
        <w:sz w:val="20"/>
      </w:rPr>
    </w:lvl>
    <w:lvl w:ilvl="1" w:tplc="27E4D418" w:tentative="1">
      <w:start w:val="1"/>
      <w:numFmt w:val="bullet"/>
      <w:lvlText w:val="o"/>
      <w:lvlJc w:val="left"/>
      <w:pPr>
        <w:tabs>
          <w:tab w:val="num" w:pos="1440"/>
        </w:tabs>
        <w:ind w:left="1440" w:hanging="360"/>
      </w:pPr>
      <w:rPr>
        <w:rFonts w:ascii="Courier New" w:hAnsi="Courier New" w:hint="default"/>
        <w:sz w:val="20"/>
      </w:rPr>
    </w:lvl>
    <w:lvl w:ilvl="2" w:tplc="5A8C3C66" w:tentative="1">
      <w:start w:val="1"/>
      <w:numFmt w:val="bullet"/>
      <w:lvlText w:val=""/>
      <w:lvlJc w:val="left"/>
      <w:pPr>
        <w:tabs>
          <w:tab w:val="num" w:pos="2160"/>
        </w:tabs>
        <w:ind w:left="2160" w:hanging="360"/>
      </w:pPr>
      <w:rPr>
        <w:rFonts w:ascii="Wingdings" w:hAnsi="Wingdings" w:hint="default"/>
        <w:sz w:val="20"/>
      </w:rPr>
    </w:lvl>
    <w:lvl w:ilvl="3" w:tplc="7BD04648" w:tentative="1">
      <w:start w:val="1"/>
      <w:numFmt w:val="bullet"/>
      <w:lvlText w:val=""/>
      <w:lvlJc w:val="left"/>
      <w:pPr>
        <w:tabs>
          <w:tab w:val="num" w:pos="2880"/>
        </w:tabs>
        <w:ind w:left="2880" w:hanging="360"/>
      </w:pPr>
      <w:rPr>
        <w:rFonts w:ascii="Wingdings" w:hAnsi="Wingdings" w:hint="default"/>
        <w:sz w:val="20"/>
      </w:rPr>
    </w:lvl>
    <w:lvl w:ilvl="4" w:tplc="8D8A9278" w:tentative="1">
      <w:start w:val="1"/>
      <w:numFmt w:val="bullet"/>
      <w:lvlText w:val=""/>
      <w:lvlJc w:val="left"/>
      <w:pPr>
        <w:tabs>
          <w:tab w:val="num" w:pos="3600"/>
        </w:tabs>
        <w:ind w:left="3600" w:hanging="360"/>
      </w:pPr>
      <w:rPr>
        <w:rFonts w:ascii="Wingdings" w:hAnsi="Wingdings" w:hint="default"/>
        <w:sz w:val="20"/>
      </w:rPr>
    </w:lvl>
    <w:lvl w:ilvl="5" w:tplc="A2841C44" w:tentative="1">
      <w:start w:val="1"/>
      <w:numFmt w:val="bullet"/>
      <w:lvlText w:val=""/>
      <w:lvlJc w:val="left"/>
      <w:pPr>
        <w:tabs>
          <w:tab w:val="num" w:pos="4320"/>
        </w:tabs>
        <w:ind w:left="4320" w:hanging="360"/>
      </w:pPr>
      <w:rPr>
        <w:rFonts w:ascii="Wingdings" w:hAnsi="Wingdings" w:hint="default"/>
        <w:sz w:val="20"/>
      </w:rPr>
    </w:lvl>
    <w:lvl w:ilvl="6" w:tplc="A64AF200" w:tentative="1">
      <w:start w:val="1"/>
      <w:numFmt w:val="bullet"/>
      <w:lvlText w:val=""/>
      <w:lvlJc w:val="left"/>
      <w:pPr>
        <w:tabs>
          <w:tab w:val="num" w:pos="5040"/>
        </w:tabs>
        <w:ind w:left="5040" w:hanging="360"/>
      </w:pPr>
      <w:rPr>
        <w:rFonts w:ascii="Wingdings" w:hAnsi="Wingdings" w:hint="default"/>
        <w:sz w:val="20"/>
      </w:rPr>
    </w:lvl>
    <w:lvl w:ilvl="7" w:tplc="A81EF9C6" w:tentative="1">
      <w:start w:val="1"/>
      <w:numFmt w:val="bullet"/>
      <w:lvlText w:val=""/>
      <w:lvlJc w:val="left"/>
      <w:pPr>
        <w:tabs>
          <w:tab w:val="num" w:pos="5760"/>
        </w:tabs>
        <w:ind w:left="5760" w:hanging="360"/>
      </w:pPr>
      <w:rPr>
        <w:rFonts w:ascii="Wingdings" w:hAnsi="Wingdings" w:hint="default"/>
        <w:sz w:val="20"/>
      </w:rPr>
    </w:lvl>
    <w:lvl w:ilvl="8" w:tplc="B0984036"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0412F26"/>
    <w:multiLevelType w:val="multilevel"/>
    <w:tmpl w:val="FFFFFFFF"/>
    <w:lvl w:ilvl="0">
      <w:numFmt w:val="bullet"/>
      <w:lvlText w:val="•"/>
      <w:lvlJc w:val="left"/>
      <w:rPr>
        <w:b/>
        <w:bCs/>
        <w:position w:val="0"/>
        <w:u w:val="single"/>
      </w:rPr>
    </w:lvl>
    <w:lvl w:ilvl="1">
      <w:start w:val="1"/>
      <w:numFmt w:val="bullet"/>
      <w:lvlText w:val="o"/>
      <w:lvlJc w:val="left"/>
      <w:rPr>
        <w:b/>
        <w:bCs/>
        <w:position w:val="0"/>
        <w:u w:val="single"/>
      </w:rPr>
    </w:lvl>
    <w:lvl w:ilvl="2">
      <w:start w:val="1"/>
      <w:numFmt w:val="bullet"/>
      <w:lvlText w:val="▪"/>
      <w:lvlJc w:val="left"/>
      <w:rPr>
        <w:b/>
        <w:bCs/>
        <w:position w:val="0"/>
        <w:u w:val="single"/>
      </w:rPr>
    </w:lvl>
    <w:lvl w:ilvl="3">
      <w:start w:val="1"/>
      <w:numFmt w:val="bullet"/>
      <w:lvlText w:val="•"/>
      <w:lvlJc w:val="left"/>
      <w:rPr>
        <w:b/>
        <w:bCs/>
        <w:position w:val="0"/>
        <w:u w:val="single"/>
      </w:rPr>
    </w:lvl>
    <w:lvl w:ilvl="4">
      <w:start w:val="1"/>
      <w:numFmt w:val="bullet"/>
      <w:lvlText w:val="o"/>
      <w:lvlJc w:val="left"/>
      <w:rPr>
        <w:b/>
        <w:bCs/>
        <w:position w:val="0"/>
        <w:u w:val="single"/>
      </w:rPr>
    </w:lvl>
    <w:lvl w:ilvl="5">
      <w:start w:val="1"/>
      <w:numFmt w:val="bullet"/>
      <w:lvlText w:val="▪"/>
      <w:lvlJc w:val="left"/>
      <w:rPr>
        <w:b/>
        <w:bCs/>
        <w:position w:val="0"/>
        <w:u w:val="single"/>
      </w:rPr>
    </w:lvl>
    <w:lvl w:ilvl="6">
      <w:start w:val="1"/>
      <w:numFmt w:val="bullet"/>
      <w:lvlText w:val="•"/>
      <w:lvlJc w:val="left"/>
      <w:rPr>
        <w:b/>
        <w:bCs/>
        <w:position w:val="0"/>
        <w:u w:val="single"/>
      </w:rPr>
    </w:lvl>
    <w:lvl w:ilvl="7">
      <w:start w:val="1"/>
      <w:numFmt w:val="bullet"/>
      <w:lvlText w:val="o"/>
      <w:lvlJc w:val="left"/>
      <w:rPr>
        <w:b/>
        <w:bCs/>
        <w:position w:val="0"/>
        <w:u w:val="single"/>
      </w:rPr>
    </w:lvl>
    <w:lvl w:ilvl="8">
      <w:start w:val="1"/>
      <w:numFmt w:val="bullet"/>
      <w:lvlText w:val="▪"/>
      <w:lvlJc w:val="left"/>
      <w:rPr>
        <w:b/>
        <w:bCs/>
        <w:position w:val="0"/>
        <w:u w:val="single"/>
      </w:rPr>
    </w:lvl>
  </w:abstractNum>
  <w:abstractNum w:abstractNumId="84" w15:restartNumberingAfterBreak="0">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5" w15:restartNumberingAfterBreak="0">
    <w:nsid w:val="717A2D90"/>
    <w:multiLevelType w:val="hybridMultilevel"/>
    <w:tmpl w:val="7110073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19D6E38"/>
    <w:multiLevelType w:val="multilevel"/>
    <w:tmpl w:val="FFFFFFFF"/>
    <w:styleLink w:val="List39"/>
    <w:lvl w:ilvl="0">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87" w15:restartNumberingAfterBreak="0">
    <w:nsid w:val="720749B6"/>
    <w:multiLevelType w:val="hybridMultilevel"/>
    <w:tmpl w:val="FB268CC8"/>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88" w15:restartNumberingAfterBreak="0">
    <w:nsid w:val="741C1AD5"/>
    <w:multiLevelType w:val="multilevel"/>
    <w:tmpl w:val="FFFFFFFF"/>
    <w:styleLink w:val="List30"/>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89" w15:restartNumberingAfterBreak="0">
    <w:nsid w:val="754D5995"/>
    <w:multiLevelType w:val="multilevel"/>
    <w:tmpl w:val="FFFFFFFF"/>
    <w:styleLink w:val="List51"/>
    <w:lvl w:ilvl="0">
      <w:start w:val="18"/>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0" w15:restartNumberingAfterBreak="0">
    <w:nsid w:val="759E0FCA"/>
    <w:multiLevelType w:val="multilevel"/>
    <w:tmpl w:val="FFFFFFFF"/>
    <w:styleLink w:val="List21"/>
    <w:lvl w:ilvl="0">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91" w15:restartNumberingAfterBreak="0">
    <w:nsid w:val="769E6195"/>
    <w:multiLevelType w:val="hybridMultilevel"/>
    <w:tmpl w:val="805A70F0"/>
    <w:lvl w:ilvl="0" w:tplc="04150001">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2" w15:restartNumberingAfterBreak="0">
    <w:nsid w:val="76F26CE2"/>
    <w:multiLevelType w:val="multilevel"/>
    <w:tmpl w:val="FFFFFFFF"/>
    <w:styleLink w:val="List27"/>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3" w15:restartNumberingAfterBreak="0">
    <w:nsid w:val="76FA35AC"/>
    <w:multiLevelType w:val="multilevel"/>
    <w:tmpl w:val="FFFFFFFF"/>
    <w:lvl w:ilvl="0">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
      <w:lvlJc w:val="left"/>
      <w:rPr>
        <w:position w:val="0"/>
      </w:rPr>
    </w:lvl>
    <w:lvl w:ilvl="8">
      <w:start w:val="1"/>
      <w:numFmt w:val="bullet"/>
      <w:lvlText w:val="-"/>
      <w:lvlJc w:val="left"/>
      <w:rPr>
        <w:position w:val="0"/>
      </w:rPr>
    </w:lvl>
  </w:abstractNum>
  <w:abstractNum w:abstractNumId="94" w15:restartNumberingAfterBreak="0">
    <w:nsid w:val="773E5FA5"/>
    <w:multiLevelType w:val="hybridMultilevel"/>
    <w:tmpl w:val="0C846C32"/>
    <w:lvl w:ilvl="0" w:tplc="0590CA6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77FD7194"/>
    <w:multiLevelType w:val="hybridMultilevel"/>
    <w:tmpl w:val="0090EF9A"/>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96" w15:restartNumberingAfterBreak="0">
    <w:nsid w:val="780C4835"/>
    <w:multiLevelType w:val="multilevel"/>
    <w:tmpl w:val="FFFFFFFF"/>
    <w:styleLink w:val="List23"/>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7" w15:restartNumberingAfterBreak="0">
    <w:nsid w:val="798E10DF"/>
    <w:multiLevelType w:val="hybridMultilevel"/>
    <w:tmpl w:val="D2245FE8"/>
    <w:lvl w:ilvl="0" w:tplc="D646EA90">
      <w:start w:val="1"/>
      <w:numFmt w:val="bullet"/>
      <w:lvlText w:val=""/>
      <w:lvlJc w:val="left"/>
      <w:pPr>
        <w:tabs>
          <w:tab w:val="num" w:pos="720"/>
        </w:tabs>
        <w:ind w:left="720" w:hanging="360"/>
      </w:pPr>
      <w:rPr>
        <w:rFonts w:ascii="Symbol" w:hAnsi="Symbol" w:hint="default"/>
        <w:sz w:val="20"/>
      </w:rPr>
    </w:lvl>
    <w:lvl w:ilvl="1" w:tplc="2D7EA564" w:tentative="1">
      <w:start w:val="1"/>
      <w:numFmt w:val="bullet"/>
      <w:lvlText w:val="o"/>
      <w:lvlJc w:val="left"/>
      <w:pPr>
        <w:tabs>
          <w:tab w:val="num" w:pos="1440"/>
        </w:tabs>
        <w:ind w:left="1440" w:hanging="360"/>
      </w:pPr>
      <w:rPr>
        <w:rFonts w:ascii="Courier New" w:hAnsi="Courier New" w:hint="default"/>
        <w:sz w:val="20"/>
      </w:rPr>
    </w:lvl>
    <w:lvl w:ilvl="2" w:tplc="5A32C56A" w:tentative="1">
      <w:start w:val="1"/>
      <w:numFmt w:val="bullet"/>
      <w:lvlText w:val=""/>
      <w:lvlJc w:val="left"/>
      <w:pPr>
        <w:tabs>
          <w:tab w:val="num" w:pos="2160"/>
        </w:tabs>
        <w:ind w:left="2160" w:hanging="360"/>
      </w:pPr>
      <w:rPr>
        <w:rFonts w:ascii="Wingdings" w:hAnsi="Wingdings" w:hint="default"/>
        <w:sz w:val="20"/>
      </w:rPr>
    </w:lvl>
    <w:lvl w:ilvl="3" w:tplc="EC5E5236" w:tentative="1">
      <w:start w:val="1"/>
      <w:numFmt w:val="bullet"/>
      <w:lvlText w:val=""/>
      <w:lvlJc w:val="left"/>
      <w:pPr>
        <w:tabs>
          <w:tab w:val="num" w:pos="2880"/>
        </w:tabs>
        <w:ind w:left="2880" w:hanging="360"/>
      </w:pPr>
      <w:rPr>
        <w:rFonts w:ascii="Wingdings" w:hAnsi="Wingdings" w:hint="default"/>
        <w:sz w:val="20"/>
      </w:rPr>
    </w:lvl>
    <w:lvl w:ilvl="4" w:tplc="4CF6F5DE" w:tentative="1">
      <w:start w:val="1"/>
      <w:numFmt w:val="bullet"/>
      <w:lvlText w:val=""/>
      <w:lvlJc w:val="left"/>
      <w:pPr>
        <w:tabs>
          <w:tab w:val="num" w:pos="3600"/>
        </w:tabs>
        <w:ind w:left="3600" w:hanging="360"/>
      </w:pPr>
      <w:rPr>
        <w:rFonts w:ascii="Wingdings" w:hAnsi="Wingdings" w:hint="default"/>
        <w:sz w:val="20"/>
      </w:rPr>
    </w:lvl>
    <w:lvl w:ilvl="5" w:tplc="E4EEFBBE" w:tentative="1">
      <w:start w:val="1"/>
      <w:numFmt w:val="bullet"/>
      <w:lvlText w:val=""/>
      <w:lvlJc w:val="left"/>
      <w:pPr>
        <w:tabs>
          <w:tab w:val="num" w:pos="4320"/>
        </w:tabs>
        <w:ind w:left="4320" w:hanging="360"/>
      </w:pPr>
      <w:rPr>
        <w:rFonts w:ascii="Wingdings" w:hAnsi="Wingdings" w:hint="default"/>
        <w:sz w:val="20"/>
      </w:rPr>
    </w:lvl>
    <w:lvl w:ilvl="6" w:tplc="5F8A8694" w:tentative="1">
      <w:start w:val="1"/>
      <w:numFmt w:val="bullet"/>
      <w:lvlText w:val=""/>
      <w:lvlJc w:val="left"/>
      <w:pPr>
        <w:tabs>
          <w:tab w:val="num" w:pos="5040"/>
        </w:tabs>
        <w:ind w:left="5040" w:hanging="360"/>
      </w:pPr>
      <w:rPr>
        <w:rFonts w:ascii="Wingdings" w:hAnsi="Wingdings" w:hint="default"/>
        <w:sz w:val="20"/>
      </w:rPr>
    </w:lvl>
    <w:lvl w:ilvl="7" w:tplc="3BB89628" w:tentative="1">
      <w:start w:val="1"/>
      <w:numFmt w:val="bullet"/>
      <w:lvlText w:val=""/>
      <w:lvlJc w:val="left"/>
      <w:pPr>
        <w:tabs>
          <w:tab w:val="num" w:pos="5760"/>
        </w:tabs>
        <w:ind w:left="5760" w:hanging="360"/>
      </w:pPr>
      <w:rPr>
        <w:rFonts w:ascii="Wingdings" w:hAnsi="Wingdings" w:hint="default"/>
        <w:sz w:val="20"/>
      </w:rPr>
    </w:lvl>
    <w:lvl w:ilvl="8" w:tplc="0F940FFA"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lvl w:ilvl="0">
        <w:start w:val="1"/>
        <w:numFmt w:val="decimal"/>
        <w:lvlText w:val="%1."/>
        <w:lvlJc w:val="left"/>
        <w:rPr>
          <w:b w:val="0"/>
          <w:strike w:val="0"/>
          <w:position w:val="0"/>
          <w:u w:val="none"/>
        </w:rPr>
      </w:lvl>
    </w:lvlOverride>
    <w:lvlOverride w:ilvl="3">
      <w:lvl w:ilvl="3">
        <w:start w:val="1"/>
        <w:numFmt w:val="decimal"/>
        <w:lvlText w:val="%4."/>
        <w:lvlJc w:val="left"/>
        <w:rPr>
          <w:b/>
          <w:position w:val="0"/>
        </w:rPr>
      </w:lvl>
    </w:lvlOverride>
  </w:num>
  <w:num w:numId="2">
    <w:abstractNumId w:val="35"/>
  </w:num>
  <w:num w:numId="3">
    <w:abstractNumId w:val="69"/>
  </w:num>
  <w:num w:numId="4">
    <w:abstractNumId w:val="53"/>
  </w:num>
  <w:num w:numId="5">
    <w:abstractNumId w:val="71"/>
  </w:num>
  <w:num w:numId="6">
    <w:abstractNumId w:val="90"/>
  </w:num>
  <w:num w:numId="7">
    <w:abstractNumId w:val="24"/>
  </w:num>
  <w:num w:numId="8">
    <w:abstractNumId w:val="80"/>
  </w:num>
  <w:num w:numId="9">
    <w:abstractNumId w:val="60"/>
  </w:num>
  <w:num w:numId="10">
    <w:abstractNumId w:val="30"/>
  </w:num>
  <w:num w:numId="11">
    <w:abstractNumId w:val="38"/>
  </w:num>
  <w:num w:numId="12">
    <w:abstractNumId w:val="93"/>
  </w:num>
  <w:num w:numId="13">
    <w:abstractNumId w:val="52"/>
  </w:num>
  <w:num w:numId="14">
    <w:abstractNumId w:val="51"/>
  </w:num>
  <w:num w:numId="15">
    <w:abstractNumId w:val="64"/>
  </w:num>
  <w:num w:numId="16">
    <w:abstractNumId w:val="77"/>
  </w:num>
  <w:num w:numId="17">
    <w:abstractNumId w:val="89"/>
  </w:num>
  <w:num w:numId="18">
    <w:abstractNumId w:val="67"/>
  </w:num>
  <w:num w:numId="19">
    <w:abstractNumId w:val="11"/>
  </w:num>
  <w:num w:numId="20">
    <w:abstractNumId w:val="12"/>
  </w:num>
  <w:num w:numId="21">
    <w:abstractNumId w:val="16"/>
  </w:num>
  <w:num w:numId="22">
    <w:abstractNumId w:val="73"/>
  </w:num>
  <w:num w:numId="23">
    <w:abstractNumId w:val="76"/>
  </w:num>
  <w:num w:numId="24">
    <w:abstractNumId w:val="47"/>
  </w:num>
  <w:num w:numId="25">
    <w:abstractNumId w:val="20"/>
  </w:num>
  <w:num w:numId="26">
    <w:abstractNumId w:val="57"/>
  </w:num>
  <w:num w:numId="27">
    <w:abstractNumId w:val="37"/>
  </w:num>
  <w:num w:numId="28">
    <w:abstractNumId w:val="4"/>
  </w:num>
  <w:num w:numId="29">
    <w:abstractNumId w:val="96"/>
  </w:num>
  <w:num w:numId="30">
    <w:abstractNumId w:val="54"/>
  </w:num>
  <w:num w:numId="31">
    <w:abstractNumId w:val="59"/>
  </w:num>
  <w:num w:numId="32">
    <w:abstractNumId w:val="32"/>
  </w:num>
  <w:num w:numId="33">
    <w:abstractNumId w:val="92"/>
  </w:num>
  <w:num w:numId="34">
    <w:abstractNumId w:val="43"/>
  </w:num>
  <w:num w:numId="35">
    <w:abstractNumId w:val="5"/>
  </w:num>
  <w:num w:numId="36">
    <w:abstractNumId w:val="88"/>
  </w:num>
  <w:num w:numId="37">
    <w:abstractNumId w:val="13"/>
  </w:num>
  <w:num w:numId="38">
    <w:abstractNumId w:val="17"/>
    <w:lvlOverride w:ilvl="0">
      <w:lvl w:ilvl="0">
        <w:start w:val="1"/>
        <w:numFmt w:val="decimal"/>
        <w:lvlText w:val="%1."/>
        <w:lvlJc w:val="left"/>
        <w:rPr>
          <w:b w:val="0"/>
          <w:position w:val="0"/>
        </w:rPr>
      </w:lvl>
    </w:lvlOverride>
  </w:num>
  <w:num w:numId="39">
    <w:abstractNumId w:val="10"/>
  </w:num>
  <w:num w:numId="40">
    <w:abstractNumId w:val="36"/>
  </w:num>
  <w:num w:numId="41">
    <w:abstractNumId w:val="27"/>
  </w:num>
  <w:num w:numId="42">
    <w:abstractNumId w:val="9"/>
  </w:num>
  <w:num w:numId="43">
    <w:abstractNumId w:val="14"/>
  </w:num>
  <w:num w:numId="44">
    <w:abstractNumId w:val="83"/>
  </w:num>
  <w:num w:numId="45">
    <w:abstractNumId w:val="19"/>
  </w:num>
  <w:num w:numId="46">
    <w:abstractNumId w:val="29"/>
  </w:num>
  <w:num w:numId="47">
    <w:abstractNumId w:val="8"/>
  </w:num>
  <w:num w:numId="48">
    <w:abstractNumId w:val="55"/>
  </w:num>
  <w:num w:numId="49">
    <w:abstractNumId w:val="15"/>
  </w:num>
  <w:num w:numId="50">
    <w:abstractNumId w:val="22"/>
  </w:num>
  <w:num w:numId="51">
    <w:abstractNumId w:val="39"/>
  </w:num>
  <w:num w:numId="52">
    <w:abstractNumId w:val="68"/>
  </w:num>
  <w:num w:numId="53">
    <w:abstractNumId w:val="25"/>
  </w:num>
  <w:num w:numId="54">
    <w:abstractNumId w:val="86"/>
  </w:num>
  <w:num w:numId="55">
    <w:abstractNumId w:val="6"/>
  </w:num>
  <w:num w:numId="56">
    <w:abstractNumId w:val="31"/>
  </w:num>
  <w:num w:numId="57">
    <w:abstractNumId w:val="95"/>
  </w:num>
  <w:num w:numId="58">
    <w:abstractNumId w:val="63"/>
  </w:num>
  <w:num w:numId="59">
    <w:abstractNumId w:val="61"/>
  </w:num>
  <w:num w:numId="60">
    <w:abstractNumId w:val="78"/>
  </w:num>
  <w:num w:numId="61">
    <w:abstractNumId w:val="48"/>
  </w:num>
  <w:num w:numId="62">
    <w:abstractNumId w:val="91"/>
  </w:num>
  <w:num w:numId="63">
    <w:abstractNumId w:val="46"/>
  </w:num>
  <w:num w:numId="64">
    <w:abstractNumId w:val="62"/>
  </w:num>
  <w:num w:numId="65">
    <w:abstractNumId w:val="41"/>
  </w:num>
  <w:num w:numId="66">
    <w:abstractNumId w:val="49"/>
  </w:num>
  <w:num w:numId="67">
    <w:abstractNumId w:val="7"/>
  </w:num>
  <w:num w:numId="68">
    <w:abstractNumId w:val="50"/>
  </w:num>
  <w:num w:numId="69">
    <w:abstractNumId w:val="81"/>
  </w:num>
  <w:num w:numId="70">
    <w:abstractNumId w:val="58"/>
  </w:num>
  <w:num w:numId="71">
    <w:abstractNumId w:val="75"/>
  </w:num>
  <w:num w:numId="72">
    <w:abstractNumId w:val="1"/>
  </w:num>
  <w:num w:numId="73">
    <w:abstractNumId w:val="42"/>
  </w:num>
  <w:num w:numId="74">
    <w:abstractNumId w:val="21"/>
  </w:num>
  <w:num w:numId="75">
    <w:abstractNumId w:val="3"/>
  </w:num>
  <w:num w:numId="76">
    <w:abstractNumId w:val="26"/>
  </w:num>
  <w:num w:numId="77">
    <w:abstractNumId w:val="65"/>
  </w:num>
  <w:num w:numId="78">
    <w:abstractNumId w:val="45"/>
  </w:num>
  <w:num w:numId="79">
    <w:abstractNumId w:val="56"/>
  </w:num>
  <w:num w:numId="80">
    <w:abstractNumId w:val="66"/>
  </w:num>
  <w:num w:numId="81">
    <w:abstractNumId w:val="28"/>
  </w:num>
  <w:num w:numId="82">
    <w:abstractNumId w:val="72"/>
  </w:num>
  <w:num w:numId="83">
    <w:abstractNumId w:val="2"/>
  </w:num>
  <w:num w:numId="84">
    <w:abstractNumId w:val="18"/>
  </w:num>
  <w:num w:numId="85">
    <w:abstractNumId w:val="85"/>
  </w:num>
  <w:num w:numId="86">
    <w:abstractNumId w:val="84"/>
  </w:num>
  <w:num w:numId="87">
    <w:abstractNumId w:val="79"/>
  </w:num>
  <w:num w:numId="88">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7"/>
  </w:num>
  <w:num w:numId="92">
    <w:abstractNumId w:val="94"/>
  </w:num>
  <w:num w:numId="93">
    <w:abstractNumId w:val="44"/>
  </w:num>
  <w:num w:numId="94">
    <w:abstractNumId w:val="17"/>
  </w:num>
  <w:num w:numId="95">
    <w:abstractNumId w:val="23"/>
  </w:num>
  <w:num w:numId="96">
    <w:abstractNumId w:val="34"/>
  </w:num>
  <w:num w:numId="97">
    <w:abstractNumId w:val="40"/>
  </w:num>
  <w:num w:numId="98">
    <w:abstractNumId w:val="70"/>
  </w:num>
  <w:num w:numId="99">
    <w:abstractNumId w:val="7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AB9"/>
    <w:rsid w:val="00006FC7"/>
    <w:rsid w:val="0000728B"/>
    <w:rsid w:val="00011EEF"/>
    <w:rsid w:val="00015435"/>
    <w:rsid w:val="00023035"/>
    <w:rsid w:val="00025AA9"/>
    <w:rsid w:val="0004119A"/>
    <w:rsid w:val="000437CC"/>
    <w:rsid w:val="00046A77"/>
    <w:rsid w:val="00052C28"/>
    <w:rsid w:val="00052E03"/>
    <w:rsid w:val="00054049"/>
    <w:rsid w:val="000617DD"/>
    <w:rsid w:val="00065AFA"/>
    <w:rsid w:val="00067F57"/>
    <w:rsid w:val="00070492"/>
    <w:rsid w:val="00070E43"/>
    <w:rsid w:val="000767BA"/>
    <w:rsid w:val="00076FE6"/>
    <w:rsid w:val="00083550"/>
    <w:rsid w:val="000A3B3F"/>
    <w:rsid w:val="000B40F1"/>
    <w:rsid w:val="000B4244"/>
    <w:rsid w:val="000B6DE8"/>
    <w:rsid w:val="000E72E7"/>
    <w:rsid w:val="001004F9"/>
    <w:rsid w:val="00105B3F"/>
    <w:rsid w:val="0010784A"/>
    <w:rsid w:val="00115796"/>
    <w:rsid w:val="00122781"/>
    <w:rsid w:val="00151D9D"/>
    <w:rsid w:val="0015580B"/>
    <w:rsid w:val="00155A4A"/>
    <w:rsid w:val="0015676B"/>
    <w:rsid w:val="00156B84"/>
    <w:rsid w:val="00162C86"/>
    <w:rsid w:val="0017415C"/>
    <w:rsid w:val="001803F6"/>
    <w:rsid w:val="001819D9"/>
    <w:rsid w:val="0018369F"/>
    <w:rsid w:val="001848D6"/>
    <w:rsid w:val="001934FF"/>
    <w:rsid w:val="00197314"/>
    <w:rsid w:val="001B14ED"/>
    <w:rsid w:val="001B1B54"/>
    <w:rsid w:val="001E003C"/>
    <w:rsid w:val="001E1DC6"/>
    <w:rsid w:val="001F5A69"/>
    <w:rsid w:val="001F5D22"/>
    <w:rsid w:val="001F6845"/>
    <w:rsid w:val="0020512A"/>
    <w:rsid w:val="00205E79"/>
    <w:rsid w:val="00207D60"/>
    <w:rsid w:val="00211B6D"/>
    <w:rsid w:val="00222732"/>
    <w:rsid w:val="00226463"/>
    <w:rsid w:val="002354BE"/>
    <w:rsid w:val="00235505"/>
    <w:rsid w:val="00235793"/>
    <w:rsid w:val="002403B7"/>
    <w:rsid w:val="002423B1"/>
    <w:rsid w:val="00243E60"/>
    <w:rsid w:val="0024572B"/>
    <w:rsid w:val="002540CB"/>
    <w:rsid w:val="00255F2D"/>
    <w:rsid w:val="00257F41"/>
    <w:rsid w:val="002611EE"/>
    <w:rsid w:val="00272EFD"/>
    <w:rsid w:val="0027420B"/>
    <w:rsid w:val="00276E0F"/>
    <w:rsid w:val="00277071"/>
    <w:rsid w:val="002858EB"/>
    <w:rsid w:val="0029385B"/>
    <w:rsid w:val="002941C4"/>
    <w:rsid w:val="002942CF"/>
    <w:rsid w:val="0029595A"/>
    <w:rsid w:val="002B1CEA"/>
    <w:rsid w:val="002B1DFD"/>
    <w:rsid w:val="002B2E46"/>
    <w:rsid w:val="002B30D4"/>
    <w:rsid w:val="002B51F7"/>
    <w:rsid w:val="002C1444"/>
    <w:rsid w:val="002C241D"/>
    <w:rsid w:val="002C648C"/>
    <w:rsid w:val="002C6637"/>
    <w:rsid w:val="002C7455"/>
    <w:rsid w:val="002D170A"/>
    <w:rsid w:val="002D3C1A"/>
    <w:rsid w:val="002E1054"/>
    <w:rsid w:val="002F1177"/>
    <w:rsid w:val="002F42B6"/>
    <w:rsid w:val="003108CE"/>
    <w:rsid w:val="0031547C"/>
    <w:rsid w:val="003172AC"/>
    <w:rsid w:val="00340576"/>
    <w:rsid w:val="003447DF"/>
    <w:rsid w:val="00344E1D"/>
    <w:rsid w:val="00347CF0"/>
    <w:rsid w:val="0035311C"/>
    <w:rsid w:val="00353FBC"/>
    <w:rsid w:val="0035412A"/>
    <w:rsid w:val="00361B8F"/>
    <w:rsid w:val="00363093"/>
    <w:rsid w:val="00370407"/>
    <w:rsid w:val="00372365"/>
    <w:rsid w:val="0037588D"/>
    <w:rsid w:val="00387AB0"/>
    <w:rsid w:val="00392222"/>
    <w:rsid w:val="00393B3E"/>
    <w:rsid w:val="00396BBB"/>
    <w:rsid w:val="003A0703"/>
    <w:rsid w:val="003B53E8"/>
    <w:rsid w:val="003B7D22"/>
    <w:rsid w:val="00405F12"/>
    <w:rsid w:val="00406A71"/>
    <w:rsid w:val="00407A18"/>
    <w:rsid w:val="00424EA4"/>
    <w:rsid w:val="004349A8"/>
    <w:rsid w:val="00435827"/>
    <w:rsid w:val="0043639E"/>
    <w:rsid w:val="00437E42"/>
    <w:rsid w:val="00440C2F"/>
    <w:rsid w:val="00451F62"/>
    <w:rsid w:val="00454876"/>
    <w:rsid w:val="00454C42"/>
    <w:rsid w:val="0046116B"/>
    <w:rsid w:val="0047308F"/>
    <w:rsid w:val="00475924"/>
    <w:rsid w:val="0047688C"/>
    <w:rsid w:val="004833B0"/>
    <w:rsid w:val="004856DB"/>
    <w:rsid w:val="004A0D3F"/>
    <w:rsid w:val="004A1433"/>
    <w:rsid w:val="004A1728"/>
    <w:rsid w:val="004A76EA"/>
    <w:rsid w:val="004B17F3"/>
    <w:rsid w:val="004B28D7"/>
    <w:rsid w:val="004B4AB9"/>
    <w:rsid w:val="004D03C7"/>
    <w:rsid w:val="004D21B1"/>
    <w:rsid w:val="004D266F"/>
    <w:rsid w:val="004E0920"/>
    <w:rsid w:val="004E3C7C"/>
    <w:rsid w:val="004E48B5"/>
    <w:rsid w:val="004F532C"/>
    <w:rsid w:val="004F7DB3"/>
    <w:rsid w:val="005075CB"/>
    <w:rsid w:val="00510134"/>
    <w:rsid w:val="00516C1B"/>
    <w:rsid w:val="00516D5A"/>
    <w:rsid w:val="0052015C"/>
    <w:rsid w:val="005208E0"/>
    <w:rsid w:val="0052416E"/>
    <w:rsid w:val="00532F8B"/>
    <w:rsid w:val="00541631"/>
    <w:rsid w:val="00543B81"/>
    <w:rsid w:val="00546FCF"/>
    <w:rsid w:val="00547D09"/>
    <w:rsid w:val="00551D26"/>
    <w:rsid w:val="00552089"/>
    <w:rsid w:val="005539CB"/>
    <w:rsid w:val="00556C1B"/>
    <w:rsid w:val="0056127B"/>
    <w:rsid w:val="00571A3C"/>
    <w:rsid w:val="005749C4"/>
    <w:rsid w:val="0059124F"/>
    <w:rsid w:val="005A1F67"/>
    <w:rsid w:val="005A3AFC"/>
    <w:rsid w:val="005A57C1"/>
    <w:rsid w:val="005A59C9"/>
    <w:rsid w:val="005B7183"/>
    <w:rsid w:val="005B7574"/>
    <w:rsid w:val="005C7E31"/>
    <w:rsid w:val="005D03D0"/>
    <w:rsid w:val="005D4C83"/>
    <w:rsid w:val="005D5A2A"/>
    <w:rsid w:val="005D5F1D"/>
    <w:rsid w:val="005F770A"/>
    <w:rsid w:val="005F7B30"/>
    <w:rsid w:val="006049EF"/>
    <w:rsid w:val="006127BF"/>
    <w:rsid w:val="00612BE8"/>
    <w:rsid w:val="006156B8"/>
    <w:rsid w:val="00620BDC"/>
    <w:rsid w:val="00621795"/>
    <w:rsid w:val="00621A4A"/>
    <w:rsid w:val="00635584"/>
    <w:rsid w:val="00640EDD"/>
    <w:rsid w:val="006612E7"/>
    <w:rsid w:val="00663605"/>
    <w:rsid w:val="00663FBD"/>
    <w:rsid w:val="00670144"/>
    <w:rsid w:val="00672494"/>
    <w:rsid w:val="00673B7D"/>
    <w:rsid w:val="00676860"/>
    <w:rsid w:val="00676C7A"/>
    <w:rsid w:val="00677BEC"/>
    <w:rsid w:val="00680AE2"/>
    <w:rsid w:val="00683253"/>
    <w:rsid w:val="006841F6"/>
    <w:rsid w:val="00690FB4"/>
    <w:rsid w:val="0069623E"/>
    <w:rsid w:val="006A0D59"/>
    <w:rsid w:val="006A52A2"/>
    <w:rsid w:val="006A5E06"/>
    <w:rsid w:val="006B2904"/>
    <w:rsid w:val="006B5052"/>
    <w:rsid w:val="006B5C25"/>
    <w:rsid w:val="006C0CCE"/>
    <w:rsid w:val="006C2E33"/>
    <w:rsid w:val="006D043C"/>
    <w:rsid w:val="006D14D1"/>
    <w:rsid w:val="006E0FCD"/>
    <w:rsid w:val="006E2EE8"/>
    <w:rsid w:val="00701AED"/>
    <w:rsid w:val="007043CB"/>
    <w:rsid w:val="00705229"/>
    <w:rsid w:val="007124FD"/>
    <w:rsid w:val="007164CA"/>
    <w:rsid w:val="007235E0"/>
    <w:rsid w:val="00736130"/>
    <w:rsid w:val="00737A59"/>
    <w:rsid w:val="00740FD6"/>
    <w:rsid w:val="00747510"/>
    <w:rsid w:val="007563A4"/>
    <w:rsid w:val="00766215"/>
    <w:rsid w:val="007671F6"/>
    <w:rsid w:val="00774916"/>
    <w:rsid w:val="00791C92"/>
    <w:rsid w:val="00793DCF"/>
    <w:rsid w:val="007A486A"/>
    <w:rsid w:val="007B48D7"/>
    <w:rsid w:val="007B5408"/>
    <w:rsid w:val="007B5B28"/>
    <w:rsid w:val="007C0046"/>
    <w:rsid w:val="007D56A5"/>
    <w:rsid w:val="007E5300"/>
    <w:rsid w:val="00801030"/>
    <w:rsid w:val="00801299"/>
    <w:rsid w:val="00803A67"/>
    <w:rsid w:val="008070D7"/>
    <w:rsid w:val="0081238A"/>
    <w:rsid w:val="008315A8"/>
    <w:rsid w:val="00842A03"/>
    <w:rsid w:val="00842D3E"/>
    <w:rsid w:val="00850145"/>
    <w:rsid w:val="0085034F"/>
    <w:rsid w:val="00866CCB"/>
    <w:rsid w:val="00873AC2"/>
    <w:rsid w:val="00876C98"/>
    <w:rsid w:val="00884DF0"/>
    <w:rsid w:val="00885D28"/>
    <w:rsid w:val="008926F4"/>
    <w:rsid w:val="00894346"/>
    <w:rsid w:val="008A5006"/>
    <w:rsid w:val="008A572A"/>
    <w:rsid w:val="008A767D"/>
    <w:rsid w:val="008B29D7"/>
    <w:rsid w:val="008B3685"/>
    <w:rsid w:val="008B4CBA"/>
    <w:rsid w:val="008C1D36"/>
    <w:rsid w:val="008C3AF0"/>
    <w:rsid w:val="008C5EE2"/>
    <w:rsid w:val="008C69D4"/>
    <w:rsid w:val="008C7F04"/>
    <w:rsid w:val="008D0D2C"/>
    <w:rsid w:val="008E05E2"/>
    <w:rsid w:val="008E6549"/>
    <w:rsid w:val="008F3800"/>
    <w:rsid w:val="008F6A49"/>
    <w:rsid w:val="0090055B"/>
    <w:rsid w:val="009010BC"/>
    <w:rsid w:val="0090120E"/>
    <w:rsid w:val="00902261"/>
    <w:rsid w:val="00912526"/>
    <w:rsid w:val="00913E9C"/>
    <w:rsid w:val="00937407"/>
    <w:rsid w:val="0093759B"/>
    <w:rsid w:val="00942B16"/>
    <w:rsid w:val="00950748"/>
    <w:rsid w:val="00962490"/>
    <w:rsid w:val="00973930"/>
    <w:rsid w:val="009753C7"/>
    <w:rsid w:val="009865DA"/>
    <w:rsid w:val="00990C24"/>
    <w:rsid w:val="009A592B"/>
    <w:rsid w:val="009C1F9B"/>
    <w:rsid w:val="009C2BBE"/>
    <w:rsid w:val="009C3EF4"/>
    <w:rsid w:val="009C703E"/>
    <w:rsid w:val="009D34A4"/>
    <w:rsid w:val="009E23F0"/>
    <w:rsid w:val="009E2E8E"/>
    <w:rsid w:val="009E4C6F"/>
    <w:rsid w:val="009E7EF1"/>
    <w:rsid w:val="009F4FEF"/>
    <w:rsid w:val="00A00C01"/>
    <w:rsid w:val="00A0264D"/>
    <w:rsid w:val="00A03220"/>
    <w:rsid w:val="00A122CF"/>
    <w:rsid w:val="00A13D3D"/>
    <w:rsid w:val="00A26A75"/>
    <w:rsid w:val="00A302B8"/>
    <w:rsid w:val="00A3187D"/>
    <w:rsid w:val="00A35173"/>
    <w:rsid w:val="00A47435"/>
    <w:rsid w:val="00A52E02"/>
    <w:rsid w:val="00A5484F"/>
    <w:rsid w:val="00A56A01"/>
    <w:rsid w:val="00A5712B"/>
    <w:rsid w:val="00A5743B"/>
    <w:rsid w:val="00A60F8A"/>
    <w:rsid w:val="00A61970"/>
    <w:rsid w:val="00A62DFA"/>
    <w:rsid w:val="00A63498"/>
    <w:rsid w:val="00A67C2A"/>
    <w:rsid w:val="00A67D7B"/>
    <w:rsid w:val="00A73DA5"/>
    <w:rsid w:val="00A75D0B"/>
    <w:rsid w:val="00A7658D"/>
    <w:rsid w:val="00A8261E"/>
    <w:rsid w:val="00A9408A"/>
    <w:rsid w:val="00AA1991"/>
    <w:rsid w:val="00AB6B85"/>
    <w:rsid w:val="00AC0986"/>
    <w:rsid w:val="00AC191B"/>
    <w:rsid w:val="00AC3590"/>
    <w:rsid w:val="00AC36FB"/>
    <w:rsid w:val="00AC58B9"/>
    <w:rsid w:val="00AD333B"/>
    <w:rsid w:val="00AD696D"/>
    <w:rsid w:val="00AD6A35"/>
    <w:rsid w:val="00AE5A79"/>
    <w:rsid w:val="00AF2D07"/>
    <w:rsid w:val="00B002AE"/>
    <w:rsid w:val="00B007A6"/>
    <w:rsid w:val="00B07D8F"/>
    <w:rsid w:val="00B1435F"/>
    <w:rsid w:val="00B221B9"/>
    <w:rsid w:val="00B26EAF"/>
    <w:rsid w:val="00B368F7"/>
    <w:rsid w:val="00B4358C"/>
    <w:rsid w:val="00B43C35"/>
    <w:rsid w:val="00B465D4"/>
    <w:rsid w:val="00B61143"/>
    <w:rsid w:val="00B86CB2"/>
    <w:rsid w:val="00BA2EA5"/>
    <w:rsid w:val="00BB0CA4"/>
    <w:rsid w:val="00BB4342"/>
    <w:rsid w:val="00BB6B8A"/>
    <w:rsid w:val="00BB7C6C"/>
    <w:rsid w:val="00BB7ECB"/>
    <w:rsid w:val="00BC3A27"/>
    <w:rsid w:val="00BC59FE"/>
    <w:rsid w:val="00BD0A15"/>
    <w:rsid w:val="00BD1828"/>
    <w:rsid w:val="00BE1033"/>
    <w:rsid w:val="00BE227F"/>
    <w:rsid w:val="00BE2491"/>
    <w:rsid w:val="00BF226D"/>
    <w:rsid w:val="00BF236E"/>
    <w:rsid w:val="00BF29AA"/>
    <w:rsid w:val="00BF3B18"/>
    <w:rsid w:val="00BF6076"/>
    <w:rsid w:val="00C00623"/>
    <w:rsid w:val="00C046ED"/>
    <w:rsid w:val="00C125C8"/>
    <w:rsid w:val="00C1347A"/>
    <w:rsid w:val="00C14C57"/>
    <w:rsid w:val="00C205F4"/>
    <w:rsid w:val="00C26F77"/>
    <w:rsid w:val="00C32AC9"/>
    <w:rsid w:val="00C33053"/>
    <w:rsid w:val="00C3612B"/>
    <w:rsid w:val="00C37350"/>
    <w:rsid w:val="00C377F5"/>
    <w:rsid w:val="00C433CA"/>
    <w:rsid w:val="00C4561D"/>
    <w:rsid w:val="00C45B75"/>
    <w:rsid w:val="00C520FC"/>
    <w:rsid w:val="00C544E9"/>
    <w:rsid w:val="00C60956"/>
    <w:rsid w:val="00C8026F"/>
    <w:rsid w:val="00C85167"/>
    <w:rsid w:val="00C85FC2"/>
    <w:rsid w:val="00C93427"/>
    <w:rsid w:val="00C97AB7"/>
    <w:rsid w:val="00CA770C"/>
    <w:rsid w:val="00CB2F56"/>
    <w:rsid w:val="00CB4195"/>
    <w:rsid w:val="00CC294A"/>
    <w:rsid w:val="00CC4977"/>
    <w:rsid w:val="00CC4AB5"/>
    <w:rsid w:val="00CD033F"/>
    <w:rsid w:val="00CD7D4A"/>
    <w:rsid w:val="00CF4EE4"/>
    <w:rsid w:val="00D02648"/>
    <w:rsid w:val="00D078CC"/>
    <w:rsid w:val="00D107BC"/>
    <w:rsid w:val="00D173C6"/>
    <w:rsid w:val="00D17DC3"/>
    <w:rsid w:val="00D23F56"/>
    <w:rsid w:val="00D27691"/>
    <w:rsid w:val="00D34813"/>
    <w:rsid w:val="00D35842"/>
    <w:rsid w:val="00D43BA9"/>
    <w:rsid w:val="00D44F2F"/>
    <w:rsid w:val="00D452E9"/>
    <w:rsid w:val="00D47679"/>
    <w:rsid w:val="00D507BE"/>
    <w:rsid w:val="00D727CD"/>
    <w:rsid w:val="00D8392A"/>
    <w:rsid w:val="00D848DD"/>
    <w:rsid w:val="00D91526"/>
    <w:rsid w:val="00DA5952"/>
    <w:rsid w:val="00DB61B1"/>
    <w:rsid w:val="00DC2148"/>
    <w:rsid w:val="00DC49B8"/>
    <w:rsid w:val="00DC5893"/>
    <w:rsid w:val="00DC7328"/>
    <w:rsid w:val="00DC777A"/>
    <w:rsid w:val="00DD0D35"/>
    <w:rsid w:val="00DD10B0"/>
    <w:rsid w:val="00DD4544"/>
    <w:rsid w:val="00DD4F43"/>
    <w:rsid w:val="00DE3544"/>
    <w:rsid w:val="00DF0E71"/>
    <w:rsid w:val="00E04A90"/>
    <w:rsid w:val="00E21F04"/>
    <w:rsid w:val="00E23DF6"/>
    <w:rsid w:val="00E3294D"/>
    <w:rsid w:val="00E35ECF"/>
    <w:rsid w:val="00E45B57"/>
    <w:rsid w:val="00E476C7"/>
    <w:rsid w:val="00E50E0D"/>
    <w:rsid w:val="00E562CF"/>
    <w:rsid w:val="00E62548"/>
    <w:rsid w:val="00E70A53"/>
    <w:rsid w:val="00E70A68"/>
    <w:rsid w:val="00E800A7"/>
    <w:rsid w:val="00E848B9"/>
    <w:rsid w:val="00E84D0A"/>
    <w:rsid w:val="00E86DB0"/>
    <w:rsid w:val="00E90D7D"/>
    <w:rsid w:val="00E91B7B"/>
    <w:rsid w:val="00E92F26"/>
    <w:rsid w:val="00E959A6"/>
    <w:rsid w:val="00E96D76"/>
    <w:rsid w:val="00E97C90"/>
    <w:rsid w:val="00EA2D3E"/>
    <w:rsid w:val="00EA373E"/>
    <w:rsid w:val="00EA37C1"/>
    <w:rsid w:val="00EA415F"/>
    <w:rsid w:val="00EB14EC"/>
    <w:rsid w:val="00EB24F7"/>
    <w:rsid w:val="00EB2788"/>
    <w:rsid w:val="00EB34A3"/>
    <w:rsid w:val="00EB3EA1"/>
    <w:rsid w:val="00EB57D0"/>
    <w:rsid w:val="00EB5E9E"/>
    <w:rsid w:val="00EB78AC"/>
    <w:rsid w:val="00EC3FED"/>
    <w:rsid w:val="00EC5ADF"/>
    <w:rsid w:val="00EC6F02"/>
    <w:rsid w:val="00EC71D1"/>
    <w:rsid w:val="00ED34B7"/>
    <w:rsid w:val="00ED3DAF"/>
    <w:rsid w:val="00ED612E"/>
    <w:rsid w:val="00EF0338"/>
    <w:rsid w:val="00EF3DD9"/>
    <w:rsid w:val="00F01325"/>
    <w:rsid w:val="00F113D5"/>
    <w:rsid w:val="00F12EE2"/>
    <w:rsid w:val="00F13FB7"/>
    <w:rsid w:val="00F157D6"/>
    <w:rsid w:val="00F222C7"/>
    <w:rsid w:val="00F26473"/>
    <w:rsid w:val="00F26E63"/>
    <w:rsid w:val="00F35F92"/>
    <w:rsid w:val="00F45DE2"/>
    <w:rsid w:val="00F54924"/>
    <w:rsid w:val="00F56AED"/>
    <w:rsid w:val="00F57D21"/>
    <w:rsid w:val="00F84FB6"/>
    <w:rsid w:val="00F853D8"/>
    <w:rsid w:val="00F85700"/>
    <w:rsid w:val="00F921C8"/>
    <w:rsid w:val="00F95251"/>
    <w:rsid w:val="00F96E4A"/>
    <w:rsid w:val="00FA1277"/>
    <w:rsid w:val="00FA2531"/>
    <w:rsid w:val="00FA7283"/>
    <w:rsid w:val="00FB5497"/>
    <w:rsid w:val="00FE6377"/>
    <w:rsid w:val="00FF08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CD42D08-20FE-4331-BF41-4BCC7BFB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83550"/>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sz w:val="24"/>
      <w:szCs w:val="24"/>
      <w:lang w:val="en-US" w:eastAsia="en-US"/>
    </w:rPr>
  </w:style>
  <w:style w:type="paragraph" w:styleId="Nagwek1">
    <w:name w:val="heading 1"/>
    <w:basedOn w:val="Normalny"/>
    <w:next w:val="Normalny"/>
    <w:qFormat/>
    <w:rsid w:val="009E4C6F"/>
    <w:pPr>
      <w:keepNext/>
      <w:jc w:val="both"/>
      <w:outlineLvl w:val="0"/>
    </w:pPr>
    <w:rPr>
      <w:rFonts w:eastAsia="Times New Roman" w:hAnsi="Arial Unicode MS"/>
      <w:b/>
      <w:bCs/>
      <w:color w:val="000000"/>
      <w:sz w:val="32"/>
      <w:szCs w:val="32"/>
      <w:u w:color="000000"/>
      <w:lang w:val="pl-PL" w:eastAsia="pl-PL"/>
    </w:rPr>
  </w:style>
  <w:style w:type="paragraph" w:styleId="Nagwek2">
    <w:name w:val="heading 2"/>
    <w:basedOn w:val="Normalny"/>
    <w:next w:val="Normalny"/>
    <w:qFormat/>
    <w:rsid w:val="00D727CD"/>
    <w:pPr>
      <w:keepNext/>
      <w:numPr>
        <w:numId w:val="78"/>
      </w:numPr>
      <w:pBdr>
        <w:top w:val="none" w:sz="0" w:space="0" w:color="auto"/>
        <w:left w:val="none" w:sz="0" w:space="0" w:color="auto"/>
        <w:bottom w:val="none" w:sz="0" w:space="0" w:color="auto"/>
        <w:right w:val="none" w:sz="0" w:space="0" w:color="auto"/>
        <w:bar w:val="none" w:sz="0" w:color="auto"/>
      </w:pBdr>
      <w:jc w:val="both"/>
      <w:outlineLvl w:val="1"/>
    </w:pPr>
    <w:rPr>
      <w:rFonts w:eastAsia="Times New Roman"/>
      <w:b/>
      <w:szCs w:val="20"/>
      <w:lang w:val="pl-PL" w:eastAsia="pl-PL"/>
    </w:rPr>
  </w:style>
  <w:style w:type="paragraph" w:styleId="Nagwek3">
    <w:name w:val="heading 3"/>
    <w:basedOn w:val="Normalny"/>
    <w:next w:val="Normalny"/>
    <w:qFormat/>
    <w:rsid w:val="009E4C6F"/>
    <w:pPr>
      <w:keepNext/>
      <w:outlineLvl w:val="2"/>
    </w:pPr>
    <w:rPr>
      <w:rFonts w:eastAsia="Times New Roman" w:hAnsi="Arial Unicode MS"/>
      <w:b/>
      <w:bCs/>
      <w:color w:val="000000"/>
      <w:sz w:val="32"/>
      <w:szCs w:val="32"/>
      <w:u w:color="000000"/>
      <w:lang w:val="pl-PL" w:eastAsia="pl-PL"/>
    </w:rPr>
  </w:style>
  <w:style w:type="paragraph" w:styleId="Nagwek4">
    <w:name w:val="heading 4"/>
    <w:basedOn w:val="Normalny"/>
    <w:next w:val="Normalny"/>
    <w:qFormat/>
    <w:rsid w:val="009E4C6F"/>
    <w:pPr>
      <w:keepNext/>
      <w:jc w:val="both"/>
      <w:outlineLvl w:val="3"/>
    </w:pPr>
    <w:rPr>
      <w:rFonts w:eastAsia="Times New Roman" w:hAnsi="Arial Unicode MS"/>
      <w:b/>
      <w:bCs/>
      <w:color w:val="000000"/>
      <w:u w:color="000000"/>
      <w:lang w:val="pl-PL" w:eastAsia="pl-PL"/>
    </w:rPr>
  </w:style>
  <w:style w:type="paragraph" w:styleId="Nagwek5">
    <w:name w:val="heading 5"/>
    <w:basedOn w:val="Normalny"/>
    <w:next w:val="Normalny"/>
    <w:qFormat/>
    <w:rsid w:val="009E4C6F"/>
    <w:pPr>
      <w:spacing w:before="240" w:after="60"/>
      <w:outlineLvl w:val="4"/>
    </w:pPr>
    <w:rPr>
      <w:b/>
      <w:bCs/>
      <w:i/>
      <w:iCs/>
      <w:color w:val="000000"/>
      <w:sz w:val="26"/>
      <w:szCs w:val="26"/>
      <w:u w:color="000000"/>
      <w:lang w:val="pl-PL" w:eastAsia="pl-PL"/>
    </w:rPr>
  </w:style>
  <w:style w:type="paragraph" w:styleId="Nagwek6">
    <w:name w:val="heading 6"/>
    <w:basedOn w:val="Normalny"/>
    <w:next w:val="Normalny"/>
    <w:qFormat/>
    <w:rsid w:val="0093759B"/>
    <w:pPr>
      <w:spacing w:before="240" w:after="60"/>
      <w:outlineLvl w:val="5"/>
    </w:pPr>
    <w:rPr>
      <w:b/>
      <w:bCs/>
      <w:sz w:val="22"/>
      <w:szCs w:val="22"/>
    </w:rPr>
  </w:style>
  <w:style w:type="paragraph" w:styleId="Nagwek7">
    <w:name w:val="heading 7"/>
    <w:basedOn w:val="Normalny"/>
    <w:next w:val="Normalny"/>
    <w:qFormat/>
    <w:rsid w:val="00E86DB0"/>
    <w:pPr>
      <w:pBdr>
        <w:top w:val="none" w:sz="0" w:space="0" w:color="auto"/>
        <w:left w:val="none" w:sz="0" w:space="0" w:color="auto"/>
        <w:bottom w:val="none" w:sz="0" w:space="0" w:color="auto"/>
        <w:right w:val="none" w:sz="0" w:space="0" w:color="auto"/>
        <w:bar w:val="none" w:sz="0" w:color="auto"/>
      </w:pBdr>
      <w:spacing w:before="240" w:after="60" w:line="276" w:lineRule="auto"/>
      <w:outlineLvl w:val="6"/>
    </w:pPr>
    <w:rPr>
      <w:rFonts w:eastAsia="Calibri"/>
      <w:lang w:val="pl-PL"/>
    </w:rPr>
  </w:style>
  <w:style w:type="paragraph" w:styleId="Nagwek9">
    <w:name w:val="heading 9"/>
    <w:basedOn w:val="Normalny"/>
    <w:next w:val="Normalny"/>
    <w:qFormat/>
    <w:rsid w:val="009E4C6F"/>
    <w:pPr>
      <w:spacing w:before="240" w:after="60"/>
      <w:outlineLvl w:val="8"/>
    </w:pPr>
    <w:rPr>
      <w:rFonts w:ascii="Arial" w:hAnsi="Arial" w:cs="Arial"/>
      <w:color w:val="000000"/>
      <w:sz w:val="22"/>
      <w:szCs w:val="22"/>
      <w:u w:color="000000"/>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9E4C6F"/>
    <w:rPr>
      <w:u w:val="single"/>
    </w:rPr>
  </w:style>
  <w:style w:type="paragraph" w:customStyle="1" w:styleId="Nagwekistopka">
    <w:name w:val="Nagłówek i stopka"/>
    <w:rsid w:val="009E4C6F"/>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hAnsi="Arial Unicode MS" w:cs="Helvetica"/>
      <w:color w:val="000000"/>
      <w:sz w:val="24"/>
      <w:szCs w:val="24"/>
    </w:rPr>
  </w:style>
  <w:style w:type="paragraph" w:styleId="Stopka">
    <w:name w:val="footer"/>
    <w:basedOn w:val="Normalny"/>
    <w:rsid w:val="009E4C6F"/>
    <w:pPr>
      <w:tabs>
        <w:tab w:val="center" w:pos="4536"/>
        <w:tab w:val="right" w:pos="9072"/>
      </w:tabs>
    </w:pPr>
    <w:rPr>
      <w:rFonts w:eastAsia="Times New Roman" w:hAnsi="Arial Unicode MS"/>
      <w:color w:val="000000"/>
      <w:sz w:val="28"/>
      <w:szCs w:val="28"/>
      <w:u w:color="000000"/>
      <w:lang w:val="pl-PL" w:eastAsia="pl-PL"/>
    </w:rPr>
  </w:style>
  <w:style w:type="paragraph" w:styleId="Tytu">
    <w:name w:val="Title"/>
    <w:basedOn w:val="Normalny"/>
    <w:link w:val="TytuZnak"/>
    <w:qFormat/>
    <w:rsid w:val="009E4C6F"/>
    <w:pPr>
      <w:jc w:val="center"/>
    </w:pPr>
    <w:rPr>
      <w:rFonts w:eastAsia="Times New Roman" w:hAnsi="Arial Unicode MS"/>
      <w:b/>
      <w:bCs/>
      <w:color w:val="000000"/>
      <w:sz w:val="28"/>
      <w:szCs w:val="28"/>
      <w:u w:color="000000"/>
      <w:lang w:val="pl-PL" w:eastAsia="pl-PL"/>
    </w:rPr>
  </w:style>
  <w:style w:type="paragraph" w:styleId="Tekstpodstawowy3">
    <w:name w:val="Body Text 3"/>
    <w:basedOn w:val="Normalny"/>
    <w:rsid w:val="009E4C6F"/>
    <w:pPr>
      <w:jc w:val="both"/>
    </w:pPr>
    <w:rPr>
      <w:rFonts w:eastAsia="Times New Roman" w:hAnsi="Arial Unicode MS"/>
      <w:color w:val="000000"/>
      <w:u w:color="000000"/>
      <w:lang w:val="pl-PL" w:eastAsia="pl-PL"/>
    </w:rPr>
  </w:style>
  <w:style w:type="character" w:styleId="Numerstrony">
    <w:name w:val="page number"/>
    <w:basedOn w:val="Domylnaczcionkaakapitu"/>
    <w:rsid w:val="009E4C6F"/>
  </w:style>
  <w:style w:type="character" w:customStyle="1" w:styleId="Hyperlink0">
    <w:name w:val="Hyperlink.0"/>
    <w:rsid w:val="009E4C6F"/>
    <w:rPr>
      <w:color w:val="0000FF"/>
      <w:u w:val="single" w:color="0000FF"/>
    </w:rPr>
  </w:style>
  <w:style w:type="paragraph" w:styleId="Tekstpodstawowy">
    <w:name w:val="Body Text"/>
    <w:basedOn w:val="Normalny"/>
    <w:rsid w:val="009E4C6F"/>
    <w:pPr>
      <w:jc w:val="both"/>
    </w:pPr>
    <w:rPr>
      <w:rFonts w:eastAsia="Times New Roman" w:hAnsi="Arial Unicode MS"/>
      <w:color w:val="000000"/>
      <w:u w:color="000000"/>
      <w:lang w:val="pl-PL" w:eastAsia="pl-PL"/>
    </w:rPr>
  </w:style>
  <w:style w:type="paragraph" w:customStyle="1" w:styleId="Domylne">
    <w:name w:val="Domyślne"/>
    <w:rsid w:val="009E4C6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Helvetica"/>
      <w:color w:val="000000"/>
      <w:sz w:val="22"/>
      <w:szCs w:val="22"/>
    </w:rPr>
  </w:style>
  <w:style w:type="paragraph" w:customStyle="1" w:styleId="Nagwekstrony">
    <w:name w:val="Nagłówek strony"/>
    <w:rsid w:val="009E4C6F"/>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536"/>
        <w:tab w:val="right" w:pos="9072"/>
      </w:tabs>
    </w:pPr>
    <w:rPr>
      <w:rFonts w:hAnsi="Arial Unicode MS"/>
      <w:color w:val="000000"/>
      <w:sz w:val="24"/>
      <w:szCs w:val="24"/>
      <w:u w:color="000000"/>
    </w:rPr>
  </w:style>
  <w:style w:type="paragraph" w:customStyle="1" w:styleId="ZnakZnak1">
    <w:name w:val="Znak Znak1"/>
    <w:rsid w:val="009E4C6F"/>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w:hAnsi="Arial Unicode MS" w:cs="Arial"/>
      <w:color w:val="000000"/>
      <w:sz w:val="24"/>
      <w:szCs w:val="24"/>
      <w:u w:color="000000"/>
    </w:rPr>
  </w:style>
  <w:style w:type="paragraph" w:styleId="Tekstpodstawowywcity">
    <w:name w:val="Body Text Indent"/>
    <w:basedOn w:val="Normalny"/>
    <w:rsid w:val="009E4C6F"/>
    <w:pPr>
      <w:jc w:val="both"/>
    </w:pPr>
    <w:rPr>
      <w:rFonts w:eastAsia="Times New Roman" w:hAnsi="Arial Unicode MS"/>
      <w:b/>
      <w:bCs/>
      <w:color w:val="000000"/>
      <w:u w:color="000000"/>
      <w:lang w:val="pl-PL" w:eastAsia="pl-PL"/>
    </w:rPr>
  </w:style>
  <w:style w:type="paragraph" w:customStyle="1" w:styleId="Tekstpodstawowywcity1">
    <w:name w:val="Tekst podstawowy wcięty1"/>
    <w:basedOn w:val="Normalny"/>
    <w:rsid w:val="009E4C6F"/>
    <w:pPr>
      <w:ind w:left="1080"/>
    </w:pPr>
    <w:rPr>
      <w:rFonts w:eastAsia="Times New Roman" w:hAnsi="Arial Unicode MS"/>
      <w:b/>
      <w:bCs/>
      <w:color w:val="000000"/>
      <w:sz w:val="28"/>
      <w:szCs w:val="28"/>
      <w:u w:color="000000"/>
      <w:lang w:val="pl-PL" w:eastAsia="pl-PL"/>
    </w:rPr>
  </w:style>
  <w:style w:type="paragraph" w:styleId="Tekstkomentarza">
    <w:name w:val="annotation text"/>
    <w:basedOn w:val="Normalny"/>
    <w:link w:val="TekstkomentarzaZnak"/>
    <w:semiHidden/>
    <w:rsid w:val="009E4C6F"/>
  </w:style>
  <w:style w:type="character" w:customStyle="1" w:styleId="TekstkomentarzaZnak">
    <w:name w:val="Tekst komentarza Znak"/>
    <w:link w:val="Tekstkomentarza"/>
    <w:semiHidden/>
    <w:rsid w:val="009E4C6F"/>
    <w:rPr>
      <w:rFonts w:eastAsia="Arial Unicode MS"/>
      <w:sz w:val="24"/>
      <w:szCs w:val="24"/>
      <w:lang w:val="en-US" w:eastAsia="en-US" w:bidi="ar-SA"/>
    </w:rPr>
  </w:style>
  <w:style w:type="character" w:styleId="Odwoaniedokomentarza">
    <w:name w:val="annotation reference"/>
    <w:semiHidden/>
    <w:rsid w:val="009E4C6F"/>
    <w:rPr>
      <w:sz w:val="16"/>
      <w:szCs w:val="16"/>
    </w:rPr>
  </w:style>
  <w:style w:type="paragraph" w:styleId="Tekstdymka">
    <w:name w:val="Balloon Text"/>
    <w:basedOn w:val="Normalny"/>
    <w:semiHidden/>
    <w:rsid w:val="009E4C6F"/>
    <w:rPr>
      <w:rFonts w:ascii="Tahoma" w:hAnsi="Tahoma" w:cs="Tahoma"/>
      <w:sz w:val="16"/>
      <w:szCs w:val="16"/>
    </w:rPr>
  </w:style>
  <w:style w:type="paragraph" w:styleId="NormalnyWeb">
    <w:name w:val="Normal (Web)"/>
    <w:basedOn w:val="Normalny"/>
    <w:link w:val="NormalnyWebZnak1"/>
    <w:rsid w:val="009E4C6F"/>
  </w:style>
  <w:style w:type="character" w:customStyle="1" w:styleId="NormalnyWebZnak1">
    <w:name w:val="Normalny (Web) Znak1"/>
    <w:link w:val="NormalnyWeb"/>
    <w:rsid w:val="009E4C6F"/>
    <w:rPr>
      <w:rFonts w:eastAsia="Arial Unicode MS"/>
      <w:sz w:val="24"/>
      <w:szCs w:val="24"/>
      <w:lang w:val="en-US" w:eastAsia="en-US" w:bidi="ar-SA"/>
    </w:rPr>
  </w:style>
  <w:style w:type="paragraph" w:styleId="Nagwek">
    <w:name w:val="header"/>
    <w:basedOn w:val="Normalny"/>
    <w:rsid w:val="009E4C6F"/>
    <w:pPr>
      <w:tabs>
        <w:tab w:val="center" w:pos="4536"/>
        <w:tab w:val="right" w:pos="9072"/>
      </w:tabs>
    </w:pPr>
  </w:style>
  <w:style w:type="numbering" w:customStyle="1" w:styleId="List22">
    <w:name w:val="List 22"/>
    <w:rsid w:val="009E4C6F"/>
    <w:pPr>
      <w:numPr>
        <w:numId w:val="28"/>
      </w:numPr>
    </w:pPr>
  </w:style>
  <w:style w:type="numbering" w:customStyle="1" w:styleId="List29">
    <w:name w:val="List 29"/>
    <w:rsid w:val="009E4C6F"/>
    <w:pPr>
      <w:numPr>
        <w:numId w:val="35"/>
      </w:numPr>
    </w:pPr>
  </w:style>
  <w:style w:type="numbering" w:customStyle="1" w:styleId="List40">
    <w:name w:val="List 40"/>
    <w:rsid w:val="009E4C6F"/>
    <w:pPr>
      <w:numPr>
        <w:numId w:val="55"/>
      </w:numPr>
    </w:pPr>
  </w:style>
  <w:style w:type="numbering" w:customStyle="1" w:styleId="List41">
    <w:name w:val="List 41"/>
    <w:rsid w:val="009E4C6F"/>
    <w:pPr>
      <w:numPr>
        <w:numId w:val="47"/>
      </w:numPr>
    </w:pPr>
  </w:style>
  <w:style w:type="numbering" w:customStyle="1" w:styleId="List33">
    <w:name w:val="List 33"/>
    <w:rsid w:val="009E4C6F"/>
    <w:pPr>
      <w:numPr>
        <w:numId w:val="39"/>
      </w:numPr>
    </w:pPr>
  </w:style>
  <w:style w:type="numbering" w:customStyle="1" w:styleId="List8">
    <w:name w:val="List 8"/>
    <w:rsid w:val="009E4C6F"/>
    <w:pPr>
      <w:numPr>
        <w:numId w:val="19"/>
      </w:numPr>
    </w:pPr>
  </w:style>
  <w:style w:type="numbering" w:customStyle="1" w:styleId="List13">
    <w:name w:val="List 13"/>
    <w:rsid w:val="009E4C6F"/>
    <w:pPr>
      <w:numPr>
        <w:numId w:val="20"/>
      </w:numPr>
    </w:pPr>
  </w:style>
  <w:style w:type="numbering" w:customStyle="1" w:styleId="List34">
    <w:name w:val="List 34"/>
    <w:rsid w:val="009E4C6F"/>
    <w:pPr>
      <w:numPr>
        <w:numId w:val="43"/>
      </w:numPr>
    </w:pPr>
  </w:style>
  <w:style w:type="numbering" w:customStyle="1" w:styleId="List6">
    <w:name w:val="List 6"/>
    <w:rsid w:val="009E4C6F"/>
    <w:pPr>
      <w:numPr>
        <w:numId w:val="49"/>
      </w:numPr>
    </w:pPr>
  </w:style>
  <w:style w:type="numbering" w:customStyle="1" w:styleId="List14">
    <w:name w:val="List 14"/>
    <w:rsid w:val="009E4C6F"/>
    <w:pPr>
      <w:numPr>
        <w:numId w:val="21"/>
      </w:numPr>
    </w:pPr>
  </w:style>
  <w:style w:type="numbering" w:customStyle="1" w:styleId="List32">
    <w:name w:val="List 32"/>
    <w:rsid w:val="009E4C6F"/>
    <w:pPr>
      <w:numPr>
        <w:numId w:val="94"/>
      </w:numPr>
    </w:pPr>
  </w:style>
  <w:style w:type="numbering" w:customStyle="1" w:styleId="List35">
    <w:name w:val="List 35"/>
    <w:rsid w:val="009E4C6F"/>
    <w:pPr>
      <w:numPr>
        <w:numId w:val="45"/>
      </w:numPr>
    </w:pPr>
  </w:style>
  <w:style w:type="numbering" w:customStyle="1" w:styleId="List18">
    <w:name w:val="List 18"/>
    <w:rsid w:val="009E4C6F"/>
    <w:pPr>
      <w:numPr>
        <w:numId w:val="25"/>
      </w:numPr>
    </w:pPr>
  </w:style>
  <w:style w:type="numbering" w:customStyle="1" w:styleId="List37">
    <w:name w:val="List 37"/>
    <w:rsid w:val="009E4C6F"/>
    <w:pPr>
      <w:numPr>
        <w:numId w:val="50"/>
      </w:numPr>
    </w:pPr>
  </w:style>
  <w:style w:type="numbering" w:customStyle="1" w:styleId="List0">
    <w:name w:val="List 0"/>
    <w:rsid w:val="009E4C6F"/>
    <w:pPr>
      <w:numPr>
        <w:numId w:val="95"/>
      </w:numPr>
    </w:pPr>
  </w:style>
  <w:style w:type="numbering" w:customStyle="1" w:styleId="List36">
    <w:name w:val="List 36"/>
    <w:rsid w:val="009E4C6F"/>
    <w:pPr>
      <w:numPr>
        <w:numId w:val="46"/>
      </w:numPr>
    </w:pPr>
  </w:style>
  <w:style w:type="numbering" w:customStyle="1" w:styleId="List26">
    <w:name w:val="List 26"/>
    <w:rsid w:val="009E4C6F"/>
    <w:pPr>
      <w:numPr>
        <w:numId w:val="32"/>
      </w:numPr>
    </w:pPr>
  </w:style>
  <w:style w:type="numbering" w:customStyle="1" w:styleId="List11">
    <w:name w:val="List 11"/>
    <w:rsid w:val="009E4C6F"/>
    <w:pPr>
      <w:numPr>
        <w:numId w:val="96"/>
      </w:numPr>
    </w:pPr>
  </w:style>
  <w:style w:type="numbering" w:customStyle="1" w:styleId="List1">
    <w:name w:val="List 1"/>
    <w:rsid w:val="009E4C6F"/>
    <w:pPr>
      <w:numPr>
        <w:numId w:val="2"/>
      </w:numPr>
    </w:pPr>
  </w:style>
  <w:style w:type="numbering" w:customStyle="1" w:styleId="List19">
    <w:name w:val="List 19"/>
    <w:rsid w:val="009E4C6F"/>
    <w:pPr>
      <w:numPr>
        <w:numId w:val="27"/>
      </w:numPr>
    </w:pPr>
  </w:style>
  <w:style w:type="numbering" w:customStyle="1" w:styleId="List38">
    <w:name w:val="List 38"/>
    <w:rsid w:val="009E4C6F"/>
    <w:pPr>
      <w:numPr>
        <w:numId w:val="51"/>
      </w:numPr>
    </w:pPr>
  </w:style>
  <w:style w:type="numbering" w:customStyle="1" w:styleId="List12">
    <w:name w:val="List 12"/>
    <w:rsid w:val="009E4C6F"/>
    <w:pPr>
      <w:numPr>
        <w:numId w:val="97"/>
      </w:numPr>
    </w:pPr>
  </w:style>
  <w:style w:type="numbering" w:customStyle="1" w:styleId="List28">
    <w:name w:val="List 28"/>
    <w:rsid w:val="009E4C6F"/>
    <w:pPr>
      <w:numPr>
        <w:numId w:val="34"/>
      </w:numPr>
    </w:pPr>
  </w:style>
  <w:style w:type="numbering" w:customStyle="1" w:styleId="List17">
    <w:name w:val="List 17"/>
    <w:rsid w:val="009E4C6F"/>
    <w:pPr>
      <w:numPr>
        <w:numId w:val="24"/>
      </w:numPr>
    </w:pPr>
  </w:style>
  <w:style w:type="numbering" w:customStyle="1" w:styleId="List24">
    <w:name w:val="List 24"/>
    <w:rsid w:val="009E4C6F"/>
    <w:pPr>
      <w:numPr>
        <w:numId w:val="30"/>
      </w:numPr>
    </w:pPr>
  </w:style>
  <w:style w:type="numbering" w:customStyle="1" w:styleId="List31">
    <w:name w:val="List 31"/>
    <w:rsid w:val="009E4C6F"/>
    <w:pPr>
      <w:numPr>
        <w:numId w:val="48"/>
      </w:numPr>
    </w:pPr>
  </w:style>
  <w:style w:type="numbering" w:customStyle="1" w:styleId="List20">
    <w:name w:val="List 20"/>
    <w:rsid w:val="009E4C6F"/>
    <w:pPr>
      <w:numPr>
        <w:numId w:val="26"/>
      </w:numPr>
    </w:pPr>
  </w:style>
  <w:style w:type="numbering" w:customStyle="1" w:styleId="List25">
    <w:name w:val="List 25"/>
    <w:rsid w:val="009E4C6F"/>
    <w:pPr>
      <w:numPr>
        <w:numId w:val="31"/>
      </w:numPr>
    </w:pPr>
  </w:style>
  <w:style w:type="numbering" w:customStyle="1" w:styleId="List7">
    <w:name w:val="List 7"/>
    <w:rsid w:val="009E4C6F"/>
    <w:pPr>
      <w:numPr>
        <w:numId w:val="18"/>
      </w:numPr>
    </w:pPr>
  </w:style>
  <w:style w:type="numbering" w:customStyle="1" w:styleId="List9">
    <w:name w:val="List 9"/>
    <w:rsid w:val="009E4C6F"/>
    <w:pPr>
      <w:numPr>
        <w:numId w:val="98"/>
      </w:numPr>
    </w:pPr>
  </w:style>
  <w:style w:type="numbering" w:customStyle="1" w:styleId="List15">
    <w:name w:val="List 15"/>
    <w:rsid w:val="009E4C6F"/>
    <w:pPr>
      <w:numPr>
        <w:numId w:val="22"/>
      </w:numPr>
    </w:pPr>
  </w:style>
  <w:style w:type="numbering" w:customStyle="1" w:styleId="List10">
    <w:name w:val="List 10"/>
    <w:rsid w:val="009E4C6F"/>
    <w:pPr>
      <w:numPr>
        <w:numId w:val="99"/>
      </w:numPr>
    </w:pPr>
  </w:style>
  <w:style w:type="numbering" w:customStyle="1" w:styleId="List16">
    <w:name w:val="List 16"/>
    <w:rsid w:val="009E4C6F"/>
    <w:pPr>
      <w:numPr>
        <w:numId w:val="23"/>
      </w:numPr>
    </w:pPr>
  </w:style>
  <w:style w:type="numbering" w:customStyle="1" w:styleId="List39">
    <w:name w:val="List 39"/>
    <w:rsid w:val="009E4C6F"/>
    <w:pPr>
      <w:numPr>
        <w:numId w:val="54"/>
      </w:numPr>
    </w:pPr>
  </w:style>
  <w:style w:type="numbering" w:customStyle="1" w:styleId="List30">
    <w:name w:val="List 30"/>
    <w:rsid w:val="009E4C6F"/>
    <w:pPr>
      <w:numPr>
        <w:numId w:val="36"/>
      </w:numPr>
    </w:pPr>
  </w:style>
  <w:style w:type="numbering" w:customStyle="1" w:styleId="List51">
    <w:name w:val="List 51"/>
    <w:rsid w:val="009E4C6F"/>
    <w:pPr>
      <w:numPr>
        <w:numId w:val="17"/>
      </w:numPr>
    </w:pPr>
  </w:style>
  <w:style w:type="numbering" w:customStyle="1" w:styleId="List21">
    <w:name w:val="List 21"/>
    <w:rsid w:val="009E4C6F"/>
    <w:pPr>
      <w:numPr>
        <w:numId w:val="6"/>
      </w:numPr>
    </w:pPr>
  </w:style>
  <w:style w:type="numbering" w:customStyle="1" w:styleId="List27">
    <w:name w:val="List 27"/>
    <w:rsid w:val="009E4C6F"/>
    <w:pPr>
      <w:numPr>
        <w:numId w:val="33"/>
      </w:numPr>
    </w:pPr>
  </w:style>
  <w:style w:type="numbering" w:customStyle="1" w:styleId="List23">
    <w:name w:val="List 23"/>
    <w:rsid w:val="009E4C6F"/>
    <w:pPr>
      <w:numPr>
        <w:numId w:val="29"/>
      </w:numPr>
    </w:pPr>
  </w:style>
  <w:style w:type="paragraph" w:customStyle="1" w:styleId="a">
    <w:basedOn w:val="Normalny"/>
    <w:rsid w:val="00E70A53"/>
    <w:pPr>
      <w:pBdr>
        <w:top w:val="none" w:sz="0" w:space="0" w:color="auto"/>
        <w:left w:val="none" w:sz="0" w:space="0" w:color="auto"/>
        <w:bottom w:val="none" w:sz="0" w:space="0" w:color="auto"/>
        <w:right w:val="none" w:sz="0" w:space="0" w:color="auto"/>
        <w:bar w:val="none" w:sz="0" w:color="auto"/>
      </w:pBdr>
    </w:pPr>
    <w:rPr>
      <w:rFonts w:ascii="Arial" w:eastAsia="Calibri" w:hAnsi="Arial" w:cs="Arial"/>
      <w:lang w:val="pl-PL" w:eastAsia="pl-PL"/>
    </w:rPr>
  </w:style>
  <w:style w:type="paragraph" w:styleId="Akapitzlist">
    <w:name w:val="List Paragraph"/>
    <w:basedOn w:val="Normalny"/>
    <w:uiPriority w:val="34"/>
    <w:qFormat/>
    <w:rsid w:val="00155A4A"/>
    <w:pPr>
      <w:pBdr>
        <w:top w:val="none" w:sz="0" w:space="0" w:color="auto"/>
        <w:left w:val="none" w:sz="0" w:space="0" w:color="auto"/>
        <w:bottom w:val="none" w:sz="0" w:space="0" w:color="auto"/>
        <w:right w:val="none" w:sz="0" w:space="0" w:color="auto"/>
        <w:bar w:val="none" w:sz="0" w:color="auto"/>
      </w:pBdr>
      <w:spacing w:after="200" w:line="276" w:lineRule="auto"/>
      <w:ind w:left="720"/>
      <w:contextualSpacing/>
    </w:pPr>
    <w:rPr>
      <w:rFonts w:ascii="Calibri" w:eastAsia="Calibri" w:hAnsi="Calibri"/>
      <w:sz w:val="22"/>
      <w:szCs w:val="22"/>
      <w:lang w:val="pl-PL"/>
    </w:rPr>
  </w:style>
  <w:style w:type="character" w:customStyle="1" w:styleId="TytuZnak">
    <w:name w:val="Tytuł Znak"/>
    <w:link w:val="Tytu"/>
    <w:rsid w:val="003172AC"/>
    <w:rPr>
      <w:rFonts w:hAnsi="Arial Unicode MS"/>
      <w:b/>
      <w:bCs/>
      <w:color w:val="000000"/>
      <w:sz w:val="28"/>
      <w:szCs w:val="28"/>
      <w:u w:color="000000"/>
      <w:lang w:val="pl-PL" w:eastAsia="pl-PL" w:bidi="ar-SA"/>
    </w:rPr>
  </w:style>
  <w:style w:type="paragraph" w:customStyle="1" w:styleId="msonormalcxspdrugie">
    <w:name w:val="msonormalcxspdrugie"/>
    <w:basedOn w:val="Normalny"/>
    <w:rsid w:val="00070492"/>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Calibri"/>
      <w:lang w:val="pl-PL" w:eastAsia="pl-PL"/>
    </w:rPr>
  </w:style>
  <w:style w:type="paragraph" w:customStyle="1" w:styleId="Akapitzlist1">
    <w:name w:val="Akapit z listą1"/>
    <w:basedOn w:val="Normalny"/>
    <w:rsid w:val="00070492"/>
    <w:pPr>
      <w:pBdr>
        <w:top w:val="none" w:sz="0" w:space="0" w:color="auto"/>
        <w:left w:val="none" w:sz="0" w:space="0" w:color="auto"/>
        <w:bottom w:val="none" w:sz="0" w:space="0" w:color="auto"/>
        <w:right w:val="none" w:sz="0" w:space="0" w:color="auto"/>
        <w:bar w:val="none" w:sz="0" w:color="auto"/>
      </w:pBdr>
      <w:spacing w:after="200" w:line="276" w:lineRule="auto"/>
      <w:ind w:left="720"/>
      <w:contextualSpacing/>
    </w:pPr>
    <w:rPr>
      <w:rFonts w:ascii="Calibri" w:eastAsia="Times New Roman" w:hAnsi="Calibri"/>
      <w:sz w:val="22"/>
      <w:szCs w:val="22"/>
      <w:lang w:val="pl-PL"/>
    </w:rPr>
  </w:style>
  <w:style w:type="table" w:styleId="Tabela-Siatka">
    <w:name w:val="Table Grid"/>
    <w:basedOn w:val="Standardowy"/>
    <w:rsid w:val="00070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3">
    <w:name w:val="Znak Znak3"/>
    <w:basedOn w:val="Normalny"/>
    <w:rsid w:val="002423B1"/>
    <w:pPr>
      <w:pBdr>
        <w:top w:val="none" w:sz="0" w:space="0" w:color="auto"/>
        <w:left w:val="none" w:sz="0" w:space="0" w:color="auto"/>
        <w:bottom w:val="none" w:sz="0" w:space="0" w:color="auto"/>
        <w:right w:val="none" w:sz="0" w:space="0" w:color="auto"/>
        <w:bar w:val="none" w:sz="0" w:color="auto"/>
      </w:pBdr>
    </w:pPr>
    <w:rPr>
      <w:rFonts w:ascii="Arial" w:eastAsia="Times New Roman" w:hAnsi="Arial" w:cs="Arial"/>
      <w:lang w:val="pl-PL" w:eastAsia="pl-PL"/>
    </w:rPr>
  </w:style>
  <w:style w:type="paragraph" w:customStyle="1" w:styleId="ZnakZnak2ZnakZnakZnakZnakZnak">
    <w:name w:val="Znak Znak2 Znak Znak Znak Znak Znak"/>
    <w:basedOn w:val="Normalny"/>
    <w:rsid w:val="00672494"/>
    <w:pPr>
      <w:pBdr>
        <w:top w:val="none" w:sz="0" w:space="0" w:color="auto"/>
        <w:left w:val="none" w:sz="0" w:space="0" w:color="auto"/>
        <w:bottom w:val="none" w:sz="0" w:space="0" w:color="auto"/>
        <w:right w:val="none" w:sz="0" w:space="0" w:color="auto"/>
        <w:bar w:val="none" w:sz="0" w:color="auto"/>
      </w:pBdr>
    </w:pPr>
    <w:rPr>
      <w:rFonts w:ascii="Arial" w:eastAsia="Times New Roman" w:hAnsi="Arial" w:cs="Arial"/>
      <w:lang w:val="pl-PL" w:eastAsia="pl-PL"/>
    </w:rPr>
  </w:style>
  <w:style w:type="paragraph" w:customStyle="1" w:styleId="Default">
    <w:name w:val="Default"/>
    <w:rsid w:val="00A5484F"/>
    <w:pPr>
      <w:widowControl w:val="0"/>
      <w:autoSpaceDE w:val="0"/>
      <w:autoSpaceDN w:val="0"/>
      <w:adjustRightInd w:val="0"/>
      <w:spacing w:line="360" w:lineRule="atLeast"/>
      <w:jc w:val="both"/>
      <w:textAlignment w:val="baseline"/>
    </w:pPr>
    <w:rPr>
      <w:rFonts w:ascii="Courier New" w:eastAsia="Calibri" w:hAnsi="Courier New" w:cs="Courier New"/>
      <w:color w:val="000000"/>
      <w:sz w:val="24"/>
      <w:szCs w:val="24"/>
    </w:rPr>
  </w:style>
  <w:style w:type="paragraph" w:styleId="Lista">
    <w:name w:val="List"/>
    <w:basedOn w:val="Normalny"/>
    <w:rsid w:val="00A5484F"/>
    <w:pPr>
      <w:pBdr>
        <w:top w:val="none" w:sz="0" w:space="0" w:color="auto"/>
        <w:left w:val="none" w:sz="0" w:space="0" w:color="auto"/>
        <w:bottom w:val="none" w:sz="0" w:space="0" w:color="auto"/>
        <w:right w:val="none" w:sz="0" w:space="0" w:color="auto"/>
        <w:bar w:val="none" w:sz="0" w:color="auto"/>
      </w:pBdr>
      <w:spacing w:after="200" w:line="276" w:lineRule="auto"/>
      <w:ind w:left="283" w:hanging="283"/>
    </w:pPr>
    <w:rPr>
      <w:rFonts w:ascii="Calibri" w:eastAsia="Calibri" w:hAnsi="Calibri"/>
      <w:sz w:val="22"/>
      <w:szCs w:val="22"/>
      <w:lang w:val="pl-PL"/>
    </w:rPr>
  </w:style>
  <w:style w:type="paragraph" w:styleId="Lista2">
    <w:name w:val="List 2"/>
    <w:basedOn w:val="Normalny"/>
    <w:rsid w:val="00A5484F"/>
    <w:pPr>
      <w:pBdr>
        <w:top w:val="none" w:sz="0" w:space="0" w:color="auto"/>
        <w:left w:val="none" w:sz="0" w:space="0" w:color="auto"/>
        <w:bottom w:val="none" w:sz="0" w:space="0" w:color="auto"/>
        <w:right w:val="none" w:sz="0" w:space="0" w:color="auto"/>
        <w:bar w:val="none" w:sz="0" w:color="auto"/>
      </w:pBdr>
      <w:spacing w:after="200" w:line="276" w:lineRule="auto"/>
      <w:ind w:left="566" w:hanging="283"/>
    </w:pPr>
    <w:rPr>
      <w:rFonts w:ascii="Calibri" w:eastAsia="Calibri" w:hAnsi="Calibri"/>
      <w:sz w:val="22"/>
      <w:szCs w:val="22"/>
      <w:lang w:val="pl-PL"/>
    </w:rPr>
  </w:style>
  <w:style w:type="paragraph" w:styleId="Listapunktowana">
    <w:name w:val="List Bullet"/>
    <w:basedOn w:val="Normalny"/>
    <w:autoRedefine/>
    <w:rsid w:val="00A5484F"/>
    <w:pPr>
      <w:pBdr>
        <w:top w:val="none" w:sz="0" w:space="0" w:color="auto"/>
        <w:left w:val="none" w:sz="0" w:space="0" w:color="auto"/>
        <w:bottom w:val="none" w:sz="0" w:space="0" w:color="auto"/>
        <w:right w:val="none" w:sz="0" w:space="0" w:color="auto"/>
        <w:bar w:val="none" w:sz="0" w:color="auto"/>
      </w:pBdr>
      <w:ind w:left="360" w:hanging="360"/>
      <w:jc w:val="both"/>
    </w:pPr>
    <w:rPr>
      <w:rFonts w:eastAsia="Calibri"/>
      <w:lang w:val="pl-PL"/>
    </w:rPr>
  </w:style>
  <w:style w:type="paragraph" w:customStyle="1" w:styleId="Tekstpodstawowy1">
    <w:name w:val="Tekst podstawowy1"/>
    <w:basedOn w:val="Normalny"/>
    <w:rsid w:val="00122781"/>
    <w:pPr>
      <w:pBdr>
        <w:top w:val="none" w:sz="0" w:space="0" w:color="auto"/>
        <w:left w:val="none" w:sz="0" w:space="0" w:color="auto"/>
        <w:bottom w:val="none" w:sz="0" w:space="0" w:color="auto"/>
        <w:right w:val="none" w:sz="0" w:space="0" w:color="auto"/>
        <w:bar w:val="none" w:sz="0" w:color="auto"/>
      </w:pBdr>
      <w:shd w:val="clear" w:color="auto" w:fill="FFFFFF"/>
      <w:spacing w:line="240" w:lineRule="atLeast"/>
      <w:ind w:hanging="700"/>
    </w:pPr>
    <w:rPr>
      <w:rFonts w:ascii="Tahoma" w:eastAsia="Calibri" w:hAnsi="Tahoma"/>
      <w:sz w:val="23"/>
      <w:szCs w:val="22"/>
      <w:shd w:val="clear" w:color="auto" w:fill="FFFFFF"/>
      <w:lang w:val="pl-PL"/>
    </w:rPr>
  </w:style>
  <w:style w:type="paragraph" w:customStyle="1" w:styleId="Tekstwstpniesformatowany">
    <w:name w:val="Tekst wstępnie sformatowany"/>
    <w:basedOn w:val="Normalny"/>
    <w:rsid w:val="00122781"/>
    <w:pPr>
      <w:pBdr>
        <w:top w:val="none" w:sz="0" w:space="0" w:color="auto"/>
        <w:left w:val="none" w:sz="0" w:space="0" w:color="auto"/>
        <w:bottom w:val="none" w:sz="0" w:space="0" w:color="auto"/>
        <w:right w:val="none" w:sz="0" w:space="0" w:color="auto"/>
        <w:bar w:val="none" w:sz="0" w:color="auto"/>
      </w:pBdr>
      <w:suppressAutoHyphens/>
    </w:pPr>
    <w:rPr>
      <w:rFonts w:ascii="Courier New" w:eastAsia="Courier New" w:hAnsi="Courier New" w:cs="Courier New"/>
      <w:sz w:val="20"/>
      <w:szCs w:val="20"/>
      <w:lang w:val="pl-PL" w:eastAsia="ar-SA"/>
    </w:rPr>
  </w:style>
  <w:style w:type="paragraph" w:styleId="Tekstpodstawowy2">
    <w:name w:val="Body Text 2"/>
    <w:basedOn w:val="Normalny"/>
    <w:rsid w:val="00D727CD"/>
    <w:pPr>
      <w:pBdr>
        <w:top w:val="none" w:sz="0" w:space="0" w:color="auto"/>
        <w:left w:val="none" w:sz="0" w:space="0" w:color="auto"/>
        <w:bottom w:val="none" w:sz="0" w:space="0" w:color="auto"/>
        <w:right w:val="none" w:sz="0" w:space="0" w:color="auto"/>
        <w:bar w:val="none" w:sz="0" w:color="auto"/>
      </w:pBdr>
      <w:spacing w:after="120" w:line="480" w:lineRule="auto"/>
    </w:pPr>
    <w:rPr>
      <w:rFonts w:ascii="Calibri" w:eastAsia="Calibri" w:hAnsi="Calibri"/>
      <w:sz w:val="22"/>
      <w:szCs w:val="22"/>
      <w:lang w:val="pl-PL"/>
    </w:rPr>
  </w:style>
  <w:style w:type="character" w:customStyle="1" w:styleId="Znak10">
    <w:name w:val="Znak10"/>
    <w:rsid w:val="00454C42"/>
    <w:rPr>
      <w:rFonts w:ascii="Times New Roman" w:eastAsia="Times New Roman" w:hAnsi="Times New Roman"/>
      <w:b/>
      <w:bCs/>
      <w:sz w:val="28"/>
      <w:szCs w:val="24"/>
    </w:rPr>
  </w:style>
  <w:style w:type="character" w:customStyle="1" w:styleId="TekstpodstawowyZnakZnakZnakZnakZnakZnak">
    <w:name w:val="Tekst podstawowy Znak Znak Znak Znak Znak Znak"/>
    <w:aliases w:val="Tekst podstawowy Znak Znak Znak Znak Znak1,Tekst podstawowy Znak Znak Znak Znak2,Tekst podstawowy Znak Znak Znak2,Tekst podstawowy Znak Znak Znak Znak3,Tekst podstawowy Znak Znak Znak3"/>
    <w:rsid w:val="00454C42"/>
    <w:rPr>
      <w:rFonts w:ascii="Times New Roman" w:eastAsia="Times New Roman" w:hAnsi="Times New Roman"/>
      <w:sz w:val="24"/>
    </w:rPr>
  </w:style>
  <w:style w:type="character" w:customStyle="1" w:styleId="Znak4">
    <w:name w:val="Znak4"/>
    <w:rsid w:val="00454C42"/>
    <w:rPr>
      <w:rFonts w:ascii="Times New Roman" w:eastAsia="Times New Roman" w:hAnsi="Times New Roman"/>
      <w:b/>
      <w:sz w:val="28"/>
    </w:rPr>
  </w:style>
  <w:style w:type="character" w:customStyle="1" w:styleId="TekstpodstawowyZnak1">
    <w:name w:val="Tekst podstawowy Znak1"/>
    <w:aliases w:val="Tekst podstawowy Znak Znak Znak1,Tekst podstawowy Znak Znak Znak Znak1,Tekst podstawowy Znak Znak1"/>
    <w:rsid w:val="00454C42"/>
    <w:rPr>
      <w:sz w:val="24"/>
      <w:lang w:val="pl-PL" w:eastAsia="en-US" w:bidi="ar-SA"/>
    </w:rPr>
  </w:style>
  <w:style w:type="character" w:customStyle="1" w:styleId="textbold">
    <w:name w:val="text bold"/>
    <w:basedOn w:val="Domylnaczcionkaakapitu"/>
    <w:rsid w:val="00454C42"/>
  </w:style>
  <w:style w:type="character" w:customStyle="1" w:styleId="Znak2">
    <w:name w:val="Znak2"/>
    <w:rsid w:val="00454C42"/>
    <w:rPr>
      <w:sz w:val="22"/>
      <w:szCs w:val="22"/>
      <w:lang w:eastAsia="en-US"/>
    </w:rPr>
  </w:style>
  <w:style w:type="paragraph" w:customStyle="1" w:styleId="ZnakZnak13">
    <w:name w:val="Znak Znak13"/>
    <w:basedOn w:val="Normalny"/>
    <w:rsid w:val="00006FC7"/>
    <w:pPr>
      <w:pBdr>
        <w:top w:val="none" w:sz="0" w:space="0" w:color="auto"/>
        <w:left w:val="none" w:sz="0" w:space="0" w:color="auto"/>
        <w:bottom w:val="none" w:sz="0" w:space="0" w:color="auto"/>
        <w:right w:val="none" w:sz="0" w:space="0" w:color="auto"/>
        <w:bar w:val="none" w:sz="0" w:color="auto"/>
      </w:pBdr>
    </w:pPr>
    <w:rPr>
      <w:rFonts w:ascii="Arial" w:eastAsia="Times New Roman" w:hAnsi="Arial" w:cs="Arial"/>
      <w:lang w:val="pl-PL" w:eastAsia="pl-PL"/>
    </w:rPr>
  </w:style>
  <w:style w:type="paragraph" w:customStyle="1" w:styleId="ZnakZnak4">
    <w:name w:val="Znak Znak4"/>
    <w:basedOn w:val="Normalny"/>
    <w:rsid w:val="001B14ED"/>
    <w:pPr>
      <w:pBdr>
        <w:top w:val="none" w:sz="0" w:space="0" w:color="auto"/>
        <w:left w:val="none" w:sz="0" w:space="0" w:color="auto"/>
        <w:bottom w:val="none" w:sz="0" w:space="0" w:color="auto"/>
        <w:right w:val="none" w:sz="0" w:space="0" w:color="auto"/>
        <w:bar w:val="none" w:sz="0" w:color="auto"/>
      </w:pBdr>
    </w:pPr>
    <w:rPr>
      <w:rFonts w:ascii="Arial" w:eastAsia="Calibri" w:hAnsi="Arial" w:cs="Arial"/>
      <w:lang w:val="pl-PL" w:eastAsia="pl-PL"/>
    </w:rPr>
  </w:style>
  <w:style w:type="character" w:styleId="Pogrubienie">
    <w:name w:val="Strong"/>
    <w:qFormat/>
    <w:rsid w:val="00BB7ECB"/>
    <w:rPr>
      <w:b/>
      <w:bCs/>
    </w:rPr>
  </w:style>
  <w:style w:type="paragraph" w:customStyle="1" w:styleId="Akapitzlist10">
    <w:name w:val="Akapit z listą1"/>
    <w:basedOn w:val="Normalny"/>
    <w:rsid w:val="00F85700"/>
    <w:pPr>
      <w:pBdr>
        <w:top w:val="none" w:sz="0" w:space="0" w:color="auto"/>
        <w:left w:val="none" w:sz="0" w:space="0" w:color="auto"/>
        <w:bottom w:val="none" w:sz="0" w:space="0" w:color="auto"/>
        <w:right w:val="none" w:sz="0" w:space="0" w:color="auto"/>
        <w:bar w:val="none" w:sz="0" w:color="auto"/>
      </w:pBdr>
      <w:spacing w:after="120"/>
      <w:jc w:val="both"/>
    </w:pPr>
    <w:rPr>
      <w:rFonts w:eastAsia="Times New Roman"/>
      <w:lang w:val="pl-PL" w:eastAsia="pl-PL"/>
    </w:rPr>
  </w:style>
  <w:style w:type="character" w:customStyle="1" w:styleId="NormalnyWebZnak">
    <w:name w:val="Normalny (Web) Znak"/>
    <w:rsid w:val="00E86DB0"/>
    <w:rPr>
      <w:lang w:val="pl-PL" w:eastAsia="pl-PL" w:bidi="ar-SA"/>
    </w:rPr>
  </w:style>
  <w:style w:type="paragraph" w:customStyle="1" w:styleId="Styl">
    <w:name w:val="Styl"/>
    <w:basedOn w:val="Normalny"/>
    <w:rsid w:val="00DD0D35"/>
    <w:pPr>
      <w:pBdr>
        <w:top w:val="none" w:sz="0" w:space="0" w:color="auto"/>
        <w:left w:val="none" w:sz="0" w:space="0" w:color="auto"/>
        <w:bottom w:val="none" w:sz="0" w:space="0" w:color="auto"/>
        <w:right w:val="none" w:sz="0" w:space="0" w:color="auto"/>
        <w:bar w:val="none" w:sz="0" w:color="auto"/>
      </w:pBdr>
    </w:pPr>
    <w:rPr>
      <w:rFonts w:ascii="Arial" w:eastAsia="Times New Roman" w:hAnsi="Arial" w:cs="Arial"/>
      <w:lang w:val="pl-PL" w:eastAsia="pl-PL"/>
    </w:rPr>
  </w:style>
  <w:style w:type="paragraph" w:customStyle="1" w:styleId="Znak19">
    <w:name w:val="Znak19"/>
    <w:basedOn w:val="Normalny"/>
    <w:rsid w:val="00ED34B7"/>
    <w:pPr>
      <w:pBdr>
        <w:top w:val="none" w:sz="0" w:space="0" w:color="auto"/>
        <w:left w:val="none" w:sz="0" w:space="0" w:color="auto"/>
        <w:bottom w:val="none" w:sz="0" w:space="0" w:color="auto"/>
        <w:right w:val="none" w:sz="0" w:space="0" w:color="auto"/>
        <w:bar w:val="none" w:sz="0" w:color="auto"/>
      </w:pBdr>
    </w:pPr>
    <w:rPr>
      <w:rFonts w:ascii="Arial" w:eastAsia="Times New Roman" w:hAnsi="Arial" w:cs="Arial"/>
      <w:lang w:val="pl-PL" w:eastAsia="pl-PL"/>
    </w:rPr>
  </w:style>
  <w:style w:type="paragraph" w:styleId="Bezodstpw">
    <w:name w:val="No Spacing"/>
    <w:uiPriority w:val="1"/>
    <w:qFormat/>
    <w:rsid w:val="001803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39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zpital.net.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co.katowice.pl" TargetMode="External"/><Relationship Id="rId5" Type="http://schemas.openxmlformats.org/officeDocument/2006/relationships/webSettings" Target="webSettings.xml"/><Relationship Id="rId10" Type="http://schemas.openxmlformats.org/officeDocument/2006/relationships/hyperlink" Target="https://kco.ezamawiajacy.pl/servlet/HomeServlet" TargetMode="External"/><Relationship Id="rId4" Type="http://schemas.openxmlformats.org/officeDocument/2006/relationships/settings" Target="settings.xml"/><Relationship Id="rId9" Type="http://schemas.openxmlformats.org/officeDocument/2006/relationships/hyperlink" Target="mailto:zp@kco.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55D3C-236C-455B-89B0-C79A43DC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44</Pages>
  <Words>16342</Words>
  <Characters>98054</Characters>
  <Application>Microsoft Office Word</Application>
  <DocSecurity>0</DocSecurity>
  <Lines>817</Lines>
  <Paragraphs>228</Paragraphs>
  <ScaleCrop>false</ScaleCrop>
  <HeadingPairs>
    <vt:vector size="2" baseType="variant">
      <vt:variant>
        <vt:lpstr>Tytuł</vt:lpstr>
      </vt:variant>
      <vt:variant>
        <vt:i4>1</vt:i4>
      </vt:variant>
    </vt:vector>
  </HeadingPairs>
  <TitlesOfParts>
    <vt:vector size="1" baseType="lpstr">
      <vt:lpstr>Katowice, dnia ………</vt:lpstr>
    </vt:vector>
  </TitlesOfParts>
  <Company/>
  <LinksUpToDate>false</LinksUpToDate>
  <CharactersWithSpaces>114168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Katowice, dnia ………</dc:title>
  <dc:creator>gpietyra</dc:creator>
  <cp:lastModifiedBy>Gabriela Pietyra</cp:lastModifiedBy>
  <cp:revision>15</cp:revision>
  <cp:lastPrinted>2020-04-17T12:00:00Z</cp:lastPrinted>
  <dcterms:created xsi:type="dcterms:W3CDTF">2020-03-11T14:26:00Z</dcterms:created>
  <dcterms:modified xsi:type="dcterms:W3CDTF">2020-04-29T09:26:00Z</dcterms:modified>
</cp:coreProperties>
</file>